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21" w:rsidRPr="002915FD" w:rsidRDefault="002E3521" w:rsidP="002E3521">
      <w:pPr>
        <w:jc w:val="center"/>
        <w:rPr>
          <w:b/>
          <w:sz w:val="28"/>
          <w:szCs w:val="28"/>
        </w:rPr>
      </w:pPr>
      <w:bookmarkStart w:id="0" w:name="_GoBack"/>
      <w:r w:rsidRPr="002915FD">
        <w:rPr>
          <w:b/>
          <w:sz w:val="28"/>
          <w:szCs w:val="28"/>
        </w:rPr>
        <w:t>Аннотации к рабочим программам учебных дисциплин</w:t>
      </w:r>
    </w:p>
    <w:bookmarkEnd w:id="0"/>
    <w:p w:rsidR="002E3521" w:rsidRDefault="002E3521" w:rsidP="002E3521"/>
    <w:p w:rsidR="002E3521" w:rsidRPr="006932F0" w:rsidRDefault="002E3521" w:rsidP="002E3521">
      <w:pPr>
        <w:jc w:val="both"/>
      </w:pPr>
      <w:r w:rsidRPr="006932F0">
        <w:t xml:space="preserve">В школе созданы рабочие программы по каждой дисциплине учебного плана. </w:t>
      </w:r>
    </w:p>
    <w:p w:rsidR="002E3521" w:rsidRPr="006932F0" w:rsidRDefault="002E3521" w:rsidP="002E3521">
      <w:pPr>
        <w:jc w:val="both"/>
      </w:pPr>
    </w:p>
    <w:p w:rsidR="002E3521" w:rsidRPr="006932F0" w:rsidRDefault="002E3521" w:rsidP="002E3521">
      <w:pPr>
        <w:jc w:val="both"/>
      </w:pPr>
      <w:r w:rsidRPr="006932F0">
        <w:t xml:space="preserve">  </w:t>
      </w:r>
      <w:r w:rsidRPr="006932F0">
        <w:rPr>
          <w:b/>
        </w:rPr>
        <w:t>Рабочая программа</w:t>
      </w:r>
      <w:r w:rsidRPr="006932F0">
        <w:t xml:space="preserve"> – это учебная программа, разработанная учителями на </w:t>
      </w:r>
      <w:r>
        <w:t xml:space="preserve"> </w:t>
      </w:r>
      <w:r w:rsidRPr="006932F0">
        <w:t xml:space="preserve">основе: Примерной программы для конкретного образовательного </w:t>
      </w:r>
      <w:r>
        <w:t xml:space="preserve"> </w:t>
      </w:r>
      <w:r w:rsidRPr="006932F0">
        <w:t xml:space="preserve">учреждения и определенного класса, имеющая изменения и дополнения в содержании, последовательности изучения тем, количестве часов, использовании организационных форм обучения и т.п. </w:t>
      </w:r>
    </w:p>
    <w:p w:rsidR="002E3521" w:rsidRPr="006932F0" w:rsidRDefault="002E3521" w:rsidP="002E3521">
      <w:pPr>
        <w:jc w:val="both"/>
      </w:pPr>
      <w:r w:rsidRPr="006932F0">
        <w:t xml:space="preserve">Это нормативно-управленческий документ образовательного учреждения, характеризующий систему организации образовательной деятельности. </w:t>
      </w:r>
    </w:p>
    <w:p w:rsidR="002E3521" w:rsidRPr="006932F0" w:rsidRDefault="002E3521" w:rsidP="002E3521">
      <w:pPr>
        <w:jc w:val="both"/>
      </w:pPr>
    </w:p>
    <w:p w:rsidR="002E3521" w:rsidRPr="006932F0" w:rsidRDefault="002E3521" w:rsidP="002E3521">
      <w:pPr>
        <w:jc w:val="both"/>
        <w:rPr>
          <w:b/>
        </w:rPr>
      </w:pPr>
      <w:r w:rsidRPr="006932F0">
        <w:rPr>
          <w:b/>
        </w:rPr>
        <w:t xml:space="preserve">Функции рабочей программы: </w:t>
      </w:r>
    </w:p>
    <w:p w:rsidR="002E3521" w:rsidRPr="006932F0" w:rsidRDefault="002E3521" w:rsidP="002E3521">
      <w:pPr>
        <w:jc w:val="both"/>
      </w:pPr>
      <w:r w:rsidRPr="006932F0">
        <w:t xml:space="preserve">. фиксирует содержание образования на уровне учебного предмета; </w:t>
      </w:r>
    </w:p>
    <w:p w:rsidR="002E3521" w:rsidRPr="006932F0" w:rsidRDefault="002E3521" w:rsidP="002E3521">
      <w:pPr>
        <w:jc w:val="both"/>
      </w:pPr>
      <w:r w:rsidRPr="006932F0">
        <w:t xml:space="preserve">. направляет деятельность учителя и учащихся, а также служит средством контроля за их работой. </w:t>
      </w:r>
    </w:p>
    <w:p w:rsidR="002E3521" w:rsidRPr="006932F0" w:rsidRDefault="002E3521" w:rsidP="002E3521">
      <w:pPr>
        <w:jc w:val="both"/>
      </w:pPr>
      <w:r w:rsidRPr="006932F0">
        <w:t xml:space="preserve">Программы нового поколения проектируются на основе отбора задач, ориентированных на достижение школьниками ключевых компетентностей (УУД) или способностей решать учебно-познавательные и учебно-практические задачи. </w:t>
      </w:r>
    </w:p>
    <w:p w:rsidR="002E3521" w:rsidRPr="006932F0" w:rsidRDefault="002E3521" w:rsidP="002E3521">
      <w:pPr>
        <w:jc w:val="both"/>
      </w:pPr>
    </w:p>
    <w:p w:rsidR="002E3521" w:rsidRPr="006932F0" w:rsidRDefault="002E3521" w:rsidP="002E3521">
      <w:pPr>
        <w:jc w:val="both"/>
        <w:rPr>
          <w:b/>
        </w:rPr>
      </w:pPr>
      <w:r w:rsidRPr="006932F0">
        <w:rPr>
          <w:b/>
        </w:rPr>
        <w:t xml:space="preserve">Рабочая программа учебного предмета описывает: </w:t>
      </w:r>
    </w:p>
    <w:p w:rsidR="002E3521" w:rsidRPr="006932F0" w:rsidRDefault="002E3521" w:rsidP="002E3521">
      <w:pPr>
        <w:jc w:val="both"/>
      </w:pPr>
      <w:r w:rsidRPr="006932F0">
        <w:t xml:space="preserve">. четко обозначенные цели-результаты преподавания предмета, включая предполагаемые в ходе курса изменения в характеристиках школьников; </w:t>
      </w:r>
    </w:p>
    <w:p w:rsidR="002E3521" w:rsidRPr="006932F0" w:rsidRDefault="002E3521" w:rsidP="002E3521">
      <w:pPr>
        <w:jc w:val="both"/>
      </w:pPr>
      <w:r w:rsidRPr="006932F0">
        <w:t xml:space="preserve">. отбор изучаемого материала, структурированный под процесс решения различных задач и проблем; </w:t>
      </w:r>
    </w:p>
    <w:p w:rsidR="002E3521" w:rsidRPr="006932F0" w:rsidRDefault="002E3521" w:rsidP="002E3521">
      <w:pPr>
        <w:jc w:val="both"/>
      </w:pPr>
      <w:r w:rsidRPr="006932F0">
        <w:t xml:space="preserve">. ожидаемую учебную деятельность со стороны школьников и особые виды деятельности для приобретения опыта решения задач в условиях реальных ситуаций; </w:t>
      </w:r>
    </w:p>
    <w:p w:rsidR="002E3521" w:rsidRPr="006932F0" w:rsidRDefault="002E3521" w:rsidP="002E3521">
      <w:pPr>
        <w:jc w:val="both"/>
      </w:pPr>
      <w:r w:rsidRPr="006932F0">
        <w:t xml:space="preserve">. применяемые средства обучения; </w:t>
      </w:r>
    </w:p>
    <w:p w:rsidR="002E3521" w:rsidRPr="006932F0" w:rsidRDefault="002E3521" w:rsidP="002E3521">
      <w:pPr>
        <w:jc w:val="both"/>
      </w:pPr>
      <w:r w:rsidRPr="006932F0">
        <w:t xml:space="preserve">. специальные требования к оценке уровней конкретных компетентностей и вопросы-задания для диагностики, оценки. </w:t>
      </w:r>
    </w:p>
    <w:p w:rsidR="002E3521" w:rsidRPr="006932F0" w:rsidRDefault="002E3521" w:rsidP="002E3521">
      <w:pPr>
        <w:jc w:val="both"/>
      </w:pPr>
    </w:p>
    <w:p w:rsidR="002E3521" w:rsidRPr="006932F0" w:rsidRDefault="002E3521" w:rsidP="002E3521">
      <w:pPr>
        <w:jc w:val="both"/>
        <w:rPr>
          <w:b/>
        </w:rPr>
      </w:pPr>
      <w:r w:rsidRPr="006932F0">
        <w:rPr>
          <w:b/>
        </w:rPr>
        <w:t xml:space="preserve">Нормативно-правовая база </w:t>
      </w:r>
    </w:p>
    <w:p w:rsidR="002E3521" w:rsidRPr="006932F0" w:rsidRDefault="002E3521" w:rsidP="002E3521">
      <w:pPr>
        <w:jc w:val="both"/>
      </w:pPr>
      <w:r w:rsidRPr="006932F0">
        <w:t xml:space="preserve">. Федеральный закон «Об образовании в Российской Федерации» от 04.06.2014 № 145-ФЗ; </w:t>
      </w:r>
    </w:p>
    <w:p w:rsidR="002E3521" w:rsidRPr="006932F0" w:rsidRDefault="002E3521" w:rsidP="002E3521">
      <w:pPr>
        <w:jc w:val="both"/>
      </w:pPr>
      <w:r w:rsidRPr="006932F0">
        <w:t xml:space="preserve">. Федеральный государственный образовательный стандарт; </w:t>
      </w:r>
    </w:p>
    <w:p w:rsidR="002E3521" w:rsidRPr="006932F0" w:rsidRDefault="002E3521" w:rsidP="002E3521">
      <w:pPr>
        <w:jc w:val="both"/>
      </w:pPr>
      <w:r w:rsidRPr="006932F0">
        <w:t xml:space="preserve">. Примерные программы, созданные на основе федерального государственного образовательного стандарта; </w:t>
      </w:r>
    </w:p>
    <w:p w:rsidR="002E3521" w:rsidRPr="006932F0" w:rsidRDefault="002E3521" w:rsidP="002E3521">
      <w:pPr>
        <w:jc w:val="both"/>
      </w:pPr>
      <w:r w:rsidRPr="006932F0">
        <w:t xml:space="preserve">. Базисный учебный план общеобразовательных учреждений; </w:t>
      </w:r>
    </w:p>
    <w:p w:rsidR="002E3521" w:rsidRPr="006932F0" w:rsidRDefault="002E3521" w:rsidP="002E3521">
      <w:pPr>
        <w:jc w:val="both"/>
      </w:pPr>
      <w:r w:rsidRPr="006932F0">
        <w:t xml:space="preserve">. 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2E3521" w:rsidRPr="006932F0" w:rsidRDefault="002E3521" w:rsidP="002E3521">
      <w:pPr>
        <w:jc w:val="both"/>
      </w:pPr>
      <w:r w:rsidRPr="006932F0">
        <w:t xml:space="preserve">.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2E3521" w:rsidRPr="006932F0" w:rsidRDefault="002E3521" w:rsidP="002E3521">
      <w:pPr>
        <w:jc w:val="both"/>
      </w:pPr>
    </w:p>
    <w:p w:rsidR="002E3521" w:rsidRPr="006932F0" w:rsidRDefault="002E3521" w:rsidP="002E3521">
      <w:pPr>
        <w:jc w:val="both"/>
      </w:pPr>
      <w:r w:rsidRPr="006932F0">
        <w:t xml:space="preserve">Рабочая программа проектируется и разрабатывается в соответствии с требованиями Федерального государственного образовательного стандарта и на основе примерной программы по учебному предмету. </w:t>
      </w:r>
    </w:p>
    <w:p w:rsidR="002E3521" w:rsidRPr="006932F0" w:rsidRDefault="002E3521" w:rsidP="002E3521">
      <w:pPr>
        <w:jc w:val="both"/>
      </w:pPr>
    </w:p>
    <w:p w:rsidR="002E3521" w:rsidRPr="006932F0" w:rsidRDefault="002E3521" w:rsidP="002E3521">
      <w:pPr>
        <w:jc w:val="both"/>
      </w:pPr>
      <w:r w:rsidRPr="006932F0">
        <w:t xml:space="preserve">Структура рабочей программы по учебному предмету. </w:t>
      </w:r>
    </w:p>
    <w:p w:rsidR="002E3521" w:rsidRPr="006932F0" w:rsidRDefault="002E3521" w:rsidP="002E3521">
      <w:pPr>
        <w:jc w:val="both"/>
      </w:pPr>
      <w:r w:rsidRPr="006932F0">
        <w:t xml:space="preserve">. Титульный лист </w:t>
      </w:r>
    </w:p>
    <w:p w:rsidR="002E3521" w:rsidRPr="006932F0" w:rsidRDefault="002E3521" w:rsidP="002E3521">
      <w:pPr>
        <w:jc w:val="both"/>
      </w:pPr>
      <w:r w:rsidRPr="006932F0">
        <w:lastRenderedPageBreak/>
        <w:t xml:space="preserve">. Пояснительная записка </w:t>
      </w:r>
    </w:p>
    <w:p w:rsidR="002E3521" w:rsidRPr="006932F0" w:rsidRDefault="002E3521" w:rsidP="002E3521">
      <w:pPr>
        <w:jc w:val="both"/>
      </w:pPr>
      <w:r w:rsidRPr="006932F0">
        <w:t xml:space="preserve">. общая характеристика учебного предмета. </w:t>
      </w:r>
    </w:p>
    <w:p w:rsidR="002E3521" w:rsidRPr="006932F0" w:rsidRDefault="002E3521" w:rsidP="002E3521">
      <w:pPr>
        <w:jc w:val="both"/>
      </w:pPr>
      <w:r w:rsidRPr="006932F0">
        <w:t xml:space="preserve">. цели и задачи изучения учебного предмета. </w:t>
      </w:r>
    </w:p>
    <w:p w:rsidR="002E3521" w:rsidRPr="006932F0" w:rsidRDefault="002E3521" w:rsidP="002E3521">
      <w:pPr>
        <w:jc w:val="both"/>
      </w:pPr>
      <w:r w:rsidRPr="006932F0">
        <w:t xml:space="preserve">. описание места учебного предмета (курса) в учебном плане </w:t>
      </w:r>
    </w:p>
    <w:p w:rsidR="002E3521" w:rsidRPr="006932F0" w:rsidRDefault="002E3521" w:rsidP="002E3521">
      <w:pPr>
        <w:jc w:val="both"/>
      </w:pPr>
      <w:r w:rsidRPr="006932F0">
        <w:t xml:space="preserve">. личностные, метапредметные и предметные результаты освоения учебного предмета. </w:t>
      </w:r>
    </w:p>
    <w:p w:rsidR="002E3521" w:rsidRPr="006932F0" w:rsidRDefault="002E3521" w:rsidP="002E3521">
      <w:pPr>
        <w:jc w:val="both"/>
      </w:pPr>
      <w:r w:rsidRPr="006932F0">
        <w:t xml:space="preserve">. Основное содержание </w:t>
      </w:r>
    </w:p>
    <w:p w:rsidR="002E3521" w:rsidRPr="006932F0" w:rsidRDefault="002E3521" w:rsidP="002E3521">
      <w:pPr>
        <w:jc w:val="both"/>
      </w:pPr>
      <w:r w:rsidRPr="006932F0">
        <w:t xml:space="preserve">. Тематическое планирование </w:t>
      </w:r>
    </w:p>
    <w:p w:rsidR="002E3521" w:rsidRPr="006932F0" w:rsidRDefault="002E3521" w:rsidP="002E3521">
      <w:pPr>
        <w:jc w:val="both"/>
      </w:pPr>
      <w:r w:rsidRPr="006932F0">
        <w:t xml:space="preserve">. Учебно-методическое и материально-техническое обеспечение образовательного процесса </w:t>
      </w:r>
    </w:p>
    <w:p w:rsidR="002E3521" w:rsidRPr="006932F0" w:rsidRDefault="002E3521" w:rsidP="002E3521">
      <w:pPr>
        <w:jc w:val="both"/>
      </w:pPr>
      <w:r w:rsidRPr="006932F0">
        <w:t xml:space="preserve">. Планируемые результаты изучения учебного предмета, курса </w:t>
      </w:r>
    </w:p>
    <w:p w:rsidR="002E3521" w:rsidRPr="00B61D0B" w:rsidRDefault="002E3521" w:rsidP="002E3521">
      <w:pPr>
        <w:pStyle w:val="rvps12"/>
        <w:rPr>
          <w:sz w:val="28"/>
          <w:szCs w:val="28"/>
        </w:rPr>
      </w:pPr>
      <w:r w:rsidRPr="00B61D0B">
        <w:rPr>
          <w:rStyle w:val="rvts6"/>
          <w:sz w:val="28"/>
          <w:szCs w:val="28"/>
        </w:rPr>
        <w:t>Аннотация к рабочим программам по физической культуре 5-9 классы</w:t>
      </w:r>
    </w:p>
    <w:p w:rsidR="002E3521" w:rsidRDefault="002E3521" w:rsidP="002E3521">
      <w:pPr>
        <w:pStyle w:val="rvps13"/>
        <w:jc w:val="both"/>
      </w:pPr>
      <w:r>
        <w:rPr>
          <w:rStyle w:val="rvts7"/>
        </w:rPr>
        <w:t>Данное планирование предлагает вариант трехразовых занятий в неделю, что предусмотрено используемой комплексной программой физического воспитания.</w:t>
      </w:r>
    </w:p>
    <w:p w:rsidR="002E3521" w:rsidRDefault="002E3521" w:rsidP="002E3521">
      <w:pPr>
        <w:pStyle w:val="rvps13"/>
        <w:jc w:val="both"/>
        <w:rPr>
          <w:rStyle w:val="rvts7"/>
        </w:rPr>
      </w:pPr>
      <w:r>
        <w:rPr>
          <w:rStyle w:val="rvts7"/>
        </w:rPr>
        <w:t xml:space="preserve">Календарно-тематическое планирование в 5–9 классах предусматривает углубленное обучение базовым двигательным действиям, включая технику основных видов спорта: легкая атлетика, гимнастика, футбол, спортивные игры (волейбол, баскетбол, бадминтон). </w:t>
      </w:r>
    </w:p>
    <w:p w:rsidR="002E3521" w:rsidRDefault="002E3521" w:rsidP="002E3521">
      <w:pPr>
        <w:pStyle w:val="rvps13"/>
        <w:jc w:val="both"/>
      </w:pPr>
      <w:r>
        <w:rPr>
          <w:rStyle w:val="rvts7"/>
        </w:rPr>
        <w:t>В рабочих планах-графиках распределения учебного материала по четвертям в разделах: «Основы знаний» и «Межпредметные связи» предусмотрены теоретические вопросы по углублению знаний учащихся о личной гигиене, о 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2E3521" w:rsidRDefault="002E3521" w:rsidP="002E3521">
      <w:pPr>
        <w:pStyle w:val="rvps13"/>
        <w:jc w:val="both"/>
      </w:pPr>
      <w:r>
        <w:rPr>
          <w:rStyle w:val="rvts7"/>
        </w:rP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
    <w:p w:rsidR="002E3521" w:rsidRDefault="002E3521" w:rsidP="002E3521">
      <w:pPr>
        <w:pStyle w:val="rvps13"/>
        <w:jc w:val="both"/>
      </w:pPr>
      <w:r>
        <w:rPr>
          <w:rStyle w:val="rvts7"/>
        </w:rPr>
        <w:t>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Учителем физкультуры  заведены специальные журналы, где из года в год фиксировать результаты тестирования.</w:t>
      </w:r>
    </w:p>
    <w:p w:rsidR="002E3521" w:rsidRDefault="002E3521" w:rsidP="002E3521">
      <w:pPr>
        <w:pStyle w:val="rvps13"/>
        <w:jc w:val="both"/>
      </w:pPr>
      <w:r>
        <w:rPr>
          <w:rStyle w:val="rvts7"/>
        </w:rPr>
        <w:t>Домашние задания предусматривают постепенный рост результативности по классам предложенных упражнений, доступных для выполнения в домашних условиях, а также предлагаются задания (по выбору учителя, которые будут фиксироваться в конспектах уроков) из пройденного программного материала, это могут быть группировки, кувырки, стойки, передвижения, имитационные движения и т. д.</w:t>
      </w:r>
    </w:p>
    <w:p w:rsidR="002E3521" w:rsidRDefault="002E3521" w:rsidP="002E3521"/>
    <w:p w:rsidR="002E3521" w:rsidRDefault="002E3521" w:rsidP="002E3521">
      <w:pPr>
        <w:contextualSpacing/>
        <w:rPr>
          <w:sz w:val="28"/>
          <w:szCs w:val="28"/>
        </w:rPr>
      </w:pPr>
    </w:p>
    <w:p w:rsidR="002E3521" w:rsidRPr="002E3521" w:rsidRDefault="002E3521" w:rsidP="002E3521">
      <w:pPr>
        <w:contextualSpacing/>
        <w:jc w:val="center"/>
        <w:rPr>
          <w:b/>
          <w:sz w:val="28"/>
          <w:szCs w:val="28"/>
        </w:rPr>
      </w:pPr>
    </w:p>
    <w:p w:rsidR="002E3521" w:rsidRDefault="002E3521" w:rsidP="002E3521">
      <w:pPr>
        <w:contextualSpacing/>
        <w:jc w:val="center"/>
        <w:rPr>
          <w:b/>
          <w:sz w:val="28"/>
          <w:szCs w:val="28"/>
        </w:rPr>
      </w:pPr>
      <w:r>
        <w:rPr>
          <w:b/>
          <w:sz w:val="28"/>
          <w:szCs w:val="28"/>
        </w:rPr>
        <w:br w:type="page"/>
      </w:r>
      <w:r w:rsidRPr="00C556A2">
        <w:rPr>
          <w:b/>
          <w:sz w:val="28"/>
          <w:szCs w:val="28"/>
        </w:rPr>
        <w:lastRenderedPageBreak/>
        <w:t xml:space="preserve">Аннотация к рабочей программе по русскому языку </w:t>
      </w:r>
    </w:p>
    <w:p w:rsidR="002E3521" w:rsidRDefault="002E3521" w:rsidP="002E3521">
      <w:pPr>
        <w:contextualSpacing/>
        <w:jc w:val="center"/>
        <w:rPr>
          <w:b/>
          <w:sz w:val="28"/>
          <w:szCs w:val="28"/>
        </w:rPr>
      </w:pPr>
    </w:p>
    <w:p w:rsidR="002E3521" w:rsidRPr="006D76CA" w:rsidRDefault="002E3521" w:rsidP="002E3521">
      <w:pPr>
        <w:contextualSpacing/>
      </w:pPr>
      <w:r w:rsidRPr="006D76CA">
        <w:t xml:space="preserve">Рабочая учебная программа по русскому языку в 5 - 9 </w:t>
      </w:r>
      <w:r>
        <w:t>–</w:t>
      </w:r>
      <w:r w:rsidRPr="006D76CA">
        <w:t>м</w:t>
      </w:r>
      <w:r>
        <w:t>, 10-11</w:t>
      </w:r>
      <w:r w:rsidRPr="006D76CA">
        <w:t xml:space="preserve"> класс</w:t>
      </w:r>
      <w:r>
        <w:t xml:space="preserve">ах </w:t>
      </w:r>
      <w:r w:rsidRPr="006D76CA">
        <w:t>составлена  на основе:</w:t>
      </w:r>
    </w:p>
    <w:p w:rsidR="002E3521" w:rsidRPr="006D76CA" w:rsidRDefault="002E3521" w:rsidP="002E3521">
      <w:pPr>
        <w:contextualSpacing/>
      </w:pPr>
      <w:r w:rsidRPr="006D76CA">
        <w:t>-</w:t>
      </w:r>
      <w:r w:rsidRPr="004C08CE">
        <w:rPr>
          <w:sz w:val="28"/>
          <w:szCs w:val="28"/>
        </w:rPr>
        <w:t xml:space="preserve"> </w:t>
      </w:r>
      <w:r w:rsidRPr="004C08CE">
        <w:t xml:space="preserve">Федерального закона «Об образовании в Российской Федерации» от 04.06.2014 № 145-ФЗ  </w:t>
      </w:r>
      <w:r w:rsidRPr="006D76CA">
        <w:t>п.5, ст. 14; п. 2, ст. 9; п. 3, ст. 17;</w:t>
      </w:r>
    </w:p>
    <w:p w:rsidR="002E3521" w:rsidRPr="006D76CA" w:rsidRDefault="002E3521" w:rsidP="002E3521">
      <w:pPr>
        <w:contextualSpacing/>
      </w:pPr>
      <w:r w:rsidRPr="006D76CA">
        <w:t>-программы для общеобразовательных учреждений, допущенной Министерством образования и науки Российской Федерации (авторы программы: М. Т. Баранов, Т. А. Ладыженская, Н. М. Шанский   М.: «Просвещение», 20</w:t>
      </w:r>
      <w:r>
        <w:t>14</w:t>
      </w:r>
      <w:r w:rsidRPr="006D76CA">
        <w:t xml:space="preserve"> г. 1</w:t>
      </w:r>
      <w:r>
        <w:t>1</w:t>
      </w:r>
      <w:r w:rsidRPr="006D76CA">
        <w:t>-е издание. 5-9 классы);</w:t>
      </w:r>
    </w:p>
    <w:p w:rsidR="002E3521" w:rsidRPr="006D76CA" w:rsidRDefault="002E3521" w:rsidP="002E3521">
      <w:pPr>
        <w:contextualSpacing/>
      </w:pPr>
      <w:r w:rsidRPr="006D76CA">
        <w:t>- программы, составленной кафедрой  русского языка и литературы Института усовершенствования учителей, 20</w:t>
      </w:r>
      <w:r>
        <w:t>14</w:t>
      </w:r>
      <w:r w:rsidRPr="006D76CA">
        <w:t>г.</w:t>
      </w:r>
    </w:p>
    <w:p w:rsidR="002E3521" w:rsidRPr="006D76CA" w:rsidRDefault="002E3521" w:rsidP="002E3521">
      <w:pPr>
        <w:contextualSpacing/>
      </w:pPr>
      <w:r w:rsidRPr="006D76CA">
        <w:t>- учебника «Русский язык» для 5, 6  и 7 класса. Авторы: Т.А.Ладыженская,  М.Т.Баранов.</w:t>
      </w:r>
    </w:p>
    <w:p w:rsidR="002E3521" w:rsidRDefault="002E3521" w:rsidP="002E3521">
      <w:pPr>
        <w:contextualSpacing/>
      </w:pPr>
      <w:r w:rsidRPr="006D76CA">
        <w:t xml:space="preserve">- учебника «Русский язык» для 8 и 9 класса. Авторы С.Г.Бархударов, С.Е.Крючков. </w:t>
      </w:r>
    </w:p>
    <w:p w:rsidR="002E3521" w:rsidRPr="006D76CA" w:rsidRDefault="002E3521" w:rsidP="002E3521">
      <w:pPr>
        <w:contextualSpacing/>
      </w:pPr>
      <w:r w:rsidRPr="006D76CA">
        <w:t xml:space="preserve">- учебника «Русский язык» для </w:t>
      </w:r>
      <w:r>
        <w:t>10</w:t>
      </w:r>
      <w:r w:rsidRPr="006D76CA">
        <w:t xml:space="preserve"> и </w:t>
      </w:r>
      <w:r>
        <w:t>11</w:t>
      </w:r>
      <w:r w:rsidRPr="006D76CA">
        <w:t xml:space="preserve"> класса. Автор </w:t>
      </w:r>
      <w:r>
        <w:t>Н</w:t>
      </w:r>
      <w:r w:rsidRPr="006D76CA">
        <w:t>.Г.</w:t>
      </w:r>
      <w:r>
        <w:t xml:space="preserve"> Гольцева</w:t>
      </w:r>
      <w:r w:rsidRPr="006D76CA">
        <w:t xml:space="preserve">. </w:t>
      </w:r>
    </w:p>
    <w:p w:rsidR="002E3521" w:rsidRPr="006D76CA" w:rsidRDefault="002E3521" w:rsidP="002E3521">
      <w:pPr>
        <w:contextualSpacing/>
      </w:pPr>
    </w:p>
    <w:p w:rsidR="002E3521" w:rsidRPr="006D76CA" w:rsidRDefault="002E3521" w:rsidP="002E3521">
      <w:pPr>
        <w:contextualSpacing/>
      </w:pPr>
      <w:r w:rsidRPr="006D76CA">
        <w:t>Рабочая программа  рассчитана:</w:t>
      </w:r>
    </w:p>
    <w:p w:rsidR="002E3521" w:rsidRPr="006D76CA" w:rsidRDefault="002E3521" w:rsidP="002E3521">
      <w:pPr>
        <w:contextualSpacing/>
      </w:pPr>
      <w:r w:rsidRPr="006D76CA">
        <w:t xml:space="preserve"> - в 5 классе – 2</w:t>
      </w:r>
      <w:r>
        <w:t>04</w:t>
      </w:r>
      <w:r w:rsidRPr="006D76CA">
        <w:t xml:space="preserve"> часа в год (6 часов в неделю)</w:t>
      </w:r>
    </w:p>
    <w:p w:rsidR="002E3521" w:rsidRPr="006D76CA" w:rsidRDefault="002E3521" w:rsidP="002E3521">
      <w:pPr>
        <w:contextualSpacing/>
      </w:pPr>
      <w:r w:rsidRPr="006D76CA">
        <w:t>- в 6 классе – 210 часа в год (6 час</w:t>
      </w:r>
      <w:r>
        <w:t>ов</w:t>
      </w:r>
      <w:r w:rsidRPr="006D76CA">
        <w:t>в неделю)</w:t>
      </w:r>
    </w:p>
    <w:p w:rsidR="002E3521" w:rsidRPr="006D76CA" w:rsidRDefault="002E3521" w:rsidP="002E3521">
      <w:pPr>
        <w:contextualSpacing/>
      </w:pPr>
      <w:r w:rsidRPr="006D76CA">
        <w:t>- в 7 классе – 1</w:t>
      </w:r>
      <w:r>
        <w:t>36</w:t>
      </w:r>
      <w:r w:rsidRPr="006D76CA">
        <w:t xml:space="preserve"> часов в  год (4 час</w:t>
      </w:r>
      <w:r>
        <w:t>а</w:t>
      </w:r>
      <w:r w:rsidRPr="006D76CA">
        <w:t xml:space="preserve">  в неделю)</w:t>
      </w:r>
    </w:p>
    <w:p w:rsidR="002E3521" w:rsidRPr="006D76CA" w:rsidRDefault="002E3521" w:rsidP="002E3521">
      <w:pPr>
        <w:contextualSpacing/>
      </w:pPr>
      <w:r w:rsidRPr="006D76CA">
        <w:t>- 8 классе  - 10</w:t>
      </w:r>
      <w:r>
        <w:t>2</w:t>
      </w:r>
      <w:r w:rsidRPr="006D76CA">
        <w:t xml:space="preserve"> часа в год (3 часа в неделю)</w:t>
      </w:r>
    </w:p>
    <w:p w:rsidR="002E3521" w:rsidRDefault="002E3521" w:rsidP="002E3521">
      <w:pPr>
        <w:contextualSpacing/>
      </w:pPr>
      <w:r w:rsidRPr="006D76CA">
        <w:t xml:space="preserve">- в 9 классе – </w:t>
      </w:r>
      <w:r>
        <w:t>68</w:t>
      </w:r>
      <w:r w:rsidRPr="006D76CA">
        <w:t xml:space="preserve"> часов в год (2 часа в неделю)</w:t>
      </w:r>
    </w:p>
    <w:p w:rsidR="002E3521" w:rsidRDefault="002E3521" w:rsidP="002E3521">
      <w:pPr>
        <w:contextualSpacing/>
      </w:pPr>
      <w:r w:rsidRPr="006D76CA">
        <w:t xml:space="preserve">- в </w:t>
      </w:r>
      <w:r>
        <w:t>10-11</w:t>
      </w:r>
      <w:r w:rsidRPr="006D76CA">
        <w:t xml:space="preserve"> класс</w:t>
      </w:r>
      <w:r>
        <w:t>ах</w:t>
      </w:r>
      <w:r w:rsidRPr="006D76CA">
        <w:t xml:space="preserve"> – </w:t>
      </w:r>
      <w:r>
        <w:t>по 34 часа</w:t>
      </w:r>
      <w:r w:rsidRPr="006D76CA">
        <w:t xml:space="preserve"> в год (</w:t>
      </w:r>
      <w:r>
        <w:t>1</w:t>
      </w:r>
      <w:r w:rsidRPr="006D76CA">
        <w:t xml:space="preserve"> час в неделю)</w:t>
      </w:r>
    </w:p>
    <w:p w:rsidR="002E3521" w:rsidRPr="006D76CA" w:rsidRDefault="002E3521" w:rsidP="002E3521">
      <w:pPr>
        <w:contextualSpacing/>
      </w:pPr>
    </w:p>
    <w:p w:rsidR="002E3521" w:rsidRPr="006D76CA" w:rsidRDefault="002E3521" w:rsidP="002E3521">
      <w:pPr>
        <w:contextualSpacing/>
      </w:pPr>
      <w:r w:rsidRPr="006D76CA">
        <w:t xml:space="preserve"> Изменений и дополнений в программу не вносилось.</w:t>
      </w:r>
    </w:p>
    <w:p w:rsidR="002E3521" w:rsidRPr="006D76CA" w:rsidRDefault="002E3521" w:rsidP="002E3521">
      <w:pPr>
        <w:tabs>
          <w:tab w:val="left" w:pos="5160"/>
        </w:tabs>
      </w:pPr>
      <w:r w:rsidRPr="006D76CA">
        <w:t>Специальными целями преподавания русского языка в школе является формирование языковой, коммуникативной и лингвистической  компетенции учащихся.</w:t>
      </w:r>
    </w:p>
    <w:p w:rsidR="002E3521" w:rsidRPr="006D76CA" w:rsidRDefault="002E3521" w:rsidP="002E3521">
      <w:pPr>
        <w:jc w:val="both"/>
      </w:pPr>
      <w:r w:rsidRPr="006D76CA">
        <w:t>Практические задачи: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учащихся, обучение школьников умению связно излагать свои мысли в устной и письменной форме.</w:t>
      </w:r>
    </w:p>
    <w:p w:rsidR="002E3521" w:rsidRPr="006D76CA" w:rsidRDefault="002E3521" w:rsidP="002E3521">
      <w:pPr>
        <w:jc w:val="both"/>
      </w:pPr>
      <w:r w:rsidRPr="006D76CA">
        <w:tab/>
        <w:t>Общепредметные задачи: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общеучебных умений – работа с книгой, со справочной литературой, совершенствование навыков чтения.</w:t>
      </w:r>
    </w:p>
    <w:p w:rsidR="002E3521" w:rsidRPr="006D76CA" w:rsidRDefault="002E3521" w:rsidP="002E3521">
      <w:pPr>
        <w:jc w:val="both"/>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Pr="002E3521" w:rsidRDefault="002E3521" w:rsidP="002E3521">
      <w:pPr>
        <w:jc w:val="center"/>
        <w:rPr>
          <w:b/>
          <w:sz w:val="28"/>
          <w:szCs w:val="28"/>
        </w:rPr>
      </w:pPr>
    </w:p>
    <w:p w:rsidR="002E3521" w:rsidRDefault="002E3521" w:rsidP="002E3521">
      <w:pPr>
        <w:jc w:val="center"/>
        <w:rPr>
          <w:b/>
          <w:sz w:val="28"/>
          <w:szCs w:val="28"/>
        </w:rPr>
      </w:pPr>
      <w:r w:rsidRPr="00F915B7">
        <w:rPr>
          <w:b/>
          <w:sz w:val="28"/>
          <w:szCs w:val="28"/>
        </w:rPr>
        <w:t xml:space="preserve">Аннотация </w:t>
      </w:r>
      <w:r>
        <w:rPr>
          <w:b/>
          <w:sz w:val="28"/>
          <w:szCs w:val="28"/>
        </w:rPr>
        <w:t>рабочей программы по ОБЖ в 8, 10-11 классах</w:t>
      </w:r>
    </w:p>
    <w:p w:rsidR="002E3521" w:rsidRDefault="002E3521" w:rsidP="002E3521">
      <w:pPr>
        <w:jc w:val="center"/>
        <w:rPr>
          <w:color w:val="000000"/>
          <w:sz w:val="28"/>
          <w:szCs w:val="28"/>
        </w:rPr>
      </w:pPr>
    </w:p>
    <w:p w:rsidR="002E3521" w:rsidRPr="0008430D" w:rsidRDefault="002E3521" w:rsidP="002E3521">
      <w:pPr>
        <w:ind w:firstLine="540"/>
        <w:jc w:val="both"/>
        <w:rPr>
          <w:color w:val="000000"/>
        </w:rPr>
      </w:pPr>
      <w:r w:rsidRPr="0008430D">
        <w:rPr>
          <w:color w:val="000000"/>
        </w:rPr>
        <w:t xml:space="preserve">Настоящая программа по ОБЖ для </w:t>
      </w:r>
      <w:r>
        <w:rPr>
          <w:color w:val="000000"/>
        </w:rPr>
        <w:t>8, 10-11</w:t>
      </w:r>
      <w:r w:rsidRPr="0008430D">
        <w:rPr>
          <w:color w:val="000000"/>
        </w:rPr>
        <w:t xml:space="preserve"> классов создана на основе федерального компонента государственного стандарта основного общего образования. 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учащихся.</w:t>
      </w:r>
    </w:p>
    <w:p w:rsidR="002E3521" w:rsidRPr="0008430D" w:rsidRDefault="002E3521" w:rsidP="002E3521">
      <w:pPr>
        <w:ind w:firstLine="540"/>
        <w:jc w:val="both"/>
        <w:rPr>
          <w:color w:val="000000"/>
        </w:rPr>
      </w:pPr>
      <w:r w:rsidRPr="0008430D">
        <w:rPr>
          <w:color w:val="000000"/>
        </w:rPr>
        <w:t>В настоящей учебной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 воинской обязанности и военной службе» и др.</w:t>
      </w:r>
    </w:p>
    <w:p w:rsidR="002E3521" w:rsidRPr="0008430D" w:rsidRDefault="002E3521" w:rsidP="002E3521">
      <w:pPr>
        <w:ind w:firstLine="540"/>
        <w:jc w:val="both"/>
        <w:rPr>
          <w:color w:val="000000"/>
        </w:rPr>
      </w:pPr>
      <w:r w:rsidRPr="0008430D">
        <w:rPr>
          <w:color w:val="000000"/>
        </w:rPr>
        <w:t>Содержание программы выстроено по трем линиям: </w:t>
      </w:r>
      <w:r w:rsidRPr="0008430D">
        <w:rPr>
          <w:iCs/>
          <w:color w:val="000000"/>
        </w:rPr>
        <w:t xml:space="preserve">в  </w:t>
      </w:r>
      <w:r>
        <w:rPr>
          <w:iCs/>
          <w:color w:val="000000"/>
        </w:rPr>
        <w:t>8, 10-11</w:t>
      </w:r>
      <w:r w:rsidRPr="0008430D">
        <w:rPr>
          <w:iCs/>
          <w:color w:val="000000"/>
        </w:rPr>
        <w:t xml:space="preserve">  классах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обеспечение личной безопасности и сохранение здоровья; государственная система обеспечения безопасности населения</w:t>
      </w:r>
      <w:r w:rsidRPr="0008430D">
        <w:rPr>
          <w:i/>
          <w:iCs/>
          <w:color w:val="000000"/>
        </w:rPr>
        <w:t>;</w:t>
      </w:r>
      <w:r w:rsidRPr="0008430D">
        <w:rPr>
          <w:color w:val="000000"/>
        </w:rPr>
        <w:t xml:space="preserve"> в </w:t>
      </w:r>
      <w:r w:rsidRPr="0008430D">
        <w:rPr>
          <w:bCs/>
          <w:iCs/>
          <w:color w:val="000000"/>
        </w:rPr>
        <w:t>Цели изучения курса «Основы безопасности жизнедеятельности»:</w:t>
      </w:r>
    </w:p>
    <w:p w:rsidR="002E3521" w:rsidRPr="0008430D" w:rsidRDefault="002E3521" w:rsidP="002E3521">
      <w:pPr>
        <w:numPr>
          <w:ilvl w:val="0"/>
          <w:numId w:val="1"/>
        </w:numPr>
        <w:ind w:left="0" w:firstLine="540"/>
        <w:jc w:val="both"/>
        <w:rPr>
          <w:color w:val="000000"/>
        </w:rPr>
      </w:pPr>
      <w:r w:rsidRPr="0008430D">
        <w:rPr>
          <w:color w:val="000000"/>
        </w:rPr>
        <w:t> освоение знаний о здоровом образе жизни; об опасных и чрезвычайных ситуациях и основах безопасного поведения при их возникновении;</w:t>
      </w:r>
    </w:p>
    <w:p w:rsidR="002E3521" w:rsidRPr="0008430D" w:rsidRDefault="002E3521" w:rsidP="002E3521">
      <w:pPr>
        <w:numPr>
          <w:ilvl w:val="0"/>
          <w:numId w:val="1"/>
        </w:numPr>
        <w:ind w:left="0" w:firstLine="540"/>
        <w:jc w:val="both"/>
        <w:rPr>
          <w:color w:val="000000"/>
        </w:rPr>
      </w:pPr>
      <w:r w:rsidRPr="0008430D">
        <w:rPr>
          <w:color w:val="000000"/>
        </w:rPr>
        <w:t>развитие качеств личности, необходимых для ведения ЗОЖ, обеспечение безопасного поведения при ЧС;</w:t>
      </w:r>
    </w:p>
    <w:p w:rsidR="002E3521" w:rsidRPr="0008430D" w:rsidRDefault="002E3521" w:rsidP="002E3521">
      <w:pPr>
        <w:numPr>
          <w:ilvl w:val="0"/>
          <w:numId w:val="1"/>
        </w:numPr>
        <w:ind w:left="0" w:firstLine="540"/>
        <w:jc w:val="both"/>
        <w:rPr>
          <w:color w:val="000000"/>
        </w:rPr>
      </w:pPr>
      <w:r w:rsidRPr="0008430D">
        <w:rPr>
          <w:color w:val="000000"/>
        </w:rPr>
        <w:t>воспитание чувства ответственности за личную безопасность, свое здоровье и жизнь;</w:t>
      </w:r>
    </w:p>
    <w:p w:rsidR="002E3521" w:rsidRPr="0008430D" w:rsidRDefault="002E3521" w:rsidP="002E3521">
      <w:pPr>
        <w:numPr>
          <w:ilvl w:val="0"/>
          <w:numId w:val="1"/>
        </w:numPr>
        <w:ind w:left="0" w:firstLine="540"/>
        <w:jc w:val="both"/>
        <w:rPr>
          <w:color w:val="000000"/>
        </w:rPr>
      </w:pPr>
      <w:r w:rsidRPr="0008430D">
        <w:rPr>
          <w:color w:val="000000"/>
        </w:rPr>
        <w:t>овладение умениями оценивать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2E3521" w:rsidRPr="0008430D" w:rsidRDefault="002E3521" w:rsidP="002E3521">
      <w:pPr>
        <w:shd w:val="clear" w:color="auto" w:fill="FFFFFF"/>
        <w:spacing w:line="285" w:lineRule="atLeast"/>
        <w:ind w:firstLine="540"/>
        <w:jc w:val="both"/>
        <w:outlineLvl w:val="0"/>
        <w:rPr>
          <w:kern w:val="36"/>
        </w:rPr>
      </w:pPr>
      <w:r w:rsidRPr="0008430D">
        <w:rPr>
          <w:kern w:val="36"/>
        </w:rPr>
        <w:t xml:space="preserve">При изучении курса ОБЖ используются учебники А.Т.Смирнова для </w:t>
      </w:r>
      <w:r>
        <w:rPr>
          <w:kern w:val="36"/>
        </w:rPr>
        <w:t>8, 10-11</w:t>
      </w:r>
      <w:r w:rsidRPr="0008430D">
        <w:rPr>
          <w:kern w:val="36"/>
        </w:rPr>
        <w:t xml:space="preserve"> классов.</w:t>
      </w:r>
    </w:p>
    <w:p w:rsidR="002E3521" w:rsidRPr="0008430D" w:rsidRDefault="002E3521" w:rsidP="002E3521">
      <w:pPr>
        <w:ind w:firstLine="540"/>
        <w:jc w:val="both"/>
        <w:rPr>
          <w:color w:val="000000"/>
        </w:rPr>
      </w:pPr>
      <w:r w:rsidRPr="0008430D">
        <w:rPr>
          <w:color w:val="000000"/>
        </w:rPr>
        <w:t>На  изучение  ОБЖ выделено:</w:t>
      </w:r>
    </w:p>
    <w:p w:rsidR="002E3521" w:rsidRPr="0008430D" w:rsidRDefault="002E3521" w:rsidP="002E3521">
      <w:pPr>
        <w:shd w:val="clear" w:color="auto" w:fill="FFFFFF"/>
        <w:ind w:firstLine="540"/>
        <w:outlineLvl w:val="0"/>
        <w:rPr>
          <w:color w:val="333333"/>
          <w:kern w:val="36"/>
        </w:rPr>
      </w:pPr>
      <w:r>
        <w:rPr>
          <w:color w:val="000000"/>
        </w:rPr>
        <w:t xml:space="preserve">8 </w:t>
      </w:r>
      <w:r w:rsidRPr="0008430D">
        <w:rPr>
          <w:color w:val="000000"/>
        </w:rPr>
        <w:t>класс</w:t>
      </w:r>
      <w:r>
        <w:rPr>
          <w:color w:val="000000"/>
        </w:rPr>
        <w:t>е</w:t>
      </w:r>
      <w:r w:rsidRPr="0008430D">
        <w:rPr>
          <w:color w:val="000000"/>
        </w:rPr>
        <w:t xml:space="preserve"> – 1час в неделю (3</w:t>
      </w:r>
      <w:r>
        <w:rPr>
          <w:color w:val="000000"/>
        </w:rPr>
        <w:t xml:space="preserve">4 </w:t>
      </w:r>
      <w:r w:rsidRPr="0008430D">
        <w:rPr>
          <w:color w:val="000000"/>
        </w:rPr>
        <w:t>ч</w:t>
      </w:r>
      <w:r>
        <w:rPr>
          <w:color w:val="000000"/>
        </w:rPr>
        <w:t>аса</w:t>
      </w:r>
      <w:r w:rsidRPr="0008430D">
        <w:rPr>
          <w:color w:val="000000"/>
        </w:rPr>
        <w:t xml:space="preserve"> в год)</w:t>
      </w:r>
      <w:r>
        <w:rPr>
          <w:color w:val="000000"/>
        </w:rPr>
        <w:t>.</w:t>
      </w:r>
    </w:p>
    <w:p w:rsidR="002E3521" w:rsidRPr="0008430D" w:rsidRDefault="002E3521" w:rsidP="002E3521">
      <w:pPr>
        <w:shd w:val="clear" w:color="auto" w:fill="FFFFFF"/>
        <w:ind w:firstLine="540"/>
        <w:outlineLvl w:val="0"/>
        <w:rPr>
          <w:color w:val="333333"/>
          <w:kern w:val="36"/>
        </w:rPr>
      </w:pPr>
      <w:r>
        <w:rPr>
          <w:color w:val="000000"/>
        </w:rPr>
        <w:t xml:space="preserve">10 </w:t>
      </w:r>
      <w:r w:rsidRPr="0008430D">
        <w:rPr>
          <w:color w:val="000000"/>
        </w:rPr>
        <w:t xml:space="preserve">– </w:t>
      </w:r>
      <w:r>
        <w:rPr>
          <w:color w:val="000000"/>
        </w:rPr>
        <w:t>11</w:t>
      </w:r>
      <w:r w:rsidRPr="0008430D">
        <w:rPr>
          <w:color w:val="000000"/>
        </w:rPr>
        <w:t xml:space="preserve"> классы – 1час в неделю (3</w:t>
      </w:r>
      <w:r>
        <w:rPr>
          <w:color w:val="000000"/>
        </w:rPr>
        <w:t xml:space="preserve">4 </w:t>
      </w:r>
      <w:r w:rsidRPr="0008430D">
        <w:rPr>
          <w:color w:val="000000"/>
        </w:rPr>
        <w:t>ч</w:t>
      </w:r>
      <w:r>
        <w:rPr>
          <w:color w:val="000000"/>
        </w:rPr>
        <w:t>аса</w:t>
      </w:r>
      <w:r w:rsidRPr="0008430D">
        <w:rPr>
          <w:color w:val="000000"/>
        </w:rPr>
        <w:t xml:space="preserve"> в год)</w:t>
      </w:r>
      <w:r>
        <w:rPr>
          <w:color w:val="000000"/>
        </w:rPr>
        <w:t>.</w:t>
      </w:r>
    </w:p>
    <w:p w:rsidR="002E3521" w:rsidRPr="0008430D" w:rsidRDefault="002E3521" w:rsidP="002E3521">
      <w:pPr>
        <w:ind w:firstLine="540"/>
      </w:pPr>
    </w:p>
    <w:p w:rsidR="002E3521" w:rsidRPr="006D76CA" w:rsidRDefault="002E3521" w:rsidP="002E3521">
      <w:pPr>
        <w:jc w:val="both"/>
      </w:pPr>
    </w:p>
    <w:p w:rsidR="002E3521" w:rsidRPr="006D76CA"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44CBE" w:rsidRDefault="002E3521" w:rsidP="002E3521">
      <w:pPr>
        <w:jc w:val="both"/>
      </w:pPr>
    </w:p>
    <w:p w:rsidR="002E3521" w:rsidRPr="006D76CA" w:rsidRDefault="002E3521" w:rsidP="002E3521"/>
    <w:p w:rsidR="002E3521" w:rsidRDefault="002E3521" w:rsidP="002E3521">
      <w:pPr>
        <w:rPr>
          <w:b/>
          <w:sz w:val="28"/>
          <w:szCs w:val="28"/>
        </w:rPr>
      </w:pPr>
      <w:r>
        <w:rPr>
          <w:b/>
          <w:sz w:val="28"/>
          <w:szCs w:val="28"/>
        </w:rPr>
        <w:br w:type="page"/>
      </w:r>
      <w:r w:rsidRPr="00D64C85">
        <w:rPr>
          <w:b/>
          <w:sz w:val="28"/>
          <w:szCs w:val="28"/>
        </w:rPr>
        <w:lastRenderedPageBreak/>
        <w:t xml:space="preserve">Аннотация к рабочей программе по математике </w:t>
      </w:r>
    </w:p>
    <w:p w:rsidR="002E3521" w:rsidRDefault="002E3521" w:rsidP="002E3521"/>
    <w:p w:rsidR="002E3521" w:rsidRDefault="002E3521" w:rsidP="002E3521">
      <w:r>
        <w:t>Рабочая программа по математике составлена на основании следующих нормативно-правовых документов:</w:t>
      </w:r>
    </w:p>
    <w:p w:rsidR="002E3521" w:rsidRDefault="002E3521" w:rsidP="002E3521">
      <w:r>
        <w:t>1.Федерального компонента государственного стандарта основного общего, среднего</w:t>
      </w:r>
      <w:r w:rsidRPr="00F5497A">
        <w:t xml:space="preserve"> </w:t>
      </w:r>
      <w:r>
        <w:t>общего образования по математике, утвержденного приказом Министерства образования России от  05.03.2004 г. № 1089. Базовый уровень.</w:t>
      </w:r>
    </w:p>
    <w:p w:rsidR="002E3521" w:rsidRDefault="002E3521" w:rsidP="002E3521">
      <w:r>
        <w:t>2.Учебного плана филиала МАОУ «Аксаринская СОШ» «Гилевская СОШ им.Уткина И.Н.» на 2016-2017 г.</w:t>
      </w:r>
    </w:p>
    <w:p w:rsidR="002E3521" w:rsidRDefault="002E3521" w:rsidP="002E3521">
      <w:r>
        <w:t>3.Примерных и авторских программ основного общего, среднего общего</w:t>
      </w:r>
      <w:r w:rsidRPr="00D64C85">
        <w:t xml:space="preserve"> </w:t>
      </w:r>
      <w:r>
        <w:t>образования по математике.</w:t>
      </w:r>
    </w:p>
    <w:p w:rsidR="002E3521" w:rsidRPr="00605B2F" w:rsidRDefault="002E3521" w:rsidP="002E3521">
      <w:pPr>
        <w:tabs>
          <w:tab w:val="left" w:pos="1800"/>
          <w:tab w:val="left" w:pos="10080"/>
          <w:tab w:val="left" w:pos="11880"/>
          <w:tab w:val="left" w:pos="13680"/>
        </w:tabs>
        <w:jc w:val="both"/>
        <w:rPr>
          <w:b/>
          <w:bCs/>
          <w:i/>
          <w:color w:val="000000"/>
        </w:rPr>
      </w:pPr>
      <w:r>
        <w:rPr>
          <w:color w:val="000000"/>
        </w:rPr>
        <w:t xml:space="preserve">       </w:t>
      </w:r>
      <w:r w:rsidRPr="00605B2F">
        <w:rPr>
          <w:b/>
          <w:color w:val="000000"/>
        </w:rPr>
        <w:t>Рабочая программа по предмету «Математика 5-6»</w:t>
      </w:r>
      <w:r w:rsidRPr="00605B2F">
        <w:rPr>
          <w:color w:val="000000"/>
        </w:rPr>
        <w:t xml:space="preserve"> составлена в соответствии с </w:t>
      </w:r>
      <w:r w:rsidRPr="003B204A">
        <w:t>Федеральной Государственной программой по математике для общеобразовательных учреждений Министерства образования Российской Федерации (Москва, «Просвещение», 2014 г.),</w:t>
      </w:r>
      <w:r w:rsidRPr="00605B2F">
        <w:rPr>
          <w:color w:val="000000"/>
        </w:rPr>
        <w:t xml:space="preserve"> программой планирование учебного материала Математика 5 – 6 классы / авт.-сост. В.И.Жохов (Москва. «Мнемозина», 201</w:t>
      </w:r>
      <w:r>
        <w:rPr>
          <w:color w:val="000000"/>
        </w:rPr>
        <w:t>4</w:t>
      </w:r>
      <w:r w:rsidRPr="00605B2F">
        <w:rPr>
          <w:color w:val="000000"/>
        </w:rPr>
        <w:t>г.) обязательным минимумом содержания образования и требованиями к уровню математической подготовки выпускников основной общеобразовательной школы (Москва, «Просвещение», 20</w:t>
      </w:r>
      <w:r>
        <w:rPr>
          <w:color w:val="000000"/>
        </w:rPr>
        <w:t>14</w:t>
      </w:r>
      <w:r w:rsidRPr="00605B2F">
        <w:rPr>
          <w:color w:val="000000"/>
        </w:rPr>
        <w:t xml:space="preserve"> г., «Мнемозина», 201</w:t>
      </w:r>
      <w:r>
        <w:rPr>
          <w:color w:val="000000"/>
        </w:rPr>
        <w:t>4</w:t>
      </w:r>
      <w:r w:rsidRPr="00605B2F">
        <w:rPr>
          <w:color w:val="000000"/>
        </w:rPr>
        <w:t>г.).</w:t>
      </w:r>
    </w:p>
    <w:p w:rsidR="002E3521" w:rsidRPr="00605B2F" w:rsidRDefault="002E3521" w:rsidP="002E3521">
      <w:pPr>
        <w:tabs>
          <w:tab w:val="left" w:pos="1800"/>
          <w:tab w:val="left" w:pos="10080"/>
          <w:tab w:val="left" w:pos="11880"/>
          <w:tab w:val="left" w:pos="13680"/>
        </w:tabs>
        <w:ind w:firstLine="1134"/>
        <w:jc w:val="both"/>
        <w:rPr>
          <w:color w:val="000000"/>
        </w:rPr>
      </w:pPr>
      <w:r w:rsidRPr="00605B2F">
        <w:rPr>
          <w:color w:val="000000"/>
        </w:rPr>
        <w:t xml:space="preserve">Программа рассчитана на изучение математики </w:t>
      </w:r>
      <w:r>
        <w:rPr>
          <w:b/>
          <w:color w:val="000000"/>
        </w:rPr>
        <w:t>по 5 часов в неделю, всего 170</w:t>
      </w:r>
      <w:r w:rsidRPr="00605B2F">
        <w:rPr>
          <w:b/>
          <w:color w:val="000000"/>
        </w:rPr>
        <w:t xml:space="preserve"> часов в учебном году. </w:t>
      </w:r>
      <w:r w:rsidRPr="00605B2F">
        <w:rPr>
          <w:color w:val="000000"/>
        </w:rPr>
        <w:t xml:space="preserve">Промежуточная аттестация проводится в форме письменных работ, тестов; итоговая аттестация – </w:t>
      </w:r>
      <w:r>
        <w:rPr>
          <w:color w:val="000000"/>
        </w:rPr>
        <w:t>в форме ОГЭ и ЕГЭ</w:t>
      </w:r>
      <w:r w:rsidRPr="00605B2F">
        <w:rPr>
          <w:color w:val="000000"/>
        </w:rPr>
        <w:t>.</w:t>
      </w:r>
    </w:p>
    <w:p w:rsidR="002E3521" w:rsidRPr="004A2BC4" w:rsidRDefault="002E3521" w:rsidP="002E3521">
      <w:pPr>
        <w:tabs>
          <w:tab w:val="left" w:pos="1134"/>
        </w:tabs>
        <w:ind w:firstLine="709"/>
        <w:jc w:val="both"/>
      </w:pPr>
      <w:r w:rsidRPr="004A2BC4">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2E3521" w:rsidRPr="004A2BC4" w:rsidRDefault="002E3521" w:rsidP="002E3521">
      <w:pPr>
        <w:pStyle w:val="2"/>
        <w:spacing w:line="240" w:lineRule="auto"/>
        <w:rPr>
          <w:sz w:val="24"/>
          <w:szCs w:val="24"/>
        </w:rPr>
      </w:pPr>
      <w:bookmarkStart w:id="1" w:name="_Toc405513918"/>
      <w:bookmarkStart w:id="2" w:name="_Toc284662796"/>
      <w:bookmarkStart w:id="3" w:name="_Toc284663423"/>
      <w:r w:rsidRPr="004A2BC4">
        <w:rPr>
          <w:sz w:val="24"/>
          <w:szCs w:val="24"/>
        </w:rPr>
        <w:t>Элементы теории множеств и математической логики</w:t>
      </w:r>
      <w:bookmarkEnd w:id="1"/>
      <w:bookmarkEnd w:id="2"/>
      <w:bookmarkEnd w:id="3"/>
    </w:p>
    <w:p w:rsidR="002E3521" w:rsidRPr="004A2BC4" w:rsidRDefault="002E3521" w:rsidP="002E3521">
      <w:pPr>
        <w:ind w:firstLine="709"/>
        <w:jc w:val="both"/>
      </w:pPr>
      <w:r w:rsidRPr="004A2BC4">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2E3521" w:rsidRPr="004A2BC4" w:rsidRDefault="002E3521" w:rsidP="002E3521">
      <w:pPr>
        <w:ind w:firstLine="709"/>
        <w:jc w:val="both"/>
        <w:rPr>
          <w:b/>
        </w:rPr>
      </w:pPr>
      <w:r w:rsidRPr="004A2BC4">
        <w:rPr>
          <w:b/>
        </w:rPr>
        <w:t>Множества и отношения между ними</w:t>
      </w:r>
    </w:p>
    <w:p w:rsidR="002E3521" w:rsidRPr="004A2BC4" w:rsidRDefault="002E3521" w:rsidP="002E3521">
      <w:pPr>
        <w:ind w:firstLine="709"/>
        <w:jc w:val="both"/>
      </w:pPr>
      <w:r w:rsidRPr="004A2BC4">
        <w:t xml:space="preserve">Множество, </w:t>
      </w:r>
      <w:r w:rsidRPr="004A2BC4">
        <w:rPr>
          <w:i/>
        </w:rPr>
        <w:t>характеристическое свойство множества</w:t>
      </w:r>
      <w:r w:rsidRPr="004A2BC4">
        <w:t xml:space="preserve">, элемент множества, </w:t>
      </w:r>
      <w:r w:rsidRPr="004A2BC4">
        <w:rPr>
          <w:i/>
        </w:rPr>
        <w:t>пустое, конечное, бесконечное множество</w:t>
      </w:r>
      <w:r w:rsidRPr="004A2BC4">
        <w:t xml:space="preserve">. Подмножество. Отношение принадлежности, включения, равенства. Элементы множества, способы задания множеств, </w:t>
      </w:r>
      <w:r w:rsidRPr="004A2BC4">
        <w:rPr>
          <w:i/>
        </w:rPr>
        <w:t>распознавание подмножеств и элементов подмножеств с использованием кругов Эйлера</w:t>
      </w:r>
      <w:r w:rsidRPr="004A2BC4">
        <w:t>.</w:t>
      </w:r>
    </w:p>
    <w:p w:rsidR="002E3521" w:rsidRPr="004A2BC4" w:rsidRDefault="002E3521" w:rsidP="002E3521">
      <w:pPr>
        <w:ind w:firstLine="709"/>
        <w:jc w:val="both"/>
      </w:pPr>
      <w:r w:rsidRPr="004A2BC4">
        <w:rPr>
          <w:b/>
        </w:rPr>
        <w:t>Операции над множествами</w:t>
      </w:r>
    </w:p>
    <w:p w:rsidR="002E3521" w:rsidRPr="004A2BC4" w:rsidRDefault="002E3521" w:rsidP="002E3521">
      <w:pPr>
        <w:ind w:firstLine="709"/>
        <w:jc w:val="both"/>
      </w:pPr>
      <w:r w:rsidRPr="004A2BC4">
        <w:t xml:space="preserve">Пересечение и объединение множеств. </w:t>
      </w:r>
      <w:r w:rsidRPr="004A2BC4">
        <w:rPr>
          <w:i/>
        </w:rPr>
        <w:t>Разность множеств, дополнение множества</w:t>
      </w:r>
      <w:r w:rsidRPr="004A2BC4">
        <w:t xml:space="preserve">. </w:t>
      </w:r>
      <w:r w:rsidRPr="004A2BC4">
        <w:rPr>
          <w:i/>
        </w:rPr>
        <w:t>Интерпретация операций над множествами с помощью кругов Эйлера</w:t>
      </w:r>
      <w:r w:rsidRPr="004A2BC4">
        <w:t xml:space="preserve">. </w:t>
      </w:r>
    </w:p>
    <w:p w:rsidR="002E3521" w:rsidRPr="004A2BC4" w:rsidRDefault="002E3521" w:rsidP="002E3521">
      <w:pPr>
        <w:ind w:firstLine="709"/>
        <w:jc w:val="both"/>
      </w:pPr>
      <w:r w:rsidRPr="004A2BC4">
        <w:rPr>
          <w:b/>
        </w:rPr>
        <w:t>Элементы логики</w:t>
      </w:r>
    </w:p>
    <w:p w:rsidR="002E3521" w:rsidRPr="004A2BC4" w:rsidRDefault="002E3521" w:rsidP="002E3521">
      <w:pPr>
        <w:ind w:firstLine="709"/>
        <w:jc w:val="both"/>
      </w:pPr>
      <w:r w:rsidRPr="004A2BC4">
        <w:t>Определение. Утверждения. Аксиомы и теоремы. Доказательство. Доказательство от противного. Теорема, обратная данной. Пример и контрпример.</w:t>
      </w:r>
    </w:p>
    <w:p w:rsidR="002E3521" w:rsidRPr="004A2BC4" w:rsidRDefault="002E3521" w:rsidP="002E3521">
      <w:pPr>
        <w:ind w:firstLine="709"/>
        <w:jc w:val="both"/>
        <w:rPr>
          <w:b/>
        </w:rPr>
      </w:pPr>
      <w:r w:rsidRPr="004A2BC4">
        <w:rPr>
          <w:b/>
        </w:rPr>
        <w:t>Высказывания</w:t>
      </w:r>
    </w:p>
    <w:p w:rsidR="002E3521" w:rsidRPr="004A2BC4" w:rsidRDefault="002E3521" w:rsidP="002E3521">
      <w:pPr>
        <w:ind w:firstLine="709"/>
        <w:jc w:val="both"/>
        <w:rPr>
          <w:i/>
        </w:rPr>
      </w:pPr>
      <w:r w:rsidRPr="004A2BC4">
        <w:t>Истинность и ложность высказывания</w:t>
      </w:r>
      <w:r w:rsidRPr="004A2BC4">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2E3521" w:rsidRPr="00605B2F" w:rsidRDefault="002E3521" w:rsidP="002E3521">
      <w:pPr>
        <w:jc w:val="both"/>
        <w:rPr>
          <w:color w:val="000000"/>
        </w:rPr>
      </w:pPr>
    </w:p>
    <w:p w:rsidR="002E3521" w:rsidRPr="00605B2F" w:rsidRDefault="002E3521" w:rsidP="002E3521">
      <w:pPr>
        <w:jc w:val="both"/>
        <w:rPr>
          <w:color w:val="000000"/>
        </w:rPr>
      </w:pPr>
      <w:r w:rsidRPr="00605B2F">
        <w:rPr>
          <w:b/>
          <w:color w:val="000000"/>
        </w:rPr>
        <w:t>Рабочая программа по предмету «Алгебра 7-9»</w:t>
      </w:r>
      <w:r w:rsidRPr="00605B2F">
        <w:rPr>
          <w:color w:val="000000"/>
        </w:rPr>
        <w:t xml:space="preserve"> составлена согласно программе: «Программы общеобразовательных учреждений. Алгебра 7-9 классы» Москва «Просвещение» 20</w:t>
      </w:r>
      <w:r>
        <w:rPr>
          <w:color w:val="000000"/>
        </w:rPr>
        <w:t>14</w:t>
      </w:r>
      <w:r w:rsidRPr="00605B2F">
        <w:rPr>
          <w:color w:val="000000"/>
        </w:rPr>
        <w:t>.</w:t>
      </w:r>
    </w:p>
    <w:p w:rsidR="002E3521" w:rsidRPr="00605B2F" w:rsidRDefault="002E3521" w:rsidP="002E3521">
      <w:pPr>
        <w:jc w:val="both"/>
        <w:rPr>
          <w:color w:val="000000"/>
        </w:rPr>
      </w:pPr>
      <w:r w:rsidRPr="00605B2F">
        <w:rPr>
          <w:color w:val="000000"/>
        </w:rPr>
        <w:t>Автор составитель: Т.А.Бурмистрова.</w:t>
      </w:r>
    </w:p>
    <w:p w:rsidR="002E3521" w:rsidRPr="00605B2F" w:rsidRDefault="002E3521" w:rsidP="002E3521">
      <w:pPr>
        <w:jc w:val="both"/>
        <w:rPr>
          <w:color w:val="000000"/>
        </w:rPr>
      </w:pPr>
      <w:r w:rsidRPr="00605B2F">
        <w:rPr>
          <w:color w:val="000000"/>
        </w:rPr>
        <w:t>Учебник: «Алгебра -7» ( Ю.Н.Макарычев и др.), Москва  «Просвещение» 20</w:t>
      </w:r>
      <w:r>
        <w:rPr>
          <w:color w:val="000000"/>
        </w:rPr>
        <w:t>14</w:t>
      </w:r>
      <w:r w:rsidRPr="00605B2F">
        <w:rPr>
          <w:color w:val="000000"/>
        </w:rPr>
        <w:t>.</w:t>
      </w:r>
    </w:p>
    <w:p w:rsidR="002E3521" w:rsidRPr="00605B2F" w:rsidRDefault="002E3521" w:rsidP="002E3521">
      <w:pPr>
        <w:jc w:val="both"/>
        <w:rPr>
          <w:color w:val="000000"/>
        </w:rPr>
      </w:pPr>
      <w:r w:rsidRPr="00605B2F">
        <w:rPr>
          <w:color w:val="000000"/>
        </w:rPr>
        <w:t>Учебник: «Алгебра -8» ( Ю.Н.Макарычев и др.), Москва  «Просвещение» 20</w:t>
      </w:r>
      <w:r>
        <w:rPr>
          <w:color w:val="000000"/>
        </w:rPr>
        <w:t>14</w:t>
      </w:r>
      <w:r w:rsidRPr="00605B2F">
        <w:rPr>
          <w:color w:val="000000"/>
        </w:rPr>
        <w:t>.</w:t>
      </w:r>
    </w:p>
    <w:p w:rsidR="002E3521" w:rsidRPr="00605B2F" w:rsidRDefault="002E3521" w:rsidP="002E3521">
      <w:pPr>
        <w:jc w:val="both"/>
        <w:rPr>
          <w:color w:val="000000"/>
        </w:rPr>
      </w:pPr>
      <w:r w:rsidRPr="00605B2F">
        <w:rPr>
          <w:color w:val="000000"/>
        </w:rPr>
        <w:lastRenderedPageBreak/>
        <w:t>Учебник: «Алгебра -9» ( Ю.Н.Макарычев и др.), Москва  «Просвещение» 20</w:t>
      </w:r>
      <w:r>
        <w:rPr>
          <w:color w:val="000000"/>
        </w:rPr>
        <w:t>14</w:t>
      </w:r>
    </w:p>
    <w:p w:rsidR="002E3521" w:rsidRPr="00605B2F" w:rsidRDefault="002E3521" w:rsidP="002E3521">
      <w:pPr>
        <w:jc w:val="both"/>
        <w:rPr>
          <w:color w:val="000000"/>
        </w:rPr>
      </w:pPr>
      <w:r w:rsidRPr="00605B2F">
        <w:rPr>
          <w:color w:val="000000"/>
        </w:rPr>
        <w:t>Рабочая программа по алгебр</w:t>
      </w:r>
      <w:r>
        <w:rPr>
          <w:color w:val="000000"/>
        </w:rPr>
        <w:t xml:space="preserve">е в 7 </w:t>
      </w:r>
      <w:r w:rsidRPr="00605B2F">
        <w:rPr>
          <w:color w:val="000000"/>
        </w:rPr>
        <w:t>-9</w:t>
      </w:r>
      <w:r>
        <w:rPr>
          <w:color w:val="000000"/>
        </w:rPr>
        <w:t xml:space="preserve">классах рассчитана на 3 </w:t>
      </w:r>
      <w:r w:rsidRPr="00605B2F">
        <w:rPr>
          <w:color w:val="000000"/>
        </w:rPr>
        <w:t>часа в неделю, 1</w:t>
      </w:r>
      <w:r>
        <w:rPr>
          <w:color w:val="000000"/>
        </w:rPr>
        <w:t>02</w:t>
      </w:r>
      <w:r w:rsidRPr="00605B2F">
        <w:rPr>
          <w:color w:val="000000"/>
        </w:rPr>
        <w:t xml:space="preserve"> час</w:t>
      </w:r>
      <w:r>
        <w:rPr>
          <w:color w:val="000000"/>
        </w:rPr>
        <w:t>а</w:t>
      </w:r>
      <w:r w:rsidRPr="00605B2F">
        <w:rPr>
          <w:color w:val="000000"/>
        </w:rPr>
        <w:t xml:space="preserve"> в год.</w:t>
      </w:r>
    </w:p>
    <w:p w:rsidR="002E3521" w:rsidRPr="00605B2F" w:rsidRDefault="002E3521" w:rsidP="002E3521">
      <w:pPr>
        <w:jc w:val="both"/>
        <w:rPr>
          <w:color w:val="000000"/>
        </w:rPr>
      </w:pPr>
      <w:r w:rsidRPr="00605B2F">
        <w:rPr>
          <w:color w:val="000000"/>
        </w:rPr>
        <w:t>Примерная программа конкретизирует содержание предметных тем образовательного стандарта</w:t>
      </w:r>
      <w:r>
        <w:rPr>
          <w:color w:val="000000"/>
        </w:rPr>
        <w:t xml:space="preserve"> </w:t>
      </w:r>
      <w:r w:rsidRPr="00605B2F">
        <w:rPr>
          <w:color w:val="000000"/>
        </w:rPr>
        <w:t>и дает примерное распределение учебных часов по разделам курса.</w:t>
      </w:r>
    </w:p>
    <w:p w:rsidR="002E3521" w:rsidRPr="00605B2F" w:rsidRDefault="002E3521" w:rsidP="002E3521">
      <w:pPr>
        <w:jc w:val="both"/>
        <w:rPr>
          <w:color w:val="000000"/>
        </w:rPr>
      </w:pPr>
      <w:r w:rsidRPr="00605B2F">
        <w:rPr>
          <w:color w:val="000000"/>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2E3521" w:rsidRPr="00605B2F" w:rsidRDefault="002E3521" w:rsidP="002E3521">
      <w:pPr>
        <w:jc w:val="both"/>
        <w:rPr>
          <w:color w:val="000000"/>
        </w:rPr>
      </w:pPr>
      <w:r w:rsidRPr="00605B2F">
        <w:rPr>
          <w:color w:val="000000"/>
        </w:rPr>
        <w:t xml:space="preserve">В ходе реализации данной программы предусмотрены следующие виды и формы контроля: </w:t>
      </w:r>
    </w:p>
    <w:p w:rsidR="002E3521" w:rsidRPr="00605B2F" w:rsidRDefault="002E3521" w:rsidP="002E3521">
      <w:pPr>
        <w:jc w:val="both"/>
        <w:rPr>
          <w:color w:val="000000"/>
        </w:rPr>
      </w:pPr>
      <w:r w:rsidRPr="00605B2F">
        <w:rPr>
          <w:color w:val="000000"/>
        </w:rPr>
        <w:t>самостоятельные работы, тестирование, математические диктанты,  контрольные работы.</w:t>
      </w:r>
    </w:p>
    <w:p w:rsidR="002E3521" w:rsidRPr="00605B2F" w:rsidRDefault="002E3521" w:rsidP="002E3521">
      <w:pPr>
        <w:jc w:val="both"/>
        <w:rPr>
          <w:color w:val="000000"/>
        </w:rPr>
      </w:pPr>
    </w:p>
    <w:p w:rsidR="002E3521" w:rsidRPr="00605B2F" w:rsidRDefault="002E3521" w:rsidP="002E3521">
      <w:pPr>
        <w:jc w:val="both"/>
        <w:rPr>
          <w:color w:val="000000"/>
        </w:rPr>
      </w:pPr>
      <w:r w:rsidRPr="00605B2F">
        <w:rPr>
          <w:b/>
          <w:color w:val="000000"/>
        </w:rPr>
        <w:t>Рабочая программа по предмету «Геометрия  7-9»</w:t>
      </w:r>
      <w:r w:rsidRPr="00605B2F">
        <w:rPr>
          <w:color w:val="000000"/>
        </w:rPr>
        <w:t xml:space="preserve"> составлена согласно программе: «Программы общеобразовательных учреждений . Геометрия  7-9 классы» Москва «Просвещение» 20</w:t>
      </w:r>
      <w:r>
        <w:rPr>
          <w:color w:val="000000"/>
        </w:rPr>
        <w:t>14</w:t>
      </w:r>
      <w:r w:rsidRPr="00605B2F">
        <w:rPr>
          <w:color w:val="000000"/>
        </w:rPr>
        <w:t>.</w:t>
      </w:r>
    </w:p>
    <w:p w:rsidR="002E3521" w:rsidRPr="00605B2F" w:rsidRDefault="002E3521" w:rsidP="002E3521">
      <w:pPr>
        <w:jc w:val="both"/>
        <w:rPr>
          <w:color w:val="000000"/>
        </w:rPr>
      </w:pPr>
      <w:r w:rsidRPr="00605B2F">
        <w:rPr>
          <w:color w:val="000000"/>
        </w:rPr>
        <w:t>Автор составитель: Т.А.Бурмистрова.</w:t>
      </w:r>
    </w:p>
    <w:p w:rsidR="002E3521" w:rsidRPr="00605B2F" w:rsidRDefault="002E3521" w:rsidP="002E3521">
      <w:pPr>
        <w:jc w:val="both"/>
        <w:rPr>
          <w:color w:val="000000"/>
        </w:rPr>
      </w:pPr>
      <w:r w:rsidRPr="00605B2F">
        <w:rPr>
          <w:color w:val="000000"/>
        </w:rPr>
        <w:t>Учебник: «Геометрия 7-9 » ( А.В.Погорелов), Москва  «Просвещение» 20</w:t>
      </w:r>
      <w:r>
        <w:rPr>
          <w:color w:val="000000"/>
        </w:rPr>
        <w:t>14</w:t>
      </w:r>
      <w:r w:rsidRPr="00605B2F">
        <w:rPr>
          <w:color w:val="000000"/>
        </w:rPr>
        <w:t>.</w:t>
      </w:r>
    </w:p>
    <w:p w:rsidR="002E3521" w:rsidRPr="00605B2F" w:rsidRDefault="002E3521" w:rsidP="002E3521">
      <w:pPr>
        <w:jc w:val="both"/>
        <w:rPr>
          <w:color w:val="000000"/>
        </w:rPr>
      </w:pPr>
      <w:r w:rsidRPr="00605B2F">
        <w:rPr>
          <w:color w:val="000000"/>
        </w:rPr>
        <w:t>Рабочая программа по геометрии в 7 -</w:t>
      </w:r>
      <w:r>
        <w:rPr>
          <w:color w:val="000000"/>
        </w:rPr>
        <w:t xml:space="preserve"> </w:t>
      </w:r>
      <w:r w:rsidRPr="00605B2F">
        <w:rPr>
          <w:color w:val="000000"/>
        </w:rPr>
        <w:t>9 классах р</w:t>
      </w:r>
      <w:r>
        <w:rPr>
          <w:color w:val="000000"/>
        </w:rPr>
        <w:t>ассчитана на 2 часа в неделю, 68</w:t>
      </w:r>
      <w:r w:rsidRPr="00605B2F">
        <w:rPr>
          <w:color w:val="000000"/>
        </w:rPr>
        <w:t xml:space="preserve"> часов в год.</w:t>
      </w:r>
    </w:p>
    <w:p w:rsidR="002E3521" w:rsidRPr="00605B2F" w:rsidRDefault="002E3521" w:rsidP="002E3521">
      <w:pPr>
        <w:jc w:val="both"/>
        <w:rPr>
          <w:color w:val="000000"/>
        </w:rPr>
      </w:pPr>
      <w:r w:rsidRPr="00605B2F">
        <w:rPr>
          <w:color w:val="000000"/>
        </w:rPr>
        <w:t>Целью изучения курса геометрии является систематическое изучение свойств геометрических фигур на плоскости, развитие логического мышления и подготовка аппарата необходимого для изучения смежных дисциплин и курса стереометрии в старших классах.</w:t>
      </w:r>
    </w:p>
    <w:p w:rsidR="002E3521" w:rsidRPr="00605B2F" w:rsidRDefault="002E3521" w:rsidP="002E3521">
      <w:pPr>
        <w:jc w:val="both"/>
        <w:rPr>
          <w:color w:val="000000"/>
        </w:rPr>
      </w:pPr>
      <w:r w:rsidRPr="00605B2F">
        <w:rPr>
          <w:color w:val="000000"/>
        </w:rPr>
        <w:t>Изучение программного материала дает возможность учащимся осознать, что геометрические формы являются идеализированными образами реальных объектов; приобрести опыт дедуктивных рассуждений: уметь доказывать основные теоремы курса; проводить доказательные рассуждения в ходе решения задач; получить представления о некоторых областях применения геометрии в быту, науке, технике.</w:t>
      </w:r>
    </w:p>
    <w:p w:rsidR="002E3521" w:rsidRPr="00605B2F" w:rsidRDefault="002E3521" w:rsidP="002E3521">
      <w:pPr>
        <w:jc w:val="both"/>
        <w:rPr>
          <w:color w:val="000000"/>
        </w:rPr>
      </w:pPr>
    </w:p>
    <w:p w:rsidR="002E3521" w:rsidRPr="00605B2F" w:rsidRDefault="002E3521" w:rsidP="002E3521">
      <w:pPr>
        <w:jc w:val="both"/>
        <w:rPr>
          <w:color w:val="000000"/>
        </w:rPr>
      </w:pPr>
    </w:p>
    <w:p w:rsidR="002E3521" w:rsidRPr="00412AD5" w:rsidRDefault="002E3521" w:rsidP="002E3521">
      <w:pPr>
        <w:ind w:firstLine="708"/>
        <w:jc w:val="both"/>
      </w:pPr>
      <w:r>
        <w:rPr>
          <w:b/>
          <w:sz w:val="28"/>
          <w:szCs w:val="28"/>
        </w:rPr>
        <w:br w:type="page"/>
      </w:r>
    </w:p>
    <w:p w:rsidR="002E3521" w:rsidRPr="00412AD5" w:rsidRDefault="002E3521" w:rsidP="002E3521">
      <w:pPr>
        <w:shd w:val="clear" w:color="auto" w:fill="FFFFFF"/>
        <w:spacing w:after="75" w:line="285" w:lineRule="atLeast"/>
        <w:ind w:firstLine="708"/>
        <w:jc w:val="center"/>
        <w:outlineLvl w:val="0"/>
        <w:rPr>
          <w:b/>
        </w:rPr>
      </w:pPr>
      <w:r w:rsidRPr="00412AD5">
        <w:rPr>
          <w:b/>
        </w:rPr>
        <w:lastRenderedPageBreak/>
        <w:t xml:space="preserve">Аннотация рабочей программы по информатике и ИКТ </w:t>
      </w:r>
    </w:p>
    <w:p w:rsidR="002E3521" w:rsidRPr="00412AD5" w:rsidRDefault="002E3521" w:rsidP="002E3521">
      <w:pPr>
        <w:shd w:val="clear" w:color="auto" w:fill="FFFFFF"/>
        <w:spacing w:after="75" w:line="285" w:lineRule="atLeast"/>
        <w:ind w:firstLine="708"/>
        <w:jc w:val="center"/>
        <w:outlineLvl w:val="0"/>
        <w:rPr>
          <w:b/>
        </w:rPr>
      </w:pPr>
      <w:r w:rsidRPr="00412AD5">
        <w:rPr>
          <w:b/>
        </w:rPr>
        <w:t xml:space="preserve">в </w:t>
      </w:r>
      <w:r>
        <w:rPr>
          <w:b/>
        </w:rPr>
        <w:t>8-11</w:t>
      </w:r>
      <w:r w:rsidRPr="00412AD5">
        <w:rPr>
          <w:b/>
        </w:rPr>
        <w:t xml:space="preserve"> классах</w:t>
      </w:r>
    </w:p>
    <w:p w:rsidR="002E3521" w:rsidRPr="00412AD5" w:rsidRDefault="002E3521" w:rsidP="002E3521">
      <w:pPr>
        <w:shd w:val="clear" w:color="auto" w:fill="FFFFFF"/>
        <w:spacing w:after="75" w:line="285" w:lineRule="atLeast"/>
        <w:ind w:firstLine="708"/>
        <w:jc w:val="both"/>
        <w:outlineLvl w:val="0"/>
        <w:rPr>
          <w:color w:val="333333"/>
          <w:kern w:val="36"/>
        </w:rPr>
      </w:pPr>
    </w:p>
    <w:p w:rsidR="002E3521" w:rsidRPr="00412AD5" w:rsidRDefault="002E3521" w:rsidP="002E3521">
      <w:pPr>
        <w:shd w:val="clear" w:color="auto" w:fill="FFFFFF"/>
        <w:spacing w:after="75" w:line="285" w:lineRule="atLeast"/>
        <w:ind w:firstLine="708"/>
        <w:jc w:val="both"/>
        <w:outlineLvl w:val="0"/>
        <w:rPr>
          <w:color w:val="333333"/>
          <w:kern w:val="36"/>
        </w:rPr>
      </w:pPr>
      <w:r w:rsidRPr="00412AD5">
        <w:rPr>
          <w:color w:val="333333"/>
          <w:kern w:val="36"/>
        </w:rPr>
        <w:t>Программа по информатике составлена на основе федерального компонента государственного стандарта среднего (полного) общего образования на базовом уровне. Школьная программа конкретизирует содержание предметных тем образовательного стандарта и дает примерное распределение учебных часов по разделам курса.</w:t>
      </w:r>
    </w:p>
    <w:p w:rsidR="002E3521" w:rsidRPr="00412AD5" w:rsidRDefault="002E3521" w:rsidP="002E3521">
      <w:pPr>
        <w:shd w:val="clear" w:color="auto" w:fill="FFFFFF"/>
        <w:spacing w:after="75" w:line="285" w:lineRule="atLeast"/>
        <w:ind w:firstLine="708"/>
        <w:jc w:val="both"/>
        <w:outlineLvl w:val="0"/>
        <w:rPr>
          <w:color w:val="333333"/>
          <w:kern w:val="36"/>
        </w:rPr>
      </w:pPr>
      <w:r w:rsidRPr="00412AD5">
        <w:rPr>
          <w:color w:val="333333"/>
          <w:kern w:val="36"/>
        </w:rPr>
        <w:t>Школьная программа выполняет две основные функции:</w:t>
      </w:r>
    </w:p>
    <w:p w:rsidR="002E3521" w:rsidRPr="00412AD5" w:rsidRDefault="002E3521" w:rsidP="002E3521">
      <w:pPr>
        <w:shd w:val="clear" w:color="auto" w:fill="FFFFFF"/>
        <w:spacing w:after="75" w:line="285" w:lineRule="atLeast"/>
        <w:ind w:firstLine="708"/>
        <w:jc w:val="both"/>
        <w:outlineLvl w:val="0"/>
        <w:rPr>
          <w:color w:val="333333"/>
          <w:kern w:val="36"/>
        </w:rPr>
      </w:pPr>
      <w:r w:rsidRPr="00412AD5">
        <w:rPr>
          <w:color w:val="333333"/>
          <w:kern w:val="36"/>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2E3521" w:rsidRPr="00412AD5" w:rsidRDefault="002E3521" w:rsidP="002E3521">
      <w:pPr>
        <w:shd w:val="clear" w:color="auto" w:fill="FFFFFF"/>
        <w:spacing w:after="75" w:line="285" w:lineRule="atLeast"/>
        <w:ind w:firstLine="708"/>
        <w:jc w:val="both"/>
        <w:outlineLvl w:val="0"/>
        <w:rPr>
          <w:color w:val="333333"/>
          <w:kern w:val="36"/>
        </w:rPr>
      </w:pPr>
      <w:r w:rsidRPr="00412AD5">
        <w:rPr>
          <w:color w:val="333333"/>
          <w:kern w:val="36"/>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2E3521" w:rsidRPr="00412AD5" w:rsidRDefault="002E3521" w:rsidP="002E3521">
      <w:pPr>
        <w:shd w:val="clear" w:color="auto" w:fill="FFFFFF"/>
        <w:spacing w:after="75" w:line="285" w:lineRule="atLeast"/>
        <w:ind w:firstLine="708"/>
        <w:jc w:val="both"/>
        <w:outlineLvl w:val="0"/>
        <w:rPr>
          <w:color w:val="333333"/>
          <w:kern w:val="36"/>
        </w:rPr>
      </w:pPr>
      <w:r w:rsidRPr="00412AD5">
        <w:rPr>
          <w:color w:val="333333"/>
          <w:kern w:val="36"/>
        </w:rPr>
        <w:t>Согласно Федеральному базисному учебному плану для образовательных учреждений Российской Федерации для обязательного изучения информатики на этапе основного общего образования отводится по 1 часу в неделю в 8</w:t>
      </w:r>
      <w:r>
        <w:rPr>
          <w:color w:val="333333"/>
          <w:kern w:val="36"/>
        </w:rPr>
        <w:t>,10-11</w:t>
      </w:r>
      <w:r w:rsidRPr="00412AD5">
        <w:rPr>
          <w:color w:val="333333"/>
          <w:kern w:val="36"/>
        </w:rPr>
        <w:t xml:space="preserve"> класс</w:t>
      </w:r>
      <w:r>
        <w:rPr>
          <w:color w:val="333333"/>
          <w:kern w:val="36"/>
        </w:rPr>
        <w:t>ах</w:t>
      </w:r>
      <w:r w:rsidRPr="00412AD5">
        <w:rPr>
          <w:color w:val="333333"/>
          <w:kern w:val="36"/>
        </w:rPr>
        <w:t xml:space="preserve">, 2 часа в неделю </w:t>
      </w:r>
      <w:r>
        <w:rPr>
          <w:color w:val="333333"/>
          <w:kern w:val="36"/>
        </w:rPr>
        <w:t xml:space="preserve">в </w:t>
      </w:r>
      <w:r w:rsidRPr="00412AD5">
        <w:rPr>
          <w:color w:val="333333"/>
          <w:kern w:val="36"/>
        </w:rPr>
        <w:t xml:space="preserve">9 классе. </w:t>
      </w:r>
    </w:p>
    <w:p w:rsidR="002E3521" w:rsidRPr="00412AD5" w:rsidRDefault="002E3521" w:rsidP="002E3521">
      <w:pPr>
        <w:shd w:val="clear" w:color="auto" w:fill="FFFFFF"/>
        <w:spacing w:after="75" w:line="285" w:lineRule="atLeast"/>
        <w:ind w:firstLine="708"/>
        <w:jc w:val="both"/>
        <w:outlineLvl w:val="0"/>
        <w:rPr>
          <w:color w:val="333333"/>
          <w:kern w:val="36"/>
        </w:rPr>
      </w:pPr>
      <w:r w:rsidRPr="00412AD5">
        <w:rPr>
          <w:color w:val="333333"/>
          <w:kern w:val="36"/>
        </w:rPr>
        <w:t>При этом предполагается построение курса в форме последовательности тематических блоков с чередованием материала.</w:t>
      </w:r>
    </w:p>
    <w:p w:rsidR="002E3521" w:rsidRPr="00412AD5" w:rsidRDefault="002E3521" w:rsidP="002E3521">
      <w:pPr>
        <w:shd w:val="clear" w:color="auto" w:fill="FFFFFF"/>
        <w:spacing w:after="75" w:line="285" w:lineRule="atLeast"/>
        <w:ind w:firstLine="708"/>
        <w:jc w:val="both"/>
        <w:outlineLvl w:val="0"/>
        <w:rPr>
          <w:color w:val="333333"/>
          <w:kern w:val="36"/>
        </w:rPr>
      </w:pPr>
      <w:r w:rsidRPr="00412AD5">
        <w:rPr>
          <w:color w:val="333333"/>
          <w:kern w:val="36"/>
        </w:rPr>
        <w:t>Программа разработана исходя из уровня оснащённости кабинета информатики вычислительной техникой. При изучении курса информатики используются учебники:</w:t>
      </w:r>
    </w:p>
    <w:p w:rsidR="002E3521" w:rsidRPr="00412AD5" w:rsidRDefault="002E3521" w:rsidP="002E3521">
      <w:pPr>
        <w:shd w:val="clear" w:color="auto" w:fill="FFFFFF"/>
        <w:spacing w:after="75" w:line="285" w:lineRule="atLeast"/>
        <w:outlineLvl w:val="0"/>
        <w:rPr>
          <w:color w:val="333333"/>
          <w:kern w:val="36"/>
        </w:rPr>
      </w:pPr>
      <w:r w:rsidRPr="00412AD5">
        <w:rPr>
          <w:color w:val="333333"/>
          <w:kern w:val="36"/>
        </w:rPr>
        <w:t xml:space="preserve"> «Информатика и ИКТ. Учебник для 8 класса» (Н.Д. Угринович), «Информатика и ИКТ. Учебник для 9 класса» (Н.Д. Угринович), «Информатика и ИКТ. Учебник для </w:t>
      </w:r>
      <w:r>
        <w:rPr>
          <w:color w:val="333333"/>
          <w:kern w:val="36"/>
        </w:rPr>
        <w:t>10-11</w:t>
      </w:r>
      <w:r w:rsidRPr="00412AD5">
        <w:rPr>
          <w:color w:val="333333"/>
          <w:kern w:val="36"/>
        </w:rPr>
        <w:t xml:space="preserve"> класса» (Н.Д. Угринович)</w:t>
      </w:r>
      <w:r>
        <w:rPr>
          <w:color w:val="333333"/>
          <w:kern w:val="36"/>
        </w:rPr>
        <w:t>.</w:t>
      </w:r>
      <w:r w:rsidRPr="00412AD5">
        <w:rPr>
          <w:color w:val="333333"/>
          <w:kern w:val="36"/>
        </w:rPr>
        <w:t xml:space="preserve"> </w:t>
      </w:r>
    </w:p>
    <w:p w:rsidR="002E3521" w:rsidRPr="00412AD5" w:rsidRDefault="002E3521" w:rsidP="002E3521">
      <w:pPr>
        <w:shd w:val="clear" w:color="auto" w:fill="FFFFFF"/>
        <w:spacing w:after="75" w:line="285" w:lineRule="atLeast"/>
        <w:outlineLvl w:val="0"/>
        <w:rPr>
          <w:color w:val="333333"/>
          <w:kern w:val="36"/>
        </w:rPr>
      </w:pPr>
    </w:p>
    <w:p w:rsidR="002E3521" w:rsidRPr="00412AD5" w:rsidRDefault="002E3521" w:rsidP="002E3521"/>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4116E2" w:rsidRDefault="002E3521" w:rsidP="002E3521">
      <w:pPr>
        <w:spacing w:line="240" w:lineRule="atLeast"/>
        <w:ind w:firstLine="284"/>
        <w:jc w:val="center"/>
        <w:rPr>
          <w:b/>
          <w:sz w:val="28"/>
          <w:szCs w:val="28"/>
        </w:rPr>
      </w:pPr>
    </w:p>
    <w:p w:rsidR="002E3521" w:rsidRPr="00397A64" w:rsidRDefault="002E3521" w:rsidP="002E3521">
      <w:pPr>
        <w:spacing w:line="240" w:lineRule="atLeast"/>
        <w:ind w:firstLine="284"/>
        <w:jc w:val="center"/>
        <w:rPr>
          <w:b/>
          <w:sz w:val="28"/>
          <w:szCs w:val="28"/>
        </w:rPr>
      </w:pPr>
      <w:r>
        <w:rPr>
          <w:b/>
          <w:sz w:val="28"/>
          <w:szCs w:val="28"/>
        </w:rPr>
        <w:br w:type="page"/>
      </w:r>
      <w:r w:rsidRPr="00397A64">
        <w:rPr>
          <w:b/>
          <w:sz w:val="28"/>
          <w:szCs w:val="28"/>
        </w:rPr>
        <w:lastRenderedPageBreak/>
        <w:t xml:space="preserve">Аннотация к рабочей программе по физике </w:t>
      </w:r>
    </w:p>
    <w:p w:rsidR="002E3521" w:rsidRPr="00397A64" w:rsidRDefault="002E3521" w:rsidP="002E3521">
      <w:pPr>
        <w:ind w:right="-284" w:firstLine="284"/>
        <w:jc w:val="both"/>
      </w:pPr>
      <w:r w:rsidRPr="00397A64">
        <w:rPr>
          <w:b/>
        </w:rPr>
        <w:t xml:space="preserve"> </w:t>
      </w:r>
      <w:r w:rsidRPr="00397A64">
        <w:t>Рабочая программа  составлена на основе Примерной программы основного общего образования по физике</w:t>
      </w:r>
      <w:r>
        <w:t xml:space="preserve"> </w:t>
      </w:r>
      <w:r w:rsidRPr="00397A64">
        <w:t>(7-9</w:t>
      </w:r>
      <w:r>
        <w:t>, 10-11</w:t>
      </w:r>
      <w:r w:rsidRPr="00397A64">
        <w:t xml:space="preserve"> классы) и авторской программы </w:t>
      </w:r>
      <w:r>
        <w:t>В.В.Мякишева</w:t>
      </w:r>
      <w:r w:rsidRPr="00397A64">
        <w:t xml:space="preserve"> «Физика.7-9</w:t>
      </w:r>
      <w:r>
        <w:t>, 10-11</w:t>
      </w:r>
      <w:r w:rsidRPr="00397A64">
        <w:t xml:space="preserve"> классы», рассчитанной на </w:t>
      </w:r>
      <w:r>
        <w:t>68</w:t>
      </w:r>
      <w:r w:rsidRPr="00397A64">
        <w:t xml:space="preserve"> часов в год (по 2 часа в неделю)</w:t>
      </w:r>
      <w:r>
        <w:t xml:space="preserve"> </w:t>
      </w:r>
      <w:r w:rsidRPr="00397A64">
        <w:t xml:space="preserve">с учетом требований Федерального компонента Государственного стандарта основного общего образования по физике Рабочая программа рассчитана на </w:t>
      </w:r>
      <w:r>
        <w:t xml:space="preserve">68 </w:t>
      </w:r>
      <w:r w:rsidRPr="00397A64">
        <w:t>часов в год (по 2 часа в неделю).</w:t>
      </w:r>
    </w:p>
    <w:p w:rsidR="002E3521" w:rsidRPr="00397A64" w:rsidRDefault="002E3521" w:rsidP="002E3521">
      <w:pPr>
        <w:shd w:val="clear" w:color="auto" w:fill="FFFFFF"/>
        <w:ind w:right="-284" w:firstLine="284"/>
        <w:jc w:val="both"/>
      </w:pPr>
      <w:r w:rsidRPr="00397A64">
        <w:rPr>
          <w:spacing w:val="-5"/>
        </w:rPr>
        <w:t>Промежуточная аттестация проводится в форме письменных работ</w:t>
      </w:r>
      <w:r>
        <w:rPr>
          <w:spacing w:val="-5"/>
        </w:rPr>
        <w:t xml:space="preserve"> - </w:t>
      </w:r>
      <w:r w:rsidRPr="00397A64">
        <w:rPr>
          <w:spacing w:val="-5"/>
        </w:rPr>
        <w:t xml:space="preserve"> тестов, взаимоконтроля; итоговая аттестация </w:t>
      </w:r>
      <w:r>
        <w:rPr>
          <w:spacing w:val="-5"/>
        </w:rPr>
        <w:t>–</w:t>
      </w:r>
      <w:r w:rsidRPr="00397A64">
        <w:rPr>
          <w:spacing w:val="-5"/>
        </w:rPr>
        <w:t xml:space="preserve"> </w:t>
      </w:r>
      <w:r>
        <w:rPr>
          <w:spacing w:val="-5"/>
        </w:rPr>
        <w:t>в форме ОГЭ и ЕГЭ</w:t>
      </w:r>
      <w:r w:rsidRPr="00397A64">
        <w:t>.</w:t>
      </w:r>
    </w:p>
    <w:p w:rsidR="002E3521" w:rsidRPr="00397A64" w:rsidRDefault="002E3521" w:rsidP="002E3521">
      <w:pPr>
        <w:ind w:right="-284" w:firstLine="284"/>
        <w:jc w:val="both"/>
      </w:pPr>
      <w:r w:rsidRPr="00397A64">
        <w:t>Форма выполнения лабораторных работ выбирается с учетом особенностей процесса обучения и контингента обучающихся. Проводить работы можно фронтально, демонстрационно, в виде решения проблемной задачи, в форме группового исследования отдельных зависимостей изучаемого явления, в форме уроков-опытов или домашних обязательных исследований. Время проведения лабораторной работы может варьироваться от 10 до 45 минут.</w:t>
      </w:r>
    </w:p>
    <w:p w:rsidR="002E3521" w:rsidRPr="00397A64" w:rsidRDefault="002E3521" w:rsidP="002E3521">
      <w:pPr>
        <w:ind w:right="-284" w:firstLine="284"/>
        <w:jc w:val="both"/>
      </w:pPr>
      <w:r w:rsidRPr="00397A64">
        <w:t>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p>
    <w:p w:rsidR="002E3521" w:rsidRDefault="002E3521" w:rsidP="002E3521">
      <w:pPr>
        <w:ind w:right="-284" w:firstLine="284"/>
        <w:jc w:val="both"/>
      </w:pPr>
    </w:p>
    <w:p w:rsidR="002E3521" w:rsidRDefault="002E3521" w:rsidP="002E3521">
      <w:pPr>
        <w:contextualSpacing/>
        <w:jc w:val="center"/>
        <w:rPr>
          <w:b/>
          <w:sz w:val="28"/>
          <w:szCs w:val="28"/>
        </w:rPr>
      </w:pPr>
      <w:r>
        <w:br w:type="page"/>
      </w:r>
      <w:r w:rsidRPr="00C556A2">
        <w:rPr>
          <w:b/>
          <w:sz w:val="28"/>
          <w:szCs w:val="28"/>
        </w:rPr>
        <w:lastRenderedPageBreak/>
        <w:t xml:space="preserve">Аннотация к рабочей программе по </w:t>
      </w:r>
      <w:r>
        <w:rPr>
          <w:b/>
          <w:sz w:val="28"/>
          <w:szCs w:val="28"/>
        </w:rPr>
        <w:t>химии</w:t>
      </w:r>
      <w:r w:rsidRPr="00C556A2">
        <w:rPr>
          <w:b/>
          <w:sz w:val="28"/>
          <w:szCs w:val="28"/>
        </w:rPr>
        <w:t xml:space="preserve"> </w:t>
      </w:r>
    </w:p>
    <w:p w:rsidR="002E3521" w:rsidRDefault="002E3521" w:rsidP="002E3521">
      <w:pPr>
        <w:contextualSpacing/>
        <w:jc w:val="center"/>
        <w:rPr>
          <w:b/>
          <w:sz w:val="28"/>
          <w:szCs w:val="28"/>
        </w:rPr>
      </w:pPr>
    </w:p>
    <w:p w:rsidR="002E3521" w:rsidRPr="00544EED" w:rsidRDefault="002E3521" w:rsidP="002E3521">
      <w:pPr>
        <w:autoSpaceDE w:val="0"/>
        <w:autoSpaceDN w:val="0"/>
        <w:adjustRightInd w:val="0"/>
        <w:ind w:firstLine="708"/>
        <w:jc w:val="both"/>
        <w:rPr>
          <w:lang w:bidi="he-IL"/>
        </w:rPr>
      </w:pPr>
      <w:r w:rsidRPr="00544EED">
        <w:rPr>
          <w:lang w:bidi="he-IL"/>
        </w:rPr>
        <w:t>Исходными документами для составления примера рабочей программы явились:</w:t>
      </w:r>
    </w:p>
    <w:p w:rsidR="002E3521" w:rsidRPr="00544EED" w:rsidRDefault="002E3521" w:rsidP="002E3521">
      <w:pPr>
        <w:numPr>
          <w:ilvl w:val="0"/>
          <w:numId w:val="2"/>
        </w:numPr>
        <w:tabs>
          <w:tab w:val="left" w:pos="120"/>
          <w:tab w:val="left" w:pos="720"/>
        </w:tabs>
        <w:autoSpaceDE w:val="0"/>
        <w:autoSpaceDN w:val="0"/>
        <w:adjustRightInd w:val="0"/>
        <w:ind w:left="120" w:firstLine="240"/>
        <w:jc w:val="both"/>
        <w:rPr>
          <w:lang w:bidi="he-IL"/>
        </w:rPr>
      </w:pPr>
      <w:r w:rsidRPr="00544EED">
        <w:rPr>
          <w:lang w:bidi="he-IL"/>
        </w:rPr>
        <w:t>Федеральный компонент государственного стандарта общего образования, утвержденный приказом Минобразования РФ № 1089 от 05.03.2004;</w:t>
      </w:r>
    </w:p>
    <w:p w:rsidR="002E3521" w:rsidRPr="00544EED" w:rsidRDefault="002E3521" w:rsidP="002E3521">
      <w:pPr>
        <w:numPr>
          <w:ilvl w:val="0"/>
          <w:numId w:val="2"/>
        </w:numPr>
        <w:tabs>
          <w:tab w:val="left" w:pos="120"/>
          <w:tab w:val="left" w:pos="720"/>
        </w:tabs>
        <w:autoSpaceDE w:val="0"/>
        <w:autoSpaceDN w:val="0"/>
        <w:adjustRightInd w:val="0"/>
        <w:ind w:left="120" w:firstLine="240"/>
        <w:jc w:val="both"/>
        <w:rPr>
          <w:lang w:bidi="he-IL"/>
        </w:rPr>
      </w:pPr>
      <w:r w:rsidRPr="00544EED">
        <w:rPr>
          <w:lang w:bidi="he-IL"/>
        </w:rPr>
        <w:t>Федеральный базисный учебный план для среднего общего образования, утвержденный приказом Минобразования РФ № 1312 от 09.03. 2004;</w:t>
      </w:r>
    </w:p>
    <w:p w:rsidR="002E3521" w:rsidRPr="00544EED" w:rsidRDefault="002E3521" w:rsidP="002E3521">
      <w:pPr>
        <w:autoSpaceDE w:val="0"/>
        <w:autoSpaceDN w:val="0"/>
        <w:adjustRightInd w:val="0"/>
        <w:jc w:val="both"/>
        <w:rPr>
          <w:lang w:bidi="he-IL"/>
        </w:rPr>
      </w:pPr>
      <w:r w:rsidRPr="00544EED">
        <w:rPr>
          <w:lang w:bidi="he-IL"/>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2010/2011 учебный год, утвержденным Приказом МО РФ от  23.12.2009 № 822.;</w:t>
      </w:r>
    </w:p>
    <w:p w:rsidR="002E3521" w:rsidRPr="00544EED" w:rsidRDefault="002E3521" w:rsidP="002E3521">
      <w:pPr>
        <w:numPr>
          <w:ilvl w:val="0"/>
          <w:numId w:val="2"/>
        </w:numPr>
        <w:tabs>
          <w:tab w:val="left" w:pos="120"/>
          <w:tab w:val="left" w:pos="720"/>
        </w:tabs>
        <w:autoSpaceDE w:val="0"/>
        <w:autoSpaceDN w:val="0"/>
        <w:adjustRightInd w:val="0"/>
        <w:ind w:left="120" w:firstLine="240"/>
        <w:jc w:val="both"/>
        <w:rPr>
          <w:lang w:bidi="he-IL"/>
        </w:rPr>
      </w:pPr>
      <w:r w:rsidRPr="00544EED">
        <w:rPr>
          <w:lang w:bidi="he-IL"/>
        </w:rPr>
        <w:t xml:space="preserve">Письмо Минобрнауки России  от 01.04.2005 № 03-417 «О перечне учебного и компьютерного оборудования для оснащения образовательных учреждений» (//Вестник образования, 2005, № 11или сайт   </w:t>
      </w:r>
      <w:hyperlink r:id="rId6" w:history="1">
        <w:r w:rsidRPr="00544EED">
          <w:rPr>
            <w:lang w:bidi="he-IL"/>
          </w:rPr>
          <w:t>http</w:t>
        </w:r>
      </w:hyperlink>
      <w:r w:rsidRPr="00544EED">
        <w:rPr>
          <w:lang w:bidi="he-IL"/>
        </w:rPr>
        <w:t>:/ www. vestnik. edu. ru).</w:t>
      </w:r>
    </w:p>
    <w:p w:rsidR="002E3521" w:rsidRPr="00544EED" w:rsidRDefault="002E3521" w:rsidP="002E3521">
      <w:pPr>
        <w:autoSpaceDE w:val="0"/>
        <w:autoSpaceDN w:val="0"/>
        <w:adjustRightInd w:val="0"/>
        <w:rPr>
          <w:lang w:bidi="he-IL"/>
        </w:rPr>
      </w:pPr>
      <w:r w:rsidRPr="00544EED">
        <w:rPr>
          <w:lang w:bidi="he-IL"/>
        </w:rPr>
        <w:t xml:space="preserve">Федеральный компонент – </w:t>
      </w:r>
      <w:r>
        <w:rPr>
          <w:lang w:bidi="he-IL"/>
        </w:rPr>
        <w:t>2</w:t>
      </w:r>
      <w:r w:rsidRPr="00544EED">
        <w:rPr>
          <w:lang w:bidi="he-IL"/>
        </w:rPr>
        <w:t xml:space="preserve"> час, всего – </w:t>
      </w:r>
      <w:r>
        <w:rPr>
          <w:lang w:bidi="he-IL"/>
        </w:rPr>
        <w:t>2</w:t>
      </w:r>
      <w:r w:rsidRPr="00544EED">
        <w:rPr>
          <w:lang w:bidi="he-IL"/>
        </w:rPr>
        <w:t xml:space="preserve"> час в неделю.</w:t>
      </w:r>
    </w:p>
    <w:p w:rsidR="002E3521" w:rsidRPr="00544EED" w:rsidRDefault="002E3521" w:rsidP="002E3521">
      <w:pPr>
        <w:tabs>
          <w:tab w:val="left" w:pos="120"/>
          <w:tab w:val="left" w:pos="5160"/>
        </w:tabs>
        <w:autoSpaceDE w:val="0"/>
        <w:autoSpaceDN w:val="0"/>
        <w:adjustRightInd w:val="0"/>
        <w:jc w:val="both"/>
        <w:rPr>
          <w:lang w:bidi="he-IL"/>
        </w:rPr>
      </w:pPr>
      <w:r w:rsidRPr="00544EED">
        <w:rPr>
          <w:lang w:bidi="he-IL"/>
        </w:rPr>
        <w:t xml:space="preserve">По учебному плану </w:t>
      </w:r>
      <w:r>
        <w:rPr>
          <w:lang w:bidi="he-IL"/>
        </w:rPr>
        <w:t xml:space="preserve">Филиала </w:t>
      </w:r>
      <w:r w:rsidRPr="00544EED">
        <w:rPr>
          <w:lang w:bidi="he-IL"/>
        </w:rPr>
        <w:t>МАОУ</w:t>
      </w:r>
      <w:r>
        <w:rPr>
          <w:lang w:bidi="he-IL"/>
        </w:rPr>
        <w:t xml:space="preserve"> «Аксаринская СОШ»</w:t>
      </w:r>
      <w:r w:rsidRPr="00544EED">
        <w:rPr>
          <w:lang w:bidi="he-IL"/>
        </w:rPr>
        <w:t xml:space="preserve"> «Гилевская СОШ им.Уткина И.Н.»  – </w:t>
      </w:r>
      <w:r>
        <w:rPr>
          <w:lang w:bidi="he-IL"/>
        </w:rPr>
        <w:t>2</w:t>
      </w:r>
      <w:r w:rsidRPr="00544EED">
        <w:rPr>
          <w:lang w:bidi="he-IL"/>
        </w:rPr>
        <w:t xml:space="preserve"> час.</w:t>
      </w:r>
    </w:p>
    <w:p w:rsidR="002E3521" w:rsidRPr="00544EED" w:rsidRDefault="002E3521" w:rsidP="002E3521">
      <w:pPr>
        <w:tabs>
          <w:tab w:val="left" w:pos="5160"/>
        </w:tabs>
        <w:autoSpaceDE w:val="0"/>
        <w:autoSpaceDN w:val="0"/>
        <w:adjustRightInd w:val="0"/>
        <w:ind w:firstLine="540"/>
        <w:jc w:val="both"/>
        <w:rPr>
          <w:lang w:bidi="he-IL"/>
        </w:rPr>
      </w:pPr>
      <w:r w:rsidRPr="00544EED">
        <w:rPr>
          <w:lang w:bidi="he-IL"/>
        </w:rPr>
        <w:t xml:space="preserve">Материалы для рабочей программы разработаны на основе авторской программы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/О.С. Габриелян. – </w:t>
      </w:r>
      <w:r>
        <w:rPr>
          <w:lang w:bidi="he-IL"/>
        </w:rPr>
        <w:t>6</w:t>
      </w:r>
      <w:r w:rsidRPr="00544EED">
        <w:rPr>
          <w:lang w:bidi="he-IL"/>
        </w:rPr>
        <w:t>-е изд., стереотип. – М.: Дрофа, 201</w:t>
      </w:r>
      <w:r>
        <w:rPr>
          <w:lang w:bidi="he-IL"/>
        </w:rPr>
        <w:t>2</w:t>
      </w:r>
      <w:r w:rsidRPr="00544EED">
        <w:rPr>
          <w:lang w:bidi="he-IL"/>
        </w:rPr>
        <w:t>).</w:t>
      </w:r>
    </w:p>
    <w:p w:rsidR="002E3521" w:rsidRPr="00D5184D" w:rsidRDefault="002E3521" w:rsidP="002E3521">
      <w:pPr>
        <w:shd w:val="clear" w:color="auto" w:fill="FFFFFF"/>
        <w:spacing w:line="270" w:lineRule="atLeast"/>
        <w:ind w:firstLine="708"/>
        <w:jc w:val="both"/>
      </w:pPr>
      <w:r w:rsidRPr="00D5184D">
        <w:t>Для реализации рабочей программы изучения учебного предмета «Химия» на этапе основного общего образования учебным планом школы отведено 136 часов. В том числе 68 часов в VIII классе и 68 часов в IX классе, из расчета – 2 учебных часа в неделю</w:t>
      </w:r>
      <w:r>
        <w:t>.</w:t>
      </w:r>
      <w:r w:rsidRPr="00D5184D">
        <w:t xml:space="preserve"> Рабочая учебная программа по химии для 8-9 класса предусматривает такие формы организации образовательного процесса, как: уроки комбинированного типа, лекционные занятия, семинарские занятия, практикумы, лабораторные работы, уроки повторения и обобщения по теме. Рабочая 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Рабочей программой курса химии 8-9 классов предусмотрено проведение 10 практических работ, в т.ч. пять - в 8 классе и пять - в 9 классе,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2E3521" w:rsidRPr="00D5184D" w:rsidRDefault="002E3521" w:rsidP="002E3521">
      <w:pPr>
        <w:shd w:val="clear" w:color="auto" w:fill="FFFFFF"/>
        <w:spacing w:line="270" w:lineRule="atLeast"/>
        <w:ind w:firstLine="708"/>
        <w:jc w:val="both"/>
      </w:pPr>
      <w:r w:rsidRPr="00D5184D">
        <w:t>Для текущего контроля уровня усвоения учебного предмета использовать такие формы, как: фронтальный и индивидуальный опрос по домашнему заданию в устной и письменной форме, зачет по теме в устной и письменной форме, тестирование по теме в формате ГИА, контрольные работы (8 контрольных работ, в т.ч. 5- за курс 8 класса и 3 - за курс 9 класса, с учетом контрольных работ по входящему, промежуточному и итоговому контролю); самостоятельные проверочные работы (10 самостоятельных работ, в т.ч. 5 - за курс 8 класса и 5 - за курс 9 класса); защита проекта.</w:t>
      </w:r>
    </w:p>
    <w:p w:rsidR="002E3521" w:rsidRPr="00544EED" w:rsidRDefault="002E3521" w:rsidP="002E3521">
      <w:pPr>
        <w:autoSpaceDE w:val="0"/>
        <w:autoSpaceDN w:val="0"/>
        <w:adjustRightInd w:val="0"/>
        <w:rPr>
          <w:lang w:bidi="he-IL"/>
        </w:rPr>
      </w:pPr>
      <w:r>
        <w:rPr>
          <w:lang w:bidi="he-IL"/>
        </w:rPr>
        <w:t xml:space="preserve">Для 10-11 классов: </w:t>
      </w:r>
      <w:r w:rsidRPr="00544EED">
        <w:rPr>
          <w:lang w:bidi="he-IL"/>
        </w:rPr>
        <w:t>Федеральный компонент – 1 час, всего – 1 час в неделю.</w:t>
      </w:r>
    </w:p>
    <w:p w:rsidR="002E3521" w:rsidRPr="00544EED" w:rsidRDefault="002E3521" w:rsidP="002E3521">
      <w:pPr>
        <w:tabs>
          <w:tab w:val="left" w:pos="120"/>
          <w:tab w:val="left" w:pos="5160"/>
        </w:tabs>
        <w:autoSpaceDE w:val="0"/>
        <w:autoSpaceDN w:val="0"/>
        <w:adjustRightInd w:val="0"/>
        <w:jc w:val="both"/>
        <w:rPr>
          <w:lang w:bidi="he-IL"/>
        </w:rPr>
      </w:pPr>
      <w:r w:rsidRPr="00544EED">
        <w:rPr>
          <w:lang w:bidi="he-IL"/>
        </w:rPr>
        <w:t xml:space="preserve">По учебному плану </w:t>
      </w:r>
      <w:r>
        <w:rPr>
          <w:lang w:bidi="he-IL"/>
        </w:rPr>
        <w:t xml:space="preserve">филиала </w:t>
      </w:r>
      <w:r w:rsidRPr="00544EED">
        <w:rPr>
          <w:lang w:bidi="he-IL"/>
        </w:rPr>
        <w:t>МАОУ</w:t>
      </w:r>
      <w:r>
        <w:rPr>
          <w:lang w:bidi="he-IL"/>
        </w:rPr>
        <w:t xml:space="preserve"> «Аксаринская СОШ» </w:t>
      </w:r>
      <w:r w:rsidRPr="00544EED">
        <w:rPr>
          <w:lang w:bidi="he-IL"/>
        </w:rPr>
        <w:t xml:space="preserve"> «Гилевская СОШ им.Уткина И.Н.»  – 1 час.</w:t>
      </w:r>
    </w:p>
    <w:p w:rsidR="002E3521" w:rsidRPr="00544EED" w:rsidRDefault="002E3521" w:rsidP="002E3521">
      <w:pPr>
        <w:shd w:val="clear" w:color="auto" w:fill="FFFFFF"/>
        <w:spacing w:line="270" w:lineRule="atLeast"/>
        <w:ind w:firstLine="540"/>
        <w:jc w:val="both"/>
        <w:rPr>
          <w:color w:val="364149"/>
        </w:rPr>
      </w:pPr>
      <w:r w:rsidRPr="00544EED">
        <w:rPr>
          <w:color w:val="444444"/>
        </w:rPr>
        <w:t>В авторскую программу внесены следующие изменения:</w:t>
      </w:r>
    </w:p>
    <w:p w:rsidR="002E3521" w:rsidRPr="00544EED" w:rsidRDefault="002E3521" w:rsidP="002E3521">
      <w:pPr>
        <w:shd w:val="clear" w:color="auto" w:fill="FFFFFF"/>
        <w:spacing w:line="270" w:lineRule="atLeast"/>
        <w:jc w:val="both"/>
        <w:rPr>
          <w:color w:val="364149"/>
        </w:rPr>
      </w:pPr>
      <w:r w:rsidRPr="00544EED">
        <w:rPr>
          <w:b/>
          <w:bCs/>
          <w:color w:val="444444"/>
        </w:rPr>
        <w:t>             Увеличено</w:t>
      </w:r>
      <w:r w:rsidRPr="00544EED">
        <w:rPr>
          <w:color w:val="444444"/>
        </w:rPr>
        <w:t> число часов на изучение тем:</w:t>
      </w:r>
    </w:p>
    <w:p w:rsidR="002E3521" w:rsidRPr="00544EED" w:rsidRDefault="002E3521" w:rsidP="002E3521">
      <w:pPr>
        <w:shd w:val="clear" w:color="auto" w:fill="FFFFFF"/>
        <w:spacing w:line="270" w:lineRule="atLeast"/>
        <w:jc w:val="both"/>
        <w:rPr>
          <w:color w:val="364149"/>
        </w:rPr>
      </w:pPr>
      <w:r w:rsidRPr="00544EED">
        <w:rPr>
          <w:color w:val="444444"/>
        </w:rPr>
        <w:lastRenderedPageBreak/>
        <w:t> Тема № 1 «Строение атома и периодический закон Д. И. Менделеева » до 8 вместо 6 часов. Содержание учебного материала этой темы отрабатывается  и используется в дальнейшем в практической деятельности учащихся при изучении других тем. Данные часы взяты из темы №2 «Строение вещества» - 1 час и 1 час резервного времени.  В резерве  1 час.  Цель данных изменений – лучшее  усвоение  учебного материала курса «Химия » 11 класса.</w:t>
      </w:r>
    </w:p>
    <w:p w:rsidR="002E3521" w:rsidRPr="00544EED" w:rsidRDefault="002E3521" w:rsidP="002E3521">
      <w:pPr>
        <w:shd w:val="clear" w:color="auto" w:fill="FFFFFF"/>
        <w:spacing w:line="270" w:lineRule="atLeast"/>
        <w:ind w:firstLine="600"/>
        <w:jc w:val="both"/>
        <w:rPr>
          <w:color w:val="364149"/>
        </w:rPr>
      </w:pPr>
      <w:r w:rsidRPr="00544EED">
        <w:rPr>
          <w:color w:val="444444"/>
        </w:rPr>
        <w:t>Данная рабочая программа реализуется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и др. в зависимости от склонностей, потребностей, возможностей и способностей каждого конкретного класса в параллели.</w:t>
      </w:r>
    </w:p>
    <w:p w:rsidR="002E3521" w:rsidRPr="00544EED" w:rsidRDefault="002E3521" w:rsidP="002E3521">
      <w:pPr>
        <w:shd w:val="clear" w:color="auto" w:fill="FFFFFF"/>
        <w:spacing w:line="270" w:lineRule="atLeast"/>
        <w:ind w:firstLine="600"/>
        <w:jc w:val="both"/>
        <w:rPr>
          <w:color w:val="364149"/>
        </w:rPr>
      </w:pPr>
      <w:r w:rsidRPr="00544EED">
        <w:rPr>
          <w:color w:val="444444"/>
        </w:rPr>
        <w:t>Контроль  за уровнем знаний учащихся предусматривает проведение лабораторных, практических, самостоятельных, тестовых и  контрольных работ.</w:t>
      </w:r>
    </w:p>
    <w:p w:rsidR="002E3521" w:rsidRPr="00544EED" w:rsidRDefault="002E3521" w:rsidP="002E3521">
      <w:pPr>
        <w:autoSpaceDE w:val="0"/>
        <w:autoSpaceDN w:val="0"/>
        <w:adjustRightInd w:val="0"/>
        <w:jc w:val="both"/>
        <w:rPr>
          <w:lang w:bidi="he-IL"/>
        </w:rPr>
      </w:pPr>
      <w:r w:rsidRPr="00544EED">
        <w:rPr>
          <w:lang w:bidi="he-IL"/>
        </w:rPr>
        <w:t>Рабочая программа ориентирована на использование учебника:</w:t>
      </w:r>
    </w:p>
    <w:p w:rsidR="002E3521" w:rsidRPr="00544EED" w:rsidRDefault="002E3521" w:rsidP="002E3521">
      <w:pPr>
        <w:numPr>
          <w:ilvl w:val="0"/>
          <w:numId w:val="2"/>
        </w:numPr>
        <w:autoSpaceDE w:val="0"/>
        <w:autoSpaceDN w:val="0"/>
        <w:adjustRightInd w:val="0"/>
        <w:ind w:left="720" w:hanging="360"/>
        <w:jc w:val="both"/>
        <w:rPr>
          <w:lang w:bidi="he-IL"/>
        </w:rPr>
      </w:pPr>
      <w:r w:rsidRPr="00544EED">
        <w:rPr>
          <w:lang w:bidi="he-IL"/>
        </w:rPr>
        <w:t>Химия 10 класс. Базовый уровень: Учебник для общеобразовательных учреждений / Габриелян О.С.- М.: Дрофа, 2013.-223с.</w:t>
      </w:r>
    </w:p>
    <w:p w:rsidR="002E3521" w:rsidRPr="00544EED" w:rsidRDefault="002E3521" w:rsidP="002E3521">
      <w:pPr>
        <w:numPr>
          <w:ilvl w:val="0"/>
          <w:numId w:val="2"/>
        </w:numPr>
        <w:autoSpaceDE w:val="0"/>
        <w:autoSpaceDN w:val="0"/>
        <w:adjustRightInd w:val="0"/>
        <w:ind w:left="720" w:hanging="360"/>
        <w:jc w:val="both"/>
        <w:rPr>
          <w:lang w:bidi="he-IL"/>
        </w:rPr>
      </w:pPr>
      <w:r w:rsidRPr="00544EED">
        <w:rPr>
          <w:lang w:bidi="he-IL"/>
        </w:rPr>
        <w:t>Химия 11 класс. Базовый уровень: Учебник для общеобразовательных учреждений / Габриелян О.С.- М.: Дрофа, 2013.-223с.</w:t>
      </w:r>
    </w:p>
    <w:p w:rsidR="002E3521" w:rsidRDefault="002E3521" w:rsidP="002E3521">
      <w:pPr>
        <w:ind w:right="-284" w:firstLine="284"/>
        <w:jc w:val="both"/>
      </w:pPr>
    </w:p>
    <w:p w:rsidR="002E3521" w:rsidRDefault="002E3521" w:rsidP="002E3521">
      <w:pPr>
        <w:ind w:right="-284" w:firstLine="284"/>
        <w:jc w:val="center"/>
        <w:rPr>
          <w:b/>
          <w:sz w:val="28"/>
          <w:szCs w:val="28"/>
        </w:rPr>
      </w:pPr>
      <w:r>
        <w:br w:type="page"/>
      </w:r>
      <w:r w:rsidRPr="00C556A2">
        <w:rPr>
          <w:b/>
          <w:sz w:val="28"/>
          <w:szCs w:val="28"/>
        </w:rPr>
        <w:lastRenderedPageBreak/>
        <w:t>Аннотация к рабочей программе по</w:t>
      </w:r>
      <w:r>
        <w:rPr>
          <w:b/>
          <w:sz w:val="28"/>
          <w:szCs w:val="28"/>
        </w:rPr>
        <w:t xml:space="preserve"> иностранному языку</w:t>
      </w:r>
    </w:p>
    <w:p w:rsidR="002E3521" w:rsidRDefault="002E3521" w:rsidP="002E3521">
      <w:pPr>
        <w:ind w:right="-284" w:firstLine="284"/>
        <w:jc w:val="both"/>
      </w:pPr>
    </w:p>
    <w:p w:rsidR="002E3521" w:rsidRPr="00544EED" w:rsidRDefault="002E3521" w:rsidP="002E3521">
      <w:pPr>
        <w:autoSpaceDE w:val="0"/>
        <w:autoSpaceDN w:val="0"/>
        <w:adjustRightInd w:val="0"/>
        <w:ind w:firstLine="708"/>
        <w:jc w:val="both"/>
        <w:rPr>
          <w:lang w:bidi="he-IL"/>
        </w:rPr>
      </w:pPr>
      <w:r w:rsidRPr="00544EED">
        <w:rPr>
          <w:lang w:bidi="he-IL"/>
        </w:rPr>
        <w:t>Исходными документами для составления примера рабочей программы явились:</w:t>
      </w:r>
    </w:p>
    <w:p w:rsidR="002E3521" w:rsidRPr="00544EED" w:rsidRDefault="002E3521" w:rsidP="002E3521">
      <w:pPr>
        <w:numPr>
          <w:ilvl w:val="0"/>
          <w:numId w:val="2"/>
        </w:numPr>
        <w:tabs>
          <w:tab w:val="left" w:pos="120"/>
          <w:tab w:val="left" w:pos="720"/>
        </w:tabs>
        <w:autoSpaceDE w:val="0"/>
        <w:autoSpaceDN w:val="0"/>
        <w:adjustRightInd w:val="0"/>
        <w:ind w:left="120" w:firstLine="240"/>
        <w:jc w:val="both"/>
        <w:rPr>
          <w:lang w:bidi="he-IL"/>
        </w:rPr>
      </w:pPr>
      <w:r w:rsidRPr="00544EED">
        <w:rPr>
          <w:lang w:bidi="he-IL"/>
        </w:rPr>
        <w:t>Федеральный компонент государственного стандарта общего образования, утвержденный приказом Минобразования РФ № 1089 от 05.03.2004;</w:t>
      </w:r>
    </w:p>
    <w:p w:rsidR="002E3521" w:rsidRPr="00544EED" w:rsidRDefault="002E3521" w:rsidP="002E3521">
      <w:pPr>
        <w:numPr>
          <w:ilvl w:val="0"/>
          <w:numId w:val="2"/>
        </w:numPr>
        <w:tabs>
          <w:tab w:val="left" w:pos="120"/>
          <w:tab w:val="left" w:pos="720"/>
        </w:tabs>
        <w:autoSpaceDE w:val="0"/>
        <w:autoSpaceDN w:val="0"/>
        <w:adjustRightInd w:val="0"/>
        <w:ind w:left="120" w:firstLine="240"/>
        <w:jc w:val="both"/>
        <w:rPr>
          <w:lang w:bidi="he-IL"/>
        </w:rPr>
      </w:pPr>
      <w:r w:rsidRPr="00544EED">
        <w:rPr>
          <w:lang w:bidi="he-IL"/>
        </w:rPr>
        <w:t>Федеральный базисный учебный план для среднего общего образования, утвержденный приказом Минобразования РФ № 1312 от 09.03. 2004;</w:t>
      </w:r>
    </w:p>
    <w:p w:rsidR="002E3521" w:rsidRPr="00544EED" w:rsidRDefault="002E3521" w:rsidP="002E3521">
      <w:pPr>
        <w:autoSpaceDE w:val="0"/>
        <w:autoSpaceDN w:val="0"/>
        <w:adjustRightInd w:val="0"/>
        <w:jc w:val="both"/>
        <w:rPr>
          <w:lang w:bidi="he-IL"/>
        </w:rPr>
      </w:pPr>
      <w:r w:rsidRPr="00544EED">
        <w:rPr>
          <w:lang w:bidi="he-IL"/>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2010/2011 учебный год, утвержденным Приказом МО РФ от  23.12.2009 № 822.;</w:t>
      </w:r>
    </w:p>
    <w:p w:rsidR="002E3521" w:rsidRPr="00544EED" w:rsidRDefault="002E3521" w:rsidP="002E3521">
      <w:pPr>
        <w:numPr>
          <w:ilvl w:val="0"/>
          <w:numId w:val="2"/>
        </w:numPr>
        <w:tabs>
          <w:tab w:val="left" w:pos="120"/>
          <w:tab w:val="left" w:pos="720"/>
        </w:tabs>
        <w:autoSpaceDE w:val="0"/>
        <w:autoSpaceDN w:val="0"/>
        <w:adjustRightInd w:val="0"/>
        <w:ind w:left="120" w:firstLine="240"/>
        <w:jc w:val="both"/>
        <w:rPr>
          <w:lang w:bidi="he-IL"/>
        </w:rPr>
      </w:pPr>
      <w:r w:rsidRPr="00544EED">
        <w:rPr>
          <w:lang w:bidi="he-IL"/>
        </w:rPr>
        <w:t xml:space="preserve">Письмо Минобрнауки России  от 01.04.2005 № 03-417 «О перечне учебного и компьютерного оборудования для оснащения образовательных учреждений» (//Вестник образования, 2005, № 11или сайт   </w:t>
      </w:r>
      <w:hyperlink r:id="rId7" w:history="1">
        <w:r w:rsidRPr="00544EED">
          <w:rPr>
            <w:lang w:bidi="he-IL"/>
          </w:rPr>
          <w:t>http</w:t>
        </w:r>
      </w:hyperlink>
      <w:r w:rsidRPr="00544EED">
        <w:rPr>
          <w:lang w:bidi="he-IL"/>
        </w:rPr>
        <w:t>:/ www. vestnik. edu. ru).</w:t>
      </w:r>
    </w:p>
    <w:p w:rsidR="002E3521" w:rsidRPr="00544EED" w:rsidRDefault="002E3521" w:rsidP="002E3521">
      <w:pPr>
        <w:autoSpaceDE w:val="0"/>
        <w:autoSpaceDN w:val="0"/>
        <w:adjustRightInd w:val="0"/>
        <w:rPr>
          <w:lang w:bidi="he-IL"/>
        </w:rPr>
      </w:pPr>
      <w:r w:rsidRPr="00544EED">
        <w:rPr>
          <w:lang w:bidi="he-IL"/>
        </w:rPr>
        <w:t xml:space="preserve">Федеральный компонент – </w:t>
      </w:r>
      <w:r>
        <w:rPr>
          <w:lang w:bidi="he-IL"/>
        </w:rPr>
        <w:t>3</w:t>
      </w:r>
      <w:r w:rsidRPr="00544EED">
        <w:rPr>
          <w:lang w:bidi="he-IL"/>
        </w:rPr>
        <w:t xml:space="preserve"> час</w:t>
      </w:r>
      <w:r>
        <w:rPr>
          <w:lang w:bidi="he-IL"/>
        </w:rPr>
        <w:t>а</w:t>
      </w:r>
      <w:r w:rsidRPr="00544EED">
        <w:rPr>
          <w:lang w:bidi="he-IL"/>
        </w:rPr>
        <w:t xml:space="preserve">, всего – </w:t>
      </w:r>
      <w:r>
        <w:rPr>
          <w:lang w:bidi="he-IL"/>
        </w:rPr>
        <w:t>3</w:t>
      </w:r>
      <w:r w:rsidRPr="00544EED">
        <w:rPr>
          <w:lang w:bidi="he-IL"/>
        </w:rPr>
        <w:t xml:space="preserve"> час</w:t>
      </w:r>
      <w:r>
        <w:rPr>
          <w:lang w:bidi="he-IL"/>
        </w:rPr>
        <w:t>а</w:t>
      </w:r>
      <w:r w:rsidRPr="00544EED">
        <w:rPr>
          <w:lang w:bidi="he-IL"/>
        </w:rPr>
        <w:t xml:space="preserve"> в неделю.</w:t>
      </w:r>
    </w:p>
    <w:p w:rsidR="002E3521" w:rsidRPr="00544EED" w:rsidRDefault="002E3521" w:rsidP="002E3521">
      <w:pPr>
        <w:tabs>
          <w:tab w:val="left" w:pos="120"/>
          <w:tab w:val="left" w:pos="5160"/>
        </w:tabs>
        <w:autoSpaceDE w:val="0"/>
        <w:autoSpaceDN w:val="0"/>
        <w:adjustRightInd w:val="0"/>
        <w:jc w:val="both"/>
        <w:rPr>
          <w:lang w:bidi="he-IL"/>
        </w:rPr>
      </w:pPr>
      <w:r w:rsidRPr="00544EED">
        <w:rPr>
          <w:lang w:bidi="he-IL"/>
        </w:rPr>
        <w:t xml:space="preserve">По учебному плану </w:t>
      </w:r>
      <w:r>
        <w:rPr>
          <w:lang w:bidi="he-IL"/>
        </w:rPr>
        <w:t xml:space="preserve">Филиала </w:t>
      </w:r>
      <w:r w:rsidRPr="00544EED">
        <w:rPr>
          <w:lang w:bidi="he-IL"/>
        </w:rPr>
        <w:t>МАОУ</w:t>
      </w:r>
      <w:r>
        <w:rPr>
          <w:lang w:bidi="he-IL"/>
        </w:rPr>
        <w:t xml:space="preserve"> «Аксаринская СОШ»</w:t>
      </w:r>
      <w:r w:rsidRPr="00544EED">
        <w:rPr>
          <w:lang w:bidi="he-IL"/>
        </w:rPr>
        <w:t xml:space="preserve"> «Гилевская СОШ им.Уткина И.Н.»  – </w:t>
      </w:r>
      <w:r>
        <w:rPr>
          <w:lang w:bidi="he-IL"/>
        </w:rPr>
        <w:t>3</w:t>
      </w:r>
      <w:r w:rsidRPr="00544EED">
        <w:rPr>
          <w:lang w:bidi="he-IL"/>
        </w:rPr>
        <w:t xml:space="preserve"> час</w:t>
      </w:r>
      <w:r>
        <w:rPr>
          <w:lang w:bidi="he-IL"/>
        </w:rPr>
        <w:t>а</w:t>
      </w:r>
      <w:r w:rsidRPr="00544EED">
        <w:rPr>
          <w:lang w:bidi="he-IL"/>
        </w:rPr>
        <w:t>.</w:t>
      </w:r>
    </w:p>
    <w:p w:rsidR="002E3521" w:rsidRDefault="002E3521" w:rsidP="002E3521">
      <w:pPr>
        <w:tabs>
          <w:tab w:val="left" w:pos="5160"/>
        </w:tabs>
        <w:autoSpaceDE w:val="0"/>
        <w:autoSpaceDN w:val="0"/>
        <w:adjustRightInd w:val="0"/>
        <w:ind w:firstLine="540"/>
        <w:jc w:val="both"/>
        <w:rPr>
          <w:lang w:bidi="he-IL"/>
        </w:rPr>
      </w:pPr>
      <w:r w:rsidRPr="00544EED">
        <w:rPr>
          <w:lang w:bidi="he-IL"/>
        </w:rPr>
        <w:t xml:space="preserve">Материалы для рабочей программы разработаны на основе авторской программы </w:t>
      </w:r>
      <w:r>
        <w:rPr>
          <w:lang w:bidi="he-IL"/>
        </w:rPr>
        <w:t xml:space="preserve">М.З.Биболетова «Английский язык» - для 3-11 классов, </w:t>
      </w:r>
      <w:r w:rsidRPr="00544EED">
        <w:rPr>
          <w:lang w:bidi="he-IL"/>
        </w:rPr>
        <w:t>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w:t>
      </w:r>
      <w:r>
        <w:rPr>
          <w:lang w:bidi="he-IL"/>
        </w:rPr>
        <w:t>Биболетова М.З.</w:t>
      </w:r>
      <w:r w:rsidRPr="00544EED">
        <w:rPr>
          <w:lang w:bidi="he-IL"/>
        </w:rPr>
        <w:t xml:space="preserve">Программа курса </w:t>
      </w:r>
      <w:r>
        <w:rPr>
          <w:lang w:bidi="he-IL"/>
        </w:rPr>
        <w:t>английского языка</w:t>
      </w:r>
      <w:r w:rsidRPr="00544EED">
        <w:rPr>
          <w:lang w:bidi="he-IL"/>
        </w:rPr>
        <w:t xml:space="preserve"> для </w:t>
      </w:r>
      <w:r>
        <w:rPr>
          <w:lang w:bidi="he-IL"/>
        </w:rPr>
        <w:t xml:space="preserve">3 – 9, 10 - </w:t>
      </w:r>
      <w:r w:rsidRPr="00544EED">
        <w:rPr>
          <w:lang w:bidi="he-IL"/>
        </w:rPr>
        <w:t>11 классов общеобразовательных учреждений /</w:t>
      </w:r>
      <w:r w:rsidRPr="007E3226">
        <w:rPr>
          <w:lang w:bidi="he-IL"/>
        </w:rPr>
        <w:t xml:space="preserve"> </w:t>
      </w:r>
      <w:r>
        <w:rPr>
          <w:lang w:bidi="he-IL"/>
        </w:rPr>
        <w:t>М.З.Биболетова</w:t>
      </w:r>
      <w:r w:rsidRPr="00544EED">
        <w:rPr>
          <w:lang w:bidi="he-IL"/>
        </w:rPr>
        <w:t xml:space="preserve">. – </w:t>
      </w:r>
      <w:r>
        <w:rPr>
          <w:lang w:bidi="he-IL"/>
        </w:rPr>
        <w:t>6</w:t>
      </w:r>
      <w:r w:rsidRPr="00544EED">
        <w:rPr>
          <w:lang w:bidi="he-IL"/>
        </w:rPr>
        <w:t>-е изд., стереотип. – М.: Дрофа, 201</w:t>
      </w:r>
      <w:r>
        <w:rPr>
          <w:lang w:bidi="he-IL"/>
        </w:rPr>
        <w:t>2</w:t>
      </w:r>
      <w:r w:rsidRPr="00544EED">
        <w:rPr>
          <w:lang w:bidi="he-IL"/>
        </w:rPr>
        <w:t>).</w:t>
      </w:r>
    </w:p>
    <w:p w:rsidR="002E3521" w:rsidRDefault="002E3521" w:rsidP="002E3521">
      <w:pPr>
        <w:tabs>
          <w:tab w:val="left" w:pos="5160"/>
        </w:tabs>
        <w:autoSpaceDE w:val="0"/>
        <w:autoSpaceDN w:val="0"/>
        <w:adjustRightInd w:val="0"/>
        <w:ind w:firstLine="540"/>
        <w:jc w:val="both"/>
        <w:rPr>
          <w:lang w:bidi="he-IL"/>
        </w:rPr>
      </w:pPr>
      <w:r w:rsidRPr="00544EED">
        <w:rPr>
          <w:lang w:bidi="he-IL"/>
        </w:rPr>
        <w:t xml:space="preserve">Материалы для рабочей программы разработаны на основе авторской программы </w:t>
      </w:r>
      <w:r>
        <w:rPr>
          <w:lang w:bidi="he-IL"/>
        </w:rPr>
        <w:t xml:space="preserve">О.В.Афанасьева, И.В. Михеева «Английский язык» - для 2 класса, </w:t>
      </w:r>
      <w:r w:rsidRPr="00544EED">
        <w:rPr>
          <w:lang w:bidi="he-IL"/>
        </w:rPr>
        <w:t>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w:t>
      </w:r>
      <w:r>
        <w:rPr>
          <w:lang w:bidi="he-IL"/>
        </w:rPr>
        <w:t>О.В.Афанасьева</w:t>
      </w:r>
      <w:r w:rsidRPr="00544EED">
        <w:rPr>
          <w:lang w:bidi="he-IL"/>
        </w:rPr>
        <w:t xml:space="preserve"> Программа курса </w:t>
      </w:r>
      <w:r>
        <w:rPr>
          <w:lang w:bidi="he-IL"/>
        </w:rPr>
        <w:t>английского языка</w:t>
      </w:r>
      <w:r w:rsidRPr="00544EED">
        <w:rPr>
          <w:lang w:bidi="he-IL"/>
        </w:rPr>
        <w:t xml:space="preserve"> для </w:t>
      </w:r>
      <w:r>
        <w:rPr>
          <w:lang w:bidi="he-IL"/>
        </w:rPr>
        <w:t>2-4</w:t>
      </w:r>
      <w:r w:rsidRPr="00544EED">
        <w:rPr>
          <w:lang w:bidi="he-IL"/>
        </w:rPr>
        <w:t xml:space="preserve"> классов общеобразовательных учреждений /</w:t>
      </w:r>
      <w:r w:rsidRPr="007E3226">
        <w:rPr>
          <w:lang w:bidi="he-IL"/>
        </w:rPr>
        <w:t xml:space="preserve"> </w:t>
      </w:r>
      <w:r>
        <w:rPr>
          <w:lang w:bidi="he-IL"/>
        </w:rPr>
        <w:t>О.В.Афанасьева</w:t>
      </w:r>
      <w:r w:rsidRPr="00544EED">
        <w:rPr>
          <w:lang w:bidi="he-IL"/>
        </w:rPr>
        <w:t xml:space="preserve">. – </w:t>
      </w:r>
      <w:r>
        <w:rPr>
          <w:lang w:bidi="he-IL"/>
        </w:rPr>
        <w:t>2</w:t>
      </w:r>
      <w:r w:rsidRPr="00544EED">
        <w:rPr>
          <w:lang w:bidi="he-IL"/>
        </w:rPr>
        <w:t xml:space="preserve">-е изд., стереотип. – М.: </w:t>
      </w:r>
      <w:r>
        <w:rPr>
          <w:lang w:bidi="he-IL"/>
        </w:rPr>
        <w:t>Просвещение</w:t>
      </w:r>
      <w:r w:rsidRPr="00544EED">
        <w:rPr>
          <w:lang w:bidi="he-IL"/>
        </w:rPr>
        <w:t>, 201</w:t>
      </w:r>
      <w:r>
        <w:rPr>
          <w:lang w:bidi="he-IL"/>
        </w:rPr>
        <w:t>5</w:t>
      </w:r>
      <w:r w:rsidRPr="00544EED">
        <w:rPr>
          <w:lang w:bidi="he-IL"/>
        </w:rPr>
        <w:t>).</w:t>
      </w:r>
    </w:p>
    <w:p w:rsidR="002E3521" w:rsidRPr="007E3226" w:rsidRDefault="002E3521" w:rsidP="002E3521">
      <w:pPr>
        <w:ind w:firstLine="709"/>
        <w:contextualSpacing/>
        <w:jc w:val="both"/>
      </w:pPr>
      <w:r w:rsidRPr="007E3226">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2E3521" w:rsidRPr="007E3226" w:rsidRDefault="002E3521" w:rsidP="002E3521">
      <w:pPr>
        <w:pStyle w:val="a4"/>
        <w:spacing w:before="0" w:beforeAutospacing="0" w:after="0" w:afterAutospacing="0"/>
        <w:ind w:firstLine="709"/>
        <w:contextualSpacing/>
        <w:jc w:val="both"/>
        <w:rPr>
          <w:rStyle w:val="dash041e005f0431005f044b005f0447005f043d005f044b005f0439005f005fchar1char1"/>
        </w:rPr>
      </w:pPr>
      <w:r w:rsidRPr="007E3226">
        <w:rPr>
          <w:rFonts w:ascii="Times New Roman" w:hAnsi="Times New Roman"/>
        </w:rPr>
        <w:t xml:space="preserve"> Учебный предмет «Иностранный язык»</w:t>
      </w:r>
      <w:r w:rsidRPr="007E3226">
        <w:rPr>
          <w:rStyle w:val="dash041e005f0431005f044b005f0447005f043d005f044b005f0439005f005fchar1char1"/>
        </w:rPr>
        <w:t xml:space="preserve"> обеспечивает развитие    </w:t>
      </w:r>
      <w:r w:rsidRPr="007E3226">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E3521" w:rsidRPr="007E3226" w:rsidRDefault="002E3521" w:rsidP="002E3521">
      <w:pPr>
        <w:pStyle w:val="a4"/>
        <w:spacing w:before="0" w:beforeAutospacing="0" w:after="0" w:afterAutospacing="0"/>
        <w:ind w:firstLine="709"/>
        <w:contextualSpacing/>
        <w:jc w:val="both"/>
        <w:rPr>
          <w:rFonts w:ascii="Times New Roman" w:hAnsi="Times New Roman"/>
        </w:rPr>
      </w:pPr>
      <w:r w:rsidRPr="007E3226">
        <w:rPr>
          <w:rStyle w:val="dash041e005f0431005f044b005f0447005f043d005f044b005f0439005f005fchar1char1"/>
        </w:rPr>
        <w:t xml:space="preserve">Освоение учебного предмета «Иностранный язык» направлено на </w:t>
      </w:r>
      <w:r w:rsidRPr="007E3226">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E3521" w:rsidRPr="007E3226" w:rsidRDefault="002E3521" w:rsidP="002E3521">
      <w:pPr>
        <w:pStyle w:val="a4"/>
        <w:spacing w:before="0" w:beforeAutospacing="0" w:after="0" w:afterAutospacing="0"/>
        <w:ind w:firstLine="709"/>
        <w:contextualSpacing/>
        <w:jc w:val="both"/>
      </w:pPr>
      <w:r w:rsidRPr="007E3226">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E3521" w:rsidRPr="007E3226" w:rsidRDefault="002E3521" w:rsidP="002E3521">
      <w:pPr>
        <w:ind w:firstLine="709"/>
        <w:jc w:val="both"/>
        <w:rPr>
          <w:b/>
        </w:rPr>
      </w:pPr>
      <w:r w:rsidRPr="007E3226">
        <w:rPr>
          <w:b/>
        </w:rPr>
        <w:t>Диалогическая речь</w:t>
      </w:r>
    </w:p>
    <w:p w:rsidR="002E3521" w:rsidRPr="007E3226" w:rsidRDefault="002E3521" w:rsidP="002E3521">
      <w:pPr>
        <w:ind w:firstLine="709"/>
        <w:jc w:val="both"/>
      </w:pPr>
      <w:r w:rsidRPr="007E3226">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E3521" w:rsidRPr="007E3226" w:rsidRDefault="002E3521" w:rsidP="002E3521">
      <w:pPr>
        <w:ind w:firstLine="709"/>
        <w:jc w:val="both"/>
      </w:pPr>
      <w:r w:rsidRPr="007E3226">
        <w:t xml:space="preserve">Объем диалога от 3 реплик (5-7 класс) до 4-5 реплик (8-9 класс) со стороны каждого учащегося. Продолжительность диалога – до 2,5–3 минут. </w:t>
      </w:r>
    </w:p>
    <w:p w:rsidR="002E3521" w:rsidRPr="007E3226" w:rsidRDefault="002E3521" w:rsidP="002E3521">
      <w:pPr>
        <w:ind w:firstLine="709"/>
        <w:jc w:val="both"/>
      </w:pPr>
      <w:r w:rsidRPr="007E3226">
        <w:rPr>
          <w:b/>
        </w:rPr>
        <w:t>Монологическая речь</w:t>
      </w:r>
    </w:p>
    <w:p w:rsidR="002E3521" w:rsidRPr="007E3226" w:rsidRDefault="002E3521" w:rsidP="002E3521">
      <w:pPr>
        <w:ind w:firstLine="709"/>
        <w:jc w:val="both"/>
      </w:pPr>
      <w:r w:rsidRPr="007E3226">
        <w:lastRenderedPageBreak/>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E3521" w:rsidRPr="00397A64" w:rsidRDefault="002E3521" w:rsidP="002E3521">
      <w:pPr>
        <w:ind w:firstLine="709"/>
        <w:jc w:val="both"/>
      </w:pPr>
      <w:r w:rsidRPr="007E3226">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b/>
          <w:bCs/>
          <w:sz w:val="28"/>
          <w:szCs w:val="28"/>
        </w:rPr>
      </w:pPr>
    </w:p>
    <w:p w:rsidR="00010DA9" w:rsidRDefault="00010DA9" w:rsidP="00010DA9">
      <w:pPr>
        <w:ind w:right="-6"/>
        <w:jc w:val="center"/>
        <w:rPr>
          <w:sz w:val="20"/>
          <w:szCs w:val="20"/>
        </w:rPr>
      </w:pPr>
      <w:r>
        <w:rPr>
          <w:b/>
          <w:bCs/>
          <w:sz w:val="28"/>
          <w:szCs w:val="28"/>
        </w:rPr>
        <w:lastRenderedPageBreak/>
        <w:t>Аннотация к рабочей программе по предмету «Астрономия», 10 класс.</w:t>
      </w:r>
    </w:p>
    <w:p w:rsidR="00010DA9" w:rsidRDefault="00010DA9" w:rsidP="00010DA9">
      <w:pPr>
        <w:spacing w:line="258" w:lineRule="exact"/>
      </w:pPr>
    </w:p>
    <w:p w:rsidR="00010DA9" w:rsidRDefault="00010DA9" w:rsidP="00010DA9">
      <w:pPr>
        <w:spacing w:line="237" w:lineRule="auto"/>
        <w:ind w:left="7" w:firstLine="425"/>
        <w:jc w:val="both"/>
        <w:rPr>
          <w:sz w:val="20"/>
          <w:szCs w:val="20"/>
        </w:rPr>
      </w:pPr>
      <w:r>
        <w:t>Рабочая программа по предмету «Астрономия» для обучающихся 10 класса составлена в соответствии с примерной программой по астрономии среднего (полного) общего образования для 10 класса: рабочая программа к линии учеб. пособие для общеобразоват. организации / Б.А.Воронцов-Вельяминов,Е.К. Страут. – М.: Дрофа, 2018 год, к предметной линии учебников серии «Базовый курс» под редакцией Б.А.Воронцов-Вельяминов,Е.К. Страут. – М.: Дрофа, 2018 год, для 10  класса.</w:t>
      </w:r>
    </w:p>
    <w:p w:rsidR="00010DA9" w:rsidRDefault="00010DA9" w:rsidP="00010DA9">
      <w:pPr>
        <w:spacing w:line="2" w:lineRule="exact"/>
      </w:pPr>
    </w:p>
    <w:p w:rsidR="00010DA9" w:rsidRDefault="00010DA9" w:rsidP="00010DA9">
      <w:pPr>
        <w:ind w:left="427"/>
        <w:rPr>
          <w:sz w:val="20"/>
          <w:szCs w:val="20"/>
        </w:rPr>
      </w:pPr>
      <w:r>
        <w:t>На изучение предмета «Астрономия» в 10  классе в учебном плане МАОУ «Аксаринская  СОШ» отводится 1 час в неделю, 34 часа в год.</w:t>
      </w:r>
    </w:p>
    <w:p w:rsidR="00010DA9" w:rsidRDefault="00010DA9" w:rsidP="00010DA9">
      <w:pPr>
        <w:spacing w:line="258" w:lineRule="exact"/>
      </w:pPr>
    </w:p>
    <w:p w:rsidR="00010DA9" w:rsidRDefault="00010DA9" w:rsidP="00010DA9">
      <w:pPr>
        <w:ind w:right="-426"/>
        <w:jc w:val="center"/>
        <w:rPr>
          <w:sz w:val="20"/>
          <w:szCs w:val="20"/>
        </w:rPr>
      </w:pPr>
      <w:r>
        <w:rPr>
          <w:b/>
          <w:bCs/>
        </w:rPr>
        <w:t>Планируемые результаты</w:t>
      </w:r>
    </w:p>
    <w:p w:rsidR="00010DA9" w:rsidRDefault="00010DA9" w:rsidP="00010DA9">
      <w:pPr>
        <w:spacing w:line="246" w:lineRule="exact"/>
      </w:pPr>
    </w:p>
    <w:p w:rsidR="00010DA9" w:rsidRDefault="00010DA9" w:rsidP="00010DA9">
      <w:pPr>
        <w:numPr>
          <w:ilvl w:val="0"/>
          <w:numId w:val="3"/>
        </w:numPr>
        <w:tabs>
          <w:tab w:val="left" w:pos="247"/>
        </w:tabs>
        <w:ind w:left="247" w:hanging="247"/>
      </w:pPr>
      <w:r>
        <w:t>сформированность представлений о строении Солнечной системы, эволюции звезд и Вселенной, пространственно-временных масштабах Вселенной;</w:t>
      </w:r>
    </w:p>
    <w:p w:rsidR="00010DA9" w:rsidRDefault="00010DA9" w:rsidP="00010DA9">
      <w:pPr>
        <w:spacing w:line="1" w:lineRule="exact"/>
      </w:pPr>
    </w:p>
    <w:p w:rsidR="00010DA9" w:rsidRDefault="00010DA9" w:rsidP="00010DA9">
      <w:pPr>
        <w:numPr>
          <w:ilvl w:val="0"/>
          <w:numId w:val="3"/>
        </w:numPr>
        <w:tabs>
          <w:tab w:val="left" w:pos="247"/>
        </w:tabs>
        <w:ind w:left="247" w:hanging="247"/>
      </w:pPr>
      <w:r>
        <w:t>понимание сущности наблюдаемых во Вселенной явлений;</w:t>
      </w:r>
    </w:p>
    <w:p w:rsidR="00010DA9" w:rsidRDefault="00010DA9" w:rsidP="00010DA9">
      <w:pPr>
        <w:spacing w:line="11" w:lineRule="exact"/>
      </w:pPr>
    </w:p>
    <w:p w:rsidR="00010DA9" w:rsidRDefault="00010DA9" w:rsidP="00010DA9">
      <w:pPr>
        <w:spacing w:line="235" w:lineRule="auto"/>
        <w:ind w:left="7"/>
        <w:rPr>
          <w:sz w:val="20"/>
          <w:szCs w:val="20"/>
        </w:rPr>
      </w:pPr>
      <w:r>
        <w:t>3)владение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10DA9" w:rsidRDefault="00010DA9" w:rsidP="00010DA9">
      <w:pPr>
        <w:numPr>
          <w:ilvl w:val="0"/>
          <w:numId w:val="4"/>
        </w:numPr>
        <w:tabs>
          <w:tab w:val="left" w:pos="247"/>
        </w:tabs>
        <w:ind w:left="247" w:hanging="247"/>
      </w:pPr>
      <w:r>
        <w:t>сформированность представлений о значении астрономии в практической деятельности человека и дальнейшем научно-техническом развитии;</w:t>
      </w:r>
    </w:p>
    <w:p w:rsidR="00010DA9" w:rsidRDefault="00010DA9" w:rsidP="00010DA9">
      <w:pPr>
        <w:spacing w:line="10" w:lineRule="exact"/>
      </w:pPr>
    </w:p>
    <w:p w:rsidR="00010DA9" w:rsidRDefault="00010DA9" w:rsidP="00010DA9">
      <w:pPr>
        <w:numPr>
          <w:ilvl w:val="0"/>
          <w:numId w:val="4"/>
        </w:numPr>
        <w:tabs>
          <w:tab w:val="left" w:pos="283"/>
        </w:tabs>
        <w:spacing w:line="235" w:lineRule="auto"/>
        <w:ind w:left="7" w:hanging="7"/>
      </w:pPr>
      <w: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010DA9" w:rsidRDefault="00010DA9" w:rsidP="00010DA9">
      <w:pPr>
        <w:spacing w:line="364" w:lineRule="exact"/>
      </w:pPr>
    </w:p>
    <w:tbl>
      <w:tblPr>
        <w:tblW w:w="0" w:type="auto"/>
        <w:tblInd w:w="157" w:type="dxa"/>
        <w:tblLayout w:type="fixed"/>
        <w:tblCellMar>
          <w:left w:w="0" w:type="dxa"/>
          <w:right w:w="0" w:type="dxa"/>
        </w:tblCellMar>
        <w:tblLook w:val="04A0" w:firstRow="1" w:lastRow="0" w:firstColumn="1" w:lastColumn="0" w:noHBand="0" w:noVBand="1"/>
      </w:tblPr>
      <w:tblGrid>
        <w:gridCol w:w="4560"/>
        <w:gridCol w:w="9740"/>
      </w:tblGrid>
      <w:tr w:rsidR="00010DA9" w:rsidTr="00FD71E0">
        <w:trPr>
          <w:trHeight w:val="258"/>
        </w:trPr>
        <w:tc>
          <w:tcPr>
            <w:tcW w:w="4560" w:type="dxa"/>
            <w:tcBorders>
              <w:top w:val="single" w:sz="8" w:space="0" w:color="auto"/>
              <w:left w:val="single" w:sz="8" w:space="0" w:color="auto"/>
              <w:bottom w:val="single" w:sz="8" w:space="0" w:color="auto"/>
              <w:right w:val="single" w:sz="8" w:space="0" w:color="auto"/>
            </w:tcBorders>
            <w:vAlign w:val="bottom"/>
          </w:tcPr>
          <w:p w:rsidR="00010DA9" w:rsidRDefault="00010DA9" w:rsidP="00FD71E0">
            <w:pPr>
              <w:ind w:left="1360"/>
              <w:rPr>
                <w:sz w:val="20"/>
                <w:szCs w:val="20"/>
              </w:rPr>
            </w:pPr>
            <w:r>
              <w:rPr>
                <w:b/>
                <w:bCs/>
              </w:rPr>
              <w:t>Ученик научится:</w:t>
            </w:r>
          </w:p>
        </w:tc>
        <w:tc>
          <w:tcPr>
            <w:tcW w:w="9740" w:type="dxa"/>
            <w:tcBorders>
              <w:top w:val="single" w:sz="8" w:space="0" w:color="auto"/>
              <w:bottom w:val="single" w:sz="8" w:space="0" w:color="auto"/>
              <w:right w:val="single" w:sz="8" w:space="0" w:color="auto"/>
            </w:tcBorders>
            <w:vAlign w:val="bottom"/>
          </w:tcPr>
          <w:p w:rsidR="00010DA9" w:rsidRDefault="00010DA9" w:rsidP="00FD71E0">
            <w:pPr>
              <w:ind w:left="2780"/>
              <w:rPr>
                <w:sz w:val="20"/>
                <w:szCs w:val="20"/>
              </w:rPr>
            </w:pPr>
            <w:r>
              <w:rPr>
                <w:b/>
                <w:bCs/>
              </w:rPr>
              <w:t>Ученик получит возможность научиться:</w:t>
            </w:r>
          </w:p>
        </w:tc>
      </w:tr>
      <w:tr w:rsidR="00010DA9" w:rsidTr="00FD71E0">
        <w:trPr>
          <w:trHeight w:val="233"/>
        </w:trPr>
        <w:tc>
          <w:tcPr>
            <w:tcW w:w="4560" w:type="dxa"/>
            <w:tcBorders>
              <w:left w:val="single" w:sz="8" w:space="0" w:color="auto"/>
              <w:right w:val="single" w:sz="8" w:space="0" w:color="auto"/>
            </w:tcBorders>
            <w:vAlign w:val="bottom"/>
          </w:tcPr>
          <w:p w:rsidR="00010DA9" w:rsidRDefault="00010DA9" w:rsidP="00FD71E0">
            <w:pPr>
              <w:spacing w:line="233" w:lineRule="exact"/>
              <w:ind w:left="100"/>
              <w:rPr>
                <w:sz w:val="20"/>
                <w:szCs w:val="20"/>
              </w:rPr>
            </w:pPr>
            <w:r>
              <w:t>смысл понятий: геоцентрическая и</w:t>
            </w:r>
          </w:p>
        </w:tc>
        <w:tc>
          <w:tcPr>
            <w:tcW w:w="9740" w:type="dxa"/>
            <w:tcBorders>
              <w:right w:val="single" w:sz="8" w:space="0" w:color="auto"/>
            </w:tcBorders>
            <w:vAlign w:val="bottom"/>
          </w:tcPr>
          <w:p w:rsidR="00010DA9" w:rsidRDefault="00010DA9" w:rsidP="00FD71E0">
            <w:pPr>
              <w:spacing w:line="233" w:lineRule="exact"/>
              <w:ind w:left="100"/>
              <w:rPr>
                <w:sz w:val="20"/>
                <w:szCs w:val="20"/>
              </w:rPr>
            </w:pPr>
            <w:r>
              <w:t>приводить примеры: роли астрономии в развитии цивилизации, использования методов</w:t>
            </w:r>
          </w:p>
        </w:tc>
      </w:tr>
      <w:tr w:rsidR="00010DA9" w:rsidTr="00FD71E0">
        <w:trPr>
          <w:trHeight w:val="252"/>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гелиоцентрическая система, видимая</w:t>
            </w:r>
          </w:p>
        </w:tc>
        <w:tc>
          <w:tcPr>
            <w:tcW w:w="9740" w:type="dxa"/>
            <w:tcBorders>
              <w:right w:val="single" w:sz="8" w:space="0" w:color="auto"/>
            </w:tcBorders>
            <w:vAlign w:val="bottom"/>
          </w:tcPr>
          <w:p w:rsidR="00010DA9" w:rsidRDefault="00010DA9" w:rsidP="00FD71E0">
            <w:pPr>
              <w:ind w:left="100"/>
              <w:rPr>
                <w:sz w:val="20"/>
                <w:szCs w:val="20"/>
              </w:rPr>
            </w:pPr>
            <w:r>
              <w:t>исследований в астрономии, различных диапазонов электромагнитных излучений для получения</w:t>
            </w:r>
          </w:p>
        </w:tc>
      </w:tr>
      <w:tr w:rsidR="00010DA9" w:rsidTr="00FD71E0">
        <w:trPr>
          <w:trHeight w:val="254"/>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звездная величина, созвездие,</w:t>
            </w:r>
          </w:p>
        </w:tc>
        <w:tc>
          <w:tcPr>
            <w:tcW w:w="9740" w:type="dxa"/>
            <w:tcBorders>
              <w:right w:val="single" w:sz="8" w:space="0" w:color="auto"/>
            </w:tcBorders>
            <w:vAlign w:val="bottom"/>
          </w:tcPr>
          <w:p w:rsidR="00010DA9" w:rsidRDefault="00010DA9" w:rsidP="00FD71E0">
            <w:pPr>
              <w:ind w:left="100"/>
              <w:rPr>
                <w:sz w:val="20"/>
                <w:szCs w:val="20"/>
              </w:rPr>
            </w:pPr>
            <w:r>
              <w:t>информации об объектах Вселенной, получения астрономической информации с помощью</w:t>
            </w:r>
          </w:p>
        </w:tc>
      </w:tr>
      <w:tr w:rsidR="00010DA9" w:rsidTr="00FD71E0">
        <w:trPr>
          <w:trHeight w:val="252"/>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противостояния и соединения планет, комета,</w:t>
            </w:r>
          </w:p>
        </w:tc>
        <w:tc>
          <w:tcPr>
            <w:tcW w:w="9740" w:type="dxa"/>
            <w:tcBorders>
              <w:right w:val="single" w:sz="8" w:space="0" w:color="auto"/>
            </w:tcBorders>
            <w:vAlign w:val="bottom"/>
          </w:tcPr>
          <w:p w:rsidR="00010DA9" w:rsidRDefault="00010DA9" w:rsidP="00FD71E0">
            <w:pPr>
              <w:ind w:left="100"/>
              <w:rPr>
                <w:sz w:val="20"/>
                <w:szCs w:val="20"/>
              </w:rPr>
            </w:pPr>
            <w:r>
              <w:t>космических аппаратов и спектрального анализа, влияния солнечной активности на Землю;</w:t>
            </w:r>
          </w:p>
        </w:tc>
      </w:tr>
      <w:tr w:rsidR="00010DA9" w:rsidTr="00FD71E0">
        <w:trPr>
          <w:trHeight w:val="254"/>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астероид, метеор, метеорит, метеороид,</w:t>
            </w:r>
          </w:p>
        </w:tc>
        <w:tc>
          <w:tcPr>
            <w:tcW w:w="9740" w:type="dxa"/>
            <w:tcBorders>
              <w:right w:val="single" w:sz="8" w:space="0" w:color="auto"/>
            </w:tcBorders>
            <w:vAlign w:val="bottom"/>
          </w:tcPr>
          <w:p w:rsidR="00010DA9" w:rsidRDefault="00010DA9" w:rsidP="00FD71E0">
            <w:pPr>
              <w:ind w:left="100"/>
              <w:rPr>
                <w:sz w:val="20"/>
                <w:szCs w:val="20"/>
              </w:rPr>
            </w:pPr>
            <w:r>
              <w:t>описывать и объяснять: различия календарей, условия наступления солнечных и лунных затмений,</w:t>
            </w:r>
          </w:p>
        </w:tc>
      </w:tr>
      <w:tr w:rsidR="00010DA9" w:rsidTr="00FD71E0">
        <w:trPr>
          <w:trHeight w:val="252"/>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планета, спутник, звезда, Солнечная система,</w:t>
            </w:r>
          </w:p>
        </w:tc>
        <w:tc>
          <w:tcPr>
            <w:tcW w:w="9740" w:type="dxa"/>
            <w:tcBorders>
              <w:right w:val="single" w:sz="8" w:space="0" w:color="auto"/>
            </w:tcBorders>
            <w:vAlign w:val="bottom"/>
          </w:tcPr>
          <w:p w:rsidR="00010DA9" w:rsidRDefault="00010DA9" w:rsidP="00FD71E0">
            <w:pPr>
              <w:ind w:left="100"/>
              <w:rPr>
                <w:sz w:val="20"/>
                <w:szCs w:val="20"/>
              </w:rPr>
            </w:pPr>
            <w:r>
              <w:t>фазы Луны, суточные движения светил, причины возникновения приливов и отливов; принцип</w:t>
            </w:r>
          </w:p>
        </w:tc>
      </w:tr>
      <w:tr w:rsidR="00010DA9" w:rsidTr="00FD71E0">
        <w:trPr>
          <w:trHeight w:val="254"/>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Галактика, Вселенная, всемирное и поясное</w:t>
            </w:r>
          </w:p>
        </w:tc>
        <w:tc>
          <w:tcPr>
            <w:tcW w:w="9740" w:type="dxa"/>
            <w:tcBorders>
              <w:right w:val="single" w:sz="8" w:space="0" w:color="auto"/>
            </w:tcBorders>
            <w:vAlign w:val="bottom"/>
          </w:tcPr>
          <w:p w:rsidR="00010DA9" w:rsidRDefault="00010DA9" w:rsidP="00FD71E0">
            <w:pPr>
              <w:ind w:left="100"/>
              <w:rPr>
                <w:sz w:val="20"/>
                <w:szCs w:val="20"/>
              </w:rPr>
            </w:pPr>
            <w:r>
              <w:t>действия оптического телескопа, взаимосвязь физико-химических характеристик звезд с</w:t>
            </w:r>
          </w:p>
        </w:tc>
      </w:tr>
      <w:tr w:rsidR="00010DA9" w:rsidTr="00FD71E0">
        <w:trPr>
          <w:trHeight w:val="252"/>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время, несолнечная планета (экзопланета),</w:t>
            </w:r>
          </w:p>
        </w:tc>
        <w:tc>
          <w:tcPr>
            <w:tcW w:w="9740" w:type="dxa"/>
            <w:tcBorders>
              <w:right w:val="single" w:sz="8" w:space="0" w:color="auto"/>
            </w:tcBorders>
            <w:vAlign w:val="bottom"/>
          </w:tcPr>
          <w:p w:rsidR="00010DA9" w:rsidRDefault="00010DA9" w:rsidP="00FD71E0">
            <w:pPr>
              <w:ind w:left="100"/>
              <w:rPr>
                <w:sz w:val="20"/>
                <w:szCs w:val="20"/>
              </w:rPr>
            </w:pPr>
            <w:r>
              <w:t>использованием диаграммы "цвет-светимость", физические причины, определяющие равновесие</w:t>
            </w:r>
          </w:p>
        </w:tc>
      </w:tr>
      <w:tr w:rsidR="00010DA9" w:rsidTr="00FD71E0">
        <w:trPr>
          <w:trHeight w:val="252"/>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спектральная классификация звезд,</w:t>
            </w:r>
          </w:p>
        </w:tc>
        <w:tc>
          <w:tcPr>
            <w:tcW w:w="9740" w:type="dxa"/>
            <w:tcBorders>
              <w:right w:val="single" w:sz="8" w:space="0" w:color="auto"/>
            </w:tcBorders>
            <w:vAlign w:val="bottom"/>
          </w:tcPr>
          <w:p w:rsidR="00010DA9" w:rsidRDefault="00010DA9" w:rsidP="00FD71E0">
            <w:pPr>
              <w:ind w:left="100"/>
              <w:rPr>
                <w:sz w:val="20"/>
                <w:szCs w:val="20"/>
              </w:rPr>
            </w:pPr>
            <w:r>
              <w:t>звезд, источник энергии звезд и происхождение химических элементов, красное смещение с</w:t>
            </w:r>
          </w:p>
        </w:tc>
      </w:tr>
      <w:tr w:rsidR="00010DA9" w:rsidTr="00FD71E0">
        <w:trPr>
          <w:trHeight w:val="254"/>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параллакс, реликтовое излучение, Большой</w:t>
            </w:r>
          </w:p>
        </w:tc>
        <w:tc>
          <w:tcPr>
            <w:tcW w:w="9740" w:type="dxa"/>
            <w:tcBorders>
              <w:right w:val="single" w:sz="8" w:space="0" w:color="auto"/>
            </w:tcBorders>
            <w:vAlign w:val="bottom"/>
          </w:tcPr>
          <w:p w:rsidR="00010DA9" w:rsidRDefault="00010DA9" w:rsidP="00FD71E0">
            <w:pPr>
              <w:ind w:left="100"/>
              <w:rPr>
                <w:sz w:val="20"/>
                <w:szCs w:val="20"/>
              </w:rPr>
            </w:pPr>
            <w:r>
              <w:t>помощью эффекта Доплера;</w:t>
            </w:r>
          </w:p>
        </w:tc>
      </w:tr>
      <w:tr w:rsidR="00010DA9" w:rsidTr="00FD71E0">
        <w:trPr>
          <w:trHeight w:val="252"/>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Взрыв, черная дыра;</w:t>
            </w:r>
          </w:p>
        </w:tc>
        <w:tc>
          <w:tcPr>
            <w:tcW w:w="9740" w:type="dxa"/>
            <w:tcBorders>
              <w:right w:val="single" w:sz="8" w:space="0" w:color="auto"/>
            </w:tcBorders>
            <w:vAlign w:val="bottom"/>
          </w:tcPr>
          <w:p w:rsidR="00010DA9" w:rsidRDefault="00010DA9" w:rsidP="00FD71E0">
            <w:pPr>
              <w:ind w:left="100"/>
              <w:rPr>
                <w:sz w:val="20"/>
                <w:szCs w:val="20"/>
              </w:rPr>
            </w:pPr>
            <w:r>
              <w:t>характеризовать особенности методов познания астрономии, основные элементы и свойства планет</w:t>
            </w:r>
          </w:p>
        </w:tc>
      </w:tr>
      <w:tr w:rsidR="00010DA9" w:rsidTr="00FD71E0">
        <w:trPr>
          <w:trHeight w:val="254"/>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lastRenderedPageBreak/>
              <w:t>смысл физических величин: парсек, световой</w:t>
            </w:r>
          </w:p>
        </w:tc>
        <w:tc>
          <w:tcPr>
            <w:tcW w:w="9740" w:type="dxa"/>
            <w:tcBorders>
              <w:right w:val="single" w:sz="8" w:space="0" w:color="auto"/>
            </w:tcBorders>
            <w:vAlign w:val="bottom"/>
          </w:tcPr>
          <w:p w:rsidR="00010DA9" w:rsidRDefault="00010DA9" w:rsidP="00FD71E0">
            <w:pPr>
              <w:ind w:left="100"/>
              <w:rPr>
                <w:sz w:val="20"/>
                <w:szCs w:val="20"/>
              </w:rPr>
            </w:pPr>
            <w:r>
              <w:t>Солнечной системы, методы определения расстояний и линейных размеров небесных тел,</w:t>
            </w:r>
          </w:p>
        </w:tc>
      </w:tr>
      <w:tr w:rsidR="00010DA9" w:rsidTr="00FD71E0">
        <w:trPr>
          <w:trHeight w:val="252"/>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год, астрономическая единица, звездная</w:t>
            </w:r>
          </w:p>
        </w:tc>
        <w:tc>
          <w:tcPr>
            <w:tcW w:w="9740" w:type="dxa"/>
            <w:tcBorders>
              <w:right w:val="single" w:sz="8" w:space="0" w:color="auto"/>
            </w:tcBorders>
            <w:vAlign w:val="bottom"/>
          </w:tcPr>
          <w:p w:rsidR="00010DA9" w:rsidRDefault="00010DA9" w:rsidP="00FD71E0">
            <w:pPr>
              <w:ind w:left="100"/>
              <w:rPr>
                <w:sz w:val="20"/>
                <w:szCs w:val="20"/>
              </w:rPr>
            </w:pPr>
            <w:r>
              <w:t>возможные пути эволюции звезд различной массы;</w:t>
            </w:r>
          </w:p>
        </w:tc>
      </w:tr>
      <w:tr w:rsidR="00010DA9" w:rsidTr="00FD71E0">
        <w:trPr>
          <w:trHeight w:val="253"/>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величина;</w:t>
            </w:r>
          </w:p>
        </w:tc>
        <w:tc>
          <w:tcPr>
            <w:tcW w:w="9740" w:type="dxa"/>
            <w:tcBorders>
              <w:right w:val="single" w:sz="8" w:space="0" w:color="auto"/>
            </w:tcBorders>
            <w:vAlign w:val="bottom"/>
          </w:tcPr>
          <w:p w:rsidR="00010DA9" w:rsidRDefault="00010DA9" w:rsidP="00FD71E0">
            <w:pPr>
              <w:ind w:left="100"/>
              <w:rPr>
                <w:sz w:val="20"/>
                <w:szCs w:val="20"/>
              </w:rPr>
            </w:pPr>
            <w:r>
              <w:t>находить на небе основные созвездия Северного полушария, в том числе: Большая Медведица,</w:t>
            </w:r>
          </w:p>
        </w:tc>
      </w:tr>
      <w:tr w:rsidR="00010DA9" w:rsidTr="00FD71E0">
        <w:trPr>
          <w:trHeight w:val="254"/>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смысл физического закона Хаббла;</w:t>
            </w:r>
          </w:p>
        </w:tc>
        <w:tc>
          <w:tcPr>
            <w:tcW w:w="9740" w:type="dxa"/>
            <w:tcBorders>
              <w:right w:val="single" w:sz="8" w:space="0" w:color="auto"/>
            </w:tcBorders>
            <w:vAlign w:val="bottom"/>
          </w:tcPr>
          <w:p w:rsidR="00010DA9" w:rsidRDefault="00010DA9" w:rsidP="00FD71E0">
            <w:pPr>
              <w:ind w:left="100"/>
              <w:rPr>
                <w:sz w:val="20"/>
                <w:szCs w:val="20"/>
              </w:rPr>
            </w:pPr>
            <w:r>
              <w:t>Малая Медведица, Волопас, Лебедь, Кассиопея, Орион; самые яркие звезды, в том числе: Полярная</w:t>
            </w:r>
          </w:p>
        </w:tc>
      </w:tr>
      <w:tr w:rsidR="00010DA9" w:rsidTr="00FD71E0">
        <w:trPr>
          <w:trHeight w:val="252"/>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основные этапы освоения космического</w:t>
            </w:r>
          </w:p>
        </w:tc>
        <w:tc>
          <w:tcPr>
            <w:tcW w:w="9740" w:type="dxa"/>
            <w:tcBorders>
              <w:right w:val="single" w:sz="8" w:space="0" w:color="auto"/>
            </w:tcBorders>
            <w:vAlign w:val="bottom"/>
          </w:tcPr>
          <w:p w:rsidR="00010DA9" w:rsidRDefault="00010DA9" w:rsidP="00FD71E0">
            <w:pPr>
              <w:ind w:left="100"/>
              <w:rPr>
                <w:sz w:val="20"/>
                <w:szCs w:val="20"/>
              </w:rPr>
            </w:pPr>
            <w:r>
              <w:t>звезда, Арктур, Вега, Капелла, Сириус, Бетельгейзе;</w:t>
            </w:r>
          </w:p>
        </w:tc>
      </w:tr>
      <w:tr w:rsidR="00010DA9" w:rsidTr="00FD71E0">
        <w:trPr>
          <w:trHeight w:val="254"/>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пространства;</w:t>
            </w:r>
          </w:p>
        </w:tc>
        <w:tc>
          <w:tcPr>
            <w:tcW w:w="9740" w:type="dxa"/>
            <w:tcBorders>
              <w:right w:val="single" w:sz="8" w:space="0" w:color="auto"/>
            </w:tcBorders>
            <w:vAlign w:val="bottom"/>
          </w:tcPr>
          <w:p w:rsidR="00010DA9" w:rsidRDefault="00010DA9" w:rsidP="00FD71E0">
            <w:pPr>
              <w:ind w:left="100"/>
              <w:rPr>
                <w:sz w:val="20"/>
                <w:szCs w:val="20"/>
              </w:rPr>
            </w:pPr>
            <w:r>
              <w:t>использовать компьютерные приложения для определения положения Солнца, Луны и звезд на</w:t>
            </w:r>
          </w:p>
        </w:tc>
      </w:tr>
      <w:tr w:rsidR="00010DA9" w:rsidTr="00FD71E0">
        <w:trPr>
          <w:trHeight w:val="252"/>
        </w:trPr>
        <w:tc>
          <w:tcPr>
            <w:tcW w:w="4560" w:type="dxa"/>
            <w:tcBorders>
              <w:left w:val="single" w:sz="8" w:space="0" w:color="auto"/>
              <w:right w:val="single" w:sz="8" w:space="0" w:color="auto"/>
            </w:tcBorders>
            <w:vAlign w:val="bottom"/>
          </w:tcPr>
          <w:p w:rsidR="00010DA9" w:rsidRDefault="00010DA9" w:rsidP="00FD71E0">
            <w:pPr>
              <w:spacing w:line="251" w:lineRule="exact"/>
              <w:ind w:left="100"/>
              <w:rPr>
                <w:sz w:val="20"/>
                <w:szCs w:val="20"/>
              </w:rPr>
            </w:pPr>
            <w:r>
              <w:t>гипотезы происхождения Солнечной</w:t>
            </w:r>
          </w:p>
        </w:tc>
        <w:tc>
          <w:tcPr>
            <w:tcW w:w="9740" w:type="dxa"/>
            <w:tcBorders>
              <w:right w:val="single" w:sz="8" w:space="0" w:color="auto"/>
            </w:tcBorders>
            <w:vAlign w:val="bottom"/>
          </w:tcPr>
          <w:p w:rsidR="00010DA9" w:rsidRDefault="00010DA9" w:rsidP="00FD71E0">
            <w:pPr>
              <w:spacing w:line="251" w:lineRule="exact"/>
              <w:ind w:left="100"/>
              <w:rPr>
                <w:sz w:val="20"/>
                <w:szCs w:val="20"/>
              </w:rPr>
            </w:pPr>
            <w:r>
              <w:t>любую дату и время суток для данного населенного пункта;</w:t>
            </w:r>
          </w:p>
        </w:tc>
      </w:tr>
      <w:tr w:rsidR="00010DA9" w:rsidTr="00FD71E0">
        <w:trPr>
          <w:trHeight w:val="252"/>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системы;</w:t>
            </w:r>
          </w:p>
        </w:tc>
        <w:tc>
          <w:tcPr>
            <w:tcW w:w="9740" w:type="dxa"/>
            <w:tcBorders>
              <w:right w:val="single" w:sz="8" w:space="0" w:color="auto"/>
            </w:tcBorders>
            <w:vAlign w:val="bottom"/>
          </w:tcPr>
          <w:p w:rsidR="00010DA9" w:rsidRDefault="00010DA9" w:rsidP="00FD71E0">
            <w:pPr>
              <w:ind w:left="100"/>
              <w:rPr>
                <w:sz w:val="20"/>
                <w:szCs w:val="20"/>
              </w:rPr>
            </w:pPr>
            <w:r>
              <w:t>использовать приобретенные знания и умения в практической деятельности и повседневной жизни</w:t>
            </w:r>
          </w:p>
        </w:tc>
      </w:tr>
      <w:tr w:rsidR="00010DA9" w:rsidTr="00FD71E0">
        <w:trPr>
          <w:trHeight w:val="254"/>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основные характеристики и строение Солнца,</w:t>
            </w:r>
          </w:p>
        </w:tc>
        <w:tc>
          <w:tcPr>
            <w:tcW w:w="9740" w:type="dxa"/>
            <w:tcBorders>
              <w:right w:val="single" w:sz="8" w:space="0" w:color="auto"/>
            </w:tcBorders>
            <w:vAlign w:val="bottom"/>
          </w:tcPr>
          <w:p w:rsidR="00010DA9" w:rsidRDefault="00010DA9" w:rsidP="00FD71E0">
            <w:pPr>
              <w:ind w:left="100"/>
              <w:rPr>
                <w:sz w:val="20"/>
                <w:szCs w:val="20"/>
              </w:rPr>
            </w:pPr>
            <w:r>
              <w:t>для:</w:t>
            </w:r>
          </w:p>
        </w:tc>
      </w:tr>
      <w:tr w:rsidR="00010DA9" w:rsidTr="00FD71E0">
        <w:trPr>
          <w:trHeight w:val="252"/>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солнечной атмосферы;</w:t>
            </w:r>
          </w:p>
        </w:tc>
        <w:tc>
          <w:tcPr>
            <w:tcW w:w="9740" w:type="dxa"/>
            <w:tcBorders>
              <w:right w:val="single" w:sz="8" w:space="0" w:color="auto"/>
            </w:tcBorders>
            <w:vAlign w:val="bottom"/>
          </w:tcPr>
          <w:p w:rsidR="00010DA9" w:rsidRDefault="00010DA9" w:rsidP="00FD71E0">
            <w:pPr>
              <w:ind w:left="100"/>
              <w:rPr>
                <w:sz w:val="20"/>
                <w:szCs w:val="20"/>
              </w:rPr>
            </w:pPr>
            <w:r>
              <w:t>понимания взаимосвязи астрономии с другими науками, в основе которых лежат знания по</w:t>
            </w:r>
          </w:p>
        </w:tc>
      </w:tr>
      <w:tr w:rsidR="00010DA9" w:rsidTr="00FD71E0">
        <w:trPr>
          <w:trHeight w:val="259"/>
        </w:trPr>
        <w:tc>
          <w:tcPr>
            <w:tcW w:w="4560" w:type="dxa"/>
            <w:tcBorders>
              <w:left w:val="single" w:sz="8" w:space="0" w:color="auto"/>
              <w:bottom w:val="single" w:sz="8" w:space="0" w:color="auto"/>
              <w:right w:val="single" w:sz="8" w:space="0" w:color="auto"/>
            </w:tcBorders>
            <w:vAlign w:val="bottom"/>
          </w:tcPr>
          <w:p w:rsidR="00010DA9" w:rsidRDefault="00010DA9" w:rsidP="00FD71E0">
            <w:pPr>
              <w:ind w:left="100"/>
              <w:rPr>
                <w:sz w:val="20"/>
                <w:szCs w:val="20"/>
              </w:rPr>
            </w:pPr>
            <w:r>
              <w:t>размеры Галактики, положение и период</w:t>
            </w:r>
          </w:p>
        </w:tc>
        <w:tc>
          <w:tcPr>
            <w:tcW w:w="9740" w:type="dxa"/>
            <w:tcBorders>
              <w:bottom w:val="single" w:sz="8" w:space="0" w:color="auto"/>
              <w:right w:val="single" w:sz="8" w:space="0" w:color="auto"/>
            </w:tcBorders>
            <w:vAlign w:val="bottom"/>
          </w:tcPr>
          <w:p w:rsidR="00010DA9" w:rsidRDefault="00010DA9" w:rsidP="00FD71E0">
            <w:pPr>
              <w:ind w:left="100"/>
              <w:rPr>
                <w:sz w:val="20"/>
                <w:szCs w:val="20"/>
              </w:rPr>
            </w:pPr>
            <w:r>
              <w:t>астрономии, отделение ее от лженаук;</w:t>
            </w:r>
          </w:p>
        </w:tc>
      </w:tr>
    </w:tbl>
    <w:p w:rsidR="00010DA9" w:rsidRDefault="00010DA9" w:rsidP="00010DA9">
      <w:pPr>
        <w:spacing w:line="20" w:lineRule="exact"/>
      </w:pPr>
    </w:p>
    <w:p w:rsidR="00010DA9" w:rsidRDefault="00010DA9" w:rsidP="00010DA9">
      <w:pPr>
        <w:sectPr w:rsidR="00010DA9">
          <w:pgSz w:w="16840" w:h="11906" w:orient="landscape"/>
          <w:pgMar w:top="424" w:right="1138" w:bottom="329" w:left="1133" w:header="0" w:footer="0" w:gutter="0"/>
          <w:cols w:space="720" w:equalWidth="0">
            <w:col w:w="14567"/>
          </w:cols>
        </w:sectPr>
      </w:pPr>
    </w:p>
    <w:tbl>
      <w:tblPr>
        <w:tblW w:w="0" w:type="auto"/>
        <w:tblInd w:w="157" w:type="dxa"/>
        <w:tblLayout w:type="fixed"/>
        <w:tblCellMar>
          <w:left w:w="0" w:type="dxa"/>
          <w:right w:w="0" w:type="dxa"/>
        </w:tblCellMar>
        <w:tblLook w:val="04A0" w:firstRow="1" w:lastRow="0" w:firstColumn="1" w:lastColumn="0" w:noHBand="0" w:noVBand="1"/>
      </w:tblPr>
      <w:tblGrid>
        <w:gridCol w:w="4560"/>
        <w:gridCol w:w="9740"/>
      </w:tblGrid>
      <w:tr w:rsidR="00010DA9" w:rsidTr="00FD71E0">
        <w:trPr>
          <w:trHeight w:val="250"/>
        </w:trPr>
        <w:tc>
          <w:tcPr>
            <w:tcW w:w="4560" w:type="dxa"/>
            <w:tcBorders>
              <w:top w:val="single" w:sz="8" w:space="0" w:color="auto"/>
              <w:left w:val="single" w:sz="8" w:space="0" w:color="auto"/>
              <w:right w:val="single" w:sz="8" w:space="0" w:color="auto"/>
            </w:tcBorders>
            <w:vAlign w:val="bottom"/>
          </w:tcPr>
          <w:p w:rsidR="00010DA9" w:rsidRDefault="00010DA9" w:rsidP="00FD71E0">
            <w:pPr>
              <w:spacing w:line="250" w:lineRule="exact"/>
              <w:ind w:left="100"/>
              <w:rPr>
                <w:sz w:val="20"/>
                <w:szCs w:val="20"/>
              </w:rPr>
            </w:pPr>
            <w:r>
              <w:lastRenderedPageBreak/>
              <w:t>обращения Солнца относительно центра</w:t>
            </w:r>
          </w:p>
        </w:tc>
        <w:tc>
          <w:tcPr>
            <w:tcW w:w="9740" w:type="dxa"/>
            <w:tcBorders>
              <w:top w:val="single" w:sz="8" w:space="0" w:color="auto"/>
              <w:right w:val="single" w:sz="8" w:space="0" w:color="auto"/>
            </w:tcBorders>
            <w:vAlign w:val="bottom"/>
          </w:tcPr>
          <w:p w:rsidR="00010DA9" w:rsidRDefault="00010DA9" w:rsidP="00FD71E0">
            <w:pPr>
              <w:spacing w:line="250" w:lineRule="exact"/>
              <w:ind w:left="100"/>
              <w:rPr>
                <w:sz w:val="20"/>
                <w:szCs w:val="20"/>
              </w:rPr>
            </w:pPr>
            <w:r>
              <w:t>оценивания  информации,  содержащейся  в  сообщениях  СМИ,  Интернете,  научно-популярных</w:t>
            </w:r>
          </w:p>
        </w:tc>
      </w:tr>
      <w:tr w:rsidR="00010DA9" w:rsidTr="00FD71E0">
        <w:trPr>
          <w:trHeight w:val="254"/>
        </w:trPr>
        <w:tc>
          <w:tcPr>
            <w:tcW w:w="4560" w:type="dxa"/>
            <w:tcBorders>
              <w:left w:val="single" w:sz="8" w:space="0" w:color="auto"/>
              <w:right w:val="single" w:sz="8" w:space="0" w:color="auto"/>
            </w:tcBorders>
            <w:vAlign w:val="bottom"/>
          </w:tcPr>
          <w:p w:rsidR="00010DA9" w:rsidRDefault="00010DA9" w:rsidP="00FD71E0">
            <w:pPr>
              <w:ind w:left="100"/>
              <w:rPr>
                <w:sz w:val="20"/>
                <w:szCs w:val="20"/>
              </w:rPr>
            </w:pPr>
            <w:r>
              <w:t>Галактики;</w:t>
            </w:r>
          </w:p>
        </w:tc>
        <w:tc>
          <w:tcPr>
            <w:tcW w:w="9740" w:type="dxa"/>
            <w:tcBorders>
              <w:right w:val="single" w:sz="8" w:space="0" w:color="auto"/>
            </w:tcBorders>
            <w:vAlign w:val="bottom"/>
          </w:tcPr>
          <w:p w:rsidR="00010DA9" w:rsidRDefault="00010DA9" w:rsidP="00FD71E0">
            <w:pPr>
              <w:ind w:left="100"/>
              <w:rPr>
                <w:sz w:val="20"/>
                <w:szCs w:val="20"/>
              </w:rPr>
            </w:pPr>
            <w:r>
              <w:t>статьях.</w:t>
            </w:r>
          </w:p>
        </w:tc>
      </w:tr>
      <w:tr w:rsidR="00010DA9" w:rsidTr="00FD71E0">
        <w:trPr>
          <w:trHeight w:val="264"/>
        </w:trPr>
        <w:tc>
          <w:tcPr>
            <w:tcW w:w="4560" w:type="dxa"/>
            <w:tcBorders>
              <w:left w:val="single" w:sz="8" w:space="0" w:color="auto"/>
              <w:bottom w:val="single" w:sz="8" w:space="0" w:color="auto"/>
              <w:right w:val="single" w:sz="8" w:space="0" w:color="auto"/>
            </w:tcBorders>
            <w:vAlign w:val="bottom"/>
          </w:tcPr>
          <w:p w:rsidR="00010DA9" w:rsidRDefault="00010DA9" w:rsidP="00FD71E0"/>
        </w:tc>
        <w:tc>
          <w:tcPr>
            <w:tcW w:w="9740" w:type="dxa"/>
            <w:tcBorders>
              <w:bottom w:val="single" w:sz="8" w:space="0" w:color="auto"/>
              <w:right w:val="single" w:sz="8" w:space="0" w:color="auto"/>
            </w:tcBorders>
            <w:vAlign w:val="bottom"/>
          </w:tcPr>
          <w:p w:rsidR="00010DA9" w:rsidRDefault="00010DA9" w:rsidP="00FD71E0"/>
        </w:tc>
      </w:tr>
    </w:tbl>
    <w:p w:rsidR="00010DA9" w:rsidRDefault="00010DA9" w:rsidP="00010DA9">
      <w:pPr>
        <w:spacing w:line="356" w:lineRule="exact"/>
        <w:rPr>
          <w:sz w:val="20"/>
          <w:szCs w:val="20"/>
        </w:rPr>
      </w:pPr>
    </w:p>
    <w:p w:rsidR="00010DA9" w:rsidRDefault="00010DA9" w:rsidP="00010DA9">
      <w:pPr>
        <w:ind w:right="-86"/>
        <w:jc w:val="center"/>
        <w:rPr>
          <w:sz w:val="20"/>
          <w:szCs w:val="20"/>
        </w:rPr>
      </w:pPr>
      <w:r>
        <w:rPr>
          <w:b/>
          <w:bCs/>
        </w:rPr>
        <w:t>Содержание предмета</w:t>
      </w:r>
    </w:p>
    <w:p w:rsidR="00010DA9" w:rsidRPr="00F85970" w:rsidRDefault="00010DA9" w:rsidP="00010DA9">
      <w:pPr>
        <w:autoSpaceDE w:val="0"/>
        <w:autoSpaceDN w:val="0"/>
        <w:adjustRightInd w:val="0"/>
        <w:ind w:left="284" w:right="567" w:firstLine="426"/>
        <w:rPr>
          <w:rFonts w:eastAsia="Calibri"/>
          <w:lang w:eastAsia="en-US"/>
        </w:rPr>
      </w:pPr>
      <w:r w:rsidRPr="00F85970">
        <w:rPr>
          <w:rFonts w:eastAsia="Calibri"/>
          <w:lang w:eastAsia="en-US"/>
        </w:rPr>
        <w:t>10  класс (34 ч, 1 ч в неделю)</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Что изучает астрономия. Наблюдения — основа астрономии </w:t>
      </w:r>
      <w:r w:rsidRPr="00F85970">
        <w:rPr>
          <w:rFonts w:eastAsia="Calibri"/>
          <w:lang w:eastAsia="en-US"/>
        </w:rPr>
        <w:t>(2 ч)</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Астрономия, ее связь с другими науками. Структура и масштабы Вселенной. Особенности астрономических мето-</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дов исследования. Телескопы и радиотелескопы. Всеволновая астрономия.</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Предметные результаты </w:t>
      </w:r>
      <w:r w:rsidRPr="00F85970">
        <w:rPr>
          <w:rFonts w:eastAsia="Calibri"/>
          <w:lang w:eastAsia="en-US"/>
        </w:rPr>
        <w:t>освоения темы позволяют:</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воспроизводить сведения по истории развития астрономии, ее связях с физикой и математикой;</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использовать полученные ранее знания для объяснения устройства и принципа работы телескопа.</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Практические основы астрономии </w:t>
      </w:r>
      <w:r w:rsidRPr="00F85970">
        <w:rPr>
          <w:rFonts w:eastAsia="Calibri"/>
          <w:lang w:eastAsia="en-US"/>
        </w:rPr>
        <w:t>(8 ч)</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Звезды и созвездия. Звездные карты, глобусы и атласы. Видимое движение звезд на различных географических</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широтах. Кульминация светил. Видимое годичное движение Солнца. Эклиптика. Движение и фазы Луны. Затмения Солнца и Луны. Время и календарь.</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Предметные результаты </w:t>
      </w:r>
      <w:r w:rsidRPr="00F85970">
        <w:rPr>
          <w:rFonts w:eastAsia="Calibri"/>
          <w:lang w:eastAsia="en-US"/>
        </w:rPr>
        <w:t>изучения данной темы позволяют:</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объяснять необходимость введения високосных лет и нового календарного стиля;</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применять звездную карту для поиска на небе определенных созвездий и звезд.</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Строение Солнечной системы </w:t>
      </w:r>
      <w:r w:rsidRPr="00F85970">
        <w:rPr>
          <w:rFonts w:eastAsia="Calibri"/>
          <w:lang w:eastAsia="en-US"/>
        </w:rPr>
        <w:t>(6 ч)</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Развитие представлений о строении мира. Геоцентрическая система мира. Становление гелиоцентрической</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Предметные результаты </w:t>
      </w:r>
      <w:r w:rsidRPr="00F85970">
        <w:rPr>
          <w:rFonts w:eastAsia="Calibri"/>
          <w:lang w:eastAsia="en-US"/>
        </w:rPr>
        <w:t>освоения данной темы позволяют:</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воспроизводить исторические сведения о становлении и развитии гелиоцентрической системы мира;</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вычислять расстояние до планет по горизонтальному параллаксу, а их размеры по угловым размерам и расстоянию;</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формулировать законы Кеплера, определять массы планет на основе третьего (уточненного) закона Кеплера;</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описывать особенности движения тел Солнечной системы под действием сил тяготения по орбитам с различным эксцентриситетом;</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объяснять причины возникновения приливов на Земле и возмущений в движении тел Солнечной системы;</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характеризовать особенности движения и маневров космических аппаратов для исследования тел Солнечной</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системы.</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Природа тел Солнечной системы </w:t>
      </w:r>
      <w:r w:rsidRPr="00F85970">
        <w:rPr>
          <w:rFonts w:eastAsia="Calibri"/>
          <w:lang w:eastAsia="en-US"/>
        </w:rPr>
        <w:t>(7 ч)</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Солнечная система как комплекс тел, имеющих общее происхождение. Земля и Луна — двойная планета. Ис-</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lastRenderedPageBreak/>
        <w:t>следования Луны космическими аппаратами. Пилотируемые полеты на Луну. Планеты земной группы. Природа</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Предметные результаты </w:t>
      </w:r>
      <w:r w:rsidRPr="00F85970">
        <w:rPr>
          <w:rFonts w:eastAsia="Calibri"/>
          <w:lang w:eastAsia="en-US"/>
        </w:rPr>
        <w:t>изучение темы позволяют:</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описывать природу Луны и объяснять причины ее отличия от Земли;</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перечислять существенные различия природы двух групп планет и объяснять причины их возникновения;</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объяснять механизм парникового эффекта и его значение для формирования и сохранения уникальной природы Земли;</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описывать характерные особенности природы планет-гигантов, их спутников и колец;</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характеризовать природу малых тел Солнечной системы и объяснять причины их значительных различий;</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описывать последствия падения на Землю крупных метеоритов;</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объяснять сущность астероидно-кометной опасности,возможности и способы ее предотвращения.</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Солнце и звезды </w:t>
      </w:r>
      <w:r w:rsidRPr="00F85970">
        <w:rPr>
          <w:rFonts w:eastAsia="Calibri"/>
          <w:lang w:eastAsia="en-US"/>
        </w:rPr>
        <w:t>(5 ч)</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Предметные результаты </w:t>
      </w:r>
      <w:r w:rsidRPr="00F85970">
        <w:rPr>
          <w:rFonts w:eastAsia="Calibri"/>
          <w:lang w:eastAsia="en-US"/>
        </w:rPr>
        <w:t>освоения темы позволяют:</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определять и различать понятия (звезда, модель звезды, светимость, парсек, световой год);</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характеризовать физическое состояние вещества Солнца и звезд и источники их энергии;</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описывать внутреннее строение Солнца и способы передачи энергии из центра к поверхности;</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объяснять механизм возникновения на Солнце грануляции и пятен;</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описывать наблюдаемые проявления солнечной активности и их влияние на Землю;</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вычислять расстояние до звезд по годичному параллаксу;</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называть основные отличительные особенности звезд различных последовательностей на диаграмме «спектр - светимость»;</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сравнивать модели различных типов звезд с моделью Солнца;</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объяснять причины изменения светимости переменных звезд;</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описывать механизм вспышек Новых и Сверхновых;</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оценивать время существования звезд в зависимости от их массы;</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описывать этапы формирования и эволюции звезды;</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Строение и эволюция Вселенной </w:t>
      </w:r>
      <w:r>
        <w:rPr>
          <w:rFonts w:eastAsia="Calibri"/>
          <w:lang w:eastAsia="en-US"/>
        </w:rPr>
        <w:t>(5</w:t>
      </w:r>
      <w:r w:rsidRPr="00F85970">
        <w:rPr>
          <w:rFonts w:eastAsia="Calibri"/>
          <w:lang w:eastAsia="en-US"/>
        </w:rPr>
        <w:t xml:space="preserve"> ч)</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xml:space="preserve">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космологии.«Красное смещение» и закон Хаббла. Нестационарная Вселенная А. А. Фридмана. Большой взрыв. </w:t>
      </w:r>
      <w:r w:rsidRPr="00F85970">
        <w:rPr>
          <w:rFonts w:eastAsia="Calibri"/>
          <w:lang w:eastAsia="en-US"/>
        </w:rPr>
        <w:lastRenderedPageBreak/>
        <w:t>Реликтовое излучение. Ускорение расширения Вселенной. «Темная энергия» и антитяготение.</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Предметные результаты </w:t>
      </w:r>
      <w:r w:rsidRPr="00F85970">
        <w:rPr>
          <w:rFonts w:eastAsia="Calibri"/>
          <w:lang w:eastAsia="en-US"/>
        </w:rPr>
        <w:t>изучения темы позволяют:</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объяснять смысл понятий (космология, Вселенная, модель Вселенной, Большой взрыв, реликтовое излучение);</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характеризовать основные параметры Галактики (размеры, состав, структура и кинематика);</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определять расстояние до звездных скоплений и галактик по цефеидам на основе зависимости «период — светимость»;</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распознавать типы галактик (спиральные, эллиптические, неправильные);</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сравнивать выводы А. Эйнштейна и А. А. Фридмана относительно модели Вселенной;</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обосновывать справедливость модели Фридмана результатами наблюдений «красного смещения» в спектрах галактик;</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формулировать закон Хаббла;</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определять расстояние до галактик на основе закона Хаббла; по светимости Сверхновых;</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оценивать возраст Вселенной на основе постоянной Хаббла;</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интерпретировать обнаружение реликтового излучения как свидетельство в пользу гипотезы Горячей Вселенной;</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классифицировать основные периоды эволюции Вселенной с момента начала ее расширения — Большого взрыва;</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 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Жизнь и разум во Вселенной </w:t>
      </w:r>
      <w:r w:rsidRPr="00F85970">
        <w:rPr>
          <w:rFonts w:eastAsia="Calibri"/>
          <w:lang w:eastAsia="en-US"/>
        </w:rPr>
        <w:t>(1 ч)</w:t>
      </w:r>
    </w:p>
    <w:p w:rsidR="00010DA9" w:rsidRPr="00F85970" w:rsidRDefault="00010DA9" w:rsidP="00010DA9">
      <w:pPr>
        <w:autoSpaceDE w:val="0"/>
        <w:autoSpaceDN w:val="0"/>
        <w:adjustRightInd w:val="0"/>
        <w:ind w:firstLine="426"/>
        <w:rPr>
          <w:rFonts w:eastAsia="Calibri"/>
          <w:lang w:eastAsia="en-US"/>
        </w:rPr>
      </w:pPr>
      <w:r w:rsidRPr="00F85970">
        <w:rPr>
          <w:rFonts w:eastAsia="Calibri"/>
          <w:lang w:eastAsia="en-US"/>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010DA9" w:rsidRPr="00F85970" w:rsidRDefault="00010DA9" w:rsidP="00010DA9">
      <w:pPr>
        <w:autoSpaceDE w:val="0"/>
        <w:autoSpaceDN w:val="0"/>
        <w:adjustRightInd w:val="0"/>
        <w:ind w:firstLine="426"/>
        <w:rPr>
          <w:rFonts w:eastAsia="Calibri"/>
          <w:lang w:eastAsia="en-US"/>
        </w:rPr>
      </w:pPr>
      <w:r w:rsidRPr="00F85970">
        <w:rPr>
          <w:rFonts w:eastAsia="Calibri"/>
          <w:b/>
          <w:bCs/>
          <w:lang w:eastAsia="en-US"/>
        </w:rPr>
        <w:t xml:space="preserve">Предметные результаты </w:t>
      </w:r>
      <w:r w:rsidRPr="00F85970">
        <w:rPr>
          <w:rFonts w:eastAsia="Calibri"/>
          <w:lang w:eastAsia="en-US"/>
        </w:rPr>
        <w:t>позволяют:</w:t>
      </w:r>
    </w:p>
    <w:p w:rsidR="00010DA9" w:rsidRDefault="00010DA9" w:rsidP="00010DA9">
      <w:r w:rsidRPr="00F85970">
        <w:rPr>
          <w:rFonts w:eastAsia="Calibri"/>
          <w:lang w:eastAsia="en-US"/>
        </w:rPr>
        <w:t>систематизировать знания о методах исследования и со временном состоянии проблемы существования жизни во Вселенной</w:t>
      </w:r>
      <w:r>
        <w:rPr>
          <w:rFonts w:eastAsia="Calibri"/>
          <w:lang w:eastAsia="en-US"/>
        </w:rPr>
        <w:t>.</w:t>
      </w:r>
    </w:p>
    <w:p w:rsidR="000279E5" w:rsidRDefault="000279E5"/>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Pr="00357C1A" w:rsidRDefault="00010DA9" w:rsidP="00010DA9">
      <w:pPr>
        <w:jc w:val="center"/>
        <w:rPr>
          <w:b/>
        </w:rPr>
      </w:pPr>
      <w:r w:rsidRPr="00357C1A">
        <w:rPr>
          <w:b/>
        </w:rPr>
        <w:lastRenderedPageBreak/>
        <w:t xml:space="preserve">Аннотация к рабочей программе по </w:t>
      </w:r>
      <w:r>
        <w:rPr>
          <w:b/>
        </w:rPr>
        <w:t>информатике и ИКТ</w:t>
      </w:r>
    </w:p>
    <w:p w:rsidR="00010DA9" w:rsidRPr="00357C1A" w:rsidRDefault="00010DA9" w:rsidP="00010DA9">
      <w:pPr>
        <w:jc w:val="center"/>
        <w:rPr>
          <w:b/>
        </w:rPr>
      </w:pPr>
    </w:p>
    <w:p w:rsidR="00010DA9" w:rsidRPr="00B540A9" w:rsidRDefault="00010DA9" w:rsidP="00010DA9">
      <w:pPr>
        <w:jc w:val="center"/>
        <w:rPr>
          <w:b/>
        </w:rPr>
      </w:pPr>
      <w:r>
        <w:rPr>
          <w:b/>
        </w:rPr>
        <w:t>10 -11 класс</w:t>
      </w:r>
    </w:p>
    <w:p w:rsidR="00010DA9" w:rsidRPr="00B540A9" w:rsidRDefault="00010DA9" w:rsidP="00010DA9">
      <w:pPr>
        <w:jc w:val="center"/>
        <w:rPr>
          <w:b/>
        </w:rPr>
      </w:pPr>
    </w:p>
    <w:p w:rsidR="00010DA9" w:rsidRPr="0026664C" w:rsidRDefault="00010DA9" w:rsidP="00010DA9">
      <w:pPr>
        <w:pStyle w:val="a4"/>
        <w:spacing w:before="0" w:beforeAutospacing="0" w:after="0" w:afterAutospacing="0"/>
        <w:jc w:val="both"/>
        <w:textAlignment w:val="baseline"/>
        <w:rPr>
          <w:rFonts w:eastAsia="Lucida Sans Unicode"/>
          <w:kern w:val="24"/>
        </w:rPr>
      </w:pPr>
      <w:r w:rsidRPr="0026664C">
        <w:rPr>
          <w:rFonts w:eastAsia="Lucida Sans Unicode"/>
          <w:kern w:val="24"/>
        </w:rPr>
        <w:t xml:space="preserve">Рабочая программа по информатике для 10 </w:t>
      </w:r>
      <w:r>
        <w:rPr>
          <w:rFonts w:eastAsia="Lucida Sans Unicode"/>
          <w:kern w:val="24"/>
        </w:rPr>
        <w:t xml:space="preserve">-11 </w:t>
      </w:r>
      <w:r w:rsidRPr="0026664C">
        <w:rPr>
          <w:rFonts w:eastAsia="Lucida Sans Unicode"/>
          <w:kern w:val="24"/>
        </w:rPr>
        <w:t>класса составлена на основе следующих документов:</w:t>
      </w:r>
    </w:p>
    <w:p w:rsidR="00010DA9" w:rsidRPr="0026664C" w:rsidRDefault="00010DA9" w:rsidP="00010DA9">
      <w:pPr>
        <w:pStyle w:val="a4"/>
        <w:numPr>
          <w:ilvl w:val="0"/>
          <w:numId w:val="5"/>
        </w:numPr>
        <w:tabs>
          <w:tab w:val="left" w:pos="339"/>
        </w:tabs>
        <w:spacing w:before="0" w:beforeAutospacing="0" w:after="0" w:afterAutospacing="0"/>
        <w:ind w:left="0" w:firstLine="0"/>
        <w:jc w:val="both"/>
        <w:textAlignment w:val="baseline"/>
        <w:rPr>
          <w:rFonts w:eastAsia="Lucida Sans Unicode"/>
          <w:kern w:val="24"/>
        </w:rPr>
      </w:pPr>
      <w:r w:rsidRPr="0026664C">
        <w:rPr>
          <w:rFonts w:eastAsia="Lucida Sans Unicode"/>
          <w:kern w:val="24"/>
        </w:rPr>
        <w:t>Федерального государственного образ</w:t>
      </w:r>
      <w:r>
        <w:rPr>
          <w:rFonts w:eastAsia="Lucida Sans Unicode"/>
          <w:kern w:val="24"/>
        </w:rPr>
        <w:t>овательного стандарта среднего общего</w:t>
      </w:r>
      <w:r w:rsidRPr="0026664C">
        <w:rPr>
          <w:rFonts w:eastAsia="Lucida Sans Unicode"/>
          <w:kern w:val="24"/>
        </w:rPr>
        <w:t xml:space="preserve"> образования, утвержденного приказом Минобрнауки РФ</w:t>
      </w:r>
      <w:r>
        <w:rPr>
          <w:rFonts w:eastAsia="Lucida Sans Unicode"/>
          <w:kern w:val="24"/>
        </w:rPr>
        <w:t>;</w:t>
      </w:r>
    </w:p>
    <w:p w:rsidR="00010DA9" w:rsidRPr="00E912E0" w:rsidRDefault="00010DA9" w:rsidP="00010DA9">
      <w:pPr>
        <w:pStyle w:val="a4"/>
        <w:numPr>
          <w:ilvl w:val="0"/>
          <w:numId w:val="5"/>
        </w:numPr>
        <w:tabs>
          <w:tab w:val="left" w:pos="339"/>
        </w:tabs>
        <w:spacing w:before="0" w:beforeAutospacing="0" w:after="0" w:afterAutospacing="0"/>
        <w:ind w:left="0" w:firstLine="0"/>
        <w:jc w:val="both"/>
        <w:textAlignment w:val="baseline"/>
        <w:rPr>
          <w:rFonts w:eastAsia="Lucida Sans Unicode"/>
          <w:kern w:val="24"/>
        </w:rPr>
      </w:pPr>
      <w:r w:rsidRPr="0026664C">
        <w:rPr>
          <w:rFonts w:eastAsia="Lucida Sans Unicode"/>
          <w:kern w:val="24"/>
        </w:rPr>
        <w:t xml:space="preserve">Примерной программы среднего </w:t>
      </w:r>
      <w:r>
        <w:rPr>
          <w:rFonts w:eastAsia="Lucida Sans Unicode"/>
          <w:kern w:val="24"/>
        </w:rPr>
        <w:t>общего образования по информатике</w:t>
      </w:r>
    </w:p>
    <w:p w:rsidR="00010DA9" w:rsidRPr="00B540A9" w:rsidRDefault="00010DA9" w:rsidP="00010DA9">
      <w:pPr>
        <w:pStyle w:val="a4"/>
        <w:tabs>
          <w:tab w:val="left" w:pos="339"/>
        </w:tabs>
        <w:spacing w:before="0" w:beforeAutospacing="0" w:after="0" w:afterAutospacing="0"/>
        <w:jc w:val="both"/>
        <w:textAlignment w:val="baseline"/>
        <w:rPr>
          <w:bCs/>
          <w:i/>
        </w:rPr>
      </w:pPr>
      <w:r w:rsidRPr="00B540A9">
        <w:rPr>
          <w:bCs/>
          <w:i/>
        </w:rPr>
        <w:t>Цели учебного предмета:</w:t>
      </w:r>
    </w:p>
    <w:p w:rsidR="00010DA9" w:rsidRPr="0046202E" w:rsidRDefault="00010DA9" w:rsidP="00010DA9">
      <w:pPr>
        <w:ind w:firstLine="567"/>
        <w:jc w:val="both"/>
        <w:rPr>
          <w:szCs w:val="28"/>
        </w:rPr>
      </w:pPr>
      <w:r w:rsidRPr="0046202E">
        <w:rPr>
          <w:szCs w:val="28"/>
        </w:rPr>
        <w:t>Изучение информатики и информационно-коммуникационных технологий направлено</w:t>
      </w:r>
      <w:r>
        <w:rPr>
          <w:szCs w:val="28"/>
        </w:rPr>
        <w:t xml:space="preserve"> на достижение следующих целей</w:t>
      </w:r>
      <w:r w:rsidRPr="0046202E">
        <w:rPr>
          <w:szCs w:val="28"/>
        </w:rPr>
        <w:t>:</w:t>
      </w:r>
    </w:p>
    <w:p w:rsidR="00010DA9" w:rsidRPr="0046202E" w:rsidRDefault="00010DA9" w:rsidP="00010DA9">
      <w:pPr>
        <w:pStyle w:val="a5"/>
        <w:widowControl/>
        <w:numPr>
          <w:ilvl w:val="0"/>
          <w:numId w:val="6"/>
        </w:numPr>
        <w:tabs>
          <w:tab w:val="left" w:pos="851"/>
        </w:tabs>
        <w:ind w:right="0"/>
        <w:contextualSpacing/>
        <w:rPr>
          <w:rFonts w:ascii="Times New Roman" w:hAnsi="Times New Roman"/>
          <w:sz w:val="24"/>
          <w:szCs w:val="28"/>
          <w:lang w:val="ru-RU"/>
        </w:rPr>
      </w:pPr>
      <w:r w:rsidRPr="0046202E">
        <w:rPr>
          <w:rFonts w:ascii="Times New Roman" w:hAnsi="Times New Roman"/>
          <w:sz w:val="24"/>
          <w:szCs w:val="28"/>
          <w:lang w:val="ru-RU"/>
        </w:rPr>
        <w:t>освоение системы базовых</w:t>
      </w:r>
      <w:r w:rsidRPr="0046202E">
        <w:rPr>
          <w:rFonts w:ascii="Times New Roman" w:hAnsi="Times New Roman"/>
          <w:sz w:val="24"/>
          <w:szCs w:val="28"/>
        </w:rPr>
        <w:t> </w:t>
      </w:r>
      <w:r w:rsidRPr="0046202E">
        <w:rPr>
          <w:rFonts w:ascii="Times New Roman" w:hAnsi="Times New Roman"/>
          <w:sz w:val="24"/>
          <w:szCs w:val="28"/>
          <w:lang w:val="ru-RU"/>
        </w:rPr>
        <w:t>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010DA9" w:rsidRPr="0046202E" w:rsidRDefault="00010DA9" w:rsidP="00010DA9">
      <w:pPr>
        <w:pStyle w:val="a5"/>
        <w:widowControl/>
        <w:numPr>
          <w:ilvl w:val="0"/>
          <w:numId w:val="6"/>
        </w:numPr>
        <w:tabs>
          <w:tab w:val="left" w:pos="851"/>
        </w:tabs>
        <w:ind w:right="0"/>
        <w:contextualSpacing/>
        <w:rPr>
          <w:rFonts w:ascii="Times New Roman" w:hAnsi="Times New Roman"/>
          <w:sz w:val="24"/>
          <w:szCs w:val="28"/>
          <w:lang w:val="ru-RU"/>
        </w:rPr>
      </w:pPr>
      <w:r w:rsidRPr="0046202E">
        <w:rPr>
          <w:rFonts w:ascii="Times New Roman" w:hAnsi="Times New Roman"/>
          <w:sz w:val="24"/>
          <w:szCs w:val="28"/>
          <w:lang w:val="ru-RU"/>
        </w:rPr>
        <w:t>овладение умениями</w:t>
      </w:r>
      <w:r w:rsidRPr="0046202E">
        <w:rPr>
          <w:rFonts w:ascii="Times New Roman" w:hAnsi="Times New Roman"/>
          <w:sz w:val="24"/>
          <w:szCs w:val="28"/>
        </w:rPr>
        <w:t> </w:t>
      </w:r>
      <w:r w:rsidRPr="0046202E">
        <w:rPr>
          <w:rFonts w:ascii="Times New Roman" w:hAnsi="Times New Roman"/>
          <w:sz w:val="24"/>
          <w:szCs w:val="28"/>
          <w:lang w:val="ru-RU"/>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010DA9" w:rsidRPr="0046202E" w:rsidRDefault="00010DA9" w:rsidP="00010DA9">
      <w:pPr>
        <w:pStyle w:val="a5"/>
        <w:widowControl/>
        <w:numPr>
          <w:ilvl w:val="0"/>
          <w:numId w:val="6"/>
        </w:numPr>
        <w:tabs>
          <w:tab w:val="left" w:pos="851"/>
        </w:tabs>
        <w:ind w:right="0"/>
        <w:contextualSpacing/>
        <w:rPr>
          <w:rFonts w:ascii="Times New Roman" w:hAnsi="Times New Roman"/>
          <w:sz w:val="24"/>
          <w:szCs w:val="28"/>
          <w:lang w:val="ru-RU"/>
        </w:rPr>
      </w:pPr>
      <w:r w:rsidRPr="0046202E">
        <w:rPr>
          <w:rFonts w:ascii="Times New Roman" w:hAnsi="Times New Roman"/>
          <w:sz w:val="24"/>
          <w:szCs w:val="28"/>
          <w:lang w:val="ru-RU"/>
        </w:rPr>
        <w:t>развитие</w:t>
      </w:r>
      <w:r w:rsidRPr="0046202E">
        <w:rPr>
          <w:rFonts w:ascii="Times New Roman" w:hAnsi="Times New Roman"/>
          <w:sz w:val="24"/>
          <w:szCs w:val="28"/>
        </w:rPr>
        <w:t> </w:t>
      </w:r>
      <w:r w:rsidRPr="0046202E">
        <w:rPr>
          <w:rFonts w:ascii="Times New Roman" w:hAnsi="Times New Roman"/>
          <w:sz w:val="24"/>
          <w:szCs w:val="28"/>
          <w:lang w:val="ru-RU"/>
        </w:rPr>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10DA9" w:rsidRPr="00B540A9" w:rsidRDefault="00010DA9" w:rsidP="00010DA9">
      <w:pPr>
        <w:pStyle w:val="a5"/>
        <w:widowControl/>
        <w:numPr>
          <w:ilvl w:val="0"/>
          <w:numId w:val="6"/>
        </w:numPr>
        <w:tabs>
          <w:tab w:val="left" w:pos="339"/>
          <w:tab w:val="left" w:pos="851"/>
        </w:tabs>
        <w:ind w:right="0"/>
        <w:contextualSpacing/>
        <w:textAlignment w:val="baseline"/>
        <w:rPr>
          <w:bCs/>
          <w:lang w:val="ru-RU"/>
        </w:rPr>
      </w:pPr>
      <w:r w:rsidRPr="00B540A9">
        <w:rPr>
          <w:rFonts w:ascii="Times New Roman" w:hAnsi="Times New Roman"/>
          <w:sz w:val="24"/>
          <w:szCs w:val="28"/>
          <w:lang w:val="ru-RU"/>
        </w:rPr>
        <w:t>воспитание</w:t>
      </w:r>
      <w:r w:rsidRPr="00B540A9">
        <w:rPr>
          <w:rFonts w:ascii="Times New Roman" w:hAnsi="Times New Roman"/>
          <w:sz w:val="24"/>
          <w:szCs w:val="28"/>
        </w:rPr>
        <w:t> </w:t>
      </w:r>
      <w:r w:rsidRPr="00B540A9">
        <w:rPr>
          <w:rFonts w:ascii="Times New Roman" w:hAnsi="Times New Roman"/>
          <w:sz w:val="24"/>
          <w:szCs w:val="28"/>
          <w:lang w:val="ru-RU"/>
        </w:rPr>
        <w:t>ответственного отношения к соблюдению этических и правовых норм информационной деятельности;</w:t>
      </w:r>
    </w:p>
    <w:p w:rsidR="00010DA9" w:rsidRPr="00B540A9" w:rsidRDefault="00010DA9" w:rsidP="00010DA9">
      <w:pPr>
        <w:pStyle w:val="a5"/>
        <w:widowControl/>
        <w:numPr>
          <w:ilvl w:val="0"/>
          <w:numId w:val="6"/>
        </w:numPr>
        <w:tabs>
          <w:tab w:val="left" w:pos="339"/>
          <w:tab w:val="left" w:pos="851"/>
        </w:tabs>
        <w:ind w:right="0"/>
        <w:contextualSpacing/>
        <w:textAlignment w:val="baseline"/>
        <w:rPr>
          <w:bCs/>
          <w:lang w:val="ru-RU"/>
        </w:rPr>
      </w:pPr>
      <w:r w:rsidRPr="00B540A9">
        <w:rPr>
          <w:rFonts w:ascii="Times New Roman" w:hAnsi="Times New Roman"/>
          <w:sz w:val="24"/>
          <w:szCs w:val="28"/>
          <w:lang w:val="ru-RU"/>
        </w:rPr>
        <w:t>приобретение</w:t>
      </w:r>
      <w:r w:rsidRPr="00B540A9">
        <w:rPr>
          <w:rFonts w:ascii="Times New Roman" w:hAnsi="Times New Roman"/>
          <w:sz w:val="24"/>
          <w:szCs w:val="28"/>
        </w:rPr>
        <w:t> </w:t>
      </w:r>
      <w:r w:rsidRPr="00B540A9">
        <w:rPr>
          <w:rFonts w:ascii="Times New Roman" w:hAnsi="Times New Roman"/>
          <w:sz w:val="24"/>
          <w:szCs w:val="28"/>
          <w:lang w:val="ru-RU"/>
        </w:rPr>
        <w:t>опыта использования информационных технологий в индивидуальной и коллективной учебной и познавательной, в том числе проектной деятельности.</w:t>
      </w:r>
    </w:p>
    <w:p w:rsidR="00010DA9" w:rsidRDefault="00010DA9" w:rsidP="00010DA9">
      <w:pPr>
        <w:pStyle w:val="a4"/>
        <w:tabs>
          <w:tab w:val="left" w:pos="339"/>
        </w:tabs>
        <w:spacing w:before="0" w:beforeAutospacing="0" w:after="0" w:afterAutospacing="0"/>
        <w:textAlignment w:val="baseline"/>
        <w:rPr>
          <w:bCs/>
          <w:i/>
        </w:rPr>
      </w:pPr>
    </w:p>
    <w:p w:rsidR="00010DA9" w:rsidRDefault="00010DA9" w:rsidP="00010DA9"/>
    <w:p w:rsidR="00010DA9" w:rsidRDefault="00010DA9" w:rsidP="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Pr="005D4C65" w:rsidRDefault="00010DA9" w:rsidP="00010DA9">
      <w:pPr>
        <w:jc w:val="center"/>
        <w:rPr>
          <w:b/>
          <w:sz w:val="28"/>
          <w:szCs w:val="28"/>
        </w:rPr>
      </w:pPr>
      <w:r w:rsidRPr="001605F3">
        <w:rPr>
          <w:b/>
          <w:sz w:val="28"/>
          <w:szCs w:val="28"/>
        </w:rPr>
        <w:lastRenderedPageBreak/>
        <w:t xml:space="preserve">Аннотация к рабочим программам по </w:t>
      </w:r>
      <w:r>
        <w:rPr>
          <w:b/>
          <w:sz w:val="28"/>
          <w:szCs w:val="28"/>
        </w:rPr>
        <w:t>предмету «История России и мира» 11</w:t>
      </w:r>
      <w:r w:rsidRPr="001605F3">
        <w:rPr>
          <w:b/>
          <w:sz w:val="28"/>
          <w:szCs w:val="28"/>
        </w:rPr>
        <w:t>класс</w:t>
      </w:r>
    </w:p>
    <w:p w:rsidR="00010DA9" w:rsidRPr="005D4C65" w:rsidRDefault="00010DA9" w:rsidP="00010DA9">
      <w:pPr>
        <w:jc w:val="both"/>
      </w:pPr>
      <w:r w:rsidRPr="005D4C65">
        <w:t xml:space="preserve">Рабочая программа по истории для учащихся 11 класса к учебникам Н.В.Загладина, Н.А.Симония «Всеобщая история. 11 класс». (М.: Русское слово. </w:t>
      </w:r>
      <w:smartTag w:uri="urn:schemas-microsoft-com:office:smarttags" w:element="metricconverter">
        <w:smartTagPr>
          <w:attr w:name="ProductID" w:val="2010 г"/>
        </w:smartTagPr>
        <w:r w:rsidRPr="005D4C65">
          <w:t>2010 г</w:t>
        </w:r>
      </w:smartTag>
      <w:r w:rsidRPr="005D4C65">
        <w:t>.) составлена на основе федерального «Закона об образовании в РФ», федерального государственного образовательного стандарта среднего (полного) общего образования по истории (</w:t>
      </w:r>
      <w:smartTag w:uri="urn:schemas-microsoft-com:office:smarttags" w:element="metricconverter">
        <w:smartTagPr>
          <w:attr w:name="ProductID" w:val="2004 г"/>
        </w:smartTagPr>
        <w:r w:rsidRPr="005D4C65">
          <w:t>2004 г</w:t>
        </w:r>
      </w:smartTag>
      <w:r w:rsidRPr="005D4C65">
        <w:t xml:space="preserve">.), Концепции духовно- нравственного развития и воспитания личности, Примерной программы по истории для общеобразовательных учебных учреждений. 10-11 классы. Базовый уровень (Преподавание истории и обществознания в школе. 2011, № 2,3) </w:t>
      </w:r>
      <w:r w:rsidRPr="005D4C65">
        <w:rPr>
          <w:sz w:val="20"/>
          <w:szCs w:val="20"/>
        </w:rPr>
        <w:t xml:space="preserve">и </w:t>
      </w:r>
      <w:r w:rsidRPr="005D4C65">
        <w:t xml:space="preserve">авторской программы Загладина Н.В., Симония Н.А. (Программа курса «Всеобщая история». 11класс. – М.: ООО «ТИД «Русское слово-РС», </w:t>
      </w:r>
      <w:smartTag w:uri="urn:schemas-microsoft-com:office:smarttags" w:element="metricconverter">
        <w:smartTagPr>
          <w:attr w:name="ProductID" w:val="2008 г"/>
        </w:smartTagPr>
        <w:r w:rsidRPr="005D4C65">
          <w:t>2008 г</w:t>
        </w:r>
      </w:smartTag>
      <w:r w:rsidRPr="005D4C65">
        <w:t xml:space="preserve">.). </w:t>
      </w:r>
    </w:p>
    <w:p w:rsidR="00010DA9" w:rsidRPr="005D4C65" w:rsidRDefault="00010DA9" w:rsidP="00010DA9">
      <w:pPr>
        <w:jc w:val="both"/>
      </w:pPr>
      <w:r w:rsidRPr="005D4C65">
        <w:t xml:space="preserve">       Главная </w:t>
      </w:r>
      <w:r w:rsidRPr="005D4C65">
        <w:rPr>
          <w:b/>
        </w:rPr>
        <w:t xml:space="preserve">цель </w:t>
      </w:r>
      <w:r w:rsidRPr="005D4C65">
        <w:t>изучения курса- образование, развитие и воспитание личности,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применяющей исторические знания в учебной и социальной деятельности.</w:t>
      </w:r>
    </w:p>
    <w:p w:rsidR="00010DA9" w:rsidRPr="005D4C65" w:rsidRDefault="00010DA9" w:rsidP="00010DA9">
      <w:pPr>
        <w:jc w:val="both"/>
        <w:rPr>
          <w:b/>
        </w:rPr>
      </w:pPr>
      <w:r w:rsidRPr="005D4C65">
        <w:t xml:space="preserve">При изучении предмета в 11 классе на базовом уровне решаются следующие </w:t>
      </w:r>
      <w:r w:rsidRPr="005D4C65">
        <w:rPr>
          <w:b/>
        </w:rPr>
        <w:t>задачи:</w:t>
      </w:r>
    </w:p>
    <w:p w:rsidR="00010DA9" w:rsidRPr="005D4C65" w:rsidRDefault="00010DA9" w:rsidP="00010DA9">
      <w:r w:rsidRPr="005D4C65">
        <w:t>-углубление социализации молодого человека, осознание им своей причастности к общественному развитию своей страны и мира в целом; формирование гражданской ответственности и социальной культуры, адекватной условиям современного мира;</w:t>
      </w:r>
    </w:p>
    <w:p w:rsidR="00010DA9" w:rsidRPr="005D4C65" w:rsidRDefault="00010DA9" w:rsidP="00010DA9">
      <w:r w:rsidRPr="005D4C65">
        <w:t>-раскрытие особенностей социальной жизни, структуры общества России и мира в XX- начале XXI вв.;</w:t>
      </w:r>
    </w:p>
    <w:p w:rsidR="00010DA9" w:rsidRPr="005D4C65" w:rsidRDefault="00010DA9" w:rsidP="00010DA9">
      <w:r w:rsidRPr="005D4C65">
        <w:t>-развитие на основе знаний об истории своей страны и всемирной истории целостных представлений о многообразии мира в прошлом, месте и роли России во всемирно- историческом процессе; формирование начальных знаний о методологических основах исторического познания;</w:t>
      </w:r>
    </w:p>
    <w:p w:rsidR="00010DA9" w:rsidRPr="005D4C65" w:rsidRDefault="00010DA9" w:rsidP="00010DA9">
      <w:r w:rsidRPr="005D4C65">
        <w:t>-развитие навыков работы с источниками социальной информации, умений анализировать события и явления прошлого в соответствии с принципом историзма;</w:t>
      </w:r>
    </w:p>
    <w:p w:rsidR="00010DA9" w:rsidRPr="005D4C65" w:rsidRDefault="00010DA9" w:rsidP="00010DA9">
      <w:r w:rsidRPr="005D4C65">
        <w:t>-расширение представлений о многообразии версий и оценок прошлого и настоящего, развитие умений формулировать и аргументировать свои суждения;</w:t>
      </w:r>
    </w:p>
    <w:p w:rsidR="00010DA9" w:rsidRPr="005D4C65" w:rsidRDefault="00010DA9" w:rsidP="00010DA9">
      <w:r w:rsidRPr="005D4C65">
        <w:t>-углубление опыта применения исторических знаний в социальной среде, общественной деятельности, межкультурном общении.</w:t>
      </w:r>
    </w:p>
    <w:p w:rsidR="00010DA9" w:rsidRPr="005D4C65" w:rsidRDefault="00010DA9" w:rsidP="00010DA9">
      <w:pPr>
        <w:jc w:val="both"/>
      </w:pPr>
      <w:r w:rsidRPr="005D4C65">
        <w:t xml:space="preserve">    Были внесены изменения и дополнения в следующие компоненты Примерной и авторских </w:t>
      </w:r>
    </w:p>
    <w:p w:rsidR="00010DA9" w:rsidRPr="005D4C65" w:rsidRDefault="00010DA9" w:rsidP="00010DA9">
      <w:r w:rsidRPr="005D4C65">
        <w:t xml:space="preserve">         В учебном процессе предполагается реализация системно- деятельностного, компетентностного, личностно- ориентированного подхода.</w:t>
      </w:r>
    </w:p>
    <w:p w:rsidR="00010DA9" w:rsidRPr="005D4C65" w:rsidRDefault="00010DA9" w:rsidP="00010DA9">
      <w:r w:rsidRPr="005D4C65">
        <w:t xml:space="preserve">         В образовательном процессе предусмотрены различные формы и методы обучения (совместная групповая работа, модели развития критического мышления, ролевые игры, тренинги) способные научить детей оценивать, высказывать собственные суждения, анализировать и сравнивать разные мнения, взаимодействовать в ученическом коллективе, раскрыть свои способности.</w:t>
      </w:r>
    </w:p>
    <w:p w:rsidR="00010DA9" w:rsidRPr="005D4C65" w:rsidRDefault="00010DA9" w:rsidP="00010DA9">
      <w:pPr>
        <w:jc w:val="both"/>
      </w:pPr>
      <w:r w:rsidRPr="005D4C65">
        <w:t xml:space="preserve">        При определении варианта проведения занятия можно ориентироваться на широкий спектр форм и способов раскрытия содержания урока:</w:t>
      </w:r>
    </w:p>
    <w:p w:rsidR="00010DA9" w:rsidRPr="005D4C65" w:rsidRDefault="00010DA9" w:rsidP="00010DA9">
      <w:r w:rsidRPr="005D4C65">
        <w:t>- школьная лекция;</w:t>
      </w:r>
    </w:p>
    <w:p w:rsidR="00010DA9" w:rsidRPr="005D4C65" w:rsidRDefault="00010DA9" w:rsidP="00010DA9">
      <w:r w:rsidRPr="005D4C65">
        <w:t>- семинарское занятие с использованием документов учебника и привлечением дополнительных материалов из хрестоматий и др. источников;</w:t>
      </w:r>
    </w:p>
    <w:p w:rsidR="00010DA9" w:rsidRPr="005D4C65" w:rsidRDefault="00010DA9" w:rsidP="00010DA9">
      <w:r w:rsidRPr="005D4C65">
        <w:t>- уроки-практикумы на основе вопросов и заданий, данных до, внутри и после основного текста параграфа;</w:t>
      </w:r>
    </w:p>
    <w:p w:rsidR="00010DA9" w:rsidRPr="005D4C65" w:rsidRDefault="00010DA9" w:rsidP="00010DA9">
      <w:r w:rsidRPr="005D4C65">
        <w:t>- работа с иллюстрированным материалом, который, как правило, носит дидактический характер;</w:t>
      </w:r>
    </w:p>
    <w:p w:rsidR="00010DA9" w:rsidRPr="005D4C65" w:rsidRDefault="00010DA9" w:rsidP="00010DA9">
      <w:r w:rsidRPr="005D4C65">
        <w:t>- объяснение учителя и беседа с учащимися;</w:t>
      </w:r>
    </w:p>
    <w:p w:rsidR="00010DA9" w:rsidRPr="005D4C65" w:rsidRDefault="00010DA9" w:rsidP="00010DA9">
      <w:r w:rsidRPr="005D4C65">
        <w:t>- самостоятельная работа школьников с учебником, в том числе групповые задания;</w:t>
      </w:r>
    </w:p>
    <w:p w:rsidR="00010DA9" w:rsidRPr="005D4C65" w:rsidRDefault="00010DA9" w:rsidP="00010DA9">
      <w:r w:rsidRPr="005D4C65">
        <w:t>- проектная работа;</w:t>
      </w:r>
    </w:p>
    <w:p w:rsidR="00010DA9" w:rsidRPr="005D4C65" w:rsidRDefault="00010DA9" w:rsidP="00010DA9">
      <w:r w:rsidRPr="005D4C65">
        <w:t>- заслушивание сообщений учащихся с последующим обсуждением и др.</w:t>
      </w:r>
    </w:p>
    <w:p w:rsidR="00010DA9" w:rsidRPr="005D4C65" w:rsidRDefault="00010DA9" w:rsidP="00010DA9">
      <w:pPr>
        <w:spacing w:before="100" w:after="100"/>
        <w:jc w:val="both"/>
        <w:rPr>
          <w:bCs/>
        </w:rPr>
      </w:pPr>
      <w:r w:rsidRPr="005D4C65">
        <w:rPr>
          <w:bCs/>
        </w:rPr>
        <w:t xml:space="preserve">  Программа предусматривает организовывать работу на разных уровнях познавательной деятельности учащихся с учетом их индивидуальных способностей и потребностей.</w:t>
      </w:r>
    </w:p>
    <w:p w:rsidR="00010DA9" w:rsidRPr="005D4C65" w:rsidRDefault="00010DA9" w:rsidP="00010DA9">
      <w:pPr>
        <w:spacing w:before="100" w:after="100"/>
        <w:jc w:val="both"/>
        <w:rPr>
          <w:bCs/>
        </w:rPr>
      </w:pPr>
      <w:r w:rsidRPr="005D4C65">
        <w:rPr>
          <w:bCs/>
          <w:color w:val="00006C"/>
        </w:rPr>
        <w:t xml:space="preserve"> </w:t>
      </w:r>
      <w:r w:rsidRPr="005D4C65">
        <w:rPr>
          <w:bCs/>
        </w:rPr>
        <w:t xml:space="preserve">Учитель имеет возможность выбрать ту форму урока, которая является наиболее целесообразной для данного класса: традиционный урок, урок ИКТ, урок изучения нового материала; урок-практикум, урок-семинар, комбинированный урок, интегрированный урок, </w:t>
      </w:r>
      <w:r w:rsidRPr="005D4C65">
        <w:rPr>
          <w:bCs/>
        </w:rPr>
        <w:lastRenderedPageBreak/>
        <w:t xml:space="preserve">урок-игру и т.д. В программе предусмотрены вводные и повторительно- обобщающие уроки, которые способствуют формированию у учащихся целостных исторических представлений, установлению преемственности в изучении истории, лучшей познавательной деятельности учащихся. </w:t>
      </w:r>
    </w:p>
    <w:p w:rsidR="00010DA9" w:rsidRPr="005D4C65" w:rsidRDefault="00010DA9" w:rsidP="00010DA9">
      <w:pPr>
        <w:spacing w:before="100" w:after="100"/>
        <w:jc w:val="both"/>
        <w:rPr>
          <w:bCs/>
        </w:rPr>
      </w:pPr>
      <w:r w:rsidRPr="005D4C65">
        <w:rPr>
          <w:bCs/>
        </w:rPr>
        <w:t xml:space="preserve"> Формами текущего и итогового контроля являются тематические и итог</w:t>
      </w:r>
      <w:r>
        <w:rPr>
          <w:bCs/>
        </w:rPr>
        <w:t>овые контрольные работы, тесты.</w:t>
      </w:r>
    </w:p>
    <w:p w:rsidR="00010DA9" w:rsidRDefault="00010DA9" w:rsidP="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Pr="001605F3" w:rsidRDefault="00010DA9" w:rsidP="00010DA9">
      <w:pPr>
        <w:jc w:val="center"/>
        <w:rPr>
          <w:b/>
          <w:sz w:val="28"/>
          <w:szCs w:val="28"/>
        </w:rPr>
      </w:pPr>
      <w:r w:rsidRPr="001605F3">
        <w:rPr>
          <w:b/>
          <w:sz w:val="28"/>
          <w:szCs w:val="28"/>
        </w:rPr>
        <w:t xml:space="preserve">Аннотация к рабочим программам по </w:t>
      </w:r>
      <w:r>
        <w:rPr>
          <w:b/>
          <w:sz w:val="28"/>
          <w:szCs w:val="28"/>
        </w:rPr>
        <w:t>предмету «История России. Всеобщая история» 5-10</w:t>
      </w:r>
      <w:r w:rsidRPr="001605F3">
        <w:rPr>
          <w:b/>
          <w:sz w:val="28"/>
          <w:szCs w:val="28"/>
        </w:rPr>
        <w:t xml:space="preserve"> класс</w:t>
      </w:r>
    </w:p>
    <w:p w:rsidR="00010DA9" w:rsidRPr="001605F3" w:rsidRDefault="00010DA9" w:rsidP="00010DA9">
      <w:r w:rsidRPr="001605F3">
        <w:t xml:space="preserve">Рабочие  программы по истории для 5-9 классов  составлены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(с изменениями и дополнениями от 31.12.2015 г.) и соответствуют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w:t>
      </w:r>
    </w:p>
    <w:p w:rsidR="00010DA9" w:rsidRPr="001605F3" w:rsidRDefault="00010DA9" w:rsidP="00010DA9">
      <w:r w:rsidRPr="001605F3">
        <w:t xml:space="preserve">Программы предназначены для организации и проведения уроков по курсу история в 5-9 классах основной школы. Курс изучается на базовом уровне.    </w:t>
      </w:r>
    </w:p>
    <w:p w:rsidR="00010DA9" w:rsidRPr="001605F3" w:rsidRDefault="00010DA9" w:rsidP="00010DA9">
      <w:pPr>
        <w:rPr>
          <w:b/>
        </w:rPr>
      </w:pPr>
      <w:r w:rsidRPr="001605F3">
        <w:rPr>
          <w:b/>
        </w:rPr>
        <w:t xml:space="preserve">Место учебного предмета в учебном плане  </w:t>
      </w:r>
    </w:p>
    <w:p w:rsidR="00010DA9" w:rsidRPr="001605F3" w:rsidRDefault="00010DA9" w:rsidP="00010DA9">
      <w:r w:rsidRPr="001605F3">
        <w:t xml:space="preserve"> Изучение предмета «История</w:t>
      </w:r>
      <w:r>
        <w:t xml:space="preserve"> России. Всеобщая история</w:t>
      </w:r>
      <w:r w:rsidRPr="001605F3">
        <w:t xml:space="preserve">» как части предметной области «Общественнонаучные предметы» основано на межпредметных связях с предметами: </w:t>
      </w:r>
    </w:p>
    <w:p w:rsidR="00010DA9" w:rsidRPr="001605F3" w:rsidRDefault="00010DA9" w:rsidP="00010DA9">
      <w:r w:rsidRPr="001605F3">
        <w:t xml:space="preserve">«Обществознание», «География», «Литература», «Русский язык», «Иностранный язык», «Изобразительное искусство», «Музыка».  </w:t>
      </w:r>
    </w:p>
    <w:p w:rsidR="00010DA9" w:rsidRDefault="00010DA9" w:rsidP="00010DA9">
      <w:r w:rsidRPr="001605F3">
        <w:rPr>
          <w:u w:val="single"/>
        </w:rPr>
        <w:t xml:space="preserve">Целью школьного исторического образования </w:t>
      </w:r>
      <w:r w:rsidRPr="001605F3">
        <w:t xml:space="preserve">является формирование у школьников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в мире.  Современный подход в преподавании истории предполагает единство знаний, ценностных отношений и познавательной деятельности школьников. </w:t>
      </w:r>
    </w:p>
    <w:p w:rsidR="00010DA9" w:rsidRPr="001605F3" w:rsidRDefault="00010DA9" w:rsidP="00010DA9">
      <w:r w:rsidRPr="00347380">
        <w:t xml:space="preserve"> Основные содержательные линии учебной рабочей программы в реализуются в рамках двух курсов – «История России» и «Всеобщая история. Новейшая история» Предполагается их синхронное изучение, с явным приоритетом в пользу истории России.   </w:t>
      </w:r>
    </w:p>
    <w:p w:rsidR="00010DA9" w:rsidRPr="001605F3" w:rsidRDefault="00010DA9" w:rsidP="00010DA9">
      <w:r w:rsidRPr="001605F3">
        <w:t>Изучение предмета «История</w:t>
      </w:r>
      <w:r>
        <w:t xml:space="preserve"> России. Всеобщая история</w:t>
      </w:r>
      <w:r w:rsidRPr="001605F3">
        <w:t>» рассч</w:t>
      </w:r>
      <w:r>
        <w:t xml:space="preserve">итано на срок освоения </w:t>
      </w:r>
      <w:r w:rsidRPr="001605F3">
        <w:t xml:space="preserve">в соответствии с учебным планом составляет 2 </w:t>
      </w:r>
      <w:r>
        <w:t>часа в неделю 5,6,7, 8,10 классы</w:t>
      </w:r>
      <w:r w:rsidRPr="001605F3">
        <w:t>, 68 часов за уч</w:t>
      </w:r>
      <w:r>
        <w:t>ебный год, в 9 классе 3 часа в неделю 102 часа.</w:t>
      </w:r>
      <w:r w:rsidRPr="001605F3">
        <w:t xml:space="preserve"> </w:t>
      </w:r>
    </w:p>
    <w:p w:rsidR="00010DA9" w:rsidRPr="001605F3" w:rsidRDefault="00010DA9" w:rsidP="00010DA9">
      <w:r>
        <w:t xml:space="preserve"> </w:t>
      </w:r>
      <w:r w:rsidRPr="001605F3">
        <w:t>Моделью преподавания истории является линейная система преподавания с 5 по 9 кла</w:t>
      </w:r>
      <w:r>
        <w:t>сс и синхронизация обучения по И</w:t>
      </w:r>
      <w:r w:rsidRPr="001605F3">
        <w:t xml:space="preserve">стории России и Всеобщей истории.  </w:t>
      </w:r>
    </w:p>
    <w:p w:rsidR="00010DA9" w:rsidRPr="001605F3" w:rsidRDefault="00010DA9" w:rsidP="00010DA9">
      <w:pPr>
        <w:rPr>
          <w:u w:val="single"/>
        </w:rPr>
      </w:pPr>
      <w:r w:rsidRPr="001605F3">
        <w:rPr>
          <w:u w:val="single"/>
        </w:rPr>
        <w:t xml:space="preserve">Цели и задачи обучения предмету «История России. Всеобщая история» </w:t>
      </w:r>
    </w:p>
    <w:p w:rsidR="00010DA9" w:rsidRPr="001605F3" w:rsidRDefault="00010DA9" w:rsidP="00010DA9">
      <w:r w:rsidRPr="001605F3">
        <w:t xml:space="preserve">В соответствии с ФГОС ООО изучение истории в основной школе направлено на достижение следующих целей: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освоение знаний о важнейших событиях, процессах отечественной и всемирной истории в их взаимосвязи и хронологической преемственности;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овладение элементарными методами исторического познания, умениями работать с различными источниками исторической информации;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формирование ценностных ориентаций в ходе ознакомления с исторически сложившимися культурными, религиозными, этнонациональными традициями;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применение знаний и 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 участия в межкультурном взаимодействии толерантного отношения к представителям других народов и стран;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уметь определять и объяснять понятия;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уметь выделять главную мысль, идею в учебнике и рассказе учителя, докладе одноклассника, письменном тексте, документе;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рассматривать общественные явления в развитии, конкретно-исторических проявлениях, применяя принципы историзма;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анализировать исторические явления, процессы, факты, обобщать и систематизировать полученную информацию, осуществлять перенос знаний (межпредметные и внутрипредметные связи);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определять свою личную точку зрения, уметь ее формулировать и аргументировать, осуществлять оценочные суждения;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lastRenderedPageBreak/>
        <w:t xml:space="preserve">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докладами, уметь участвовать в групповых формах работы, ролевых играх;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определять цели своей деятельности и уметь представлять ее результаты;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уметь выбирать и использовать нужные средства для учебной деятельности; </w:t>
      </w:r>
    </w:p>
    <w:p w:rsidR="00010DA9" w:rsidRPr="00561FE7" w:rsidRDefault="00010DA9" w:rsidP="00010DA9">
      <w:pPr>
        <w:pStyle w:val="a5"/>
        <w:widowControl/>
        <w:numPr>
          <w:ilvl w:val="0"/>
          <w:numId w:val="7"/>
        </w:numPr>
        <w:ind w:right="0"/>
        <w:contextualSpacing/>
        <w:jc w:val="left"/>
        <w:rPr>
          <w:rFonts w:ascii="Times New Roman" w:hAnsi="Times New Roman" w:cs="Times New Roman"/>
          <w:sz w:val="24"/>
          <w:szCs w:val="24"/>
        </w:rPr>
      </w:pPr>
      <w:r w:rsidRPr="00561FE7">
        <w:rPr>
          <w:rFonts w:ascii="Times New Roman" w:hAnsi="Times New Roman" w:cs="Times New Roman"/>
          <w:sz w:val="24"/>
          <w:szCs w:val="24"/>
        </w:rPr>
        <w:t xml:space="preserve">осуществлять самоконтроль и самооценку. </w:t>
      </w:r>
    </w:p>
    <w:p w:rsidR="00010DA9" w:rsidRPr="00561FE7" w:rsidRDefault="00010DA9" w:rsidP="00010DA9">
      <w:pPr>
        <w:rPr>
          <w:b/>
        </w:rPr>
      </w:pPr>
      <w:r w:rsidRPr="00561FE7">
        <w:rPr>
          <w:b/>
        </w:rPr>
        <w:t xml:space="preserve">Используемый учебно-методический комплект для реализации рабочих программ </w:t>
      </w:r>
    </w:p>
    <w:p w:rsidR="00010DA9" w:rsidRPr="001605F3" w:rsidRDefault="00010DA9" w:rsidP="00010DA9">
      <w:r w:rsidRPr="001605F3">
        <w:t xml:space="preserve">Рабочие программы обеспечены следующим учебно-методическим комплектом: Учебник Вигасин А.А. Всеобщая история. История Древнего мира. 5 класс : учеб. для общеобразоват. организаций/ А.А. Вигасин, Г.И. Годер, И.С. Свенцицкая. – М.: Просвещение, 2015. </w:t>
      </w:r>
    </w:p>
    <w:p w:rsidR="00010DA9" w:rsidRPr="001605F3" w:rsidRDefault="00010DA9" w:rsidP="00010DA9">
      <w:r w:rsidRPr="001605F3">
        <w:t xml:space="preserve">Агибалова Е.В., Донской Г.М. Всеобщая история. История Средних веков. 6 класс: учебник для общеобразовательных организаций / под ред. А.А. Сванидзе. - М: Просвещение, 2015. </w:t>
      </w:r>
    </w:p>
    <w:p w:rsidR="00010DA9" w:rsidRPr="001605F3" w:rsidRDefault="00010DA9" w:rsidP="00010DA9">
      <w:r w:rsidRPr="001605F3">
        <w:t>Юдовская А.Я, Ванюшкина Л.М. Исто</w:t>
      </w:r>
      <w:r>
        <w:t xml:space="preserve">рия Нового времени </w:t>
      </w:r>
      <w:r w:rsidRPr="001605F3">
        <w:t>Учеб. для 7 кл. общеобразоват. учр</w:t>
      </w:r>
      <w:r>
        <w:t>еждений. – М.: Просвещение, 2020</w:t>
      </w:r>
      <w:r w:rsidRPr="001605F3">
        <w:t xml:space="preserve">. </w:t>
      </w:r>
    </w:p>
    <w:p w:rsidR="00010DA9" w:rsidRPr="001605F3" w:rsidRDefault="00010DA9" w:rsidP="00010DA9">
      <w:r w:rsidRPr="001605F3">
        <w:t xml:space="preserve"> Всеобщая история. Исто</w:t>
      </w:r>
      <w:r>
        <w:t>рия Нового времени, 8</w:t>
      </w:r>
      <w:r w:rsidRPr="001605F3">
        <w:t xml:space="preserve"> класс: учебник для общеобразовательных организаций / А.Я. Юдовская, П.А.Баранов, Л.М. Ванюшкина; под ред. А.А. Иска</w:t>
      </w:r>
      <w:r>
        <w:t>ндерова. – М.: Просвещение, 2020</w:t>
      </w:r>
      <w:r w:rsidRPr="001605F3">
        <w:t xml:space="preserve">. </w:t>
      </w:r>
    </w:p>
    <w:p w:rsidR="00010DA9" w:rsidRDefault="00010DA9" w:rsidP="00010DA9">
      <w:r w:rsidRPr="001605F3">
        <w:t>Всеобщая история. История Нового времени.  9 класс: учебник для общеобразовательных о</w:t>
      </w:r>
      <w:r>
        <w:t>рганизаций / [Сорока-Цюпа.];  – М.: Просвещение, 2020</w:t>
      </w:r>
      <w:r w:rsidRPr="001605F3">
        <w:t xml:space="preserve">. </w:t>
      </w:r>
    </w:p>
    <w:p w:rsidR="00010DA9" w:rsidRPr="001605F3" w:rsidRDefault="00010DA9" w:rsidP="00010DA9">
      <w:r w:rsidRPr="001605F3">
        <w:t>Всеобщая история. История Нового времени.  9 класс: учебник для общеобразовательных о</w:t>
      </w:r>
      <w:r>
        <w:t>рганизаций / [Сорока-Цюпа.];  – М.: Просвещение, 2020</w:t>
      </w:r>
      <w:r w:rsidRPr="001605F3">
        <w:t xml:space="preserve">. </w:t>
      </w:r>
    </w:p>
    <w:p w:rsidR="00010DA9" w:rsidRPr="001605F3" w:rsidRDefault="00010DA9" w:rsidP="00010DA9">
      <w:r w:rsidRPr="001605F3">
        <w:t xml:space="preserve">История России. 6 класс. Учебник для общеобразовательных организаций. В 2 ч. Ч.1. / [Н.М. Арсентьев, А.А. Данилов, П.С. Стефанович, А.Я. Токарева]; под ред. А.В. Торкунова. – М.: Просвещение, 2016. </w:t>
      </w:r>
    </w:p>
    <w:p w:rsidR="00010DA9" w:rsidRPr="001605F3" w:rsidRDefault="00010DA9" w:rsidP="00010DA9">
      <w:r w:rsidRPr="001605F3">
        <w:t xml:space="preserve">История России. 6 класс. Учебник для общеобразовательных организаций. В 2 ч. Ч.1. / [Н.М. Арсентьев, А.А. Данилов, П.С. Стефанович, А.Я. Токарева]; под ред. А.В. Торкунова. – М.: Просвещение, 2016. </w:t>
      </w:r>
    </w:p>
    <w:p w:rsidR="00010DA9" w:rsidRPr="001605F3" w:rsidRDefault="00010DA9" w:rsidP="00010DA9">
      <w:r w:rsidRPr="001605F3">
        <w:t xml:space="preserve">История России. 7 класс. Учебник для общеобразовательных организаций. В 2 ч. Ч. 1 / [Н.М. Арсентьев, А.А. Данилов, И.В. Курукин, А.Я. Токарева]; под ред. А.В. Торкунова. – М.: Просвещение, 2016. </w:t>
      </w:r>
    </w:p>
    <w:p w:rsidR="00010DA9" w:rsidRPr="001605F3" w:rsidRDefault="00010DA9" w:rsidP="00010DA9">
      <w:r w:rsidRPr="001605F3">
        <w:t xml:space="preserve">История России. 7 класс. Учебник для общеобразовательных организаций. В 2 ч. Ч. 2 / [Н.М. Арсентьев, А.А. Данилов, И.В. Курукин, А.Я. Токарева]; под ред. А.В. Торкунова. – М.: Просвещение, 2016.. </w:t>
      </w:r>
    </w:p>
    <w:p w:rsidR="00010DA9" w:rsidRPr="001605F3" w:rsidRDefault="00010DA9" w:rsidP="00010DA9">
      <w:r w:rsidRPr="001605F3">
        <w:t xml:space="preserve">История России. 8 класс. Учебник для общеобразовательных организаций. В 2 ч. Ч. 1 / [Н.М. Арсентьев, А.А. Данилов, И.В. Курукин]; под ред. А.В. Торкунова. – М.: Просвещение, 2017. </w:t>
      </w:r>
    </w:p>
    <w:p w:rsidR="00010DA9" w:rsidRPr="001605F3" w:rsidRDefault="00010DA9" w:rsidP="00010DA9">
      <w:r w:rsidRPr="001605F3">
        <w:t xml:space="preserve">История России. 8 класс. Учебник для общеобразовательных организаций. В 2 ч. Ч. 2 / [Н.М. Арсентьев, А.А. Данилов, И.В. Курукин]; под ред. А.В. Торкунова. – М.: Просвещение, 2017. </w:t>
      </w:r>
    </w:p>
    <w:p w:rsidR="00010DA9" w:rsidRDefault="00010DA9" w:rsidP="00010DA9">
      <w:r w:rsidRPr="001605F3">
        <w:t xml:space="preserve">История России. 9 кл. Учеб. для общеобразоват. организаций. В 2 ч. /  [Н.М.Арсентьев, А.А. Данилов, А.А. Левандовский и др.]; под ред. А.В. Торкунова. – М : Просвещение, 2018. </w:t>
      </w:r>
    </w:p>
    <w:p w:rsidR="00010DA9" w:rsidRPr="001605F3" w:rsidRDefault="00010DA9" w:rsidP="00010DA9">
      <w:r>
        <w:t>История России. 10</w:t>
      </w:r>
      <w:r w:rsidRPr="001605F3">
        <w:t xml:space="preserve"> класс. Учебник для общеобразовательных организаций. В 2 ч. Ч.1. / [Н.М. Арсентьев, А.А. Данилов, П.С. Стефанович, А.Я. Токарева]; под ред. А.В. Торкунова. – М.: Просвещение, 2016. </w:t>
      </w:r>
    </w:p>
    <w:p w:rsidR="00010DA9" w:rsidRPr="001605F3" w:rsidRDefault="00010DA9" w:rsidP="00010DA9">
      <w:r w:rsidRPr="001605F3">
        <w:t xml:space="preserve">Формы организации учебного процесса и осуществление контроля </w:t>
      </w:r>
    </w:p>
    <w:p w:rsidR="00010DA9" w:rsidRPr="001605F3" w:rsidRDefault="00010DA9" w:rsidP="00010DA9">
      <w:r w:rsidRPr="001605F3">
        <w:t xml:space="preserve">К классно-урочным формам организации учебного процесса по истории в 5-9 классах относятся: коллективная, групповая, индивидуальная. </w:t>
      </w:r>
    </w:p>
    <w:p w:rsidR="00010DA9" w:rsidRPr="001605F3" w:rsidRDefault="00010DA9" w:rsidP="00010DA9">
      <w:r w:rsidRPr="001605F3">
        <w:t xml:space="preserve">Используются элементы педагогических технологий обучения: </w:t>
      </w:r>
    </w:p>
    <w:p w:rsidR="00010DA9" w:rsidRPr="001605F3" w:rsidRDefault="00010DA9" w:rsidP="00010DA9">
      <w:r w:rsidRPr="001605F3">
        <w:t xml:space="preserve">здоровьесберегающие </w:t>
      </w:r>
    </w:p>
    <w:p w:rsidR="00010DA9" w:rsidRPr="001605F3" w:rsidRDefault="00010DA9" w:rsidP="00010DA9">
      <w:r w:rsidRPr="001605F3">
        <w:t xml:space="preserve">информационно-коммуникационные  </w:t>
      </w:r>
    </w:p>
    <w:p w:rsidR="00010DA9" w:rsidRPr="001605F3" w:rsidRDefault="00010DA9" w:rsidP="00010DA9">
      <w:r w:rsidRPr="001605F3">
        <w:t xml:space="preserve">поэтапного формирования умственных действий   </w:t>
      </w:r>
    </w:p>
    <w:p w:rsidR="00010DA9" w:rsidRPr="001605F3" w:rsidRDefault="00010DA9" w:rsidP="00010DA9">
      <w:r w:rsidRPr="001605F3">
        <w:t xml:space="preserve">дифференцированного подхода в обучении </w:t>
      </w:r>
    </w:p>
    <w:p w:rsidR="00010DA9" w:rsidRPr="001605F3" w:rsidRDefault="00010DA9" w:rsidP="00010DA9">
      <w:r w:rsidRPr="001605F3">
        <w:t xml:space="preserve">проблемного обучения </w:t>
      </w:r>
    </w:p>
    <w:p w:rsidR="00010DA9" w:rsidRPr="001605F3" w:rsidRDefault="00010DA9" w:rsidP="00010DA9">
      <w:r w:rsidRPr="001605F3">
        <w:t xml:space="preserve">педагогики сотрудничества  </w:t>
      </w:r>
    </w:p>
    <w:p w:rsidR="00010DA9" w:rsidRPr="001605F3" w:rsidRDefault="00010DA9" w:rsidP="00010DA9">
      <w:r w:rsidRPr="001605F3">
        <w:t xml:space="preserve">развития творческих способностей учащихся </w:t>
      </w:r>
    </w:p>
    <w:p w:rsidR="00010DA9" w:rsidRPr="001605F3" w:rsidRDefault="00010DA9" w:rsidP="00010DA9">
      <w:r w:rsidRPr="001605F3">
        <w:t xml:space="preserve">индивидуальной и коллективной проектной деятельности </w:t>
      </w:r>
    </w:p>
    <w:p w:rsidR="00010DA9" w:rsidRPr="001605F3" w:rsidRDefault="00010DA9" w:rsidP="00010DA9">
      <w:r w:rsidRPr="001605F3">
        <w:t xml:space="preserve">самодиагностики результатов обучения и т. д. </w:t>
      </w:r>
    </w:p>
    <w:p w:rsidR="00010DA9" w:rsidRPr="001605F3" w:rsidRDefault="00010DA9" w:rsidP="00010DA9">
      <w:r w:rsidRPr="001605F3">
        <w:t xml:space="preserve">Используемые виды и формы контроля: </w:t>
      </w:r>
    </w:p>
    <w:p w:rsidR="00010DA9" w:rsidRPr="001605F3" w:rsidRDefault="00010DA9" w:rsidP="00010DA9">
      <w:r w:rsidRPr="001605F3">
        <w:t xml:space="preserve">Тематические тесты. </w:t>
      </w:r>
    </w:p>
    <w:p w:rsidR="00010DA9" w:rsidRPr="001605F3" w:rsidRDefault="00010DA9" w:rsidP="00010DA9">
      <w:r w:rsidRPr="001605F3">
        <w:lastRenderedPageBreak/>
        <w:t xml:space="preserve">Обучающие тесты повышенного уровня сложности, позволяющие провести дифференциацию и индивидуализацию обучения. </w:t>
      </w:r>
    </w:p>
    <w:p w:rsidR="00010DA9" w:rsidRPr="001605F3" w:rsidRDefault="00010DA9" w:rsidP="00010DA9">
      <w:r w:rsidRPr="001605F3">
        <w:t xml:space="preserve">Промежуточные тесты (задания разного уровня сложности по итогам изучения темы). </w:t>
      </w:r>
    </w:p>
    <w:p w:rsidR="00010DA9" w:rsidRPr="001605F3" w:rsidRDefault="00010DA9" w:rsidP="00010DA9">
      <w:r w:rsidRPr="001605F3">
        <w:t xml:space="preserve">Индивидуальные карточки с разнотипными задачами (на знание карты, линии времени, дат, понятий и т. д.). </w:t>
      </w:r>
    </w:p>
    <w:p w:rsidR="00010DA9" w:rsidRPr="001605F3" w:rsidRDefault="00010DA9" w:rsidP="00010DA9">
      <w:r w:rsidRPr="001605F3">
        <w:t xml:space="preserve">Исторический диктант (проверка знания терминов, географических названий, имен собственных, хронологии). </w:t>
      </w:r>
    </w:p>
    <w:p w:rsidR="00010DA9" w:rsidRPr="001605F3" w:rsidRDefault="00010DA9" w:rsidP="00010DA9">
      <w:r w:rsidRPr="001605F3">
        <w:t xml:space="preserve">Работа над проектом (краткосрочные и долгосрочные проекты). </w:t>
      </w:r>
    </w:p>
    <w:p w:rsidR="00010DA9" w:rsidRPr="001605F3" w:rsidRDefault="00010DA9" w:rsidP="00010DA9">
      <w:r w:rsidRPr="001605F3">
        <w:t xml:space="preserve">Итоговое обобщение. </w:t>
      </w:r>
    </w:p>
    <w:p w:rsidR="00010DA9" w:rsidRPr="001605F3" w:rsidRDefault="00010DA9" w:rsidP="00010DA9">
      <w:r w:rsidRPr="001605F3">
        <w:t xml:space="preserve">Лабораторная работа – самостоятельная работа с текстом параграфа после объяснения материала и выполнение задания в рабочей тетради. </w:t>
      </w:r>
    </w:p>
    <w:p w:rsidR="00010DA9" w:rsidRPr="001605F3" w:rsidRDefault="00010DA9" w:rsidP="00010DA9">
      <w:r w:rsidRPr="001605F3">
        <w:t xml:space="preserve">Работа в группах – самостоятельная подготовка на уроке и устный ответ в группе по одному из предложенных вопросов без объяснения учителя, коллективное оценивание работы каждого участника группы. </w:t>
      </w:r>
    </w:p>
    <w:p w:rsidR="00010DA9" w:rsidRPr="001605F3" w:rsidRDefault="00010DA9" w:rsidP="00010DA9">
      <w:r w:rsidRPr="001605F3">
        <w:t xml:space="preserve">Самостоятельная работа – самостоятельное изучение темы без объяснения учителя и выполнение предложенных заданий с возможностью консультации учителя. </w:t>
      </w:r>
    </w:p>
    <w:p w:rsidR="00010DA9" w:rsidRPr="001605F3" w:rsidRDefault="00010DA9" w:rsidP="00010DA9">
      <w:r w:rsidRPr="001605F3">
        <w:t xml:space="preserve">Практическая работа – изучение новой темы под руководством учителя с одновременным выполнением практических заданий для закрепления материала (составление плана, таблиц, вопросов, работа с контурными картами и т.д.). </w:t>
      </w:r>
    </w:p>
    <w:p w:rsidR="00010DA9" w:rsidRPr="001605F3" w:rsidRDefault="00010DA9" w:rsidP="00010DA9">
      <w:r>
        <w:t>Срезы, контрольные работы, электронные тесты, работа с учащимися в ЦОР</w:t>
      </w:r>
    </w:p>
    <w:p w:rsidR="00010DA9" w:rsidRDefault="00010DA9" w:rsidP="00010DA9">
      <w:r w:rsidRPr="001605F3">
        <w:t xml:space="preserve">Предусмотрены творческие работы учащихся: сообщения, презентации. </w:t>
      </w:r>
    </w:p>
    <w:p w:rsidR="00010DA9" w:rsidRDefault="00010DA9" w:rsidP="00010DA9">
      <w:pPr>
        <w:jc w:val="center"/>
      </w:pPr>
    </w:p>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Pr="001605F3" w:rsidRDefault="00010DA9" w:rsidP="00010DA9">
      <w:pPr>
        <w:jc w:val="center"/>
        <w:rPr>
          <w:b/>
          <w:sz w:val="28"/>
          <w:szCs w:val="28"/>
        </w:rPr>
      </w:pPr>
      <w:r w:rsidRPr="001605F3">
        <w:rPr>
          <w:b/>
          <w:sz w:val="28"/>
          <w:szCs w:val="28"/>
        </w:rPr>
        <w:lastRenderedPageBreak/>
        <w:t xml:space="preserve">Аннотация к рабочим программам по </w:t>
      </w:r>
      <w:r>
        <w:rPr>
          <w:b/>
          <w:sz w:val="28"/>
          <w:szCs w:val="28"/>
        </w:rPr>
        <w:t>предмету «История России. Всеобщая история» 5-10</w:t>
      </w:r>
      <w:r w:rsidRPr="001605F3">
        <w:rPr>
          <w:b/>
          <w:sz w:val="28"/>
          <w:szCs w:val="28"/>
        </w:rPr>
        <w:t xml:space="preserve"> класс</w:t>
      </w:r>
    </w:p>
    <w:p w:rsidR="00010DA9" w:rsidRPr="001605F3" w:rsidRDefault="00010DA9" w:rsidP="00010DA9">
      <w:r w:rsidRPr="001605F3">
        <w:t xml:space="preserve">Рабочие  программы по истории для 5-9 классов  составлены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(с изменениями и дополнениями от 31.12.2015 г.) и соответствуют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w:t>
      </w:r>
    </w:p>
    <w:p w:rsidR="00010DA9" w:rsidRPr="001605F3" w:rsidRDefault="00010DA9" w:rsidP="00010DA9">
      <w:r w:rsidRPr="001605F3">
        <w:t xml:space="preserve">Программы предназначены для организации и проведения уроков по курсу история в 5-9 классах основной школы. Курс изучается на базовом уровне.    </w:t>
      </w:r>
    </w:p>
    <w:p w:rsidR="00010DA9" w:rsidRPr="001605F3" w:rsidRDefault="00010DA9" w:rsidP="00010DA9">
      <w:pPr>
        <w:rPr>
          <w:b/>
        </w:rPr>
      </w:pPr>
      <w:r w:rsidRPr="001605F3">
        <w:rPr>
          <w:b/>
        </w:rPr>
        <w:t xml:space="preserve">Место учебного предмета в учебном плане  </w:t>
      </w:r>
    </w:p>
    <w:p w:rsidR="00010DA9" w:rsidRPr="001605F3" w:rsidRDefault="00010DA9" w:rsidP="00010DA9">
      <w:r w:rsidRPr="001605F3">
        <w:t xml:space="preserve"> Изучение предмета «История</w:t>
      </w:r>
      <w:r>
        <w:t xml:space="preserve"> России. Всеобщая история</w:t>
      </w:r>
      <w:r w:rsidRPr="001605F3">
        <w:t xml:space="preserve">» как части предметной области «Общественнонаучные предметы» основано на межпредметных связях с предметами: </w:t>
      </w:r>
    </w:p>
    <w:p w:rsidR="00010DA9" w:rsidRPr="001605F3" w:rsidRDefault="00010DA9" w:rsidP="00010DA9">
      <w:r w:rsidRPr="001605F3">
        <w:t xml:space="preserve">«Обществознание», «География», «Литература», «Русский язык», «Иностранный язык», «Изобразительное искусство», «Музыка».  </w:t>
      </w:r>
    </w:p>
    <w:p w:rsidR="00010DA9" w:rsidRDefault="00010DA9" w:rsidP="00010DA9">
      <w:r w:rsidRPr="001605F3">
        <w:rPr>
          <w:u w:val="single"/>
        </w:rPr>
        <w:t xml:space="preserve">Целью школьного исторического образования </w:t>
      </w:r>
      <w:r w:rsidRPr="001605F3">
        <w:t xml:space="preserve">является формирование у школьников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в мире.  Современный подход в преподавании истории предполагает единство знаний, ценностных отношений и познавательной деятельности школьников. </w:t>
      </w:r>
    </w:p>
    <w:p w:rsidR="00010DA9" w:rsidRPr="001605F3" w:rsidRDefault="00010DA9" w:rsidP="00010DA9">
      <w:r w:rsidRPr="00347380">
        <w:t xml:space="preserve"> Основные содержательные линии учебной рабочей программы в реализуются в рамках двух курсов – «История России» и «Всеобщая история. Новейшая история» Предполагается их синхронное изучение, с явным приоритетом в пользу истории России.   </w:t>
      </w:r>
    </w:p>
    <w:p w:rsidR="00010DA9" w:rsidRPr="001605F3" w:rsidRDefault="00010DA9" w:rsidP="00010DA9">
      <w:r w:rsidRPr="001605F3">
        <w:t>Изучение предмета «История</w:t>
      </w:r>
      <w:r>
        <w:t xml:space="preserve"> России. Всеобщая история</w:t>
      </w:r>
      <w:r w:rsidRPr="001605F3">
        <w:t>» рассч</w:t>
      </w:r>
      <w:r>
        <w:t xml:space="preserve">итано на срок освоения </w:t>
      </w:r>
      <w:r w:rsidRPr="001605F3">
        <w:t xml:space="preserve">в соответствии с учебным планом составляет 2 </w:t>
      </w:r>
      <w:r>
        <w:t>часа в неделю 5,6,7, 8,10 классы</w:t>
      </w:r>
      <w:r w:rsidRPr="001605F3">
        <w:t>, 68 часов за уч</w:t>
      </w:r>
      <w:r>
        <w:t>ебный год, в 9 классе 3 часа в неделю 102 часа.</w:t>
      </w:r>
      <w:r w:rsidRPr="001605F3">
        <w:t xml:space="preserve"> </w:t>
      </w:r>
    </w:p>
    <w:p w:rsidR="00010DA9" w:rsidRPr="001605F3" w:rsidRDefault="00010DA9" w:rsidP="00010DA9">
      <w:r>
        <w:t xml:space="preserve"> </w:t>
      </w:r>
      <w:r w:rsidRPr="001605F3">
        <w:t>Моделью преподавания истории является линейная система преподавания с 5 по 9 кла</w:t>
      </w:r>
      <w:r>
        <w:t>сс и синхронизация обучения по И</w:t>
      </w:r>
      <w:r w:rsidRPr="001605F3">
        <w:t xml:space="preserve">стории России и Всеобщей истории.  </w:t>
      </w:r>
    </w:p>
    <w:p w:rsidR="00010DA9" w:rsidRPr="001605F3" w:rsidRDefault="00010DA9" w:rsidP="00010DA9">
      <w:pPr>
        <w:rPr>
          <w:u w:val="single"/>
        </w:rPr>
      </w:pPr>
      <w:r w:rsidRPr="001605F3">
        <w:rPr>
          <w:u w:val="single"/>
        </w:rPr>
        <w:t xml:space="preserve">Цели и задачи обучения предмету «История России. Всеобщая история» </w:t>
      </w:r>
    </w:p>
    <w:p w:rsidR="00010DA9" w:rsidRPr="001605F3" w:rsidRDefault="00010DA9" w:rsidP="00010DA9">
      <w:r w:rsidRPr="001605F3">
        <w:t xml:space="preserve">В соответствии с ФГОС ООО изучение истории в основной школе направлено на достижение следующих целей: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освоение знаний о важнейших событиях, процессах отечественной и всемирной истории в их взаимосвязи и хронологической преемственности;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овладение элементарными методами исторического познания, умениями работать с различными источниками исторической информации;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формирование ценностных ориентаций в ходе ознакомления с исторически сложившимися культурными, религиозными, этнонациональными традициями;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применение знаний и 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 участия в межкультурном взаимодействии толерантного отношения к представителям других народов и стран;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уметь определять и объяснять понятия;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уметь выделять главную мысль, идею в учебнике и рассказе учителя, докладе одноклассника, письменном тексте, документе;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рассматривать общественные явления в развитии, конкретно-исторических проявлениях, применяя принципы историзма;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анализировать исторические явления, процессы, факты, обобщать и систематизировать полученную информацию, осуществлять перенос знаний (межпредметные и внутрипредметные связи);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определять свою личную точку зрения, уметь ее формулировать и аргументировать, осуществлять оценочные суждения;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lastRenderedPageBreak/>
        <w:t xml:space="preserve">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докладами, уметь участвовать в групповых формах работы, ролевых играх;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определять цели своей деятельности и уметь представлять ее результаты; </w:t>
      </w:r>
    </w:p>
    <w:p w:rsidR="00010DA9" w:rsidRPr="00010DA9" w:rsidRDefault="00010DA9" w:rsidP="00010DA9">
      <w:pPr>
        <w:pStyle w:val="a5"/>
        <w:widowControl/>
        <w:numPr>
          <w:ilvl w:val="0"/>
          <w:numId w:val="7"/>
        </w:numPr>
        <w:ind w:right="0"/>
        <w:contextualSpacing/>
        <w:jc w:val="left"/>
        <w:rPr>
          <w:rFonts w:ascii="Times New Roman" w:hAnsi="Times New Roman" w:cs="Times New Roman"/>
          <w:sz w:val="24"/>
          <w:szCs w:val="24"/>
          <w:lang w:val="ru-RU"/>
        </w:rPr>
      </w:pPr>
      <w:r w:rsidRPr="00010DA9">
        <w:rPr>
          <w:rFonts w:ascii="Times New Roman" w:hAnsi="Times New Roman" w:cs="Times New Roman"/>
          <w:sz w:val="24"/>
          <w:szCs w:val="24"/>
          <w:lang w:val="ru-RU"/>
        </w:rPr>
        <w:t xml:space="preserve">уметь выбирать и использовать нужные средства для учебной деятельности; </w:t>
      </w:r>
    </w:p>
    <w:p w:rsidR="00010DA9" w:rsidRPr="00561FE7" w:rsidRDefault="00010DA9" w:rsidP="00010DA9">
      <w:pPr>
        <w:pStyle w:val="a5"/>
        <w:widowControl/>
        <w:numPr>
          <w:ilvl w:val="0"/>
          <w:numId w:val="7"/>
        </w:numPr>
        <w:ind w:right="0"/>
        <w:contextualSpacing/>
        <w:jc w:val="left"/>
        <w:rPr>
          <w:rFonts w:ascii="Times New Roman" w:hAnsi="Times New Roman" w:cs="Times New Roman"/>
          <w:sz w:val="24"/>
          <w:szCs w:val="24"/>
        </w:rPr>
      </w:pPr>
      <w:r w:rsidRPr="00561FE7">
        <w:rPr>
          <w:rFonts w:ascii="Times New Roman" w:hAnsi="Times New Roman" w:cs="Times New Roman"/>
          <w:sz w:val="24"/>
          <w:szCs w:val="24"/>
        </w:rPr>
        <w:t xml:space="preserve">осуществлять самоконтроль и самооценку. </w:t>
      </w:r>
    </w:p>
    <w:p w:rsidR="00010DA9" w:rsidRPr="00561FE7" w:rsidRDefault="00010DA9" w:rsidP="00010DA9">
      <w:pPr>
        <w:rPr>
          <w:b/>
        </w:rPr>
      </w:pPr>
      <w:r w:rsidRPr="00561FE7">
        <w:rPr>
          <w:b/>
        </w:rPr>
        <w:t xml:space="preserve">Используемый учебно-методический комплект для реализации рабочих программ </w:t>
      </w:r>
    </w:p>
    <w:p w:rsidR="00010DA9" w:rsidRPr="001605F3" w:rsidRDefault="00010DA9" w:rsidP="00010DA9">
      <w:r w:rsidRPr="001605F3">
        <w:t xml:space="preserve">Рабочие программы обеспечены следующим учебно-методическим комплектом: Учебник Вигасин А.А. Всеобщая история. История Древнего мира. 5 класс : учеб. для общеобразоват. организаций/ А.А. Вигасин, Г.И. Годер, И.С. Свенцицкая. – М.: Просвещение, 2015. </w:t>
      </w:r>
    </w:p>
    <w:p w:rsidR="00010DA9" w:rsidRPr="001605F3" w:rsidRDefault="00010DA9" w:rsidP="00010DA9">
      <w:r w:rsidRPr="001605F3">
        <w:t xml:space="preserve">Агибалова Е.В., Донской Г.М. Всеобщая история. История Средних веков. 6 класс: учебник для общеобразовательных организаций / под ред. А.А. Сванидзе. - М: Просвещение, 2015. </w:t>
      </w:r>
    </w:p>
    <w:p w:rsidR="00010DA9" w:rsidRPr="001605F3" w:rsidRDefault="00010DA9" w:rsidP="00010DA9">
      <w:r w:rsidRPr="001605F3">
        <w:t>Юдовская А.Я, Ванюшкина Л.М. Исто</w:t>
      </w:r>
      <w:r>
        <w:t xml:space="preserve">рия Нового времени </w:t>
      </w:r>
      <w:r w:rsidRPr="001605F3">
        <w:t>Учеб. для 7 кл. общеобразоват. учр</w:t>
      </w:r>
      <w:r>
        <w:t>еждений. – М.: Просвещение, 2020</w:t>
      </w:r>
      <w:r w:rsidRPr="001605F3">
        <w:t xml:space="preserve">. </w:t>
      </w:r>
    </w:p>
    <w:p w:rsidR="00010DA9" w:rsidRPr="001605F3" w:rsidRDefault="00010DA9" w:rsidP="00010DA9">
      <w:r w:rsidRPr="001605F3">
        <w:t xml:space="preserve"> Всеобщая история. Исто</w:t>
      </w:r>
      <w:r>
        <w:t>рия Нового времени, 8</w:t>
      </w:r>
      <w:r w:rsidRPr="001605F3">
        <w:t xml:space="preserve"> класс: учебник для общеобразовательных организаций / А.Я. Юдовская, П.А.Баранов, Л.М. Ванюшкина; под ред. А.А. Иска</w:t>
      </w:r>
      <w:r>
        <w:t>ндерова. – М.: Просвещение, 2020</w:t>
      </w:r>
      <w:r w:rsidRPr="001605F3">
        <w:t xml:space="preserve">. </w:t>
      </w:r>
    </w:p>
    <w:p w:rsidR="00010DA9" w:rsidRDefault="00010DA9" w:rsidP="00010DA9">
      <w:r w:rsidRPr="001605F3">
        <w:t>Всеобщая история. История Нового времени.  9 класс: учебник для общеобразовательных о</w:t>
      </w:r>
      <w:r>
        <w:t>рганизаций / [Сорока-Цюпа.];  – М.: Просвещение, 2020</w:t>
      </w:r>
      <w:r w:rsidRPr="001605F3">
        <w:t xml:space="preserve">. </w:t>
      </w:r>
    </w:p>
    <w:p w:rsidR="00010DA9" w:rsidRPr="001605F3" w:rsidRDefault="00010DA9" w:rsidP="00010DA9">
      <w:r w:rsidRPr="001605F3">
        <w:t>Всеобщая история. История Нового времени.  9 класс: учебник для общеобразовательных о</w:t>
      </w:r>
      <w:r>
        <w:t>рганизаций / [Сорока-Цюпа.];  – М.: Просвещение, 2020</w:t>
      </w:r>
      <w:r w:rsidRPr="001605F3">
        <w:t xml:space="preserve">. </w:t>
      </w:r>
    </w:p>
    <w:p w:rsidR="00010DA9" w:rsidRPr="001605F3" w:rsidRDefault="00010DA9" w:rsidP="00010DA9">
      <w:r w:rsidRPr="001605F3">
        <w:t xml:space="preserve">История России. 6 класс. Учебник для общеобразовательных организаций. В 2 ч. Ч.1. / [Н.М. Арсентьев, А.А. Данилов, П.С. Стефанович, А.Я. Токарева]; под ред. А.В. Торкунова. – М.: Просвещение, 2016. </w:t>
      </w:r>
    </w:p>
    <w:p w:rsidR="00010DA9" w:rsidRPr="001605F3" w:rsidRDefault="00010DA9" w:rsidP="00010DA9">
      <w:r w:rsidRPr="001605F3">
        <w:t xml:space="preserve">История России. 6 класс. Учебник для общеобразовательных организаций. В 2 ч. Ч.1. / [Н.М. Арсентьев, А.А. Данилов, П.С. Стефанович, А.Я. Токарева]; под ред. А.В. Торкунова. – М.: Просвещение, 2016. </w:t>
      </w:r>
    </w:p>
    <w:p w:rsidR="00010DA9" w:rsidRPr="001605F3" w:rsidRDefault="00010DA9" w:rsidP="00010DA9">
      <w:r w:rsidRPr="001605F3">
        <w:t xml:space="preserve">История России. 7 класс. Учебник для общеобразовательных организаций. В 2 ч. Ч. 1 / [Н.М. Арсентьев, А.А. Данилов, И.В. Курукин, А.Я. Токарева]; под ред. А.В. Торкунова. – М.: Просвещение, 2016. </w:t>
      </w:r>
    </w:p>
    <w:p w:rsidR="00010DA9" w:rsidRPr="001605F3" w:rsidRDefault="00010DA9" w:rsidP="00010DA9">
      <w:r w:rsidRPr="001605F3">
        <w:t xml:space="preserve">История России. 7 класс. Учебник для общеобразовательных организаций. В 2 ч. Ч. 2 / [Н.М. Арсентьев, А.А. Данилов, И.В. Курукин, А.Я. Токарева]; под ред. А.В. Торкунова. – М.: Просвещение, 2016.. </w:t>
      </w:r>
    </w:p>
    <w:p w:rsidR="00010DA9" w:rsidRPr="001605F3" w:rsidRDefault="00010DA9" w:rsidP="00010DA9">
      <w:r w:rsidRPr="001605F3">
        <w:t xml:space="preserve">История России. 8 класс. Учебник для общеобразовательных организаций. В 2 ч. Ч. 1 / [Н.М. Арсентьев, А.А. Данилов, И.В. Курукин]; под ред. А.В. Торкунова. – М.: Просвещение, 2017. </w:t>
      </w:r>
    </w:p>
    <w:p w:rsidR="00010DA9" w:rsidRPr="001605F3" w:rsidRDefault="00010DA9" w:rsidP="00010DA9">
      <w:r w:rsidRPr="001605F3">
        <w:t xml:space="preserve">История России. 8 класс. Учебник для общеобразовательных организаций. В 2 ч. Ч. 2 / [Н.М. Арсентьев, А.А. Данилов, И.В. Курукин]; под ред. А.В. Торкунова. – М.: Просвещение, 2017. </w:t>
      </w:r>
    </w:p>
    <w:p w:rsidR="00010DA9" w:rsidRDefault="00010DA9" w:rsidP="00010DA9">
      <w:r w:rsidRPr="001605F3">
        <w:t xml:space="preserve">История России. 9 кл. Учеб. для общеобразоват. организаций. В 2 ч. /  [Н.М.Арсентьев, А.А. Данилов, А.А. Левандовский и др.]; под ред. А.В. Торкунова. – М : Просвещение, 2018. </w:t>
      </w:r>
    </w:p>
    <w:p w:rsidR="00010DA9" w:rsidRPr="001605F3" w:rsidRDefault="00010DA9" w:rsidP="00010DA9">
      <w:r>
        <w:t>История России. 10</w:t>
      </w:r>
      <w:r w:rsidRPr="001605F3">
        <w:t xml:space="preserve"> класс. Учебник для общеобразовательных организаций. В 2 ч. Ч.1. / [Н.М. Арсентьев, А.А. Данилов, П.С. Стефанович, А.Я. Токарева]; под ред. А.В. Торкунова. – М.: Просвещение, 2016. </w:t>
      </w:r>
    </w:p>
    <w:p w:rsidR="00010DA9" w:rsidRPr="001605F3" w:rsidRDefault="00010DA9" w:rsidP="00010DA9">
      <w:r w:rsidRPr="001605F3">
        <w:t xml:space="preserve">Формы организации учебного процесса и осуществление контроля </w:t>
      </w:r>
    </w:p>
    <w:p w:rsidR="00010DA9" w:rsidRPr="001605F3" w:rsidRDefault="00010DA9" w:rsidP="00010DA9">
      <w:r w:rsidRPr="001605F3">
        <w:t xml:space="preserve">К классно-урочным формам организации учебного процесса по истории в 5-9 классах относятся: коллективная, групповая, индивидуальная. </w:t>
      </w:r>
    </w:p>
    <w:p w:rsidR="00010DA9" w:rsidRPr="001605F3" w:rsidRDefault="00010DA9" w:rsidP="00010DA9">
      <w:r w:rsidRPr="001605F3">
        <w:t xml:space="preserve">Используются элементы педагогических технологий обучения: </w:t>
      </w:r>
    </w:p>
    <w:p w:rsidR="00010DA9" w:rsidRPr="001605F3" w:rsidRDefault="00010DA9" w:rsidP="00010DA9">
      <w:r w:rsidRPr="001605F3">
        <w:t xml:space="preserve">здоровьесберегающие </w:t>
      </w:r>
    </w:p>
    <w:p w:rsidR="00010DA9" w:rsidRPr="001605F3" w:rsidRDefault="00010DA9" w:rsidP="00010DA9">
      <w:r w:rsidRPr="001605F3">
        <w:t xml:space="preserve">информационно-коммуникационные  </w:t>
      </w:r>
    </w:p>
    <w:p w:rsidR="00010DA9" w:rsidRPr="001605F3" w:rsidRDefault="00010DA9" w:rsidP="00010DA9">
      <w:r w:rsidRPr="001605F3">
        <w:t xml:space="preserve">поэтапного формирования умственных действий   </w:t>
      </w:r>
    </w:p>
    <w:p w:rsidR="00010DA9" w:rsidRPr="001605F3" w:rsidRDefault="00010DA9" w:rsidP="00010DA9">
      <w:r w:rsidRPr="001605F3">
        <w:t xml:space="preserve">дифференцированного подхода в обучении </w:t>
      </w:r>
    </w:p>
    <w:p w:rsidR="00010DA9" w:rsidRPr="001605F3" w:rsidRDefault="00010DA9" w:rsidP="00010DA9">
      <w:r w:rsidRPr="001605F3">
        <w:t xml:space="preserve">проблемного обучения </w:t>
      </w:r>
    </w:p>
    <w:p w:rsidR="00010DA9" w:rsidRPr="001605F3" w:rsidRDefault="00010DA9" w:rsidP="00010DA9">
      <w:r w:rsidRPr="001605F3">
        <w:t xml:space="preserve">педагогики сотрудничества  </w:t>
      </w:r>
    </w:p>
    <w:p w:rsidR="00010DA9" w:rsidRPr="001605F3" w:rsidRDefault="00010DA9" w:rsidP="00010DA9">
      <w:r w:rsidRPr="001605F3">
        <w:t xml:space="preserve">развития творческих способностей учащихся </w:t>
      </w:r>
    </w:p>
    <w:p w:rsidR="00010DA9" w:rsidRPr="001605F3" w:rsidRDefault="00010DA9" w:rsidP="00010DA9">
      <w:r w:rsidRPr="001605F3">
        <w:t xml:space="preserve">индивидуальной и коллективной проектной деятельности </w:t>
      </w:r>
    </w:p>
    <w:p w:rsidR="00010DA9" w:rsidRPr="001605F3" w:rsidRDefault="00010DA9" w:rsidP="00010DA9">
      <w:r w:rsidRPr="001605F3">
        <w:t xml:space="preserve">самодиагностики результатов обучения и т. д. </w:t>
      </w:r>
    </w:p>
    <w:p w:rsidR="00010DA9" w:rsidRPr="001605F3" w:rsidRDefault="00010DA9" w:rsidP="00010DA9">
      <w:r w:rsidRPr="001605F3">
        <w:t xml:space="preserve">Используемые виды и формы контроля: </w:t>
      </w:r>
    </w:p>
    <w:p w:rsidR="00010DA9" w:rsidRPr="001605F3" w:rsidRDefault="00010DA9" w:rsidP="00010DA9">
      <w:r w:rsidRPr="001605F3">
        <w:t xml:space="preserve">Тематические тесты. </w:t>
      </w:r>
    </w:p>
    <w:p w:rsidR="00010DA9" w:rsidRPr="001605F3" w:rsidRDefault="00010DA9" w:rsidP="00010DA9">
      <w:r w:rsidRPr="001605F3">
        <w:lastRenderedPageBreak/>
        <w:t xml:space="preserve">Обучающие тесты повышенного уровня сложности, позволяющие провести дифференциацию и индивидуализацию обучения. </w:t>
      </w:r>
    </w:p>
    <w:p w:rsidR="00010DA9" w:rsidRPr="001605F3" w:rsidRDefault="00010DA9" w:rsidP="00010DA9">
      <w:r w:rsidRPr="001605F3">
        <w:t xml:space="preserve">Промежуточные тесты (задания разного уровня сложности по итогам изучения темы). </w:t>
      </w:r>
    </w:p>
    <w:p w:rsidR="00010DA9" w:rsidRPr="001605F3" w:rsidRDefault="00010DA9" w:rsidP="00010DA9">
      <w:r w:rsidRPr="001605F3">
        <w:t xml:space="preserve">Индивидуальные карточки с разнотипными задачами (на знание карты, линии времени, дат, понятий и т. д.). </w:t>
      </w:r>
    </w:p>
    <w:p w:rsidR="00010DA9" w:rsidRPr="001605F3" w:rsidRDefault="00010DA9" w:rsidP="00010DA9">
      <w:r w:rsidRPr="001605F3">
        <w:t xml:space="preserve">Исторический диктант (проверка знания терминов, географических названий, имен собственных, хронологии). </w:t>
      </w:r>
    </w:p>
    <w:p w:rsidR="00010DA9" w:rsidRPr="001605F3" w:rsidRDefault="00010DA9" w:rsidP="00010DA9">
      <w:r w:rsidRPr="001605F3">
        <w:t xml:space="preserve">Работа над проектом (краткосрочные и долгосрочные проекты). </w:t>
      </w:r>
    </w:p>
    <w:p w:rsidR="00010DA9" w:rsidRPr="001605F3" w:rsidRDefault="00010DA9" w:rsidP="00010DA9">
      <w:r w:rsidRPr="001605F3">
        <w:t xml:space="preserve">Итоговое обобщение. </w:t>
      </w:r>
    </w:p>
    <w:p w:rsidR="00010DA9" w:rsidRPr="001605F3" w:rsidRDefault="00010DA9" w:rsidP="00010DA9">
      <w:r w:rsidRPr="001605F3">
        <w:t xml:space="preserve">Лабораторная работа – самостоятельная работа с текстом параграфа после объяснения материала и выполнение задания в рабочей тетради. </w:t>
      </w:r>
    </w:p>
    <w:p w:rsidR="00010DA9" w:rsidRPr="001605F3" w:rsidRDefault="00010DA9" w:rsidP="00010DA9">
      <w:r w:rsidRPr="001605F3">
        <w:t xml:space="preserve">Работа в группах – самостоятельная подготовка на уроке и устный ответ в группе по одному из предложенных вопросов без объяснения учителя, коллективное оценивание работы каждого участника группы. </w:t>
      </w:r>
    </w:p>
    <w:p w:rsidR="00010DA9" w:rsidRPr="001605F3" w:rsidRDefault="00010DA9" w:rsidP="00010DA9">
      <w:r w:rsidRPr="001605F3">
        <w:t xml:space="preserve">Самостоятельная работа – самостоятельное изучение темы без объяснения учителя и выполнение предложенных заданий с возможностью консультации учителя. </w:t>
      </w:r>
    </w:p>
    <w:p w:rsidR="00010DA9" w:rsidRPr="001605F3" w:rsidRDefault="00010DA9" w:rsidP="00010DA9">
      <w:r w:rsidRPr="001605F3">
        <w:t xml:space="preserve">Практическая работа – изучение новой темы под руководством учителя с одновременным выполнением практических заданий для закрепления материала (составление плана, таблиц, вопросов, работа с контурными картами и т.д.). </w:t>
      </w:r>
    </w:p>
    <w:p w:rsidR="00010DA9" w:rsidRPr="001605F3" w:rsidRDefault="00010DA9" w:rsidP="00010DA9">
      <w:r>
        <w:t>Срезы, контрольные работы, электронные тесты, работа с учащимися в ЦОР</w:t>
      </w:r>
    </w:p>
    <w:p w:rsidR="00010DA9" w:rsidRDefault="00010DA9" w:rsidP="00010DA9">
      <w:r w:rsidRPr="001605F3">
        <w:t xml:space="preserve">Предусмотрены творческие работы учащихся: сообщения, презентации. </w:t>
      </w:r>
    </w:p>
    <w:p w:rsidR="00010DA9" w:rsidRDefault="00010DA9" w:rsidP="00010DA9">
      <w:pPr>
        <w:jc w:val="center"/>
      </w:pPr>
    </w:p>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Pr="001945CF" w:rsidRDefault="00010DA9" w:rsidP="00010DA9">
      <w:pPr>
        <w:jc w:val="center"/>
        <w:rPr>
          <w:b/>
        </w:rPr>
      </w:pPr>
      <w:r w:rsidRPr="00ED5DEA">
        <w:rPr>
          <w:b/>
        </w:rPr>
        <w:lastRenderedPageBreak/>
        <w:t xml:space="preserve">Аннотация к рабочим программам </w:t>
      </w:r>
      <w:r>
        <w:rPr>
          <w:b/>
        </w:rPr>
        <w:t xml:space="preserve"> по учебному курсу «Литература»</w:t>
      </w:r>
      <w:r w:rsidRPr="00ED5DEA">
        <w:rPr>
          <w:b/>
        </w:rPr>
        <w:t xml:space="preserve"> 5-9 кл.</w:t>
      </w:r>
      <w:r>
        <w:rPr>
          <w:b/>
        </w:rPr>
        <w:tab/>
      </w:r>
    </w:p>
    <w:p w:rsidR="00010DA9" w:rsidRPr="00ED5DEA" w:rsidRDefault="00010DA9" w:rsidP="00010DA9">
      <w:pPr>
        <w:shd w:val="clear" w:color="auto" w:fill="FFFFFF"/>
        <w:spacing w:line="169" w:lineRule="atLeast"/>
        <w:ind w:firstLine="462"/>
        <w:jc w:val="both"/>
      </w:pPr>
      <w:r w:rsidRPr="00ED5DEA">
        <w:t xml:space="preserve">Рабочие программы по </w:t>
      </w:r>
      <w:r>
        <w:t>литературе</w:t>
      </w:r>
      <w:r w:rsidRPr="00ED5DEA">
        <w:t xml:space="preserve"> для об</w:t>
      </w:r>
      <w:r>
        <w:t>учающихся 5-9 классов составлены</w:t>
      </w:r>
      <w:r>
        <w:rPr>
          <w:color w:val="000000"/>
        </w:rPr>
        <w:t xml:space="preserve"> в соответствии ФГОС ООО</w:t>
      </w:r>
      <w:r w:rsidRPr="00B31B67">
        <w:rPr>
          <w:color w:val="000000"/>
        </w:rPr>
        <w:t>, утвержденного приказом Министерства образования РФ от 05.03.2004 №1089, приказом Министерства образования РФ от 31.01.2012 г. №69 «О внесении изменений в федеральный компонент государственных образовательных стандартов начального общего, основного общего и</w:t>
      </w:r>
      <w:r>
        <w:rPr>
          <w:color w:val="000000"/>
        </w:rPr>
        <w:t xml:space="preserve"> </w:t>
      </w:r>
      <w:r w:rsidRPr="00B31B67">
        <w:rPr>
          <w:color w:val="000000"/>
        </w:rPr>
        <w:t xml:space="preserve">среднего (полного) общего образования, утверждённый приказом Министерства образования Российской Федерации от 5 марта 2004 г. № 1089», </w:t>
      </w:r>
      <w:r w:rsidRPr="00B31B67">
        <w:rPr>
          <w:color w:val="000000"/>
          <w:spacing w:val="-10"/>
          <w:highlight w:val="white"/>
        </w:rPr>
        <w:t>с изменениями, внесенными приказами Минобрнауки России от 03.06.2008 г. №164, от 31.08.2009 г., от 19.10.2009 г., от 24.01.2012 г. №39</w:t>
      </w:r>
      <w:r>
        <w:rPr>
          <w:color w:val="000000"/>
          <w:spacing w:val="-10"/>
          <w:highlight w:val="white"/>
        </w:rPr>
        <w:t>, от 23.06.2015 № 609</w:t>
      </w:r>
      <w:r w:rsidRPr="00B31B67">
        <w:rPr>
          <w:color w:val="000000"/>
          <w:spacing w:val="-10"/>
          <w:highlight w:val="white"/>
        </w:rPr>
        <w:t xml:space="preserve">, </w:t>
      </w:r>
      <w:r w:rsidRPr="000E3851">
        <w:rPr>
          <w:color w:val="000000"/>
        </w:rPr>
        <w:t xml:space="preserve"> на основе </w:t>
      </w:r>
      <w:r w:rsidRPr="000E3851">
        <w:t xml:space="preserve">программы по </w:t>
      </w:r>
      <w:r>
        <w:t>литературе</w:t>
      </w:r>
      <w:r w:rsidRPr="000E3851">
        <w:t xml:space="preserve"> для общеобразовательных школ (5-9 классы), </w:t>
      </w:r>
      <w:r w:rsidRPr="00ED5DEA">
        <w:t>с учетом авторской программы «</w:t>
      </w:r>
      <w:r>
        <w:t>Литература</w:t>
      </w:r>
      <w:r w:rsidRPr="00ED5DEA">
        <w:t xml:space="preserve">», </w:t>
      </w:r>
      <w:r w:rsidRPr="00756DC8">
        <w:t>авторов В.Я. Коровина, В.П</w:t>
      </w:r>
      <w:r>
        <w:t>. Журавлев, В.И. Коровин и др. и учебного плана образовательного учреждения.</w:t>
      </w:r>
    </w:p>
    <w:p w:rsidR="00010DA9" w:rsidRPr="00756DC8" w:rsidRDefault="00010DA9" w:rsidP="00010DA9">
      <w:pPr>
        <w:shd w:val="clear" w:color="auto" w:fill="FFFFFF"/>
        <w:spacing w:line="169" w:lineRule="atLeast"/>
        <w:ind w:firstLine="462"/>
        <w:jc w:val="both"/>
      </w:pPr>
      <w:r w:rsidRPr="00756DC8">
        <w:t>Рабочие программы разработаны сроком на 1 год.</w:t>
      </w:r>
    </w:p>
    <w:p w:rsidR="00010DA9" w:rsidRPr="001945CF" w:rsidRDefault="00010DA9" w:rsidP="00010DA9">
      <w:pPr>
        <w:pStyle w:val="4"/>
        <w:tabs>
          <w:tab w:val="left" w:pos="855"/>
        </w:tabs>
        <w:jc w:val="both"/>
        <w:rPr>
          <w:rFonts w:ascii="Times New Roman" w:hAnsi="Times New Roman" w:cs="Times New Roman"/>
          <w:b w:val="0"/>
          <w:i w:val="0"/>
          <w:color w:val="auto"/>
        </w:rPr>
      </w:pPr>
      <w:r w:rsidRPr="00E71E21">
        <w:rPr>
          <w:rFonts w:ascii="Times New Roman" w:eastAsia="Times New Roman" w:hAnsi="Times New Roman" w:cs="Times New Roman"/>
          <w:i w:val="0"/>
          <w:iCs w:val="0"/>
          <w:color w:val="auto"/>
          <w:lang w:bidi="ru-RU"/>
        </w:rPr>
        <w:t>Ц</w:t>
      </w:r>
      <w:r w:rsidRPr="001945CF">
        <w:rPr>
          <w:rFonts w:ascii="Times New Roman" w:hAnsi="Times New Roman" w:cs="Times New Roman"/>
          <w:i w:val="0"/>
          <w:color w:val="auto"/>
        </w:rPr>
        <w:t>ели учебного</w:t>
      </w:r>
      <w:r w:rsidRPr="001945CF">
        <w:rPr>
          <w:rFonts w:ascii="Times New Roman" w:hAnsi="Times New Roman" w:cs="Times New Roman"/>
          <w:i w:val="0"/>
          <w:color w:val="auto"/>
          <w:spacing w:val="-6"/>
        </w:rPr>
        <w:t xml:space="preserve"> </w:t>
      </w:r>
      <w:r w:rsidRPr="001945CF">
        <w:rPr>
          <w:rFonts w:ascii="Times New Roman" w:hAnsi="Times New Roman" w:cs="Times New Roman"/>
          <w:i w:val="0"/>
          <w:color w:val="auto"/>
        </w:rPr>
        <w:t>предмета:</w:t>
      </w:r>
    </w:p>
    <w:p w:rsidR="00010DA9" w:rsidRPr="001945CF" w:rsidRDefault="00010DA9" w:rsidP="00010DA9">
      <w:pPr>
        <w:tabs>
          <w:tab w:val="left" w:pos="821"/>
        </w:tabs>
        <w:ind w:right="160"/>
        <w:jc w:val="both"/>
      </w:pPr>
      <w:r w:rsidRPr="001945CF">
        <w:t>- формирование духовно развитой личности, обладающей гуманистическим мировоззрением, гражданским сознанием, чувством патриотизма;</w:t>
      </w:r>
    </w:p>
    <w:p w:rsidR="00010DA9" w:rsidRPr="001945CF" w:rsidRDefault="00010DA9" w:rsidP="00010DA9">
      <w:pPr>
        <w:tabs>
          <w:tab w:val="left" w:pos="821"/>
        </w:tabs>
        <w:spacing w:before="1" w:line="237" w:lineRule="auto"/>
        <w:ind w:right="156"/>
        <w:jc w:val="both"/>
      </w:pPr>
      <w:r w:rsidRPr="001945CF">
        <w:t>- развитие интеллектуальных и творческих способностей учащихся, необходимых для успешной социализации и</w:t>
      </w:r>
      <w:r w:rsidRPr="001945CF">
        <w:rPr>
          <w:spacing w:val="-1"/>
        </w:rPr>
        <w:t xml:space="preserve"> </w:t>
      </w:r>
      <w:r w:rsidRPr="001945CF">
        <w:t>самореализации;</w:t>
      </w:r>
    </w:p>
    <w:p w:rsidR="00010DA9" w:rsidRPr="001945CF" w:rsidRDefault="00010DA9" w:rsidP="00010DA9">
      <w:pPr>
        <w:tabs>
          <w:tab w:val="left" w:pos="821"/>
        </w:tabs>
        <w:spacing w:before="5" w:line="237" w:lineRule="auto"/>
        <w:ind w:right="167"/>
        <w:jc w:val="both"/>
      </w:pPr>
      <w:r w:rsidRPr="001945CF">
        <w:t>- постижение учащимися вершинных произведений отечественной литературы, их чтение и анализ, направленный на понимание образной природы искусства</w:t>
      </w:r>
      <w:r w:rsidRPr="001945CF">
        <w:rPr>
          <w:spacing w:val="-12"/>
        </w:rPr>
        <w:t xml:space="preserve"> </w:t>
      </w:r>
      <w:r w:rsidRPr="001945CF">
        <w:t>слова;</w:t>
      </w:r>
    </w:p>
    <w:p w:rsidR="00010DA9" w:rsidRPr="001945CF" w:rsidRDefault="00010DA9" w:rsidP="00010DA9">
      <w:pPr>
        <w:tabs>
          <w:tab w:val="left" w:pos="821"/>
        </w:tabs>
        <w:spacing w:before="4" w:line="237" w:lineRule="auto"/>
        <w:ind w:right="797"/>
        <w:jc w:val="both"/>
      </w:pPr>
      <w:r w:rsidRPr="001945CF">
        <w:t>- последовательное формирование читательской культуры через приобщение к чтению художественной</w:t>
      </w:r>
      <w:r w:rsidRPr="001945CF">
        <w:rPr>
          <w:spacing w:val="-1"/>
        </w:rPr>
        <w:t xml:space="preserve"> </w:t>
      </w:r>
      <w:r w:rsidRPr="001945CF">
        <w:t>литературы;</w:t>
      </w:r>
    </w:p>
    <w:p w:rsidR="00010DA9" w:rsidRPr="001945CF" w:rsidRDefault="00010DA9" w:rsidP="00010DA9">
      <w:pPr>
        <w:tabs>
          <w:tab w:val="left" w:pos="880"/>
          <w:tab w:val="left" w:pos="881"/>
        </w:tabs>
        <w:spacing w:line="237" w:lineRule="auto"/>
        <w:ind w:right="1163"/>
        <w:jc w:val="both"/>
      </w:pPr>
      <w:r w:rsidRPr="001945CF">
        <w:t>- освоение общекультурных навыков чтения, восприятия художественного языка</w:t>
      </w:r>
      <w:r w:rsidRPr="001945CF">
        <w:rPr>
          <w:spacing w:val="-35"/>
        </w:rPr>
        <w:t xml:space="preserve"> </w:t>
      </w:r>
      <w:r w:rsidRPr="001945CF">
        <w:t>и понимания художественного смысла литературных</w:t>
      </w:r>
      <w:r w:rsidRPr="001945CF">
        <w:rPr>
          <w:spacing w:val="-8"/>
        </w:rPr>
        <w:t xml:space="preserve"> </w:t>
      </w:r>
      <w:r w:rsidRPr="001945CF">
        <w:t>произведений;</w:t>
      </w:r>
    </w:p>
    <w:p w:rsidR="00010DA9" w:rsidRPr="001945CF" w:rsidRDefault="00010DA9" w:rsidP="00010DA9">
      <w:pPr>
        <w:tabs>
          <w:tab w:val="left" w:pos="821"/>
        </w:tabs>
        <w:ind w:right="274"/>
        <w:jc w:val="both"/>
      </w:pPr>
      <w:r w:rsidRPr="001945CF">
        <w:t>-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w:t>
      </w:r>
      <w:r w:rsidRPr="001945CF">
        <w:rPr>
          <w:spacing w:val="-33"/>
        </w:rPr>
        <w:t xml:space="preserve"> </w:t>
      </w:r>
      <w:r w:rsidRPr="001945CF">
        <w:t>текста;</w:t>
      </w:r>
    </w:p>
    <w:p w:rsidR="00010DA9" w:rsidRPr="001945CF" w:rsidRDefault="00010DA9" w:rsidP="00010DA9">
      <w:pPr>
        <w:tabs>
          <w:tab w:val="left" w:pos="820"/>
          <w:tab w:val="left" w:pos="821"/>
        </w:tabs>
        <w:spacing w:line="293" w:lineRule="exact"/>
        <w:jc w:val="both"/>
      </w:pPr>
      <w:r w:rsidRPr="001945CF">
        <w:t>- формирование потребности и способности выражения себя в</w:t>
      </w:r>
      <w:r w:rsidRPr="001945CF">
        <w:rPr>
          <w:spacing w:val="-7"/>
        </w:rPr>
        <w:t xml:space="preserve"> </w:t>
      </w:r>
      <w:r w:rsidRPr="001945CF">
        <w:t>слове;</w:t>
      </w:r>
    </w:p>
    <w:p w:rsidR="00010DA9" w:rsidRDefault="00010DA9" w:rsidP="00010DA9">
      <w:pPr>
        <w:tabs>
          <w:tab w:val="left" w:pos="820"/>
          <w:tab w:val="left" w:pos="821"/>
        </w:tabs>
        <w:spacing w:line="293" w:lineRule="exact"/>
        <w:jc w:val="both"/>
      </w:pPr>
      <w:r w:rsidRPr="001945CF">
        <w:t>- овладение важнейшими общеучебными умениями и универсальными учебными</w:t>
      </w:r>
      <w:r w:rsidRPr="001945CF">
        <w:rPr>
          <w:spacing w:val="-11"/>
        </w:rPr>
        <w:t xml:space="preserve"> </w:t>
      </w:r>
      <w:r w:rsidRPr="001945CF">
        <w:t>действиями.</w:t>
      </w:r>
    </w:p>
    <w:p w:rsidR="00010DA9" w:rsidRPr="001945CF" w:rsidRDefault="00010DA9" w:rsidP="00010DA9">
      <w:pPr>
        <w:tabs>
          <w:tab w:val="left" w:pos="820"/>
          <w:tab w:val="left" w:pos="821"/>
        </w:tabs>
        <w:spacing w:line="293" w:lineRule="exact"/>
        <w:jc w:val="both"/>
      </w:pPr>
    </w:p>
    <w:p w:rsidR="00010DA9" w:rsidRPr="009B66F8" w:rsidRDefault="00010DA9" w:rsidP="00010DA9">
      <w:pPr>
        <w:shd w:val="clear" w:color="auto" w:fill="FFFFFF" w:themeFill="background1"/>
        <w:ind w:left="-360" w:firstLine="360"/>
        <w:jc w:val="both"/>
        <w:rPr>
          <w:b/>
        </w:rPr>
      </w:pPr>
      <w:r w:rsidRPr="009B66F8">
        <w:rPr>
          <w:b/>
        </w:rPr>
        <w:t>Учебники, реализующие рабочую программу в 5-9 классах:</w:t>
      </w:r>
    </w:p>
    <w:p w:rsidR="00010DA9" w:rsidRPr="009B66F8" w:rsidRDefault="00010DA9" w:rsidP="00010DA9">
      <w:pPr>
        <w:pStyle w:val="a5"/>
        <w:numPr>
          <w:ilvl w:val="0"/>
          <w:numId w:val="8"/>
        </w:numPr>
        <w:shd w:val="clear" w:color="auto" w:fill="FFFFFF" w:themeFill="background1"/>
        <w:autoSpaceDE w:val="0"/>
        <w:autoSpaceDN w:val="0"/>
        <w:ind w:right="0"/>
        <w:rPr>
          <w:sz w:val="24"/>
          <w:szCs w:val="24"/>
        </w:rPr>
      </w:pPr>
      <w:r w:rsidRPr="00010DA9">
        <w:rPr>
          <w:sz w:val="24"/>
          <w:szCs w:val="24"/>
          <w:lang w:val="ru-RU"/>
        </w:rPr>
        <w:t>Коровина В.Я., Журавлев В.П., Коровин В.И. Литература. 5 класс. Учебник для общеобразовательных организаций 2-</w:t>
      </w:r>
      <w:r w:rsidRPr="00010DA9">
        <w:rPr>
          <w:color w:val="000000"/>
          <w:shd w:val="clear" w:color="auto" w:fill="FFFFFF"/>
          <w:lang w:val="ru-RU"/>
        </w:rPr>
        <w:t xml:space="preserve">х частях. </w:t>
      </w:r>
      <w:r w:rsidRPr="00C26284">
        <w:rPr>
          <w:color w:val="000000"/>
          <w:shd w:val="clear" w:color="auto" w:fill="FFFFFF"/>
        </w:rPr>
        <w:t>М.: Просвещение</w:t>
      </w:r>
      <w:r>
        <w:rPr>
          <w:color w:val="000000"/>
          <w:shd w:val="clear" w:color="auto" w:fill="FFFFFF"/>
        </w:rPr>
        <w:t>.</w:t>
      </w:r>
    </w:p>
    <w:p w:rsidR="00010DA9" w:rsidRPr="009B66F8" w:rsidRDefault="00010DA9" w:rsidP="00010DA9">
      <w:pPr>
        <w:pStyle w:val="a5"/>
        <w:numPr>
          <w:ilvl w:val="0"/>
          <w:numId w:val="8"/>
        </w:numPr>
        <w:shd w:val="clear" w:color="auto" w:fill="FFFFFF" w:themeFill="background1"/>
        <w:autoSpaceDE w:val="0"/>
        <w:autoSpaceDN w:val="0"/>
        <w:ind w:right="0"/>
        <w:rPr>
          <w:sz w:val="24"/>
          <w:szCs w:val="24"/>
        </w:rPr>
      </w:pPr>
      <w:r w:rsidRPr="00010DA9">
        <w:rPr>
          <w:sz w:val="24"/>
          <w:szCs w:val="24"/>
          <w:lang w:val="ru-RU"/>
        </w:rPr>
        <w:t xml:space="preserve">Коровина В.Я., Журавлев В.П., Коровин В.И., Полухина В.П. Литература. </w:t>
      </w:r>
      <w:r>
        <w:rPr>
          <w:sz w:val="24"/>
          <w:szCs w:val="24"/>
        </w:rPr>
        <w:t>6 класс. Учебник для общеобразовательных организаций 2-</w:t>
      </w:r>
      <w:r w:rsidRPr="00C26284">
        <w:rPr>
          <w:color w:val="000000"/>
          <w:shd w:val="clear" w:color="auto" w:fill="FFFFFF"/>
        </w:rPr>
        <w:t>х частях. М.: Просвещение</w:t>
      </w:r>
      <w:r>
        <w:rPr>
          <w:color w:val="000000"/>
          <w:shd w:val="clear" w:color="auto" w:fill="FFFFFF"/>
        </w:rPr>
        <w:t>.</w:t>
      </w:r>
    </w:p>
    <w:p w:rsidR="00010DA9" w:rsidRPr="009B66F8" w:rsidRDefault="00010DA9" w:rsidP="00010DA9">
      <w:pPr>
        <w:pStyle w:val="a5"/>
        <w:numPr>
          <w:ilvl w:val="0"/>
          <w:numId w:val="8"/>
        </w:numPr>
        <w:shd w:val="clear" w:color="auto" w:fill="FFFFFF" w:themeFill="background1"/>
        <w:autoSpaceDE w:val="0"/>
        <w:autoSpaceDN w:val="0"/>
        <w:ind w:right="0"/>
        <w:rPr>
          <w:sz w:val="24"/>
          <w:szCs w:val="24"/>
        </w:rPr>
      </w:pPr>
      <w:r w:rsidRPr="00010DA9">
        <w:rPr>
          <w:sz w:val="24"/>
          <w:szCs w:val="24"/>
          <w:lang w:val="ru-RU"/>
        </w:rPr>
        <w:t>Коровина В.Я., Журавлев В.П., Коровин В.И. Литература. 7 класс. Учебник для общеобразовательных организаций 2-</w:t>
      </w:r>
      <w:r w:rsidRPr="00010DA9">
        <w:rPr>
          <w:color w:val="000000"/>
          <w:shd w:val="clear" w:color="auto" w:fill="FFFFFF"/>
          <w:lang w:val="ru-RU"/>
        </w:rPr>
        <w:t xml:space="preserve">х частях. </w:t>
      </w:r>
      <w:r w:rsidRPr="00C26284">
        <w:rPr>
          <w:color w:val="000000"/>
          <w:shd w:val="clear" w:color="auto" w:fill="FFFFFF"/>
        </w:rPr>
        <w:t>М.: Просвещение</w:t>
      </w:r>
      <w:r>
        <w:rPr>
          <w:color w:val="000000"/>
          <w:shd w:val="clear" w:color="auto" w:fill="FFFFFF"/>
        </w:rPr>
        <w:t>.</w:t>
      </w:r>
    </w:p>
    <w:p w:rsidR="00010DA9" w:rsidRPr="009B66F8" w:rsidRDefault="00010DA9" w:rsidP="00010DA9">
      <w:pPr>
        <w:pStyle w:val="a5"/>
        <w:numPr>
          <w:ilvl w:val="0"/>
          <w:numId w:val="8"/>
        </w:numPr>
        <w:shd w:val="clear" w:color="auto" w:fill="FFFFFF" w:themeFill="background1"/>
        <w:autoSpaceDE w:val="0"/>
        <w:autoSpaceDN w:val="0"/>
        <w:ind w:right="0"/>
        <w:rPr>
          <w:sz w:val="24"/>
          <w:szCs w:val="24"/>
        </w:rPr>
      </w:pPr>
      <w:r w:rsidRPr="00010DA9">
        <w:rPr>
          <w:sz w:val="24"/>
          <w:szCs w:val="24"/>
          <w:lang w:val="ru-RU"/>
        </w:rPr>
        <w:t>Т.Ф.Курдюмова, Е.Н.Колокольцев Литература. 8 класс. Учебник для общеобразовательных организаций 2-</w:t>
      </w:r>
      <w:r w:rsidRPr="00010DA9">
        <w:rPr>
          <w:color w:val="000000"/>
          <w:shd w:val="clear" w:color="auto" w:fill="FFFFFF"/>
          <w:lang w:val="ru-RU"/>
        </w:rPr>
        <w:t xml:space="preserve">х частях. </w:t>
      </w:r>
      <w:r w:rsidRPr="00C26284">
        <w:rPr>
          <w:color w:val="000000"/>
          <w:shd w:val="clear" w:color="auto" w:fill="FFFFFF"/>
        </w:rPr>
        <w:t xml:space="preserve">М.: </w:t>
      </w:r>
      <w:r>
        <w:rPr>
          <w:color w:val="000000"/>
          <w:shd w:val="clear" w:color="auto" w:fill="FFFFFF"/>
        </w:rPr>
        <w:t>Дрофа</w:t>
      </w:r>
    </w:p>
    <w:p w:rsidR="00010DA9" w:rsidRPr="006E5ED2" w:rsidRDefault="00010DA9" w:rsidP="00010DA9">
      <w:pPr>
        <w:pStyle w:val="a5"/>
        <w:numPr>
          <w:ilvl w:val="0"/>
          <w:numId w:val="8"/>
        </w:numPr>
        <w:shd w:val="clear" w:color="auto" w:fill="FFFFFF" w:themeFill="background1"/>
        <w:autoSpaceDE w:val="0"/>
        <w:autoSpaceDN w:val="0"/>
        <w:ind w:right="0"/>
        <w:rPr>
          <w:sz w:val="24"/>
          <w:szCs w:val="24"/>
        </w:rPr>
      </w:pPr>
      <w:r w:rsidRPr="00010DA9">
        <w:rPr>
          <w:sz w:val="24"/>
          <w:szCs w:val="24"/>
          <w:lang w:val="ru-RU"/>
        </w:rPr>
        <w:t>Т.Ф.Курдюмова, Е.Н.Колокольцев Литература. 9 класс. Учебник для общеобразовательных организаций 2-</w:t>
      </w:r>
      <w:r w:rsidRPr="00010DA9">
        <w:rPr>
          <w:color w:val="000000"/>
          <w:shd w:val="clear" w:color="auto" w:fill="FFFFFF"/>
          <w:lang w:val="ru-RU"/>
        </w:rPr>
        <w:t xml:space="preserve">х частях. </w:t>
      </w:r>
      <w:r w:rsidRPr="00C26284">
        <w:rPr>
          <w:color w:val="000000"/>
          <w:shd w:val="clear" w:color="auto" w:fill="FFFFFF"/>
        </w:rPr>
        <w:t xml:space="preserve">М.: </w:t>
      </w:r>
      <w:r>
        <w:rPr>
          <w:color w:val="000000"/>
          <w:shd w:val="clear" w:color="auto" w:fill="FFFFFF"/>
        </w:rPr>
        <w:t>Дрофа</w:t>
      </w:r>
    </w:p>
    <w:p w:rsidR="00010DA9" w:rsidRDefault="00010DA9" w:rsidP="00010DA9">
      <w:pPr>
        <w:shd w:val="clear" w:color="auto" w:fill="FFFFFF" w:themeFill="background1"/>
        <w:ind w:left="-360" w:firstLine="360"/>
        <w:jc w:val="both"/>
        <w:rPr>
          <w:b/>
        </w:rPr>
      </w:pPr>
    </w:p>
    <w:p w:rsidR="00010DA9" w:rsidRPr="00B10601" w:rsidRDefault="00010DA9" w:rsidP="00010DA9">
      <w:pPr>
        <w:rPr>
          <w:b/>
        </w:rPr>
      </w:pPr>
      <w:r w:rsidRPr="00B10601">
        <w:rPr>
          <w:b/>
        </w:rPr>
        <w:t>Задачи обучения:</w:t>
      </w:r>
    </w:p>
    <w:p w:rsidR="00010DA9" w:rsidRPr="00B10601" w:rsidRDefault="00010DA9" w:rsidP="00010DA9">
      <w:pPr>
        <w:shd w:val="clear" w:color="auto" w:fill="FFFFFF" w:themeFill="background1"/>
        <w:jc w:val="both"/>
      </w:pPr>
      <w:r>
        <w:rPr>
          <w:bdr w:val="none" w:sz="0" w:space="0" w:color="auto" w:frame="1"/>
        </w:rPr>
        <w:t xml:space="preserve">- </w:t>
      </w:r>
      <w:r w:rsidRPr="00B10601">
        <w:rPr>
          <w:bdr w:val="none" w:sz="0" w:space="0" w:color="auto" w:frame="1"/>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r w:rsidRPr="00B10601">
        <w:br/>
      </w:r>
      <w:r w:rsidRPr="00B10601">
        <w:rPr>
          <w:bdr w:val="none" w:sz="0" w:space="0" w:color="auto" w:frame="1"/>
        </w:rPr>
        <w:t>овладение способами правильного, беглого и выразительного чтения вслух художественных и учебных текстов, в том числе и чтению наизусть;</w:t>
      </w:r>
    </w:p>
    <w:p w:rsidR="00010DA9" w:rsidRPr="00B10601" w:rsidRDefault="00010DA9" w:rsidP="00010DA9">
      <w:pPr>
        <w:shd w:val="clear" w:color="auto" w:fill="FFFFFF" w:themeFill="background1"/>
        <w:jc w:val="both"/>
      </w:pPr>
      <w:r>
        <w:rPr>
          <w:bdr w:val="none" w:sz="0" w:space="0" w:color="auto" w:frame="1"/>
        </w:rPr>
        <w:t xml:space="preserve">- </w:t>
      </w:r>
      <w:r w:rsidRPr="00B10601">
        <w:rPr>
          <w:bdr w:val="none" w:sz="0" w:space="0" w:color="auto" w:frame="1"/>
        </w:rPr>
        <w:t>овладение способами устного пересказа (подробному,   выборочному,   сжатому,     от другого лица, художественному) небольшого отрывка, главы, повести, рассказа, сказки;</w:t>
      </w:r>
      <w:r w:rsidRPr="00B10601">
        <w:br/>
      </w:r>
      <w:r w:rsidRPr="00B10601">
        <w:rPr>
          <w:bdr w:val="none" w:sz="0" w:space="0" w:color="auto" w:frame="1"/>
        </w:rPr>
        <w:t>свободному   владению   монологической   и   диалогической   речью   в   объёме изучаемых произведений;</w:t>
      </w:r>
    </w:p>
    <w:p w:rsidR="00010DA9" w:rsidRPr="00B10601" w:rsidRDefault="00010DA9" w:rsidP="00010DA9">
      <w:pPr>
        <w:shd w:val="clear" w:color="auto" w:fill="FFFFFF" w:themeFill="background1"/>
        <w:jc w:val="both"/>
      </w:pPr>
      <w:r>
        <w:rPr>
          <w:bdr w:val="none" w:sz="0" w:space="0" w:color="auto" w:frame="1"/>
        </w:rPr>
        <w:t xml:space="preserve">- </w:t>
      </w:r>
      <w:r w:rsidRPr="00B10601">
        <w:rPr>
          <w:bdr w:val="none" w:sz="0" w:space="0" w:color="auto" w:frame="1"/>
        </w:rPr>
        <w:t>научиться развёрнутому ответу на вопрос, рассказу о литературном герое, характеристике героя;</w:t>
      </w:r>
    </w:p>
    <w:p w:rsidR="00010DA9" w:rsidRPr="00B10601" w:rsidRDefault="00010DA9" w:rsidP="00010DA9">
      <w:pPr>
        <w:shd w:val="clear" w:color="auto" w:fill="FFFFFF" w:themeFill="background1"/>
        <w:ind w:left="-360" w:firstLine="360"/>
        <w:jc w:val="both"/>
      </w:pPr>
      <w:r>
        <w:rPr>
          <w:bdr w:val="none" w:sz="0" w:space="0" w:color="auto" w:frame="1"/>
        </w:rPr>
        <w:t xml:space="preserve">- </w:t>
      </w:r>
      <w:r w:rsidRPr="00B10601">
        <w:rPr>
          <w:bdr w:val="none" w:sz="0" w:space="0" w:color="auto" w:frame="1"/>
        </w:rPr>
        <w:t>овладение способами свободного владения письменной речью;</w:t>
      </w:r>
    </w:p>
    <w:p w:rsidR="00010DA9" w:rsidRDefault="00010DA9" w:rsidP="00010DA9">
      <w:pPr>
        <w:shd w:val="clear" w:color="auto" w:fill="FFFFFF" w:themeFill="background1"/>
        <w:ind w:left="-360" w:firstLine="360"/>
        <w:jc w:val="both"/>
        <w:rPr>
          <w:bdr w:val="none" w:sz="0" w:space="0" w:color="auto" w:frame="1"/>
        </w:rPr>
      </w:pPr>
      <w:r>
        <w:rPr>
          <w:bdr w:val="none" w:sz="0" w:space="0" w:color="auto" w:frame="1"/>
        </w:rPr>
        <w:t xml:space="preserve">- </w:t>
      </w:r>
      <w:r w:rsidRPr="00B10601">
        <w:rPr>
          <w:bdr w:val="none" w:sz="0" w:space="0" w:color="auto" w:frame="1"/>
        </w:rPr>
        <w:t>освоение лингвистической, культурологической, коммуникативной компетенциями.</w:t>
      </w:r>
    </w:p>
    <w:p w:rsidR="00010DA9" w:rsidRDefault="00010DA9" w:rsidP="00010DA9">
      <w:pPr>
        <w:shd w:val="clear" w:color="auto" w:fill="FFFFFF" w:themeFill="background1"/>
        <w:ind w:left="-360"/>
        <w:jc w:val="both"/>
      </w:pPr>
    </w:p>
    <w:p w:rsidR="00010DA9" w:rsidRDefault="00010DA9" w:rsidP="00010DA9">
      <w:pPr>
        <w:shd w:val="clear" w:color="auto" w:fill="FFFFFF" w:themeFill="background1"/>
        <w:ind w:left="-360" w:firstLine="360"/>
        <w:jc w:val="both"/>
        <w:rPr>
          <w:b/>
        </w:rPr>
      </w:pPr>
      <w:r>
        <w:rPr>
          <w:b/>
        </w:rPr>
        <w:t xml:space="preserve">Место учебного предмета, </w:t>
      </w:r>
      <w:r w:rsidRPr="00B10601">
        <w:rPr>
          <w:b/>
        </w:rPr>
        <w:t>в учебном плане.</w:t>
      </w:r>
      <w:r w:rsidRPr="00B10601">
        <w:rPr>
          <w:b/>
        </w:rPr>
        <w:tab/>
      </w:r>
    </w:p>
    <w:p w:rsidR="00010DA9" w:rsidRDefault="00010DA9" w:rsidP="00010DA9">
      <w:pPr>
        <w:shd w:val="clear" w:color="auto" w:fill="FFFFFF" w:themeFill="background1"/>
        <w:ind w:firstLine="708"/>
        <w:jc w:val="both"/>
      </w:pPr>
      <w:r>
        <w:t xml:space="preserve">На изучение предмета отводится: в 5 классе - 102 часа </w:t>
      </w:r>
      <w:r w:rsidRPr="003E6957">
        <w:t>(3 часа в неделю), в 6 классе – 102 часа (3 часа в неделю) в 7 классе – 68 часов (</w:t>
      </w:r>
      <w:r>
        <w:t>2</w:t>
      </w:r>
      <w:r w:rsidRPr="003E6957">
        <w:t xml:space="preserve"> часа в неделю), в 8 классе – 68 часов (</w:t>
      </w:r>
      <w:r>
        <w:t>2</w:t>
      </w:r>
      <w:r w:rsidRPr="003E6957">
        <w:t xml:space="preserve"> </w:t>
      </w:r>
      <w:r>
        <w:t>часа в неделю), в 9 классе – 102 часов</w:t>
      </w:r>
      <w:r w:rsidRPr="003E6957">
        <w:t>, (3 часа в</w:t>
      </w:r>
      <w:r w:rsidRPr="003E6957">
        <w:rPr>
          <w:spacing w:val="-8"/>
        </w:rPr>
        <w:t xml:space="preserve"> </w:t>
      </w:r>
      <w:r w:rsidRPr="003E6957">
        <w:t>неделю)</w:t>
      </w:r>
      <w:r>
        <w:t>.</w:t>
      </w:r>
    </w:p>
    <w:p w:rsidR="00010DA9" w:rsidRDefault="00010DA9" w:rsidP="00010DA9">
      <w:pPr>
        <w:shd w:val="clear" w:color="auto" w:fill="FFFFFF" w:themeFill="background1"/>
        <w:ind w:left="-360"/>
        <w:jc w:val="both"/>
        <w:rPr>
          <w:b/>
        </w:rPr>
      </w:pPr>
    </w:p>
    <w:p w:rsidR="00010DA9" w:rsidRPr="00756DC8" w:rsidRDefault="00010DA9" w:rsidP="00010DA9">
      <w:pPr>
        <w:rPr>
          <w:b/>
        </w:rPr>
      </w:pPr>
      <w:r w:rsidRPr="00756DC8">
        <w:rPr>
          <w:b/>
        </w:rPr>
        <w:t xml:space="preserve">Содержание курса: </w:t>
      </w:r>
    </w:p>
    <w:p w:rsidR="00010DA9" w:rsidRPr="00BD2A28" w:rsidRDefault="00010DA9" w:rsidP="00010DA9">
      <w:pPr>
        <w:pStyle w:val="a5"/>
        <w:numPr>
          <w:ilvl w:val="0"/>
          <w:numId w:val="9"/>
        </w:numPr>
        <w:autoSpaceDE w:val="0"/>
        <w:autoSpaceDN w:val="0"/>
        <w:ind w:right="0"/>
        <w:rPr>
          <w:b/>
          <w:sz w:val="24"/>
          <w:szCs w:val="24"/>
        </w:rPr>
      </w:pPr>
      <w:r w:rsidRPr="00BD2A28">
        <w:rPr>
          <w:b/>
          <w:sz w:val="24"/>
          <w:szCs w:val="24"/>
        </w:rPr>
        <w:t>класс</w:t>
      </w:r>
    </w:p>
    <w:p w:rsidR="00010DA9" w:rsidRPr="0017003C" w:rsidRDefault="00010DA9" w:rsidP="00010DA9">
      <w:r w:rsidRPr="0017003C">
        <w:t>1. Введение</w:t>
      </w:r>
    </w:p>
    <w:p w:rsidR="00010DA9" w:rsidRPr="0017003C" w:rsidRDefault="00010DA9" w:rsidP="00010DA9">
      <w:r w:rsidRPr="0017003C">
        <w:t>2. Русский фольклор</w:t>
      </w:r>
    </w:p>
    <w:p w:rsidR="00010DA9" w:rsidRPr="0017003C" w:rsidRDefault="00010DA9" w:rsidP="00010DA9">
      <w:r w:rsidRPr="0017003C">
        <w:t>3. Древнерусск</w:t>
      </w:r>
      <w:r>
        <w:t>ая</w:t>
      </w:r>
      <w:r w:rsidRPr="0017003C">
        <w:t xml:space="preserve"> литература.</w:t>
      </w:r>
    </w:p>
    <w:p w:rsidR="00010DA9" w:rsidRPr="0017003C" w:rsidRDefault="00010DA9" w:rsidP="00010DA9">
      <w:r w:rsidRPr="0017003C">
        <w:t>4. Русская литература 18 в.</w:t>
      </w:r>
    </w:p>
    <w:p w:rsidR="00010DA9" w:rsidRPr="0017003C" w:rsidRDefault="00010DA9" w:rsidP="00010DA9">
      <w:r w:rsidRPr="0017003C">
        <w:t>5. Русская литература 19 в.</w:t>
      </w:r>
    </w:p>
    <w:p w:rsidR="00010DA9" w:rsidRPr="0017003C" w:rsidRDefault="00010DA9" w:rsidP="00010DA9">
      <w:r w:rsidRPr="0017003C">
        <w:t>6. Русская литература 20 в.</w:t>
      </w:r>
    </w:p>
    <w:p w:rsidR="00010DA9" w:rsidRPr="0017003C" w:rsidRDefault="00010DA9" w:rsidP="00010DA9">
      <w:r w:rsidRPr="0017003C">
        <w:t>7. Зарубежная литература.</w:t>
      </w:r>
    </w:p>
    <w:p w:rsidR="00010DA9" w:rsidRPr="0017003C" w:rsidRDefault="00010DA9" w:rsidP="00010DA9">
      <w:pPr>
        <w:pStyle w:val="a5"/>
        <w:numPr>
          <w:ilvl w:val="0"/>
          <w:numId w:val="9"/>
        </w:numPr>
        <w:autoSpaceDE w:val="0"/>
        <w:autoSpaceDN w:val="0"/>
        <w:ind w:right="0"/>
        <w:rPr>
          <w:b/>
          <w:sz w:val="24"/>
          <w:szCs w:val="24"/>
        </w:rPr>
      </w:pPr>
      <w:r w:rsidRPr="0017003C">
        <w:rPr>
          <w:b/>
          <w:sz w:val="24"/>
          <w:szCs w:val="24"/>
        </w:rPr>
        <w:t>класс</w:t>
      </w:r>
    </w:p>
    <w:p w:rsidR="00010DA9" w:rsidRPr="0017003C" w:rsidRDefault="00010DA9" w:rsidP="00010DA9">
      <w:pPr>
        <w:rPr>
          <w:bCs/>
        </w:rPr>
      </w:pPr>
      <w:r w:rsidRPr="0017003C">
        <w:rPr>
          <w:bCs/>
        </w:rPr>
        <w:t>1.Введение</w:t>
      </w:r>
    </w:p>
    <w:p w:rsidR="00010DA9" w:rsidRPr="0017003C" w:rsidRDefault="00010DA9" w:rsidP="00010DA9">
      <w:pPr>
        <w:rPr>
          <w:bCs/>
        </w:rPr>
      </w:pPr>
      <w:r w:rsidRPr="0017003C">
        <w:t xml:space="preserve">2. </w:t>
      </w:r>
      <w:r w:rsidRPr="0017003C">
        <w:rPr>
          <w:bCs/>
        </w:rPr>
        <w:t>Устное народное творчество.</w:t>
      </w:r>
    </w:p>
    <w:p w:rsidR="00010DA9" w:rsidRPr="0017003C" w:rsidRDefault="00010DA9" w:rsidP="00010DA9">
      <w:pPr>
        <w:rPr>
          <w:bCs/>
        </w:rPr>
      </w:pPr>
      <w:r w:rsidRPr="0017003C">
        <w:rPr>
          <w:bCs/>
        </w:rPr>
        <w:t>3. Из древнерусской литературы.</w:t>
      </w:r>
    </w:p>
    <w:p w:rsidR="00010DA9" w:rsidRPr="0017003C" w:rsidRDefault="00010DA9" w:rsidP="00010DA9">
      <w:pPr>
        <w:rPr>
          <w:bCs/>
        </w:rPr>
      </w:pPr>
      <w:r w:rsidRPr="0017003C">
        <w:rPr>
          <w:bCs/>
        </w:rPr>
        <w:t>4. Из литературы 18 века.</w:t>
      </w:r>
    </w:p>
    <w:p w:rsidR="00010DA9" w:rsidRPr="0017003C" w:rsidRDefault="00010DA9" w:rsidP="00010DA9">
      <w:pPr>
        <w:rPr>
          <w:bCs/>
        </w:rPr>
      </w:pPr>
      <w:r w:rsidRPr="0017003C">
        <w:rPr>
          <w:bCs/>
        </w:rPr>
        <w:t>5. Из литературы 19 века.</w:t>
      </w:r>
    </w:p>
    <w:p w:rsidR="00010DA9" w:rsidRPr="0017003C" w:rsidRDefault="00010DA9" w:rsidP="00010DA9">
      <w:pPr>
        <w:rPr>
          <w:bCs/>
        </w:rPr>
      </w:pPr>
      <w:r w:rsidRPr="0017003C">
        <w:rPr>
          <w:bCs/>
        </w:rPr>
        <w:t>6. Из русской литературы 20 века.</w:t>
      </w:r>
    </w:p>
    <w:p w:rsidR="00010DA9" w:rsidRPr="0017003C" w:rsidRDefault="00010DA9" w:rsidP="00010DA9">
      <w:pPr>
        <w:rPr>
          <w:bCs/>
        </w:rPr>
      </w:pPr>
      <w:r w:rsidRPr="0017003C">
        <w:rPr>
          <w:bCs/>
        </w:rPr>
        <w:t>7. Произведения о Велико</w:t>
      </w:r>
      <w:r>
        <w:rPr>
          <w:bCs/>
        </w:rPr>
        <w:t>й Отечественной войне.</w:t>
      </w:r>
    </w:p>
    <w:p w:rsidR="00010DA9" w:rsidRPr="0017003C" w:rsidRDefault="00010DA9" w:rsidP="00010DA9">
      <w:pPr>
        <w:rPr>
          <w:bCs/>
        </w:rPr>
      </w:pPr>
      <w:r w:rsidRPr="0017003C">
        <w:rPr>
          <w:bCs/>
        </w:rPr>
        <w:t>8. Из литературы народов России.</w:t>
      </w:r>
    </w:p>
    <w:p w:rsidR="00010DA9" w:rsidRPr="0017003C" w:rsidRDefault="00010DA9" w:rsidP="00010DA9">
      <w:pPr>
        <w:rPr>
          <w:b/>
          <w:bCs/>
        </w:rPr>
      </w:pPr>
      <w:r w:rsidRPr="0017003C">
        <w:rPr>
          <w:bCs/>
        </w:rPr>
        <w:t>9. Из зарубежной литературы</w:t>
      </w:r>
      <w:r>
        <w:rPr>
          <w:b/>
          <w:bCs/>
        </w:rPr>
        <w:t>.</w:t>
      </w:r>
    </w:p>
    <w:p w:rsidR="00010DA9" w:rsidRPr="00756DC8" w:rsidRDefault="00010DA9" w:rsidP="00010DA9">
      <w:pPr>
        <w:ind w:firstLine="708"/>
        <w:rPr>
          <w:b/>
        </w:rPr>
      </w:pPr>
      <w:r w:rsidRPr="00756DC8">
        <w:rPr>
          <w:b/>
        </w:rPr>
        <w:t>7 класс</w:t>
      </w:r>
    </w:p>
    <w:p w:rsidR="00010DA9" w:rsidRPr="0017003C" w:rsidRDefault="00010DA9" w:rsidP="00010DA9">
      <w:r w:rsidRPr="0017003C">
        <w:t>1.Введение.</w:t>
      </w:r>
    </w:p>
    <w:p w:rsidR="00010DA9" w:rsidRPr="0017003C" w:rsidRDefault="00010DA9" w:rsidP="00010DA9">
      <w:r w:rsidRPr="0017003C">
        <w:t>2. Устное народное творчество.</w:t>
      </w:r>
    </w:p>
    <w:p w:rsidR="00010DA9" w:rsidRPr="0017003C" w:rsidRDefault="00010DA9" w:rsidP="00010DA9">
      <w:r w:rsidRPr="0017003C">
        <w:t>3. Древнерусская литература.</w:t>
      </w:r>
    </w:p>
    <w:p w:rsidR="00010DA9" w:rsidRPr="0017003C" w:rsidRDefault="00010DA9" w:rsidP="00010DA9">
      <w:r w:rsidRPr="0017003C">
        <w:t>4. Литература Х</w:t>
      </w:r>
      <w:r w:rsidRPr="0017003C">
        <w:rPr>
          <w:lang w:val="en-US"/>
        </w:rPr>
        <w:t>VIII</w:t>
      </w:r>
      <w:r w:rsidRPr="0017003C">
        <w:t xml:space="preserve"> века.</w:t>
      </w:r>
    </w:p>
    <w:p w:rsidR="00010DA9" w:rsidRPr="0017003C" w:rsidRDefault="00010DA9" w:rsidP="00010DA9">
      <w:r w:rsidRPr="0017003C">
        <w:t xml:space="preserve">5. Произведения русских писателей </w:t>
      </w:r>
      <w:r w:rsidRPr="0017003C">
        <w:rPr>
          <w:lang w:val="en-US"/>
        </w:rPr>
        <w:t>XIX</w:t>
      </w:r>
      <w:r w:rsidRPr="0017003C">
        <w:t xml:space="preserve"> века.</w:t>
      </w:r>
    </w:p>
    <w:p w:rsidR="00010DA9" w:rsidRPr="0017003C" w:rsidRDefault="00010DA9" w:rsidP="00010DA9">
      <w:r w:rsidRPr="0017003C">
        <w:t xml:space="preserve">6. Произведения русских писателей </w:t>
      </w:r>
      <w:r w:rsidRPr="0017003C">
        <w:rPr>
          <w:lang w:val="en-US"/>
        </w:rPr>
        <w:t>XX</w:t>
      </w:r>
      <w:r w:rsidRPr="0017003C">
        <w:t xml:space="preserve"> века.</w:t>
      </w:r>
    </w:p>
    <w:p w:rsidR="00010DA9" w:rsidRPr="0017003C" w:rsidRDefault="00010DA9" w:rsidP="00010DA9">
      <w:r w:rsidRPr="0017003C">
        <w:t>7. Зарубежная литература.</w:t>
      </w:r>
    </w:p>
    <w:p w:rsidR="00010DA9" w:rsidRDefault="00010DA9" w:rsidP="00010DA9">
      <w:pPr>
        <w:ind w:firstLine="708"/>
        <w:rPr>
          <w:b/>
        </w:rPr>
      </w:pPr>
      <w:r w:rsidRPr="00756DC8">
        <w:rPr>
          <w:b/>
        </w:rPr>
        <w:t>8 класс</w:t>
      </w:r>
    </w:p>
    <w:p w:rsidR="00010DA9" w:rsidRPr="00C618B8" w:rsidRDefault="00010DA9" w:rsidP="00010DA9">
      <w:r w:rsidRPr="00C618B8">
        <w:t>1.Введение</w:t>
      </w:r>
    </w:p>
    <w:p w:rsidR="00010DA9" w:rsidRPr="00C618B8" w:rsidRDefault="00010DA9" w:rsidP="00010DA9">
      <w:r w:rsidRPr="00C618B8">
        <w:t>2. Устное народное творчество.</w:t>
      </w:r>
    </w:p>
    <w:p w:rsidR="00010DA9" w:rsidRPr="00C618B8" w:rsidRDefault="00010DA9" w:rsidP="00010DA9">
      <w:r w:rsidRPr="00C618B8">
        <w:t>3. Из древнерусской литературы.</w:t>
      </w:r>
    </w:p>
    <w:p w:rsidR="00010DA9" w:rsidRPr="00C618B8" w:rsidRDefault="00010DA9" w:rsidP="00010DA9">
      <w:pPr>
        <w:rPr>
          <w:bCs/>
        </w:rPr>
      </w:pPr>
      <w:r w:rsidRPr="00C618B8">
        <w:t xml:space="preserve">4. </w:t>
      </w:r>
      <w:r w:rsidRPr="00C618B8">
        <w:rPr>
          <w:bCs/>
        </w:rPr>
        <w:t>Из русской литературы 18 века.</w:t>
      </w:r>
    </w:p>
    <w:p w:rsidR="00010DA9" w:rsidRPr="00C618B8" w:rsidRDefault="00010DA9" w:rsidP="00010DA9">
      <w:pPr>
        <w:rPr>
          <w:bCs/>
        </w:rPr>
      </w:pPr>
      <w:r w:rsidRPr="00C618B8">
        <w:rPr>
          <w:bCs/>
        </w:rPr>
        <w:t>5. Из русской литературы 19 века.</w:t>
      </w:r>
    </w:p>
    <w:p w:rsidR="00010DA9" w:rsidRPr="00C618B8" w:rsidRDefault="00010DA9" w:rsidP="00010DA9">
      <w:pPr>
        <w:rPr>
          <w:bCs/>
        </w:rPr>
      </w:pPr>
      <w:r w:rsidRPr="00C618B8">
        <w:rPr>
          <w:bCs/>
        </w:rPr>
        <w:t>6. Поэзия родной природы в русской литературе 19 века.</w:t>
      </w:r>
    </w:p>
    <w:p w:rsidR="00010DA9" w:rsidRPr="00C618B8" w:rsidRDefault="00010DA9" w:rsidP="00010DA9">
      <w:pPr>
        <w:rPr>
          <w:bCs/>
        </w:rPr>
      </w:pPr>
      <w:r w:rsidRPr="00C618B8">
        <w:rPr>
          <w:bCs/>
        </w:rPr>
        <w:t>7. Стихи и песни о Великой Отечественной войне.</w:t>
      </w:r>
    </w:p>
    <w:p w:rsidR="00010DA9" w:rsidRPr="00C618B8" w:rsidRDefault="00010DA9" w:rsidP="00010DA9">
      <w:pPr>
        <w:rPr>
          <w:bCs/>
        </w:rPr>
      </w:pPr>
      <w:r w:rsidRPr="00C618B8">
        <w:rPr>
          <w:bCs/>
        </w:rPr>
        <w:t>8. Русские поэты о родине, о родной природе.</w:t>
      </w:r>
    </w:p>
    <w:p w:rsidR="00010DA9" w:rsidRPr="00C618B8" w:rsidRDefault="00010DA9" w:rsidP="00010DA9">
      <w:pPr>
        <w:rPr>
          <w:bCs/>
        </w:rPr>
      </w:pPr>
      <w:r w:rsidRPr="00C618B8">
        <w:rPr>
          <w:bCs/>
        </w:rPr>
        <w:t>9. Из зарубежной литературы.</w:t>
      </w:r>
    </w:p>
    <w:p w:rsidR="00010DA9" w:rsidRPr="00C618B8" w:rsidRDefault="00010DA9" w:rsidP="00010DA9">
      <w:pPr>
        <w:pStyle w:val="a5"/>
        <w:numPr>
          <w:ilvl w:val="0"/>
          <w:numId w:val="10"/>
        </w:numPr>
        <w:autoSpaceDE w:val="0"/>
        <w:autoSpaceDN w:val="0"/>
        <w:ind w:right="0"/>
        <w:rPr>
          <w:b/>
          <w:sz w:val="24"/>
          <w:szCs w:val="24"/>
        </w:rPr>
      </w:pPr>
      <w:r w:rsidRPr="00C618B8">
        <w:rPr>
          <w:b/>
          <w:sz w:val="24"/>
          <w:szCs w:val="24"/>
        </w:rPr>
        <w:t>класс</w:t>
      </w:r>
    </w:p>
    <w:p w:rsidR="00010DA9" w:rsidRPr="00E9300C" w:rsidRDefault="00010DA9" w:rsidP="00010DA9">
      <w:pPr>
        <w:rPr>
          <w:bCs/>
        </w:rPr>
      </w:pPr>
      <w:r w:rsidRPr="00E9300C">
        <w:rPr>
          <w:bCs/>
        </w:rPr>
        <w:t>1.Введение.</w:t>
      </w:r>
    </w:p>
    <w:p w:rsidR="00010DA9" w:rsidRPr="00E9300C" w:rsidRDefault="00010DA9" w:rsidP="00010DA9">
      <w:r w:rsidRPr="00E9300C">
        <w:rPr>
          <w:bCs/>
        </w:rPr>
        <w:t>2.</w:t>
      </w:r>
      <w:r w:rsidRPr="00E9300C">
        <w:t xml:space="preserve"> Древнерусская литератур.</w:t>
      </w:r>
    </w:p>
    <w:p w:rsidR="00010DA9" w:rsidRPr="00E9300C" w:rsidRDefault="00010DA9" w:rsidP="00010DA9">
      <w:pPr>
        <w:rPr>
          <w:bCs/>
        </w:rPr>
      </w:pPr>
      <w:r w:rsidRPr="00E9300C">
        <w:t xml:space="preserve">3. </w:t>
      </w:r>
      <w:r w:rsidRPr="00E9300C">
        <w:rPr>
          <w:bCs/>
        </w:rPr>
        <w:t>Литература XVIII века.</w:t>
      </w:r>
    </w:p>
    <w:p w:rsidR="00010DA9" w:rsidRPr="00E9300C" w:rsidRDefault="00010DA9" w:rsidP="00010DA9">
      <w:pPr>
        <w:rPr>
          <w:bCs/>
        </w:rPr>
      </w:pPr>
      <w:r w:rsidRPr="00E9300C">
        <w:rPr>
          <w:bCs/>
        </w:rPr>
        <w:t>4. Литература XIХ века.</w:t>
      </w:r>
    </w:p>
    <w:p w:rsidR="00010DA9" w:rsidRPr="00E9300C" w:rsidRDefault="00010DA9" w:rsidP="00010DA9">
      <w:pPr>
        <w:rPr>
          <w:bCs/>
        </w:rPr>
      </w:pPr>
      <w:r w:rsidRPr="00E9300C">
        <w:rPr>
          <w:bCs/>
        </w:rPr>
        <w:t>5. Литература ХХ века.</w:t>
      </w:r>
    </w:p>
    <w:p w:rsidR="00010DA9" w:rsidRPr="00E9300C" w:rsidRDefault="00010DA9" w:rsidP="00010DA9">
      <w:pPr>
        <w:rPr>
          <w:bCs/>
        </w:rPr>
      </w:pPr>
      <w:r w:rsidRPr="00E9300C">
        <w:rPr>
          <w:bCs/>
        </w:rPr>
        <w:t>6. Из зарубежной литературы.</w:t>
      </w:r>
    </w:p>
    <w:p w:rsidR="00010DA9" w:rsidRPr="00E9300C" w:rsidRDefault="00010DA9" w:rsidP="00010DA9">
      <w:pPr>
        <w:rPr>
          <w:bCs/>
        </w:rPr>
      </w:pPr>
    </w:p>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Pr="0085115B" w:rsidRDefault="00010DA9" w:rsidP="00010DA9">
      <w:pPr>
        <w:ind w:firstLine="708"/>
        <w:jc w:val="center"/>
        <w:rPr>
          <w:rFonts w:eastAsia="Calibri"/>
          <w:b/>
        </w:rPr>
      </w:pPr>
      <w:r>
        <w:rPr>
          <w:rFonts w:eastAsia="Calibri"/>
          <w:b/>
        </w:rPr>
        <w:lastRenderedPageBreak/>
        <w:t>Аннотация к рабочей программе учебного предмета « Литература» 10-11 класс</w:t>
      </w:r>
    </w:p>
    <w:p w:rsidR="00010DA9" w:rsidRPr="0085115B" w:rsidRDefault="00010DA9" w:rsidP="00010DA9">
      <w:pPr>
        <w:pStyle w:val="a4"/>
        <w:spacing w:before="0" w:beforeAutospacing="0" w:after="0" w:afterAutospacing="0"/>
        <w:ind w:left="-284"/>
        <w:contextualSpacing/>
        <w:jc w:val="both"/>
      </w:pPr>
      <w:r w:rsidRPr="0085115B">
        <w:t xml:space="preserve">   Рабочая программа по учебному предмету «Литература» для 10-11 классов составлена на основе:</w:t>
      </w:r>
    </w:p>
    <w:p w:rsidR="00010DA9" w:rsidRPr="0085115B" w:rsidRDefault="00010DA9" w:rsidP="00010DA9">
      <w:pPr>
        <w:pStyle w:val="a4"/>
        <w:spacing w:before="0" w:beforeAutospacing="0" w:after="0" w:afterAutospacing="0"/>
        <w:ind w:left="-284"/>
        <w:contextualSpacing/>
        <w:jc w:val="both"/>
      </w:pPr>
      <w:r w:rsidRPr="0085115B">
        <w:t>- Федерального закона от 29 .12.2012 г. №273-ФЗ (ред. От 03.07.2016)«Об образовании в Российской Федерации» (с изменениями и дополнениями, вступившими в силу с 15.07.2016)</w:t>
      </w:r>
    </w:p>
    <w:p w:rsidR="00010DA9" w:rsidRPr="0085115B" w:rsidRDefault="00010DA9" w:rsidP="00010DA9">
      <w:pPr>
        <w:pStyle w:val="a4"/>
        <w:spacing w:before="0" w:beforeAutospacing="0" w:after="0" w:afterAutospacing="0"/>
        <w:ind w:left="-284"/>
        <w:contextualSpacing/>
        <w:jc w:val="both"/>
      </w:pPr>
      <w:r w:rsidRPr="0085115B">
        <w:t>- Федерального государственного образовательного стандарта среднего общего образования.</w:t>
      </w:r>
    </w:p>
    <w:p w:rsidR="00010DA9" w:rsidRPr="0085115B" w:rsidRDefault="00010DA9" w:rsidP="00010DA9">
      <w:pPr>
        <w:pStyle w:val="a4"/>
        <w:spacing w:before="0" w:beforeAutospacing="0" w:after="0" w:afterAutospacing="0"/>
        <w:ind w:left="-284"/>
        <w:contextualSpacing/>
        <w:jc w:val="both"/>
      </w:pPr>
      <w:r w:rsidRPr="0085115B">
        <w:t>- Основной образовательной программы среднего общего образования МОАУ «</w:t>
      </w:r>
      <w:r>
        <w:t xml:space="preserve">Аксаринская </w:t>
      </w:r>
      <w:r w:rsidRPr="0085115B">
        <w:t>СОШ »</w:t>
      </w:r>
    </w:p>
    <w:p w:rsidR="00010DA9" w:rsidRPr="0085115B" w:rsidRDefault="00010DA9" w:rsidP="00010DA9">
      <w:pPr>
        <w:jc w:val="both"/>
        <w:rPr>
          <w:rFonts w:eastAsia="Calibri"/>
          <w:b/>
        </w:rPr>
      </w:pPr>
      <w:r w:rsidRPr="0085115B">
        <w:rPr>
          <w:rFonts w:eastAsia="Calibri"/>
          <w:b/>
        </w:rPr>
        <w:t>Литература</w:t>
      </w:r>
      <w:r w:rsidRPr="0085115B">
        <w:rPr>
          <w:rFonts w:eastAsia="Calibri"/>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010DA9" w:rsidRPr="0085115B" w:rsidRDefault="00010DA9" w:rsidP="00010DA9">
      <w:pPr>
        <w:pStyle w:val="a6"/>
        <w:spacing w:line="240" w:lineRule="auto"/>
        <w:ind w:firstLine="567"/>
        <w:rPr>
          <w:sz w:val="24"/>
          <w:szCs w:val="24"/>
        </w:rPr>
      </w:pPr>
      <w:r w:rsidRPr="0085115B">
        <w:rPr>
          <w:sz w:val="24"/>
          <w:szCs w:val="24"/>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010DA9" w:rsidRPr="0085115B" w:rsidRDefault="00010DA9" w:rsidP="00010DA9">
      <w:pPr>
        <w:autoSpaceDE w:val="0"/>
        <w:autoSpaceDN w:val="0"/>
        <w:adjustRightInd w:val="0"/>
        <w:ind w:right="34" w:firstLine="360"/>
        <w:jc w:val="both"/>
        <w:rPr>
          <w:rFonts w:eastAsia="Calibri"/>
        </w:rPr>
      </w:pPr>
      <w:r w:rsidRPr="0085115B">
        <w:rPr>
          <w:rFonts w:eastAsia="Calibri"/>
        </w:rPr>
        <w:t>Данная  программа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010DA9" w:rsidRPr="0085115B" w:rsidRDefault="00010DA9" w:rsidP="00010DA9">
      <w:pPr>
        <w:ind w:firstLine="300"/>
        <w:jc w:val="both"/>
        <w:rPr>
          <w:rFonts w:eastAsia="Calibri"/>
        </w:rPr>
      </w:pPr>
      <w:r w:rsidRPr="0085115B">
        <w:rPr>
          <w:rFonts w:eastAsia="Calibri"/>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010DA9" w:rsidRPr="0085115B" w:rsidRDefault="00010DA9" w:rsidP="00010DA9">
      <w:pPr>
        <w:ind w:right="-74"/>
        <w:jc w:val="both"/>
      </w:pPr>
      <w:r w:rsidRPr="0085115B">
        <w:t xml:space="preserve">      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010DA9" w:rsidRPr="0085115B" w:rsidRDefault="00010DA9" w:rsidP="00010DA9">
      <w:pPr>
        <w:jc w:val="both"/>
      </w:pPr>
      <w:r w:rsidRPr="0085115B">
        <w:rPr>
          <w:b/>
        </w:rPr>
        <w:t>Цель учебного предмета «Литература»:</w:t>
      </w:r>
      <w:r w:rsidRPr="0085115B">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010DA9" w:rsidRPr="0085115B" w:rsidRDefault="00010DA9" w:rsidP="00010DA9">
      <w:pPr>
        <w:ind w:firstLine="300"/>
        <w:jc w:val="both"/>
      </w:pPr>
      <w:r w:rsidRPr="0085115B">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010DA9" w:rsidRPr="0085115B" w:rsidRDefault="00010DA9" w:rsidP="00010DA9">
      <w:pPr>
        <w:ind w:firstLine="300"/>
        <w:jc w:val="both"/>
      </w:pPr>
      <w:r w:rsidRPr="0085115B">
        <w:rPr>
          <w:b/>
        </w:rPr>
        <w:t>Задачи учебного предмета</w:t>
      </w:r>
      <w:r w:rsidRPr="0085115B">
        <w:t xml:space="preserve"> «Литература»:</w:t>
      </w:r>
    </w:p>
    <w:p w:rsidR="00010DA9" w:rsidRPr="0085115B" w:rsidRDefault="00010DA9" w:rsidP="00010DA9">
      <w:pPr>
        <w:ind w:firstLine="300"/>
        <w:jc w:val="both"/>
      </w:pPr>
      <w:r w:rsidRPr="0085115B">
        <w:t>– получение опыта медленного чтения произведений русской, родной</w:t>
      </w:r>
    </w:p>
    <w:p w:rsidR="00010DA9" w:rsidRPr="0085115B" w:rsidRDefault="00010DA9" w:rsidP="00010DA9">
      <w:pPr>
        <w:ind w:firstLine="300"/>
        <w:jc w:val="both"/>
      </w:pPr>
      <w:r w:rsidRPr="0085115B">
        <w:t>(региональной) и мировой литературы;</w:t>
      </w:r>
    </w:p>
    <w:p w:rsidR="00010DA9" w:rsidRPr="0085115B" w:rsidRDefault="00010DA9" w:rsidP="00010DA9">
      <w:pPr>
        <w:ind w:firstLine="300"/>
        <w:jc w:val="both"/>
      </w:pPr>
      <w:r w:rsidRPr="0085115B">
        <w:t>– овладение необходимым понятийным и терминологическим аппаратом,</w:t>
      </w:r>
    </w:p>
    <w:p w:rsidR="00010DA9" w:rsidRPr="0085115B" w:rsidRDefault="00010DA9" w:rsidP="00010DA9">
      <w:pPr>
        <w:ind w:firstLine="300"/>
        <w:jc w:val="both"/>
      </w:pPr>
      <w:r w:rsidRPr="0085115B">
        <w:t>позволяющим обобщать и осмыслять читательский опыт в устной и</w:t>
      </w:r>
    </w:p>
    <w:p w:rsidR="00010DA9" w:rsidRPr="0085115B" w:rsidRDefault="00010DA9" w:rsidP="00010DA9">
      <w:pPr>
        <w:ind w:firstLine="300"/>
        <w:jc w:val="both"/>
      </w:pPr>
      <w:r w:rsidRPr="0085115B">
        <w:t>письменной форме;</w:t>
      </w:r>
    </w:p>
    <w:p w:rsidR="00010DA9" w:rsidRPr="0085115B" w:rsidRDefault="00010DA9" w:rsidP="00010DA9">
      <w:pPr>
        <w:ind w:firstLine="300"/>
        <w:jc w:val="both"/>
      </w:pPr>
      <w:r w:rsidRPr="0085115B">
        <w:t>– овладение навыком анализа текста художественного произведения</w:t>
      </w:r>
    </w:p>
    <w:p w:rsidR="00010DA9" w:rsidRPr="0085115B" w:rsidRDefault="00010DA9" w:rsidP="00010DA9">
      <w:pPr>
        <w:ind w:firstLine="300"/>
        <w:jc w:val="both"/>
      </w:pPr>
      <w:r w:rsidRPr="0085115B">
        <w:t xml:space="preserve">(умение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w:t>
      </w:r>
      <w:r w:rsidRPr="0085115B">
        <w:lastRenderedPageBreak/>
        <w:t>изображения действия, стилистическое и речевое своеобразие текста, прямой и переносные планы текста, умение «видеть» подтексты);</w:t>
      </w:r>
    </w:p>
    <w:p w:rsidR="00010DA9" w:rsidRPr="0085115B" w:rsidRDefault="00010DA9" w:rsidP="00010DA9">
      <w:pPr>
        <w:jc w:val="both"/>
      </w:pPr>
      <w:r w:rsidRPr="0085115B">
        <w:t xml:space="preserve">   – формирование умения анализировать в устной и письменной форме</w:t>
      </w:r>
    </w:p>
    <w:p w:rsidR="00010DA9" w:rsidRPr="0085115B" w:rsidRDefault="00010DA9" w:rsidP="00010DA9">
      <w:pPr>
        <w:ind w:firstLine="300"/>
        <w:jc w:val="both"/>
      </w:pPr>
      <w:r w:rsidRPr="0085115B">
        <w:t>самостоятельно прочитанные произведения, их отдельные фрагменты, аспекты;</w:t>
      </w:r>
    </w:p>
    <w:p w:rsidR="00010DA9" w:rsidRPr="0085115B" w:rsidRDefault="00010DA9" w:rsidP="00010DA9">
      <w:pPr>
        <w:ind w:firstLine="300"/>
        <w:jc w:val="both"/>
      </w:pPr>
      <w:r w:rsidRPr="0085115B">
        <w:t>– формирование умения самостоятельно создавать тексты различных жанров (ответы на вопросы, рецензии, аннотации и др.);</w:t>
      </w:r>
    </w:p>
    <w:p w:rsidR="00010DA9" w:rsidRPr="0085115B" w:rsidRDefault="00010DA9" w:rsidP="00010DA9">
      <w:pPr>
        <w:ind w:firstLine="300"/>
        <w:jc w:val="both"/>
      </w:pPr>
      <w:r w:rsidRPr="0085115B">
        <w:t>– овладение умением определять стратегию своего чтения;</w:t>
      </w:r>
    </w:p>
    <w:p w:rsidR="00010DA9" w:rsidRPr="0085115B" w:rsidRDefault="00010DA9" w:rsidP="00010DA9">
      <w:pPr>
        <w:ind w:firstLine="300"/>
        <w:jc w:val="both"/>
      </w:pPr>
      <w:r w:rsidRPr="0085115B">
        <w:t>– овладение умением делать читательский выбор;</w:t>
      </w:r>
    </w:p>
    <w:p w:rsidR="00010DA9" w:rsidRPr="0085115B" w:rsidRDefault="00010DA9" w:rsidP="00010DA9">
      <w:pPr>
        <w:ind w:firstLine="300"/>
        <w:jc w:val="both"/>
      </w:pPr>
      <w:r w:rsidRPr="0085115B">
        <w:t>– формирование умения использовать в читательской, учебной и исследовательской деятельности ресурсов библиотек, музеев, архивов, в том</w:t>
      </w:r>
    </w:p>
    <w:p w:rsidR="00010DA9" w:rsidRPr="0085115B" w:rsidRDefault="00010DA9" w:rsidP="00010DA9">
      <w:pPr>
        <w:jc w:val="both"/>
      </w:pPr>
      <w:r w:rsidRPr="0085115B">
        <w:t>числе цифровых, виртуальных;</w:t>
      </w:r>
    </w:p>
    <w:p w:rsidR="00010DA9" w:rsidRPr="0085115B" w:rsidRDefault="00010DA9" w:rsidP="00010DA9">
      <w:pPr>
        <w:ind w:firstLine="300"/>
        <w:jc w:val="both"/>
      </w:pPr>
      <w:r w:rsidRPr="0085115B">
        <w:t>– овладение различными формами продуктивной читательской и текстовой</w:t>
      </w:r>
    </w:p>
    <w:p w:rsidR="00010DA9" w:rsidRPr="0085115B" w:rsidRDefault="00010DA9" w:rsidP="00010DA9">
      <w:pPr>
        <w:ind w:firstLine="300"/>
        <w:jc w:val="both"/>
      </w:pPr>
      <w:r w:rsidRPr="0085115B">
        <w:t>деятельности (проектные и исследовательские работы о литературе, искусстве и др.);</w:t>
      </w:r>
    </w:p>
    <w:p w:rsidR="00010DA9" w:rsidRPr="0085115B" w:rsidRDefault="00010DA9" w:rsidP="00010DA9">
      <w:pPr>
        <w:ind w:firstLine="300"/>
        <w:jc w:val="both"/>
      </w:pPr>
      <w:r w:rsidRPr="0085115B">
        <w:t>– знакомство с историей литературы: русской и зарубежной литературной</w:t>
      </w:r>
    </w:p>
    <w:p w:rsidR="00010DA9" w:rsidRPr="0085115B" w:rsidRDefault="00010DA9" w:rsidP="00010DA9">
      <w:pPr>
        <w:ind w:firstLine="300"/>
        <w:jc w:val="both"/>
      </w:pPr>
      <w:r w:rsidRPr="0085115B">
        <w:t>классикой, современным литературным процессом;</w:t>
      </w:r>
    </w:p>
    <w:p w:rsidR="00010DA9" w:rsidRPr="0085115B" w:rsidRDefault="00010DA9" w:rsidP="00010DA9">
      <w:pPr>
        <w:ind w:firstLine="300"/>
        <w:jc w:val="both"/>
      </w:pPr>
      <w:r w:rsidRPr="0085115B">
        <w:t>– знакомство со смежными с литературой сферами искусства и научного</w:t>
      </w:r>
    </w:p>
    <w:p w:rsidR="00010DA9" w:rsidRPr="0085115B" w:rsidRDefault="00010DA9" w:rsidP="00010DA9">
      <w:pPr>
        <w:ind w:firstLine="300"/>
        <w:jc w:val="both"/>
      </w:pPr>
      <w:r w:rsidRPr="0085115B">
        <w:t>знания (культурология, психология, социология и др).</w:t>
      </w:r>
    </w:p>
    <w:p w:rsidR="00010DA9" w:rsidRPr="0085115B" w:rsidRDefault="00010DA9" w:rsidP="00010DA9">
      <w:pPr>
        <w:ind w:firstLine="300"/>
        <w:jc w:val="both"/>
        <w:rPr>
          <w:rFonts w:eastAsia="Calibri"/>
          <w:color w:val="FF0000"/>
        </w:rPr>
      </w:pPr>
    </w:p>
    <w:p w:rsidR="00010DA9" w:rsidRPr="0085115B" w:rsidRDefault="00010DA9" w:rsidP="00010DA9">
      <w:pPr>
        <w:ind w:firstLine="360"/>
        <w:jc w:val="both"/>
        <w:rPr>
          <w:rFonts w:eastAsia="Calibri"/>
        </w:rPr>
      </w:pPr>
      <w:r w:rsidRPr="0085115B">
        <w:rPr>
          <w:rFonts w:eastAsia="Calibri"/>
          <w:b/>
        </w:rPr>
        <w:t xml:space="preserve"> </w:t>
      </w:r>
      <w:r w:rsidRPr="0085115B">
        <w:rPr>
          <w:rFonts w:eastAsia="Calibri"/>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010DA9" w:rsidRPr="0085115B" w:rsidRDefault="00010DA9" w:rsidP="00010DA9">
      <w:pPr>
        <w:pStyle w:val="a6"/>
        <w:numPr>
          <w:ilvl w:val="0"/>
          <w:numId w:val="11"/>
        </w:numPr>
        <w:spacing w:line="240" w:lineRule="auto"/>
        <w:rPr>
          <w:sz w:val="24"/>
          <w:szCs w:val="24"/>
        </w:rPr>
      </w:pPr>
      <w:r w:rsidRPr="0085115B">
        <w:rPr>
          <w:sz w:val="24"/>
          <w:szCs w:val="24"/>
        </w:rPr>
        <w:t>Осознанное, творческое чтение художественных произведений разных жанров.</w:t>
      </w:r>
    </w:p>
    <w:p w:rsidR="00010DA9" w:rsidRPr="0085115B" w:rsidRDefault="00010DA9" w:rsidP="00010DA9">
      <w:pPr>
        <w:pStyle w:val="a6"/>
        <w:numPr>
          <w:ilvl w:val="0"/>
          <w:numId w:val="11"/>
        </w:numPr>
        <w:spacing w:line="240" w:lineRule="auto"/>
        <w:rPr>
          <w:sz w:val="24"/>
          <w:szCs w:val="24"/>
        </w:rPr>
      </w:pPr>
      <w:r w:rsidRPr="0085115B">
        <w:rPr>
          <w:sz w:val="24"/>
          <w:szCs w:val="24"/>
        </w:rPr>
        <w:t>Выразительное чтение.</w:t>
      </w:r>
    </w:p>
    <w:p w:rsidR="00010DA9" w:rsidRPr="0085115B" w:rsidRDefault="00010DA9" w:rsidP="00010DA9">
      <w:pPr>
        <w:pStyle w:val="a6"/>
        <w:numPr>
          <w:ilvl w:val="0"/>
          <w:numId w:val="11"/>
        </w:numPr>
        <w:spacing w:line="240" w:lineRule="auto"/>
        <w:rPr>
          <w:sz w:val="24"/>
          <w:szCs w:val="24"/>
        </w:rPr>
      </w:pPr>
      <w:r w:rsidRPr="0085115B">
        <w:rPr>
          <w:sz w:val="24"/>
          <w:szCs w:val="24"/>
        </w:rPr>
        <w:t>Различные виды пересказа.</w:t>
      </w:r>
    </w:p>
    <w:p w:rsidR="00010DA9" w:rsidRPr="0085115B" w:rsidRDefault="00010DA9" w:rsidP="00010DA9">
      <w:pPr>
        <w:pStyle w:val="a6"/>
        <w:numPr>
          <w:ilvl w:val="0"/>
          <w:numId w:val="11"/>
        </w:numPr>
        <w:spacing w:line="240" w:lineRule="auto"/>
        <w:rPr>
          <w:sz w:val="24"/>
          <w:szCs w:val="24"/>
        </w:rPr>
      </w:pPr>
      <w:r w:rsidRPr="0085115B">
        <w:rPr>
          <w:sz w:val="24"/>
          <w:szCs w:val="24"/>
        </w:rPr>
        <w:t>Заучивание наизусть стихотворных текстов.</w:t>
      </w:r>
    </w:p>
    <w:p w:rsidR="00010DA9" w:rsidRPr="0085115B" w:rsidRDefault="00010DA9" w:rsidP="00010DA9">
      <w:pPr>
        <w:pStyle w:val="a6"/>
        <w:numPr>
          <w:ilvl w:val="0"/>
          <w:numId w:val="11"/>
        </w:numPr>
        <w:spacing w:line="240" w:lineRule="auto"/>
        <w:rPr>
          <w:sz w:val="24"/>
          <w:szCs w:val="24"/>
        </w:rPr>
      </w:pPr>
      <w:r w:rsidRPr="0085115B">
        <w:rPr>
          <w:sz w:val="24"/>
          <w:szCs w:val="24"/>
        </w:rPr>
        <w:t>Определение принадлежности литературного (фольклорного) текста к тому или иному роду и жанру.</w:t>
      </w:r>
    </w:p>
    <w:p w:rsidR="00010DA9" w:rsidRPr="0085115B" w:rsidRDefault="00010DA9" w:rsidP="00010DA9">
      <w:pPr>
        <w:pStyle w:val="a6"/>
        <w:numPr>
          <w:ilvl w:val="0"/>
          <w:numId w:val="11"/>
        </w:numPr>
        <w:spacing w:line="240" w:lineRule="auto"/>
        <w:rPr>
          <w:sz w:val="24"/>
          <w:szCs w:val="24"/>
        </w:rPr>
      </w:pPr>
      <w:r w:rsidRPr="0085115B">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010DA9" w:rsidRPr="0085115B" w:rsidRDefault="00010DA9" w:rsidP="00010DA9">
      <w:pPr>
        <w:pStyle w:val="a6"/>
        <w:numPr>
          <w:ilvl w:val="0"/>
          <w:numId w:val="11"/>
        </w:numPr>
        <w:spacing w:line="240" w:lineRule="auto"/>
        <w:rPr>
          <w:sz w:val="24"/>
          <w:szCs w:val="24"/>
        </w:rPr>
      </w:pPr>
      <w:r w:rsidRPr="0085115B">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010DA9" w:rsidRPr="0085115B" w:rsidRDefault="00010DA9" w:rsidP="00010DA9">
      <w:pPr>
        <w:pStyle w:val="a6"/>
        <w:numPr>
          <w:ilvl w:val="0"/>
          <w:numId w:val="11"/>
        </w:numPr>
        <w:spacing w:line="240" w:lineRule="auto"/>
        <w:rPr>
          <w:sz w:val="24"/>
          <w:szCs w:val="24"/>
        </w:rPr>
      </w:pPr>
      <w:r w:rsidRPr="0085115B">
        <w:rPr>
          <w:sz w:val="24"/>
          <w:szCs w:val="24"/>
        </w:rPr>
        <w:t>Участие в дискуссии, утверждение и доказательство своей точки зрения с учетом мнения оппонента.</w:t>
      </w:r>
    </w:p>
    <w:p w:rsidR="00010DA9" w:rsidRPr="0085115B" w:rsidRDefault="00010DA9" w:rsidP="00010DA9">
      <w:pPr>
        <w:pStyle w:val="a6"/>
        <w:numPr>
          <w:ilvl w:val="0"/>
          <w:numId w:val="11"/>
        </w:numPr>
        <w:spacing w:line="240" w:lineRule="auto"/>
        <w:rPr>
          <w:sz w:val="24"/>
          <w:szCs w:val="24"/>
        </w:rPr>
      </w:pPr>
      <w:r w:rsidRPr="0085115B">
        <w:rPr>
          <w:sz w:val="24"/>
          <w:szCs w:val="24"/>
        </w:rPr>
        <w:t>Подготовка рефератов, докладов; написание сочинений на основе и по мотивам литературных произведений.</w:t>
      </w:r>
    </w:p>
    <w:p w:rsidR="00010DA9" w:rsidRPr="0085115B" w:rsidRDefault="00010DA9" w:rsidP="00010DA9">
      <w:pPr>
        <w:spacing w:line="40" w:lineRule="atLeast"/>
        <w:ind w:left="-284"/>
        <w:jc w:val="both"/>
        <w:rPr>
          <w:b/>
        </w:rPr>
      </w:pPr>
      <w:r w:rsidRPr="0085115B">
        <w:rPr>
          <w:rFonts w:eastAsia="Calibri"/>
        </w:rPr>
        <w:t xml:space="preserve">    </w:t>
      </w:r>
      <w:r w:rsidRPr="0085115B">
        <w:rPr>
          <w:b/>
        </w:rPr>
        <w:t>Место предмета «Литература» в учебном плане.</w:t>
      </w:r>
    </w:p>
    <w:p w:rsidR="00010DA9" w:rsidRPr="0085115B" w:rsidRDefault="00010DA9" w:rsidP="00010DA9">
      <w:pPr>
        <w:spacing w:line="40" w:lineRule="atLeast"/>
        <w:ind w:left="-284"/>
        <w:jc w:val="both"/>
      </w:pPr>
      <w:r w:rsidRPr="0085115B">
        <w:t xml:space="preserve">   Данная программа рассчитана на  обязательное изучение литературы в объёме 20</w:t>
      </w:r>
      <w:r>
        <w:t>4</w:t>
      </w:r>
      <w:r w:rsidRPr="0085115B">
        <w:t xml:space="preserve"> часов</w:t>
      </w:r>
    </w:p>
    <w:p w:rsidR="00010DA9" w:rsidRPr="0085115B" w:rsidRDefault="00010DA9" w:rsidP="00010DA9">
      <w:pPr>
        <w:spacing w:line="40" w:lineRule="atLeast"/>
        <w:ind w:left="-284"/>
        <w:jc w:val="both"/>
      </w:pPr>
    </w:p>
    <w:tbl>
      <w:tblPr>
        <w:tblStyle w:val="a8"/>
        <w:tblW w:w="0" w:type="auto"/>
        <w:tblInd w:w="-318" w:type="dxa"/>
        <w:tblLook w:val="04A0" w:firstRow="1" w:lastRow="0" w:firstColumn="1" w:lastColumn="0" w:noHBand="0" w:noVBand="1"/>
      </w:tblPr>
      <w:tblGrid>
        <w:gridCol w:w="2836"/>
        <w:gridCol w:w="2410"/>
        <w:gridCol w:w="2268"/>
        <w:gridCol w:w="2375"/>
      </w:tblGrid>
      <w:tr w:rsidR="00010DA9" w:rsidRPr="0085115B" w:rsidTr="00FD71E0">
        <w:tc>
          <w:tcPr>
            <w:tcW w:w="2836" w:type="dxa"/>
          </w:tcPr>
          <w:p w:rsidR="00010DA9" w:rsidRPr="0085115B" w:rsidRDefault="00010DA9" w:rsidP="00FD71E0">
            <w:pPr>
              <w:spacing w:line="40" w:lineRule="atLeast"/>
              <w:contextualSpacing/>
              <w:jc w:val="both"/>
              <w:rPr>
                <w:rFonts w:eastAsia="Calibri"/>
              </w:rPr>
            </w:pPr>
            <w:r w:rsidRPr="0085115B">
              <w:rPr>
                <w:rFonts w:eastAsia="Calibri"/>
              </w:rPr>
              <w:t>Год обучения.</w:t>
            </w:r>
          </w:p>
        </w:tc>
        <w:tc>
          <w:tcPr>
            <w:tcW w:w="2410" w:type="dxa"/>
          </w:tcPr>
          <w:p w:rsidR="00010DA9" w:rsidRPr="0085115B" w:rsidRDefault="00010DA9" w:rsidP="00FD71E0">
            <w:pPr>
              <w:spacing w:line="40" w:lineRule="atLeast"/>
              <w:contextualSpacing/>
              <w:jc w:val="both"/>
              <w:rPr>
                <w:rFonts w:eastAsia="Calibri"/>
              </w:rPr>
            </w:pPr>
            <w:r w:rsidRPr="0085115B">
              <w:rPr>
                <w:rFonts w:eastAsia="Calibri"/>
              </w:rPr>
              <w:t>Количество часов в неделю.</w:t>
            </w:r>
          </w:p>
        </w:tc>
        <w:tc>
          <w:tcPr>
            <w:tcW w:w="2268" w:type="dxa"/>
          </w:tcPr>
          <w:p w:rsidR="00010DA9" w:rsidRPr="0085115B" w:rsidRDefault="00010DA9" w:rsidP="00FD71E0">
            <w:pPr>
              <w:spacing w:line="40" w:lineRule="atLeast"/>
              <w:contextualSpacing/>
              <w:jc w:val="both"/>
              <w:rPr>
                <w:rFonts w:eastAsia="Calibri"/>
              </w:rPr>
            </w:pPr>
            <w:r w:rsidRPr="0085115B">
              <w:rPr>
                <w:rFonts w:eastAsia="Calibri"/>
              </w:rPr>
              <w:t>Количество учебных недель.</w:t>
            </w:r>
          </w:p>
        </w:tc>
        <w:tc>
          <w:tcPr>
            <w:tcW w:w="2375" w:type="dxa"/>
          </w:tcPr>
          <w:p w:rsidR="00010DA9" w:rsidRPr="0085115B" w:rsidRDefault="00010DA9" w:rsidP="00FD71E0">
            <w:pPr>
              <w:spacing w:line="40" w:lineRule="atLeast"/>
              <w:contextualSpacing/>
              <w:jc w:val="both"/>
              <w:rPr>
                <w:rFonts w:eastAsia="Calibri"/>
              </w:rPr>
            </w:pPr>
            <w:r w:rsidRPr="0085115B">
              <w:rPr>
                <w:rFonts w:eastAsia="Calibri"/>
              </w:rPr>
              <w:t>Всего часов за учебный год.</w:t>
            </w:r>
          </w:p>
        </w:tc>
      </w:tr>
      <w:tr w:rsidR="00010DA9" w:rsidRPr="0085115B" w:rsidTr="00FD71E0">
        <w:tc>
          <w:tcPr>
            <w:tcW w:w="2836" w:type="dxa"/>
          </w:tcPr>
          <w:p w:rsidR="00010DA9" w:rsidRPr="0085115B" w:rsidRDefault="00010DA9" w:rsidP="00FD71E0">
            <w:pPr>
              <w:spacing w:line="40" w:lineRule="atLeast"/>
              <w:contextualSpacing/>
              <w:jc w:val="both"/>
              <w:rPr>
                <w:rFonts w:eastAsia="Calibri"/>
              </w:rPr>
            </w:pPr>
            <w:r w:rsidRPr="0085115B">
              <w:rPr>
                <w:rFonts w:eastAsia="Calibri"/>
              </w:rPr>
              <w:t>10 класс</w:t>
            </w:r>
          </w:p>
        </w:tc>
        <w:tc>
          <w:tcPr>
            <w:tcW w:w="2410" w:type="dxa"/>
          </w:tcPr>
          <w:p w:rsidR="00010DA9" w:rsidRPr="0085115B" w:rsidRDefault="00010DA9" w:rsidP="00FD71E0">
            <w:pPr>
              <w:spacing w:line="40" w:lineRule="atLeast"/>
              <w:contextualSpacing/>
              <w:jc w:val="both"/>
              <w:rPr>
                <w:rFonts w:eastAsia="Calibri"/>
              </w:rPr>
            </w:pPr>
            <w:r w:rsidRPr="0085115B">
              <w:rPr>
                <w:rFonts w:eastAsia="Calibri"/>
              </w:rPr>
              <w:t>3</w:t>
            </w:r>
          </w:p>
        </w:tc>
        <w:tc>
          <w:tcPr>
            <w:tcW w:w="2268" w:type="dxa"/>
          </w:tcPr>
          <w:p w:rsidR="00010DA9" w:rsidRPr="0085115B" w:rsidRDefault="00010DA9" w:rsidP="00FD71E0">
            <w:pPr>
              <w:spacing w:line="40" w:lineRule="atLeast"/>
              <w:contextualSpacing/>
              <w:jc w:val="both"/>
              <w:rPr>
                <w:rFonts w:eastAsia="Calibri"/>
              </w:rPr>
            </w:pPr>
            <w:r w:rsidRPr="0085115B">
              <w:rPr>
                <w:rFonts w:eastAsia="Calibri"/>
              </w:rPr>
              <w:t>3</w:t>
            </w:r>
            <w:r>
              <w:rPr>
                <w:rFonts w:eastAsia="Calibri"/>
              </w:rPr>
              <w:t>4</w:t>
            </w:r>
          </w:p>
        </w:tc>
        <w:tc>
          <w:tcPr>
            <w:tcW w:w="2375" w:type="dxa"/>
          </w:tcPr>
          <w:p w:rsidR="00010DA9" w:rsidRPr="0085115B" w:rsidRDefault="00010DA9" w:rsidP="00FD71E0">
            <w:pPr>
              <w:spacing w:line="40" w:lineRule="atLeast"/>
              <w:contextualSpacing/>
              <w:jc w:val="both"/>
              <w:rPr>
                <w:rFonts w:eastAsia="Calibri"/>
              </w:rPr>
            </w:pPr>
            <w:r w:rsidRPr="0085115B">
              <w:rPr>
                <w:rFonts w:eastAsia="Calibri"/>
              </w:rPr>
              <w:t>10</w:t>
            </w:r>
            <w:r>
              <w:rPr>
                <w:rFonts w:eastAsia="Calibri"/>
              </w:rPr>
              <w:t>2</w:t>
            </w:r>
          </w:p>
        </w:tc>
      </w:tr>
      <w:tr w:rsidR="00010DA9" w:rsidRPr="0085115B" w:rsidTr="00FD71E0">
        <w:tc>
          <w:tcPr>
            <w:tcW w:w="2836" w:type="dxa"/>
          </w:tcPr>
          <w:p w:rsidR="00010DA9" w:rsidRPr="0085115B" w:rsidRDefault="00010DA9" w:rsidP="00FD71E0">
            <w:pPr>
              <w:spacing w:line="40" w:lineRule="atLeast"/>
              <w:contextualSpacing/>
              <w:jc w:val="both"/>
              <w:rPr>
                <w:rFonts w:eastAsia="Calibri"/>
              </w:rPr>
            </w:pPr>
            <w:r w:rsidRPr="0085115B">
              <w:rPr>
                <w:rFonts w:eastAsia="Calibri"/>
              </w:rPr>
              <w:t>11 класс</w:t>
            </w:r>
          </w:p>
        </w:tc>
        <w:tc>
          <w:tcPr>
            <w:tcW w:w="2410" w:type="dxa"/>
          </w:tcPr>
          <w:p w:rsidR="00010DA9" w:rsidRPr="0085115B" w:rsidRDefault="00010DA9" w:rsidP="00FD71E0">
            <w:pPr>
              <w:spacing w:line="40" w:lineRule="atLeast"/>
              <w:contextualSpacing/>
              <w:jc w:val="both"/>
              <w:rPr>
                <w:rFonts w:eastAsia="Calibri"/>
              </w:rPr>
            </w:pPr>
            <w:r w:rsidRPr="0085115B">
              <w:rPr>
                <w:rFonts w:eastAsia="Calibri"/>
              </w:rPr>
              <w:t>3</w:t>
            </w:r>
          </w:p>
        </w:tc>
        <w:tc>
          <w:tcPr>
            <w:tcW w:w="2268" w:type="dxa"/>
          </w:tcPr>
          <w:p w:rsidR="00010DA9" w:rsidRPr="0085115B" w:rsidRDefault="00010DA9" w:rsidP="00FD71E0">
            <w:pPr>
              <w:spacing w:line="40" w:lineRule="atLeast"/>
              <w:contextualSpacing/>
              <w:jc w:val="both"/>
              <w:rPr>
                <w:rFonts w:eastAsia="Calibri"/>
              </w:rPr>
            </w:pPr>
            <w:r w:rsidRPr="0085115B">
              <w:rPr>
                <w:rFonts w:eastAsia="Calibri"/>
              </w:rPr>
              <w:t>34</w:t>
            </w:r>
          </w:p>
        </w:tc>
        <w:tc>
          <w:tcPr>
            <w:tcW w:w="2375" w:type="dxa"/>
          </w:tcPr>
          <w:p w:rsidR="00010DA9" w:rsidRPr="0085115B" w:rsidRDefault="00010DA9" w:rsidP="00FD71E0">
            <w:pPr>
              <w:spacing w:line="40" w:lineRule="atLeast"/>
              <w:contextualSpacing/>
              <w:jc w:val="both"/>
              <w:rPr>
                <w:rFonts w:eastAsia="Calibri"/>
              </w:rPr>
            </w:pPr>
            <w:r w:rsidRPr="0085115B">
              <w:rPr>
                <w:rFonts w:eastAsia="Calibri"/>
              </w:rPr>
              <w:t>102</w:t>
            </w:r>
          </w:p>
        </w:tc>
      </w:tr>
      <w:tr w:rsidR="00010DA9" w:rsidRPr="0085115B" w:rsidTr="00FD71E0">
        <w:tc>
          <w:tcPr>
            <w:tcW w:w="2836" w:type="dxa"/>
          </w:tcPr>
          <w:p w:rsidR="00010DA9" w:rsidRPr="0085115B" w:rsidRDefault="00010DA9" w:rsidP="00FD71E0">
            <w:pPr>
              <w:spacing w:line="40" w:lineRule="atLeast"/>
              <w:contextualSpacing/>
              <w:jc w:val="both"/>
              <w:rPr>
                <w:rFonts w:eastAsia="Calibri"/>
              </w:rPr>
            </w:pPr>
          </w:p>
        </w:tc>
        <w:tc>
          <w:tcPr>
            <w:tcW w:w="2410" w:type="dxa"/>
          </w:tcPr>
          <w:p w:rsidR="00010DA9" w:rsidRPr="0085115B" w:rsidRDefault="00010DA9" w:rsidP="00FD71E0">
            <w:pPr>
              <w:spacing w:line="40" w:lineRule="atLeast"/>
              <w:contextualSpacing/>
              <w:jc w:val="both"/>
              <w:rPr>
                <w:rFonts w:eastAsia="Calibri"/>
              </w:rPr>
            </w:pPr>
          </w:p>
        </w:tc>
        <w:tc>
          <w:tcPr>
            <w:tcW w:w="2268" w:type="dxa"/>
          </w:tcPr>
          <w:p w:rsidR="00010DA9" w:rsidRPr="0085115B" w:rsidRDefault="00010DA9" w:rsidP="00FD71E0">
            <w:pPr>
              <w:spacing w:line="40" w:lineRule="atLeast"/>
              <w:contextualSpacing/>
              <w:jc w:val="both"/>
              <w:rPr>
                <w:rFonts w:eastAsia="Calibri"/>
              </w:rPr>
            </w:pPr>
          </w:p>
        </w:tc>
        <w:tc>
          <w:tcPr>
            <w:tcW w:w="2375" w:type="dxa"/>
          </w:tcPr>
          <w:p w:rsidR="00010DA9" w:rsidRPr="0085115B" w:rsidRDefault="00010DA9" w:rsidP="00FD71E0">
            <w:pPr>
              <w:spacing w:line="40" w:lineRule="atLeast"/>
              <w:contextualSpacing/>
              <w:jc w:val="both"/>
              <w:rPr>
                <w:rFonts w:eastAsia="Calibri"/>
              </w:rPr>
            </w:pPr>
            <w:r w:rsidRPr="0085115B">
              <w:rPr>
                <w:rFonts w:eastAsia="Calibri"/>
              </w:rPr>
              <w:t>20</w:t>
            </w:r>
            <w:r>
              <w:rPr>
                <w:rFonts w:eastAsia="Calibri"/>
              </w:rPr>
              <w:t>4</w:t>
            </w:r>
          </w:p>
        </w:tc>
      </w:tr>
    </w:tbl>
    <w:p w:rsidR="00010DA9" w:rsidRDefault="00010DA9" w:rsidP="00010DA9">
      <w:pPr>
        <w:pStyle w:val="a6"/>
        <w:spacing w:line="240" w:lineRule="auto"/>
        <w:ind w:left="567"/>
        <w:rPr>
          <w:sz w:val="24"/>
          <w:szCs w:val="24"/>
        </w:rPr>
      </w:pPr>
    </w:p>
    <w:p w:rsidR="00010DA9" w:rsidRDefault="00010DA9" w:rsidP="00010DA9">
      <w:pPr>
        <w:pStyle w:val="a6"/>
        <w:spacing w:line="240" w:lineRule="auto"/>
        <w:ind w:left="567"/>
        <w:rPr>
          <w:sz w:val="24"/>
          <w:szCs w:val="24"/>
        </w:rPr>
      </w:pPr>
    </w:p>
    <w:p w:rsidR="00010DA9" w:rsidRDefault="00010DA9" w:rsidP="00010DA9">
      <w:pPr>
        <w:pStyle w:val="a6"/>
        <w:spacing w:line="240" w:lineRule="auto"/>
        <w:ind w:left="567"/>
        <w:rPr>
          <w:sz w:val="24"/>
          <w:szCs w:val="24"/>
        </w:rPr>
      </w:pPr>
    </w:p>
    <w:p w:rsidR="00010DA9" w:rsidRDefault="00010DA9" w:rsidP="00010DA9">
      <w:pPr>
        <w:pStyle w:val="a6"/>
        <w:spacing w:line="240" w:lineRule="auto"/>
        <w:ind w:left="567"/>
        <w:rPr>
          <w:sz w:val="24"/>
          <w:szCs w:val="24"/>
        </w:rPr>
      </w:pPr>
    </w:p>
    <w:p w:rsidR="00010DA9" w:rsidRPr="0085115B" w:rsidRDefault="00010DA9" w:rsidP="00010DA9">
      <w:pPr>
        <w:pStyle w:val="a6"/>
        <w:spacing w:line="240" w:lineRule="auto"/>
        <w:ind w:left="567"/>
        <w:rPr>
          <w:sz w:val="24"/>
          <w:szCs w:val="24"/>
        </w:rPr>
      </w:pPr>
    </w:p>
    <w:p w:rsidR="00010DA9" w:rsidRPr="0085115B" w:rsidRDefault="00010DA9" w:rsidP="00010DA9">
      <w:pPr>
        <w:ind w:right="-74"/>
        <w:jc w:val="center"/>
        <w:rPr>
          <w:b/>
          <w:sz w:val="36"/>
          <w:szCs w:val="36"/>
        </w:rPr>
      </w:pPr>
      <w:r w:rsidRPr="0085115B">
        <w:rPr>
          <w:b/>
          <w:sz w:val="36"/>
          <w:szCs w:val="36"/>
        </w:rPr>
        <w:t>Содержание курса литературы.</w:t>
      </w:r>
    </w:p>
    <w:p w:rsidR="00010DA9" w:rsidRPr="0085115B" w:rsidRDefault="00010DA9" w:rsidP="00010DA9">
      <w:pPr>
        <w:ind w:right="-74"/>
        <w:rPr>
          <w:b/>
          <w:sz w:val="36"/>
          <w:szCs w:val="36"/>
        </w:rPr>
      </w:pPr>
    </w:p>
    <w:p w:rsidR="00010DA9" w:rsidRPr="003149B7" w:rsidRDefault="00010DA9" w:rsidP="00010DA9">
      <w:pPr>
        <w:ind w:right="-74"/>
        <w:jc w:val="center"/>
        <w:rPr>
          <w:bCs/>
          <w:sz w:val="36"/>
          <w:szCs w:val="36"/>
        </w:rPr>
      </w:pPr>
      <w:r w:rsidRPr="003149B7">
        <w:rPr>
          <w:bCs/>
          <w:sz w:val="36"/>
          <w:szCs w:val="36"/>
        </w:rPr>
        <w:t>10 класс.</w:t>
      </w:r>
    </w:p>
    <w:p w:rsidR="00010DA9" w:rsidRPr="003149B7" w:rsidRDefault="00010DA9" w:rsidP="00010DA9">
      <w:pPr>
        <w:ind w:right="-74"/>
        <w:jc w:val="both"/>
        <w:rPr>
          <w:bCs/>
          <w:sz w:val="36"/>
          <w:szCs w:val="36"/>
        </w:rPr>
      </w:pPr>
    </w:p>
    <w:p w:rsidR="00010DA9" w:rsidRPr="003149B7" w:rsidRDefault="00010DA9" w:rsidP="00010DA9">
      <w:pPr>
        <w:ind w:right="-74"/>
        <w:jc w:val="both"/>
        <w:rPr>
          <w:bCs/>
          <w:szCs w:val="28"/>
        </w:rPr>
      </w:pPr>
      <w:r w:rsidRPr="003149B7">
        <w:rPr>
          <w:bCs/>
          <w:szCs w:val="28"/>
        </w:rPr>
        <w:t xml:space="preserve"> Литература 19 века.</w:t>
      </w:r>
    </w:p>
    <w:p w:rsidR="00010DA9" w:rsidRPr="003149B7" w:rsidRDefault="00010DA9" w:rsidP="00010DA9">
      <w:pPr>
        <w:ind w:right="-74"/>
        <w:jc w:val="both"/>
        <w:rPr>
          <w:bCs/>
          <w:szCs w:val="28"/>
        </w:rPr>
      </w:pPr>
      <w:r w:rsidRPr="003149B7">
        <w:rPr>
          <w:bCs/>
          <w:szCs w:val="28"/>
        </w:rPr>
        <w:t xml:space="preserve"> Введение.</w:t>
      </w:r>
    </w:p>
    <w:p w:rsidR="00010DA9" w:rsidRPr="003149B7" w:rsidRDefault="00010DA9" w:rsidP="00010DA9">
      <w:pPr>
        <w:ind w:right="-74"/>
        <w:rPr>
          <w:bCs/>
          <w:szCs w:val="28"/>
        </w:rPr>
      </w:pPr>
      <w:r w:rsidRPr="003149B7">
        <w:rPr>
          <w:bCs/>
          <w:szCs w:val="28"/>
        </w:rPr>
        <w:t>Литература первой половины XIX века</w:t>
      </w:r>
    </w:p>
    <w:p w:rsidR="00010DA9" w:rsidRPr="003149B7" w:rsidRDefault="00010DA9" w:rsidP="00010DA9">
      <w:pPr>
        <w:ind w:right="-74"/>
        <w:rPr>
          <w:bCs/>
        </w:rPr>
      </w:pPr>
      <w:r w:rsidRPr="003149B7">
        <w:rPr>
          <w:bCs/>
          <w:szCs w:val="28"/>
        </w:rPr>
        <w:t xml:space="preserve"> Из литературы народов России.</w:t>
      </w:r>
    </w:p>
    <w:p w:rsidR="00010DA9" w:rsidRPr="003149B7" w:rsidRDefault="00010DA9" w:rsidP="00010DA9">
      <w:pPr>
        <w:ind w:right="-74"/>
        <w:rPr>
          <w:bCs/>
        </w:rPr>
      </w:pPr>
      <w:r w:rsidRPr="003149B7">
        <w:rPr>
          <w:bCs/>
        </w:rPr>
        <w:lastRenderedPageBreak/>
        <w:t xml:space="preserve"> </w:t>
      </w:r>
      <w:r w:rsidRPr="003149B7">
        <w:rPr>
          <w:bCs/>
          <w:szCs w:val="28"/>
        </w:rPr>
        <w:t>Из зарубежной литературы.</w:t>
      </w:r>
    </w:p>
    <w:p w:rsidR="00010DA9" w:rsidRPr="003149B7" w:rsidRDefault="00010DA9" w:rsidP="00010DA9">
      <w:pPr>
        <w:ind w:right="-74"/>
        <w:rPr>
          <w:bCs/>
        </w:rPr>
      </w:pPr>
    </w:p>
    <w:p w:rsidR="00010DA9" w:rsidRPr="003149B7" w:rsidRDefault="00010DA9" w:rsidP="00010DA9">
      <w:pPr>
        <w:ind w:right="-74"/>
        <w:rPr>
          <w:bCs/>
        </w:rPr>
      </w:pPr>
    </w:p>
    <w:p w:rsidR="00010DA9" w:rsidRPr="003149B7" w:rsidRDefault="00010DA9" w:rsidP="00010DA9">
      <w:pPr>
        <w:tabs>
          <w:tab w:val="left" w:pos="8236"/>
        </w:tabs>
        <w:ind w:left="360" w:right="-74"/>
        <w:jc w:val="center"/>
        <w:rPr>
          <w:rFonts w:eastAsia="Calibri"/>
          <w:bCs/>
          <w:sz w:val="36"/>
          <w:szCs w:val="36"/>
        </w:rPr>
      </w:pPr>
      <w:r w:rsidRPr="003149B7">
        <w:rPr>
          <w:rFonts w:eastAsia="Calibri"/>
          <w:bCs/>
          <w:sz w:val="36"/>
          <w:szCs w:val="36"/>
        </w:rPr>
        <w:t>11 класс.</w:t>
      </w:r>
    </w:p>
    <w:p w:rsidR="00010DA9" w:rsidRPr="003149B7" w:rsidRDefault="00010DA9" w:rsidP="00010DA9">
      <w:pPr>
        <w:tabs>
          <w:tab w:val="left" w:pos="8236"/>
        </w:tabs>
        <w:ind w:left="360" w:right="-74"/>
        <w:rPr>
          <w:rFonts w:eastAsia="Calibri"/>
          <w:bCs/>
          <w:sz w:val="36"/>
          <w:szCs w:val="36"/>
        </w:rPr>
      </w:pPr>
    </w:p>
    <w:p w:rsidR="00010DA9" w:rsidRPr="003149B7" w:rsidRDefault="00010DA9" w:rsidP="00010DA9">
      <w:pPr>
        <w:tabs>
          <w:tab w:val="left" w:pos="8236"/>
        </w:tabs>
        <w:spacing w:line="40" w:lineRule="atLeast"/>
        <w:ind w:right="-74"/>
        <w:rPr>
          <w:bCs/>
          <w:spacing w:val="-1"/>
          <w:shd w:val="clear" w:color="auto" w:fill="FFFFFF"/>
        </w:rPr>
      </w:pPr>
      <w:r w:rsidRPr="003149B7">
        <w:rPr>
          <w:bCs/>
          <w:spacing w:val="-1"/>
          <w:shd w:val="clear" w:color="auto" w:fill="FFFFFF"/>
        </w:rPr>
        <w:t xml:space="preserve">Введение  </w:t>
      </w:r>
    </w:p>
    <w:p w:rsidR="00010DA9" w:rsidRPr="003149B7" w:rsidRDefault="00010DA9" w:rsidP="00010DA9">
      <w:pPr>
        <w:tabs>
          <w:tab w:val="left" w:pos="8236"/>
        </w:tabs>
        <w:spacing w:line="40" w:lineRule="atLeast"/>
        <w:ind w:right="-74"/>
        <w:rPr>
          <w:bCs/>
          <w:spacing w:val="-1"/>
          <w:shd w:val="clear" w:color="auto" w:fill="FFFFFF"/>
        </w:rPr>
      </w:pPr>
      <w:r w:rsidRPr="003149B7">
        <w:rPr>
          <w:bCs/>
          <w:shd w:val="clear" w:color="auto" w:fill="FFFFFF"/>
        </w:rPr>
        <w:t xml:space="preserve">Литература начала XX века </w:t>
      </w:r>
    </w:p>
    <w:p w:rsidR="00010DA9" w:rsidRPr="003149B7" w:rsidRDefault="00010DA9" w:rsidP="00010DA9">
      <w:pPr>
        <w:tabs>
          <w:tab w:val="left" w:pos="8236"/>
        </w:tabs>
        <w:spacing w:line="40" w:lineRule="atLeast"/>
        <w:ind w:right="-74"/>
        <w:rPr>
          <w:bCs/>
          <w:shd w:val="clear" w:color="auto" w:fill="FFFFFF"/>
        </w:rPr>
      </w:pPr>
      <w:r w:rsidRPr="003149B7">
        <w:rPr>
          <w:bCs/>
          <w:shd w:val="clear" w:color="auto" w:fill="FFFFFF"/>
        </w:rPr>
        <w:t xml:space="preserve"> Писатели-реалисты начала XX века</w:t>
      </w:r>
    </w:p>
    <w:p w:rsidR="00010DA9" w:rsidRPr="003149B7" w:rsidRDefault="00010DA9" w:rsidP="00010DA9">
      <w:pPr>
        <w:tabs>
          <w:tab w:val="left" w:pos="8236"/>
        </w:tabs>
        <w:spacing w:line="40" w:lineRule="atLeast"/>
        <w:ind w:right="-74"/>
        <w:rPr>
          <w:bCs/>
          <w:shd w:val="clear" w:color="auto" w:fill="FFFFFF"/>
        </w:rPr>
      </w:pPr>
      <w:r w:rsidRPr="003149B7">
        <w:rPr>
          <w:bCs/>
          <w:shd w:val="clear" w:color="auto" w:fill="FFFFFF"/>
        </w:rPr>
        <w:t>Серебряный век русской поэзии Символизм</w:t>
      </w:r>
    </w:p>
    <w:p w:rsidR="00010DA9" w:rsidRPr="003149B7" w:rsidRDefault="00010DA9" w:rsidP="00010DA9">
      <w:pPr>
        <w:tabs>
          <w:tab w:val="left" w:pos="8236"/>
        </w:tabs>
        <w:spacing w:line="40" w:lineRule="atLeast"/>
        <w:ind w:right="-74"/>
        <w:rPr>
          <w:bCs/>
          <w:shd w:val="clear" w:color="auto" w:fill="FFFFFF"/>
        </w:rPr>
      </w:pPr>
      <w:r w:rsidRPr="003149B7">
        <w:rPr>
          <w:bCs/>
          <w:shd w:val="clear" w:color="auto" w:fill="FFFFFF"/>
        </w:rPr>
        <w:t>Акмеизм.</w:t>
      </w:r>
    </w:p>
    <w:p w:rsidR="00010DA9" w:rsidRPr="003149B7" w:rsidRDefault="00010DA9" w:rsidP="00010DA9">
      <w:pPr>
        <w:tabs>
          <w:tab w:val="left" w:pos="8236"/>
        </w:tabs>
        <w:spacing w:line="40" w:lineRule="atLeast"/>
        <w:ind w:right="-74"/>
        <w:rPr>
          <w:bCs/>
          <w:shd w:val="clear" w:color="auto" w:fill="FFFFFF"/>
        </w:rPr>
      </w:pPr>
      <w:r w:rsidRPr="003149B7">
        <w:rPr>
          <w:bCs/>
          <w:shd w:val="clear" w:color="auto" w:fill="FFFFFF"/>
        </w:rPr>
        <w:t>Футуризм.</w:t>
      </w:r>
    </w:p>
    <w:p w:rsidR="00010DA9" w:rsidRPr="003149B7" w:rsidRDefault="00010DA9" w:rsidP="00010DA9">
      <w:pPr>
        <w:tabs>
          <w:tab w:val="left" w:pos="8236"/>
        </w:tabs>
        <w:spacing w:line="40" w:lineRule="atLeast"/>
        <w:ind w:right="-74"/>
        <w:rPr>
          <w:bCs/>
          <w:shd w:val="clear" w:color="auto" w:fill="FFFFFF"/>
        </w:rPr>
      </w:pPr>
      <w:r w:rsidRPr="003149B7">
        <w:rPr>
          <w:bCs/>
          <w:shd w:val="clear" w:color="auto" w:fill="FFFFFF"/>
        </w:rPr>
        <w:t>Новокрестьянская поэзия (Обзор)</w:t>
      </w:r>
    </w:p>
    <w:p w:rsidR="00010DA9" w:rsidRPr="003149B7" w:rsidRDefault="00010DA9" w:rsidP="00010DA9">
      <w:pPr>
        <w:tabs>
          <w:tab w:val="left" w:pos="8236"/>
        </w:tabs>
        <w:spacing w:line="40" w:lineRule="atLeast"/>
        <w:ind w:right="-74"/>
        <w:rPr>
          <w:bCs/>
          <w:shd w:val="clear" w:color="auto" w:fill="FFFFFF"/>
        </w:rPr>
      </w:pPr>
      <w:r w:rsidRPr="003149B7">
        <w:rPr>
          <w:bCs/>
          <w:shd w:val="clear" w:color="auto" w:fill="FFFFFF"/>
        </w:rPr>
        <w:t xml:space="preserve"> Литература 20-х годов XX века </w:t>
      </w:r>
    </w:p>
    <w:p w:rsidR="00010DA9" w:rsidRPr="003149B7" w:rsidRDefault="00010DA9" w:rsidP="00010DA9">
      <w:pPr>
        <w:tabs>
          <w:tab w:val="left" w:pos="8236"/>
        </w:tabs>
        <w:spacing w:line="40" w:lineRule="atLeast"/>
        <w:ind w:right="-74"/>
        <w:rPr>
          <w:bCs/>
          <w:shd w:val="clear" w:color="auto" w:fill="FFFFFF"/>
        </w:rPr>
      </w:pPr>
      <w:r w:rsidRPr="003149B7">
        <w:rPr>
          <w:bCs/>
          <w:shd w:val="clear" w:color="auto" w:fill="FFFFFF"/>
        </w:rPr>
        <w:t xml:space="preserve">Литература 30-х годов XX века (Обзор)   </w:t>
      </w:r>
    </w:p>
    <w:p w:rsidR="00010DA9" w:rsidRPr="003149B7" w:rsidRDefault="00010DA9" w:rsidP="00010DA9">
      <w:pPr>
        <w:tabs>
          <w:tab w:val="left" w:pos="8236"/>
        </w:tabs>
        <w:spacing w:line="40" w:lineRule="atLeast"/>
        <w:ind w:right="-74"/>
        <w:rPr>
          <w:bCs/>
          <w:shd w:val="clear" w:color="auto" w:fill="FFFFFF"/>
        </w:rPr>
      </w:pPr>
      <w:r w:rsidRPr="003149B7">
        <w:rPr>
          <w:bCs/>
          <w:shd w:val="clear" w:color="auto" w:fill="FFFFFF"/>
        </w:rPr>
        <w:t xml:space="preserve">Литература периода Великой Отечественной войны. (Обзор)  </w:t>
      </w:r>
    </w:p>
    <w:p w:rsidR="00010DA9" w:rsidRPr="003149B7" w:rsidRDefault="00010DA9" w:rsidP="00010DA9">
      <w:pPr>
        <w:tabs>
          <w:tab w:val="left" w:pos="8236"/>
        </w:tabs>
        <w:spacing w:line="40" w:lineRule="atLeast"/>
        <w:ind w:right="-74"/>
        <w:rPr>
          <w:bCs/>
          <w:shd w:val="clear" w:color="auto" w:fill="FFFFFF"/>
        </w:rPr>
      </w:pPr>
      <w:r w:rsidRPr="003149B7">
        <w:rPr>
          <w:bCs/>
          <w:shd w:val="clear" w:color="auto" w:fill="FFFFFF"/>
        </w:rPr>
        <w:t xml:space="preserve"> Литература 50—90-х годов (Обзор)  </w:t>
      </w:r>
    </w:p>
    <w:p w:rsidR="00010DA9" w:rsidRPr="003149B7" w:rsidRDefault="00010DA9" w:rsidP="00010DA9">
      <w:pPr>
        <w:tabs>
          <w:tab w:val="left" w:pos="8236"/>
        </w:tabs>
        <w:ind w:right="-74"/>
        <w:rPr>
          <w:bCs/>
          <w:shd w:val="clear" w:color="auto" w:fill="FFFFFF"/>
        </w:rPr>
      </w:pPr>
      <w:r w:rsidRPr="003149B7">
        <w:rPr>
          <w:bCs/>
          <w:shd w:val="clear" w:color="auto" w:fill="FFFFFF"/>
        </w:rPr>
        <w:t>Из литературы народов России</w:t>
      </w:r>
    </w:p>
    <w:p w:rsidR="00010DA9" w:rsidRPr="003149B7" w:rsidRDefault="00010DA9" w:rsidP="00010DA9">
      <w:pPr>
        <w:tabs>
          <w:tab w:val="left" w:pos="8236"/>
        </w:tabs>
        <w:ind w:right="-74"/>
        <w:rPr>
          <w:bCs/>
          <w:shd w:val="clear" w:color="auto" w:fill="FFFFFF"/>
        </w:rPr>
      </w:pPr>
      <w:r w:rsidRPr="003149B7">
        <w:rPr>
          <w:bCs/>
          <w:shd w:val="clear" w:color="auto" w:fill="FFFFFF"/>
        </w:rPr>
        <w:t xml:space="preserve">Литература конца XX — начала XXI века  </w:t>
      </w:r>
    </w:p>
    <w:p w:rsidR="00010DA9" w:rsidRPr="003149B7" w:rsidRDefault="00010DA9" w:rsidP="00010DA9">
      <w:pPr>
        <w:tabs>
          <w:tab w:val="left" w:pos="8236"/>
        </w:tabs>
        <w:ind w:right="-74"/>
        <w:rPr>
          <w:bCs/>
          <w:shd w:val="clear" w:color="auto" w:fill="FFFFFF"/>
        </w:rPr>
      </w:pPr>
      <w:r w:rsidRPr="003149B7">
        <w:rPr>
          <w:bCs/>
          <w:shd w:val="clear" w:color="auto" w:fill="FFFFFF"/>
        </w:rPr>
        <w:t xml:space="preserve"> </w:t>
      </w:r>
      <w:r w:rsidRPr="003149B7">
        <w:rPr>
          <w:bCs/>
        </w:rPr>
        <w:t xml:space="preserve">Из зарубежной литературы </w:t>
      </w:r>
    </w:p>
    <w:p w:rsidR="00010DA9" w:rsidRPr="003149B7" w:rsidRDefault="00010DA9" w:rsidP="00010DA9">
      <w:pPr>
        <w:spacing w:after="49"/>
        <w:ind w:left="1035" w:right="-15"/>
        <w:rPr>
          <w:rFonts w:eastAsiaTheme="minorEastAsia"/>
          <w:bCs/>
        </w:rPr>
      </w:pPr>
    </w:p>
    <w:p w:rsidR="00010DA9" w:rsidRPr="0085115B" w:rsidRDefault="00010DA9" w:rsidP="00010DA9">
      <w:pPr>
        <w:ind w:right="-74"/>
        <w:rPr>
          <w:b/>
          <w:sz w:val="36"/>
          <w:szCs w:val="36"/>
        </w:rPr>
      </w:pPr>
    </w:p>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rsidP="00010DA9">
      <w:pPr>
        <w:jc w:val="center"/>
        <w:rPr>
          <w:b/>
          <w:bCs/>
          <w:sz w:val="28"/>
          <w:szCs w:val="28"/>
        </w:rPr>
      </w:pPr>
      <w:r w:rsidRPr="00AE3BC4">
        <w:rPr>
          <w:b/>
          <w:bCs/>
          <w:sz w:val="28"/>
          <w:szCs w:val="28"/>
        </w:rPr>
        <w:t>Аннотация к рабочей программе по учебному предмету «Математика»</w:t>
      </w:r>
    </w:p>
    <w:p w:rsidR="00010DA9" w:rsidRPr="00AE3BC4" w:rsidRDefault="00010DA9" w:rsidP="00010DA9">
      <w:pPr>
        <w:jc w:val="center"/>
        <w:rPr>
          <w:b/>
          <w:bCs/>
          <w:sz w:val="28"/>
          <w:szCs w:val="28"/>
        </w:rPr>
      </w:pPr>
      <w:r w:rsidRPr="00AE3BC4">
        <w:rPr>
          <w:b/>
          <w:bCs/>
          <w:sz w:val="28"/>
          <w:szCs w:val="28"/>
        </w:rPr>
        <w:t xml:space="preserve"> (ФГОС ООО)</w:t>
      </w:r>
    </w:p>
    <w:p w:rsidR="00010DA9" w:rsidRDefault="00010DA9" w:rsidP="00010DA9">
      <w:pPr>
        <w:rPr>
          <w:b/>
          <w:bCs/>
        </w:rPr>
      </w:pPr>
    </w:p>
    <w:p w:rsidR="00010DA9" w:rsidRPr="00EB4E80" w:rsidRDefault="00010DA9" w:rsidP="00010DA9">
      <w:r w:rsidRPr="00F328BB">
        <w:rPr>
          <w:b/>
          <w:bCs/>
        </w:rPr>
        <w:t>5-9 классы</w:t>
      </w:r>
      <w:r>
        <w:rPr>
          <w:b/>
          <w:bCs/>
        </w:rPr>
        <w:t xml:space="preserve"> </w:t>
      </w:r>
    </w:p>
    <w:p w:rsidR="00010DA9" w:rsidRPr="00B369F4" w:rsidRDefault="00010DA9" w:rsidP="00010DA9">
      <w:pPr>
        <w:pStyle w:val="Style17"/>
        <w:widowControl/>
        <w:spacing w:before="154"/>
        <w:rPr>
          <w:rFonts w:eastAsia="Times New Roman"/>
          <w:color w:val="1F1F1F"/>
        </w:rPr>
      </w:pPr>
      <w:r w:rsidRPr="00B369F4">
        <w:rPr>
          <w:rFonts w:eastAsia="Times New Roman"/>
          <w:color w:val="1F1F1F"/>
        </w:rPr>
        <w:t>Программа составлена на основе:</w:t>
      </w:r>
    </w:p>
    <w:p w:rsidR="00010DA9" w:rsidRPr="00B369F4" w:rsidRDefault="00010DA9" w:rsidP="00010DA9">
      <w:pPr>
        <w:pStyle w:val="Style17"/>
        <w:widowControl/>
        <w:numPr>
          <w:ilvl w:val="0"/>
          <w:numId w:val="12"/>
        </w:numPr>
        <w:spacing w:before="154"/>
        <w:ind w:left="142" w:firstLine="284"/>
        <w:jc w:val="both"/>
        <w:rPr>
          <w:rFonts w:eastAsia="Times New Roman"/>
          <w:color w:val="1F1F1F"/>
        </w:rPr>
      </w:pPr>
      <w:r w:rsidRPr="00B369F4">
        <w:rPr>
          <w:rFonts w:eastAsia="Times New Roman"/>
          <w:color w:val="1F1F1F"/>
        </w:rPr>
        <w:t>Федерального Государствен</w:t>
      </w:r>
      <w:r w:rsidRPr="00B369F4">
        <w:rPr>
          <w:rFonts w:eastAsia="Times New Roman"/>
          <w:color w:val="1F1F1F"/>
        </w:rPr>
        <w:softHyphen/>
        <w:t>ного образовательного стан</w:t>
      </w:r>
      <w:r w:rsidRPr="00B369F4">
        <w:rPr>
          <w:rFonts w:eastAsia="Times New Roman"/>
          <w:color w:val="1F1F1F"/>
        </w:rPr>
        <w:softHyphen/>
        <w:t>дарта основного общего образова</w:t>
      </w:r>
      <w:r w:rsidRPr="00B369F4">
        <w:rPr>
          <w:rFonts w:eastAsia="Times New Roman"/>
          <w:color w:val="1F1F1F"/>
        </w:rPr>
        <w:softHyphen/>
        <w:t>ния, утверждённого приказом Министерства образова</w:t>
      </w:r>
      <w:r w:rsidRPr="00B369F4">
        <w:rPr>
          <w:rFonts w:eastAsia="Times New Roman"/>
          <w:color w:val="1F1F1F"/>
        </w:rPr>
        <w:softHyphen/>
        <w:t>ния и науки РФ  от 17.12. 2010г. №1897;</w:t>
      </w:r>
    </w:p>
    <w:p w:rsidR="00010DA9" w:rsidRPr="006B497B" w:rsidRDefault="00010DA9" w:rsidP="00010DA9">
      <w:pPr>
        <w:pStyle w:val="Style17"/>
        <w:numPr>
          <w:ilvl w:val="0"/>
          <w:numId w:val="12"/>
        </w:numPr>
        <w:ind w:left="142" w:firstLine="284"/>
        <w:jc w:val="both"/>
        <w:rPr>
          <w:rFonts w:eastAsia="Times New Roman"/>
          <w:color w:val="1F1F1F"/>
        </w:rPr>
      </w:pPr>
      <w:r>
        <w:rPr>
          <w:rFonts w:eastAsia="Times New Roman"/>
          <w:color w:val="1F1F1F"/>
        </w:rPr>
        <w:t>Сборника</w:t>
      </w:r>
      <w:r w:rsidRPr="006B497B">
        <w:rPr>
          <w:rFonts w:eastAsia="Times New Roman"/>
          <w:color w:val="1F1F1F"/>
        </w:rPr>
        <w:t xml:space="preserve"> примерных программ по математике, алгебре, геометрии, алгебре и началам математического анализа. Составитель: Бурмистрова Татьяна Антоновна</w:t>
      </w:r>
    </w:p>
    <w:p w:rsidR="00010DA9" w:rsidRPr="006B497B" w:rsidRDefault="00010DA9" w:rsidP="00010DA9">
      <w:pPr>
        <w:pStyle w:val="Style17"/>
        <w:numPr>
          <w:ilvl w:val="0"/>
          <w:numId w:val="12"/>
        </w:numPr>
        <w:ind w:left="0" w:firstLine="284"/>
        <w:jc w:val="both"/>
        <w:rPr>
          <w:rFonts w:eastAsia="Times New Roman"/>
          <w:color w:val="1F1F1F"/>
        </w:rPr>
      </w:pPr>
      <w:r w:rsidRPr="00AE3BC4">
        <w:rPr>
          <w:rFonts w:eastAsia="Times New Roman"/>
          <w:color w:val="1F1F1F"/>
        </w:rPr>
        <w:t>Примерной про</w:t>
      </w:r>
      <w:r w:rsidRPr="00AE3BC4">
        <w:rPr>
          <w:rFonts w:eastAsia="Times New Roman"/>
          <w:color w:val="1F1F1F"/>
        </w:rPr>
        <w:softHyphen/>
        <w:t>граммы по математике 5-9 классы</w:t>
      </w:r>
      <w:r>
        <w:rPr>
          <w:rFonts w:eastAsia="Times New Roman"/>
          <w:color w:val="1F1F1F"/>
        </w:rPr>
        <w:t>,</w:t>
      </w:r>
      <w:r w:rsidRPr="00AE3BC4">
        <w:rPr>
          <w:rFonts w:eastAsia="Times New Roman"/>
          <w:color w:val="1F1F1F"/>
        </w:rPr>
        <w:t xml:space="preserve"> </w:t>
      </w:r>
      <w:r>
        <w:rPr>
          <w:rFonts w:eastAsia="Times New Roman"/>
          <w:color w:val="1F1F1F"/>
        </w:rPr>
        <w:t>составители</w:t>
      </w:r>
      <w:r w:rsidRPr="00AE3BC4">
        <w:rPr>
          <w:rFonts w:eastAsia="Times New Roman"/>
          <w:color w:val="1F1F1F"/>
        </w:rPr>
        <w:t xml:space="preserve"> Н.Я. Виленки</w:t>
      </w:r>
      <w:r>
        <w:rPr>
          <w:rFonts w:eastAsia="Times New Roman"/>
          <w:color w:val="1F1F1F"/>
        </w:rPr>
        <w:t>н</w:t>
      </w:r>
      <w:r w:rsidRPr="00AE3BC4">
        <w:rPr>
          <w:rFonts w:eastAsia="Times New Roman"/>
          <w:color w:val="1F1F1F"/>
        </w:rPr>
        <w:t xml:space="preserve">, В.И. Жохов А.С. </w:t>
      </w:r>
      <w:r>
        <w:rPr>
          <w:rFonts w:eastAsia="Times New Roman"/>
          <w:color w:val="1F1F1F"/>
        </w:rPr>
        <w:t xml:space="preserve">Чесноков, </w:t>
      </w:r>
      <w:r w:rsidRPr="00AE3BC4">
        <w:rPr>
          <w:rFonts w:eastAsia="Times New Roman"/>
          <w:color w:val="1F1F1F"/>
        </w:rPr>
        <w:t>С.И. Шварцбурд</w:t>
      </w:r>
      <w:r>
        <w:rPr>
          <w:rFonts w:eastAsia="Times New Roman"/>
          <w:color w:val="1F1F1F"/>
        </w:rPr>
        <w:t xml:space="preserve">; </w:t>
      </w:r>
      <w:r w:rsidRPr="00CD1ECA">
        <w:rPr>
          <w:rFonts w:eastAsia="Times New Roman"/>
          <w:color w:val="1F1F1F"/>
        </w:rPr>
        <w:t xml:space="preserve">Макарычев Ю.Н., Миндюк Н.Г., Нешков </w:t>
      </w:r>
      <w:r w:rsidRPr="006B497B">
        <w:rPr>
          <w:rFonts w:eastAsia="Times New Roman"/>
          <w:color w:val="1F1F1F"/>
        </w:rPr>
        <w:t>К.И. и др. / под ред. Теляковского С.А.; Атанасян Л.С., Бутузов В.Ф., Кадомцев С.Б. и др..</w:t>
      </w:r>
    </w:p>
    <w:p w:rsidR="00010DA9" w:rsidRPr="00B369F4" w:rsidRDefault="00010DA9" w:rsidP="00010DA9">
      <w:pPr>
        <w:pStyle w:val="Style17"/>
        <w:widowControl/>
        <w:numPr>
          <w:ilvl w:val="0"/>
          <w:numId w:val="12"/>
        </w:numPr>
        <w:ind w:left="0" w:firstLine="284"/>
        <w:jc w:val="both"/>
      </w:pPr>
      <w:r w:rsidRPr="00B369F4">
        <w:t>Федерального перечня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w:t>
      </w:r>
    </w:p>
    <w:p w:rsidR="00010DA9" w:rsidRPr="00010DA9" w:rsidRDefault="00010DA9" w:rsidP="00010DA9">
      <w:pPr>
        <w:pStyle w:val="a5"/>
        <w:shd w:val="clear" w:color="auto" w:fill="FFFFFF"/>
        <w:spacing w:line="270" w:lineRule="atLeast"/>
        <w:ind w:left="0" w:firstLine="284"/>
        <w:rPr>
          <w:rFonts w:ascii="Times New Roman" w:hAnsi="Times New Roman"/>
          <w:bCs/>
          <w:color w:val="1F1F1F"/>
          <w:sz w:val="24"/>
          <w:szCs w:val="24"/>
          <w:lang w:val="ru-RU"/>
        </w:rPr>
      </w:pPr>
      <w:r w:rsidRPr="00010DA9">
        <w:rPr>
          <w:rFonts w:ascii="Times New Roman" w:hAnsi="Times New Roman"/>
          <w:b/>
          <w:bCs/>
          <w:color w:val="1F1F1F"/>
          <w:sz w:val="24"/>
          <w:szCs w:val="24"/>
          <w:lang w:val="ru-RU"/>
        </w:rPr>
        <w:t xml:space="preserve">Составители рабочих программ по математике: </w:t>
      </w:r>
      <w:r w:rsidRPr="00010DA9">
        <w:rPr>
          <w:rFonts w:ascii="Times New Roman" w:hAnsi="Times New Roman"/>
          <w:bCs/>
          <w:color w:val="1F1F1F"/>
          <w:sz w:val="24"/>
          <w:szCs w:val="24"/>
          <w:lang w:val="ru-RU"/>
        </w:rPr>
        <w:t xml:space="preserve">5 класс Пдеханова Г. Х., 6-9  классы Козел С.В. </w:t>
      </w:r>
    </w:p>
    <w:p w:rsidR="00010DA9" w:rsidRPr="00010DA9" w:rsidRDefault="00010DA9" w:rsidP="00010DA9">
      <w:pPr>
        <w:pStyle w:val="a5"/>
        <w:shd w:val="clear" w:color="auto" w:fill="FFFFFF"/>
        <w:spacing w:before="240" w:after="240" w:line="270" w:lineRule="atLeast"/>
        <w:ind w:left="142" w:firstLine="284"/>
        <w:rPr>
          <w:rFonts w:ascii="Times New Roman" w:hAnsi="Times New Roman"/>
          <w:color w:val="1F1F1F"/>
          <w:sz w:val="24"/>
          <w:szCs w:val="24"/>
          <w:lang w:val="ru-RU"/>
        </w:rPr>
      </w:pPr>
      <w:r w:rsidRPr="00010DA9">
        <w:rPr>
          <w:rFonts w:ascii="Times New Roman" w:hAnsi="Times New Roman"/>
          <w:b/>
          <w:bCs/>
          <w:color w:val="1F1F1F"/>
          <w:sz w:val="24"/>
          <w:szCs w:val="24"/>
          <w:lang w:val="ru-RU"/>
        </w:rPr>
        <w:t xml:space="preserve">Учебно-методический комплект, </w:t>
      </w:r>
      <w:r w:rsidRPr="00010DA9">
        <w:rPr>
          <w:rFonts w:ascii="Times New Roman" w:hAnsi="Times New Roman"/>
          <w:bCs/>
          <w:color w:val="1F1F1F"/>
          <w:sz w:val="24"/>
          <w:szCs w:val="24"/>
          <w:lang w:val="ru-RU"/>
        </w:rPr>
        <w:t>обеспечивающий реализацию рабочей программы по математике для 5 – 9 классов, включает:</w:t>
      </w:r>
    </w:p>
    <w:p w:rsidR="00010DA9" w:rsidRPr="00010DA9" w:rsidRDefault="00010DA9" w:rsidP="00010DA9">
      <w:pPr>
        <w:pStyle w:val="a5"/>
        <w:widowControl/>
        <w:numPr>
          <w:ilvl w:val="0"/>
          <w:numId w:val="13"/>
        </w:numPr>
        <w:shd w:val="clear" w:color="auto" w:fill="FFFFFF"/>
        <w:spacing w:before="240" w:after="240" w:line="270" w:lineRule="atLeast"/>
        <w:ind w:left="142" w:right="0" w:firstLine="284"/>
        <w:contextualSpacing/>
        <w:jc w:val="left"/>
        <w:rPr>
          <w:rFonts w:ascii="Times New Roman" w:hAnsi="Times New Roman"/>
          <w:color w:val="1F1F1F"/>
          <w:sz w:val="24"/>
          <w:szCs w:val="24"/>
          <w:lang w:val="ru-RU"/>
        </w:rPr>
      </w:pPr>
      <w:r w:rsidRPr="00010DA9">
        <w:rPr>
          <w:rFonts w:ascii="Times New Roman" w:hAnsi="Times New Roman"/>
          <w:color w:val="1F1F1F"/>
          <w:sz w:val="24"/>
          <w:szCs w:val="24"/>
          <w:lang w:val="ru-RU"/>
        </w:rPr>
        <w:t>Н. Я. Виленкин, В. И. Жохов, А. С. Чесноков, С. И. Шварцбурд. Математика 5 класс: учеб. для общеобразоват. учрежд. / – М.: Мнемозина;</w:t>
      </w:r>
    </w:p>
    <w:p w:rsidR="00010DA9" w:rsidRPr="00010DA9" w:rsidRDefault="00010DA9" w:rsidP="00010DA9">
      <w:pPr>
        <w:pStyle w:val="a5"/>
        <w:widowControl/>
        <w:numPr>
          <w:ilvl w:val="0"/>
          <w:numId w:val="13"/>
        </w:numPr>
        <w:shd w:val="clear" w:color="auto" w:fill="FFFFFF"/>
        <w:spacing w:before="240" w:after="240" w:line="270" w:lineRule="atLeast"/>
        <w:ind w:left="142" w:right="0" w:firstLine="284"/>
        <w:contextualSpacing/>
        <w:jc w:val="left"/>
        <w:rPr>
          <w:rFonts w:ascii="Times New Roman" w:hAnsi="Times New Roman"/>
          <w:color w:val="1F1F1F"/>
          <w:sz w:val="24"/>
          <w:szCs w:val="24"/>
          <w:lang w:val="ru-RU"/>
        </w:rPr>
      </w:pPr>
      <w:r w:rsidRPr="00010DA9">
        <w:rPr>
          <w:rFonts w:ascii="Times New Roman" w:hAnsi="Times New Roman"/>
          <w:color w:val="1F1F1F"/>
          <w:sz w:val="24"/>
          <w:szCs w:val="24"/>
          <w:lang w:val="ru-RU"/>
        </w:rPr>
        <w:t>Н. Я. Виленкин, В. И. Жохов, А. С. Чесноков, С. И. Шварцбурд. Математика 6 класс: учеб. для общеобразоват. учрежд. / – М.: Мнемозина;</w:t>
      </w:r>
    </w:p>
    <w:p w:rsidR="00010DA9" w:rsidRPr="00010DA9" w:rsidRDefault="00010DA9" w:rsidP="00010DA9">
      <w:pPr>
        <w:pStyle w:val="a5"/>
        <w:widowControl/>
        <w:numPr>
          <w:ilvl w:val="0"/>
          <w:numId w:val="13"/>
        </w:numPr>
        <w:shd w:val="clear" w:color="auto" w:fill="FFFFFF"/>
        <w:spacing w:before="240" w:after="240" w:line="270" w:lineRule="atLeast"/>
        <w:ind w:left="142" w:right="0" w:firstLine="284"/>
        <w:contextualSpacing/>
        <w:jc w:val="left"/>
        <w:rPr>
          <w:rFonts w:ascii="Times New Roman" w:hAnsi="Times New Roman"/>
          <w:color w:val="1F1F1F"/>
          <w:sz w:val="24"/>
          <w:szCs w:val="24"/>
          <w:lang w:val="ru-RU"/>
        </w:rPr>
      </w:pPr>
      <w:r w:rsidRPr="00010DA9">
        <w:rPr>
          <w:rFonts w:ascii="Times New Roman" w:hAnsi="Times New Roman"/>
          <w:color w:val="1F1F1F"/>
          <w:sz w:val="24"/>
          <w:szCs w:val="24"/>
          <w:lang w:val="ru-RU"/>
        </w:rPr>
        <w:t>Ю. Н. Макарычев, Н. Г. Миндюк, К. И. Нешков, С. Б. Суворова. Алгебра 7 класс: учеб. для общеобразоват. учрежд. / – М.: Просвещение;</w:t>
      </w:r>
    </w:p>
    <w:p w:rsidR="00010DA9" w:rsidRPr="00010DA9" w:rsidRDefault="00010DA9" w:rsidP="00010DA9">
      <w:pPr>
        <w:pStyle w:val="a5"/>
        <w:widowControl/>
        <w:numPr>
          <w:ilvl w:val="0"/>
          <w:numId w:val="13"/>
        </w:numPr>
        <w:shd w:val="clear" w:color="auto" w:fill="FFFFFF"/>
        <w:spacing w:before="240" w:after="240" w:line="270" w:lineRule="atLeast"/>
        <w:ind w:left="142" w:right="0" w:firstLine="284"/>
        <w:contextualSpacing/>
        <w:jc w:val="left"/>
        <w:rPr>
          <w:rFonts w:ascii="Times New Roman" w:hAnsi="Times New Roman"/>
          <w:color w:val="1F1F1F"/>
          <w:sz w:val="24"/>
          <w:szCs w:val="24"/>
          <w:lang w:val="ru-RU"/>
        </w:rPr>
      </w:pPr>
      <w:r w:rsidRPr="00010DA9">
        <w:rPr>
          <w:rFonts w:ascii="Times New Roman" w:hAnsi="Times New Roman"/>
          <w:color w:val="1F1F1F"/>
          <w:sz w:val="24"/>
          <w:szCs w:val="24"/>
          <w:lang w:val="ru-RU"/>
        </w:rPr>
        <w:t>Ю. Н. Макарычев, Н. Г. Миндюк, К. И. Нешков, С. Б. Суворова. Алгебра 8 класс: учеб. для общеобразоват. учрежд. / – М.: Просвещение;</w:t>
      </w:r>
    </w:p>
    <w:p w:rsidR="00010DA9" w:rsidRPr="00010DA9" w:rsidRDefault="00010DA9" w:rsidP="00010DA9">
      <w:pPr>
        <w:pStyle w:val="a5"/>
        <w:widowControl/>
        <w:numPr>
          <w:ilvl w:val="0"/>
          <w:numId w:val="13"/>
        </w:numPr>
        <w:shd w:val="clear" w:color="auto" w:fill="FFFFFF"/>
        <w:spacing w:before="240" w:after="240" w:line="270" w:lineRule="atLeast"/>
        <w:ind w:left="142" w:right="0" w:firstLine="284"/>
        <w:contextualSpacing/>
        <w:jc w:val="left"/>
        <w:rPr>
          <w:rFonts w:ascii="Times New Roman" w:hAnsi="Times New Roman"/>
          <w:color w:val="1F1F1F"/>
          <w:sz w:val="24"/>
          <w:szCs w:val="24"/>
          <w:lang w:val="ru-RU"/>
        </w:rPr>
      </w:pPr>
      <w:r w:rsidRPr="00010DA9">
        <w:rPr>
          <w:rFonts w:ascii="Times New Roman" w:hAnsi="Times New Roman"/>
          <w:color w:val="1F1F1F"/>
          <w:sz w:val="24"/>
          <w:szCs w:val="24"/>
          <w:lang w:val="ru-RU"/>
        </w:rPr>
        <w:t>Ю. Н. Макарычев, Н. Г. Миндюк, К. И. Нешков, С. Б. Суворова. Алгебра 9 класс: учеб. для общеобразоват. учрежд. / – М.: Просвещение;</w:t>
      </w:r>
    </w:p>
    <w:p w:rsidR="00010DA9" w:rsidRPr="00010DA9" w:rsidRDefault="00010DA9" w:rsidP="00010DA9">
      <w:pPr>
        <w:pStyle w:val="a5"/>
        <w:widowControl/>
        <w:numPr>
          <w:ilvl w:val="0"/>
          <w:numId w:val="13"/>
        </w:numPr>
        <w:ind w:left="0" w:right="0" w:firstLine="284"/>
        <w:contextualSpacing/>
        <w:jc w:val="left"/>
        <w:rPr>
          <w:rFonts w:ascii="Times New Roman" w:hAnsi="Times New Roman"/>
          <w:sz w:val="24"/>
          <w:szCs w:val="24"/>
          <w:lang w:val="ru-RU"/>
        </w:rPr>
      </w:pPr>
      <w:r w:rsidRPr="00010DA9">
        <w:rPr>
          <w:rFonts w:ascii="Times New Roman" w:hAnsi="Times New Roman"/>
          <w:sz w:val="24"/>
          <w:szCs w:val="24"/>
          <w:lang w:val="ru-RU"/>
        </w:rPr>
        <w:t>Л.С. Атанасян, В. Ф. Бутузов, С. Б. Кадомцев</w:t>
      </w:r>
      <w:r w:rsidRPr="00010DA9">
        <w:rPr>
          <w:rFonts w:ascii="Times New Roman" w:hAnsi="Times New Roman"/>
          <w:color w:val="1F1F1F"/>
          <w:sz w:val="24"/>
          <w:szCs w:val="24"/>
          <w:lang w:val="ru-RU"/>
        </w:rPr>
        <w:t>: учеб. для общеобразоват. учрежд. / – М.: Просвещение.</w:t>
      </w:r>
    </w:p>
    <w:p w:rsidR="00010DA9" w:rsidRPr="00B369F4" w:rsidRDefault="00010DA9" w:rsidP="00010DA9">
      <w:pPr>
        <w:pStyle w:val="Style3"/>
        <w:widowControl/>
        <w:spacing w:line="240" w:lineRule="auto"/>
        <w:ind w:firstLine="0"/>
        <w:rPr>
          <w:rFonts w:eastAsia="Times New Roman"/>
          <w:iCs/>
          <w:color w:val="1F1F1F"/>
        </w:rPr>
      </w:pPr>
      <w:r w:rsidRPr="00B369F4">
        <w:rPr>
          <w:rFonts w:eastAsia="Times New Roman"/>
          <w:color w:val="1F1F1F"/>
        </w:rPr>
        <w:t>Математическое образование является обязательной и не</w:t>
      </w:r>
      <w:r w:rsidRPr="00B369F4">
        <w:rPr>
          <w:rFonts w:eastAsia="Times New Roman"/>
          <w:color w:val="1F1F1F"/>
        </w:rPr>
        <w:softHyphen/>
        <w:t>отъемлемой ча</w:t>
      </w:r>
      <w:r w:rsidRPr="00B369F4">
        <w:rPr>
          <w:rFonts w:eastAsia="Times New Roman"/>
          <w:color w:val="1F1F1F"/>
        </w:rPr>
        <w:softHyphen/>
        <w:t>стью общего образова</w:t>
      </w:r>
      <w:r w:rsidRPr="00B369F4">
        <w:rPr>
          <w:rFonts w:eastAsia="Times New Roman"/>
          <w:color w:val="1F1F1F"/>
        </w:rPr>
        <w:softHyphen/>
        <w:t xml:space="preserve">ния на всех ступенях школы. Обучение математике в основной школе направлено на достижение следующих </w:t>
      </w:r>
      <w:r w:rsidRPr="00B369F4">
        <w:rPr>
          <w:rFonts w:eastAsia="Times New Roman"/>
          <w:b/>
          <w:iCs/>
          <w:color w:val="1F1F1F"/>
        </w:rPr>
        <w:t>целей:</w:t>
      </w:r>
    </w:p>
    <w:p w:rsidR="00010DA9" w:rsidRPr="00B369F4" w:rsidRDefault="00010DA9" w:rsidP="00010DA9">
      <w:pPr>
        <w:pStyle w:val="Style13"/>
        <w:widowControl/>
        <w:tabs>
          <w:tab w:val="left" w:pos="643"/>
        </w:tabs>
        <w:ind w:left="355"/>
        <w:rPr>
          <w:rFonts w:eastAsia="Times New Roman"/>
          <w:i/>
          <w:iCs/>
          <w:color w:val="1F1F1F"/>
        </w:rPr>
      </w:pPr>
      <w:r w:rsidRPr="00B369F4">
        <w:rPr>
          <w:rFonts w:eastAsia="Times New Roman"/>
          <w:color w:val="1F1F1F"/>
        </w:rPr>
        <w:t>I</w:t>
      </w:r>
      <w:r w:rsidRPr="00B369F4">
        <w:rPr>
          <w:rFonts w:eastAsia="Times New Roman"/>
          <w:color w:val="1F1F1F"/>
        </w:rPr>
        <w:tab/>
        <w:t>В</w:t>
      </w:r>
      <w:r w:rsidRPr="00B369F4">
        <w:rPr>
          <w:rFonts w:eastAsia="Times New Roman"/>
          <w:iCs/>
          <w:color w:val="1F1F1F"/>
        </w:rPr>
        <w:t xml:space="preserve"> </w:t>
      </w:r>
      <w:r w:rsidRPr="00B369F4">
        <w:rPr>
          <w:rFonts w:eastAsia="Times New Roman"/>
          <w:i/>
          <w:iCs/>
          <w:color w:val="1F1F1F"/>
        </w:rPr>
        <w:t>направлении  личностного развития:</w:t>
      </w:r>
    </w:p>
    <w:p w:rsidR="00010DA9" w:rsidRPr="00B369F4" w:rsidRDefault="00010DA9" w:rsidP="00010DA9">
      <w:pPr>
        <w:pStyle w:val="Style19"/>
        <w:widowControl/>
        <w:numPr>
          <w:ilvl w:val="0"/>
          <w:numId w:val="14"/>
        </w:numPr>
        <w:tabs>
          <w:tab w:val="left" w:pos="643"/>
        </w:tabs>
        <w:spacing w:line="240" w:lineRule="auto"/>
        <w:rPr>
          <w:rFonts w:eastAsia="Times New Roman"/>
          <w:color w:val="1F1F1F"/>
        </w:rPr>
      </w:pPr>
      <w:r w:rsidRPr="00B369F4">
        <w:rPr>
          <w:rFonts w:eastAsia="Times New Roman"/>
          <w:color w:val="1F1F1F"/>
        </w:rPr>
        <w:t>формирование представлений о математике, как части общечеловече</w:t>
      </w:r>
      <w:r w:rsidRPr="00B369F4">
        <w:rPr>
          <w:rFonts w:eastAsia="Times New Roman"/>
          <w:color w:val="1F1F1F"/>
        </w:rPr>
        <w:softHyphen/>
        <w:t>ской культуры, о значимости математики в раз</w:t>
      </w:r>
      <w:r w:rsidRPr="00B369F4">
        <w:rPr>
          <w:rFonts w:eastAsia="Times New Roman"/>
          <w:color w:val="1F1F1F"/>
        </w:rPr>
        <w:softHyphen/>
        <w:t>витии цивилизации и современ</w:t>
      </w:r>
      <w:r w:rsidRPr="00B369F4">
        <w:rPr>
          <w:rFonts w:eastAsia="Times New Roman"/>
          <w:color w:val="1F1F1F"/>
        </w:rPr>
        <w:softHyphen/>
        <w:t>ного общества;</w:t>
      </w:r>
    </w:p>
    <w:p w:rsidR="00010DA9" w:rsidRPr="00B369F4" w:rsidRDefault="00010DA9" w:rsidP="00010DA9">
      <w:pPr>
        <w:pStyle w:val="Style19"/>
        <w:widowControl/>
        <w:numPr>
          <w:ilvl w:val="0"/>
          <w:numId w:val="14"/>
        </w:numPr>
        <w:tabs>
          <w:tab w:val="left" w:pos="643"/>
        </w:tabs>
        <w:spacing w:line="240" w:lineRule="auto"/>
        <w:rPr>
          <w:rFonts w:eastAsia="Times New Roman"/>
          <w:color w:val="1F1F1F"/>
        </w:rPr>
      </w:pPr>
      <w:r w:rsidRPr="00B369F4">
        <w:rPr>
          <w:rFonts w:eastAsia="Times New Roman"/>
          <w:color w:val="1F1F1F"/>
        </w:rPr>
        <w:t>развитие логического и критического мышления, куль</w:t>
      </w:r>
      <w:r w:rsidRPr="00B369F4">
        <w:rPr>
          <w:rFonts w:eastAsia="Times New Roman"/>
          <w:color w:val="1F1F1F"/>
        </w:rPr>
        <w:softHyphen/>
        <w:t>туры речи, способно</w:t>
      </w:r>
      <w:r w:rsidRPr="00B369F4">
        <w:rPr>
          <w:rFonts w:eastAsia="Times New Roman"/>
          <w:color w:val="1F1F1F"/>
        </w:rPr>
        <w:softHyphen/>
        <w:t>сти к умствен</w:t>
      </w:r>
      <w:r w:rsidRPr="00B369F4">
        <w:rPr>
          <w:rFonts w:eastAsia="Times New Roman"/>
          <w:color w:val="1F1F1F"/>
        </w:rPr>
        <w:softHyphen/>
        <w:t>ному эксперименту;</w:t>
      </w:r>
    </w:p>
    <w:p w:rsidR="00010DA9" w:rsidRPr="00B369F4" w:rsidRDefault="00010DA9" w:rsidP="00010DA9">
      <w:pPr>
        <w:pStyle w:val="Style19"/>
        <w:widowControl/>
        <w:numPr>
          <w:ilvl w:val="0"/>
          <w:numId w:val="14"/>
        </w:numPr>
        <w:tabs>
          <w:tab w:val="left" w:pos="643"/>
        </w:tabs>
        <w:spacing w:line="240" w:lineRule="auto"/>
        <w:rPr>
          <w:rFonts w:eastAsia="Times New Roman"/>
          <w:color w:val="1F1F1F"/>
        </w:rPr>
      </w:pPr>
      <w:r w:rsidRPr="00B369F4">
        <w:rPr>
          <w:rFonts w:eastAsia="Times New Roman"/>
          <w:color w:val="1F1F1F"/>
        </w:rPr>
        <w:t>формирование интеллектуальной честности и объектив</w:t>
      </w:r>
      <w:r w:rsidRPr="00B369F4">
        <w:rPr>
          <w:rFonts w:eastAsia="Times New Roman"/>
          <w:color w:val="1F1F1F"/>
        </w:rPr>
        <w:softHyphen/>
        <w:t>ности, способно</w:t>
      </w:r>
      <w:r w:rsidRPr="00B369F4">
        <w:rPr>
          <w:rFonts w:eastAsia="Times New Roman"/>
          <w:color w:val="1F1F1F"/>
        </w:rPr>
        <w:softHyphen/>
        <w:t>сти к преодоле</w:t>
      </w:r>
      <w:r w:rsidRPr="00B369F4">
        <w:rPr>
          <w:rFonts w:eastAsia="Times New Roman"/>
          <w:color w:val="1F1F1F"/>
        </w:rPr>
        <w:softHyphen/>
        <w:t>нию мыслительных стереоти</w:t>
      </w:r>
      <w:r w:rsidRPr="00B369F4">
        <w:rPr>
          <w:rFonts w:eastAsia="Times New Roman"/>
          <w:color w:val="1F1F1F"/>
        </w:rPr>
        <w:softHyphen/>
        <w:t>пов, вытекающих из обыденного опыта;</w:t>
      </w:r>
    </w:p>
    <w:p w:rsidR="00010DA9" w:rsidRPr="00B369F4" w:rsidRDefault="00010DA9" w:rsidP="00010DA9">
      <w:pPr>
        <w:pStyle w:val="Style19"/>
        <w:widowControl/>
        <w:numPr>
          <w:ilvl w:val="0"/>
          <w:numId w:val="14"/>
        </w:numPr>
        <w:tabs>
          <w:tab w:val="left" w:pos="643"/>
        </w:tabs>
        <w:spacing w:line="240" w:lineRule="auto"/>
        <w:rPr>
          <w:rFonts w:eastAsia="Times New Roman"/>
          <w:color w:val="1F1F1F"/>
        </w:rPr>
      </w:pPr>
      <w:r w:rsidRPr="00B369F4">
        <w:rPr>
          <w:rFonts w:eastAsia="Times New Roman"/>
          <w:color w:val="1F1F1F"/>
        </w:rPr>
        <w:t>воспитание качеств личности, обеспечивающих соци</w:t>
      </w:r>
      <w:r w:rsidRPr="00B369F4">
        <w:rPr>
          <w:rFonts w:eastAsia="Times New Roman"/>
          <w:color w:val="1F1F1F"/>
        </w:rPr>
        <w:softHyphen/>
        <w:t>альную мобиль</w:t>
      </w:r>
      <w:r w:rsidRPr="00B369F4">
        <w:rPr>
          <w:rFonts w:eastAsia="Times New Roman"/>
          <w:color w:val="1F1F1F"/>
        </w:rPr>
        <w:softHyphen/>
        <w:t>ность, способ</w:t>
      </w:r>
      <w:r w:rsidRPr="00B369F4">
        <w:rPr>
          <w:rFonts w:eastAsia="Times New Roman"/>
          <w:color w:val="1F1F1F"/>
        </w:rPr>
        <w:softHyphen/>
        <w:t>ность принимать самостоятель</w:t>
      </w:r>
      <w:r w:rsidRPr="00B369F4">
        <w:rPr>
          <w:rFonts w:eastAsia="Times New Roman"/>
          <w:color w:val="1F1F1F"/>
        </w:rPr>
        <w:softHyphen/>
        <w:t>ные решения;</w:t>
      </w:r>
    </w:p>
    <w:p w:rsidR="00010DA9" w:rsidRPr="00B369F4" w:rsidRDefault="00010DA9" w:rsidP="00010DA9">
      <w:pPr>
        <w:pStyle w:val="Style19"/>
        <w:widowControl/>
        <w:numPr>
          <w:ilvl w:val="0"/>
          <w:numId w:val="14"/>
        </w:numPr>
        <w:tabs>
          <w:tab w:val="left" w:pos="643"/>
        </w:tabs>
        <w:spacing w:line="240" w:lineRule="auto"/>
        <w:rPr>
          <w:rFonts w:eastAsia="Times New Roman"/>
          <w:color w:val="1F1F1F"/>
        </w:rPr>
      </w:pPr>
      <w:r w:rsidRPr="00B369F4">
        <w:rPr>
          <w:rFonts w:eastAsia="Times New Roman"/>
          <w:color w:val="1F1F1F"/>
        </w:rPr>
        <w:t>формирование качеств мышления, необходимых для адаптации в современ</w:t>
      </w:r>
      <w:r w:rsidRPr="00B369F4">
        <w:rPr>
          <w:rFonts w:eastAsia="Times New Roman"/>
          <w:color w:val="1F1F1F"/>
        </w:rPr>
        <w:softHyphen/>
        <w:t>ном информа</w:t>
      </w:r>
      <w:r w:rsidRPr="00B369F4">
        <w:rPr>
          <w:rFonts w:eastAsia="Times New Roman"/>
          <w:color w:val="1F1F1F"/>
        </w:rPr>
        <w:softHyphen/>
        <w:t>ционном обществе;</w:t>
      </w:r>
    </w:p>
    <w:p w:rsidR="00010DA9" w:rsidRPr="00B369F4" w:rsidRDefault="00010DA9" w:rsidP="00010DA9">
      <w:pPr>
        <w:pStyle w:val="Style19"/>
        <w:widowControl/>
        <w:numPr>
          <w:ilvl w:val="0"/>
          <w:numId w:val="14"/>
        </w:numPr>
        <w:tabs>
          <w:tab w:val="left" w:pos="643"/>
        </w:tabs>
        <w:spacing w:line="240" w:lineRule="auto"/>
        <w:rPr>
          <w:rFonts w:eastAsia="Times New Roman"/>
          <w:color w:val="1F1F1F"/>
        </w:rPr>
      </w:pPr>
      <w:r w:rsidRPr="00B369F4">
        <w:rPr>
          <w:rFonts w:eastAsia="Times New Roman"/>
          <w:color w:val="1F1F1F"/>
        </w:rPr>
        <w:t>развитие интереса к математическому творчеству и ма</w:t>
      </w:r>
      <w:r w:rsidRPr="00B369F4">
        <w:rPr>
          <w:rFonts w:eastAsia="Times New Roman"/>
          <w:color w:val="1F1F1F"/>
        </w:rPr>
        <w:softHyphen/>
        <w:t>тематических способ</w:t>
      </w:r>
      <w:r w:rsidRPr="00B369F4">
        <w:rPr>
          <w:rFonts w:eastAsia="Times New Roman"/>
          <w:color w:val="1F1F1F"/>
        </w:rPr>
        <w:softHyphen/>
        <w:t>ностей;</w:t>
      </w:r>
    </w:p>
    <w:p w:rsidR="00010DA9" w:rsidRPr="00B369F4" w:rsidRDefault="00010DA9" w:rsidP="00010DA9">
      <w:pPr>
        <w:pStyle w:val="Style13"/>
        <w:widowControl/>
        <w:tabs>
          <w:tab w:val="left" w:pos="643"/>
        </w:tabs>
        <w:ind w:left="355"/>
        <w:rPr>
          <w:rFonts w:eastAsia="Times New Roman"/>
          <w:i/>
          <w:iCs/>
          <w:color w:val="1F1F1F"/>
        </w:rPr>
      </w:pPr>
      <w:r w:rsidRPr="00B369F4">
        <w:rPr>
          <w:rFonts w:eastAsia="Times New Roman"/>
          <w:color w:val="1F1F1F"/>
        </w:rPr>
        <w:t xml:space="preserve">II </w:t>
      </w:r>
      <w:r w:rsidRPr="00B369F4">
        <w:rPr>
          <w:rFonts w:eastAsia="Times New Roman"/>
          <w:color w:val="1F1F1F"/>
        </w:rPr>
        <w:tab/>
      </w:r>
      <w:r w:rsidRPr="00B369F4">
        <w:rPr>
          <w:rFonts w:eastAsia="Times New Roman"/>
          <w:i/>
          <w:iCs/>
          <w:color w:val="1F1F1F"/>
        </w:rPr>
        <w:t>В метапредметном направлении:</w:t>
      </w:r>
    </w:p>
    <w:p w:rsidR="00010DA9" w:rsidRDefault="00010DA9" w:rsidP="00010DA9">
      <w:pPr>
        <w:pStyle w:val="Style19"/>
        <w:widowControl/>
        <w:numPr>
          <w:ilvl w:val="0"/>
          <w:numId w:val="14"/>
        </w:numPr>
        <w:tabs>
          <w:tab w:val="left" w:pos="643"/>
        </w:tabs>
        <w:spacing w:line="240" w:lineRule="auto"/>
        <w:rPr>
          <w:rFonts w:eastAsia="Times New Roman"/>
          <w:color w:val="1F1F1F"/>
        </w:rPr>
      </w:pPr>
      <w:r w:rsidRPr="00B369F4">
        <w:rPr>
          <w:rFonts w:eastAsia="Times New Roman"/>
          <w:color w:val="1F1F1F"/>
        </w:rPr>
        <w:t>развитие представлений о математике как форме опи</w:t>
      </w:r>
      <w:r w:rsidRPr="00B369F4">
        <w:rPr>
          <w:rFonts w:eastAsia="Times New Roman"/>
          <w:color w:val="1F1F1F"/>
        </w:rPr>
        <w:softHyphen/>
        <w:t>сания и методе позна</w:t>
      </w:r>
      <w:r w:rsidRPr="00B369F4">
        <w:rPr>
          <w:rFonts w:eastAsia="Times New Roman"/>
          <w:color w:val="1F1F1F"/>
        </w:rPr>
        <w:softHyphen/>
        <w:t>ния действи</w:t>
      </w:r>
      <w:r w:rsidRPr="00B369F4">
        <w:rPr>
          <w:rFonts w:eastAsia="Times New Roman"/>
          <w:color w:val="1F1F1F"/>
        </w:rPr>
        <w:softHyphen/>
        <w:t>тельности, создание условий для приобретения первоначаль</w:t>
      </w:r>
      <w:r w:rsidRPr="00B369F4">
        <w:rPr>
          <w:rFonts w:eastAsia="Times New Roman"/>
          <w:color w:val="1F1F1F"/>
        </w:rPr>
        <w:softHyphen/>
        <w:t>ного опыта математиче</w:t>
      </w:r>
      <w:r w:rsidRPr="00B369F4">
        <w:rPr>
          <w:rFonts w:eastAsia="Times New Roman"/>
          <w:color w:val="1F1F1F"/>
        </w:rPr>
        <w:softHyphen/>
        <w:t>ского моделирования;</w:t>
      </w:r>
      <w:r w:rsidRPr="00D3724F">
        <w:rPr>
          <w:rFonts w:eastAsia="Times New Roman"/>
          <w:color w:val="1F1F1F"/>
        </w:rPr>
        <w:t>формирование общих способов интеллектуальной дея</w:t>
      </w:r>
      <w:r w:rsidRPr="00D3724F">
        <w:rPr>
          <w:rFonts w:eastAsia="Times New Roman"/>
          <w:color w:val="1F1F1F"/>
        </w:rPr>
        <w:softHyphen/>
        <w:t>тельности, характер</w:t>
      </w:r>
      <w:r w:rsidRPr="00D3724F">
        <w:rPr>
          <w:rFonts w:eastAsia="Times New Roman"/>
          <w:color w:val="1F1F1F"/>
        </w:rPr>
        <w:softHyphen/>
        <w:t>ныхдля мате</w:t>
      </w:r>
      <w:r w:rsidRPr="00D3724F">
        <w:rPr>
          <w:rFonts w:eastAsia="Times New Roman"/>
          <w:color w:val="1F1F1F"/>
        </w:rPr>
        <w:softHyphen/>
        <w:t>матики и  являющихся осно</w:t>
      </w:r>
      <w:r w:rsidRPr="00D3724F">
        <w:rPr>
          <w:rFonts w:eastAsia="Times New Roman"/>
          <w:color w:val="1F1F1F"/>
        </w:rPr>
        <w:softHyphen/>
        <w:t>вой познавательной куль</w:t>
      </w:r>
      <w:r w:rsidRPr="00D3724F">
        <w:rPr>
          <w:rFonts w:eastAsia="Times New Roman"/>
          <w:color w:val="1F1F1F"/>
        </w:rPr>
        <w:softHyphen/>
        <w:t>туры, значимой для различных сфер для</w:t>
      </w:r>
    </w:p>
    <w:p w:rsidR="00010DA9" w:rsidRPr="00D3724F" w:rsidRDefault="00010DA9" w:rsidP="00010DA9">
      <w:pPr>
        <w:pStyle w:val="Style19"/>
        <w:widowControl/>
        <w:numPr>
          <w:ilvl w:val="0"/>
          <w:numId w:val="14"/>
        </w:numPr>
        <w:tabs>
          <w:tab w:val="left" w:pos="643"/>
        </w:tabs>
        <w:spacing w:line="240" w:lineRule="auto"/>
        <w:rPr>
          <w:rFonts w:eastAsia="Times New Roman"/>
          <w:color w:val="1F1F1F"/>
        </w:rPr>
      </w:pPr>
      <w:r w:rsidRPr="00D3724F">
        <w:rPr>
          <w:rFonts w:eastAsia="Times New Roman"/>
          <w:color w:val="1F1F1F"/>
        </w:rPr>
        <w:lastRenderedPageBreak/>
        <w:t xml:space="preserve"> различных сфер человеческой деятельности;</w:t>
      </w:r>
    </w:p>
    <w:p w:rsidR="00010DA9" w:rsidRPr="00EF1C5A" w:rsidRDefault="00010DA9" w:rsidP="00010DA9">
      <w:pPr>
        <w:pStyle w:val="Style13"/>
        <w:widowControl/>
        <w:tabs>
          <w:tab w:val="left" w:pos="643"/>
        </w:tabs>
        <w:ind w:left="355"/>
        <w:rPr>
          <w:rFonts w:eastAsia="Times New Roman"/>
          <w:color w:val="1F1F1F"/>
          <w:sz w:val="8"/>
          <w:szCs w:val="8"/>
        </w:rPr>
      </w:pPr>
    </w:p>
    <w:p w:rsidR="00010DA9" w:rsidRDefault="00010DA9" w:rsidP="00010DA9">
      <w:pPr>
        <w:pStyle w:val="Style13"/>
        <w:widowControl/>
        <w:tabs>
          <w:tab w:val="left" w:pos="643"/>
        </w:tabs>
        <w:ind w:left="355"/>
        <w:rPr>
          <w:rFonts w:eastAsia="Times New Roman"/>
          <w:color w:val="1F1F1F"/>
        </w:rPr>
      </w:pPr>
    </w:p>
    <w:p w:rsidR="00010DA9" w:rsidRDefault="00010DA9" w:rsidP="00010DA9">
      <w:pPr>
        <w:pStyle w:val="Style13"/>
        <w:widowControl/>
        <w:tabs>
          <w:tab w:val="left" w:pos="643"/>
        </w:tabs>
        <w:ind w:left="355"/>
        <w:rPr>
          <w:rFonts w:eastAsia="Times New Roman"/>
          <w:color w:val="1F1F1F"/>
        </w:rPr>
      </w:pPr>
    </w:p>
    <w:p w:rsidR="00010DA9" w:rsidRPr="00B369F4" w:rsidRDefault="00010DA9" w:rsidP="00010DA9">
      <w:pPr>
        <w:pStyle w:val="Style13"/>
        <w:widowControl/>
        <w:tabs>
          <w:tab w:val="left" w:pos="643"/>
        </w:tabs>
        <w:ind w:left="355"/>
        <w:rPr>
          <w:rFonts w:eastAsia="Times New Roman"/>
          <w:i/>
          <w:iCs/>
          <w:color w:val="1F1F1F"/>
        </w:rPr>
      </w:pPr>
      <w:r w:rsidRPr="00B369F4">
        <w:rPr>
          <w:rFonts w:eastAsia="Times New Roman"/>
          <w:color w:val="1F1F1F"/>
        </w:rPr>
        <w:t>III  В</w:t>
      </w:r>
      <w:r w:rsidRPr="00B369F4">
        <w:rPr>
          <w:rFonts w:eastAsia="Times New Roman"/>
          <w:i/>
          <w:iCs/>
          <w:color w:val="1F1F1F"/>
        </w:rPr>
        <w:t xml:space="preserve"> предметном направлении:</w:t>
      </w:r>
    </w:p>
    <w:p w:rsidR="00010DA9" w:rsidRPr="00B369F4" w:rsidRDefault="00010DA9" w:rsidP="00010DA9">
      <w:pPr>
        <w:pStyle w:val="Style19"/>
        <w:widowControl/>
        <w:tabs>
          <w:tab w:val="left" w:pos="643"/>
        </w:tabs>
        <w:spacing w:line="240" w:lineRule="auto"/>
        <w:rPr>
          <w:rFonts w:eastAsia="Times New Roman"/>
          <w:color w:val="1F1F1F"/>
        </w:rPr>
      </w:pPr>
      <w:r w:rsidRPr="00B369F4">
        <w:rPr>
          <w:rFonts w:eastAsia="Times New Roman"/>
          <w:color w:val="1F1F1F"/>
        </w:rPr>
        <w:t>•</w:t>
      </w:r>
      <w:r w:rsidRPr="00B369F4">
        <w:rPr>
          <w:rFonts w:eastAsia="Times New Roman"/>
          <w:color w:val="1F1F1F"/>
        </w:rPr>
        <w:tab/>
        <w:t>овладение математическими знаниями и умениями, не</w:t>
      </w:r>
      <w:r w:rsidRPr="00B369F4">
        <w:rPr>
          <w:rFonts w:eastAsia="Times New Roman"/>
          <w:color w:val="1F1F1F"/>
        </w:rPr>
        <w:softHyphen/>
        <w:t>обходимыми для про</w:t>
      </w:r>
      <w:r w:rsidRPr="00B369F4">
        <w:rPr>
          <w:rFonts w:eastAsia="Times New Roman"/>
          <w:color w:val="1F1F1F"/>
        </w:rPr>
        <w:softHyphen/>
        <w:t>долже</w:t>
      </w:r>
      <w:r w:rsidRPr="00B369F4">
        <w:rPr>
          <w:rFonts w:eastAsia="Times New Roman"/>
          <w:color w:val="1F1F1F"/>
        </w:rPr>
        <w:softHyphen/>
        <w:t>ния образования, изучения смеж</w:t>
      </w:r>
      <w:r w:rsidRPr="00B369F4">
        <w:rPr>
          <w:rFonts w:eastAsia="Times New Roman"/>
          <w:color w:val="1F1F1F"/>
        </w:rPr>
        <w:softHyphen/>
        <w:t>ных дисциплин, применения в повсе</w:t>
      </w:r>
      <w:r w:rsidRPr="00B369F4">
        <w:rPr>
          <w:rFonts w:eastAsia="Times New Roman"/>
          <w:color w:val="1F1F1F"/>
        </w:rPr>
        <w:softHyphen/>
        <w:t>дневной жизни;</w:t>
      </w:r>
    </w:p>
    <w:p w:rsidR="00010DA9" w:rsidRPr="00B369F4" w:rsidRDefault="00010DA9" w:rsidP="00010DA9">
      <w:pPr>
        <w:pStyle w:val="Style19"/>
        <w:widowControl/>
        <w:spacing w:line="240" w:lineRule="auto"/>
        <w:rPr>
          <w:rFonts w:eastAsia="Times New Roman"/>
          <w:color w:val="1F1F1F"/>
        </w:rPr>
      </w:pPr>
      <w:r w:rsidRPr="00B369F4">
        <w:rPr>
          <w:rFonts w:eastAsia="Times New Roman"/>
          <w:color w:val="1F1F1F"/>
        </w:rPr>
        <w:t>• создание фундамента для математического развития, формирования меха</w:t>
      </w:r>
      <w:r w:rsidRPr="00B369F4">
        <w:rPr>
          <w:rFonts w:eastAsia="Times New Roman"/>
          <w:color w:val="1F1F1F"/>
        </w:rPr>
        <w:softHyphen/>
        <w:t>низмов мышле</w:t>
      </w:r>
      <w:r w:rsidRPr="00B369F4">
        <w:rPr>
          <w:rFonts w:eastAsia="Times New Roman"/>
          <w:color w:val="1F1F1F"/>
        </w:rPr>
        <w:softHyphen/>
        <w:t>ния, характерных для мате</w:t>
      </w:r>
      <w:r w:rsidRPr="00B369F4">
        <w:rPr>
          <w:rFonts w:eastAsia="Times New Roman"/>
          <w:color w:val="1F1F1F"/>
        </w:rPr>
        <w:softHyphen/>
        <w:t>матической деятельности.</w:t>
      </w:r>
    </w:p>
    <w:p w:rsidR="00010DA9" w:rsidRPr="00B369F4" w:rsidRDefault="00010DA9" w:rsidP="00010DA9">
      <w:pPr>
        <w:contextualSpacing/>
        <w:jc w:val="both"/>
        <w:rPr>
          <w:b/>
          <w:color w:val="1F1F1F"/>
        </w:rPr>
      </w:pPr>
      <w:r w:rsidRPr="00B369F4">
        <w:rPr>
          <w:b/>
          <w:color w:val="1F1F1F"/>
        </w:rPr>
        <w:t xml:space="preserve">       Задачи:</w:t>
      </w:r>
    </w:p>
    <w:p w:rsidR="00010DA9" w:rsidRPr="00B369F4" w:rsidRDefault="00010DA9" w:rsidP="00010DA9">
      <w:pPr>
        <w:numPr>
          <w:ilvl w:val="0"/>
          <w:numId w:val="15"/>
        </w:numPr>
        <w:ind w:left="709"/>
        <w:contextualSpacing/>
        <w:jc w:val="both"/>
        <w:rPr>
          <w:color w:val="1F1F1F"/>
        </w:rPr>
      </w:pPr>
      <w:r w:rsidRPr="00B369F4">
        <w:rPr>
          <w:color w:val="1F1F1F"/>
        </w:rPr>
        <w:t>овладеть системой математических знаний и умений, необходимых для применения в практической деятельности, изучении смежных дисциплин;</w:t>
      </w:r>
    </w:p>
    <w:p w:rsidR="00010DA9" w:rsidRPr="00B369F4" w:rsidRDefault="00010DA9" w:rsidP="00010DA9">
      <w:pPr>
        <w:numPr>
          <w:ilvl w:val="0"/>
          <w:numId w:val="15"/>
        </w:numPr>
        <w:ind w:left="709"/>
        <w:contextualSpacing/>
        <w:jc w:val="both"/>
        <w:rPr>
          <w:color w:val="1F1F1F"/>
        </w:rPr>
      </w:pPr>
      <w:r w:rsidRPr="00B369F4">
        <w:rPr>
          <w:color w:val="1F1F1F"/>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010DA9" w:rsidRPr="00B369F4" w:rsidRDefault="00010DA9" w:rsidP="00010DA9">
      <w:pPr>
        <w:numPr>
          <w:ilvl w:val="0"/>
          <w:numId w:val="15"/>
        </w:numPr>
        <w:ind w:left="709"/>
        <w:contextualSpacing/>
        <w:jc w:val="both"/>
        <w:rPr>
          <w:color w:val="1F1F1F"/>
        </w:rPr>
      </w:pPr>
      <w:r w:rsidRPr="00B369F4">
        <w:rPr>
          <w:color w:val="1F1F1F"/>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010DA9" w:rsidRPr="00B369F4" w:rsidRDefault="00010DA9" w:rsidP="00010DA9">
      <w:pPr>
        <w:numPr>
          <w:ilvl w:val="0"/>
          <w:numId w:val="15"/>
        </w:numPr>
        <w:ind w:left="709"/>
        <w:contextualSpacing/>
        <w:jc w:val="both"/>
        <w:rPr>
          <w:color w:val="1F1F1F"/>
        </w:rPr>
      </w:pPr>
      <w:r w:rsidRPr="00B369F4">
        <w:rPr>
          <w:color w:val="1F1F1F"/>
        </w:rPr>
        <w:t>воспитывать культуру личности, отношение к математики как части общечеловеческой культуры, играющей особую роль в общественном развитии.</w:t>
      </w:r>
    </w:p>
    <w:p w:rsidR="00010DA9" w:rsidRPr="00B369F4" w:rsidRDefault="00010DA9" w:rsidP="00010DA9">
      <w:pPr>
        <w:ind w:left="709"/>
        <w:contextualSpacing/>
        <w:jc w:val="both"/>
        <w:rPr>
          <w:color w:val="1F1F1F"/>
        </w:rPr>
      </w:pPr>
    </w:p>
    <w:p w:rsidR="00010DA9" w:rsidRPr="00B369F4" w:rsidRDefault="00010DA9" w:rsidP="00010DA9">
      <w:pPr>
        <w:pStyle w:val="Style27"/>
        <w:widowControl/>
        <w:spacing w:line="240" w:lineRule="auto"/>
        <w:ind w:firstLine="341"/>
        <w:jc w:val="center"/>
        <w:rPr>
          <w:rFonts w:eastAsia="Times New Roman"/>
          <w:b/>
          <w:color w:val="1F1F1F"/>
        </w:rPr>
      </w:pPr>
      <w:r w:rsidRPr="00B369F4">
        <w:rPr>
          <w:rFonts w:eastAsia="Times New Roman"/>
          <w:b/>
          <w:color w:val="1F1F1F"/>
        </w:rPr>
        <w:t>Место предмета в базисном учебном  плане</w:t>
      </w:r>
    </w:p>
    <w:p w:rsidR="00010DA9" w:rsidRPr="00B369F4" w:rsidRDefault="00010DA9" w:rsidP="00010DA9">
      <w:pPr>
        <w:pStyle w:val="Style27"/>
        <w:widowControl/>
        <w:spacing w:line="240" w:lineRule="auto"/>
        <w:ind w:firstLine="341"/>
        <w:jc w:val="center"/>
        <w:rPr>
          <w:rFonts w:eastAsia="Times New Roman"/>
          <w:color w:val="1F1F1F"/>
        </w:rPr>
      </w:pPr>
    </w:p>
    <w:p w:rsidR="00010DA9" w:rsidRPr="00B369F4" w:rsidRDefault="00010DA9" w:rsidP="00010DA9">
      <w:pPr>
        <w:pStyle w:val="Style3"/>
        <w:widowControl/>
        <w:spacing w:line="240" w:lineRule="auto"/>
        <w:ind w:firstLine="0"/>
        <w:rPr>
          <w:rFonts w:eastAsia="Times New Roman"/>
          <w:color w:val="1F1F1F"/>
        </w:rPr>
      </w:pPr>
      <w:r w:rsidRPr="00B369F4">
        <w:rPr>
          <w:rFonts w:eastAsia="Times New Roman"/>
          <w:color w:val="1F1F1F"/>
        </w:rPr>
        <w:t xml:space="preserve">    Базисный учебный (образовательный) план на изучение математики в основ</w:t>
      </w:r>
      <w:r w:rsidRPr="00B369F4">
        <w:rPr>
          <w:rFonts w:eastAsia="Times New Roman"/>
          <w:color w:val="1F1F1F"/>
        </w:rPr>
        <w:softHyphen/>
        <w:t>ной школе отводит 5 учебных часов в не</w:t>
      </w:r>
      <w:r w:rsidRPr="00B369F4">
        <w:rPr>
          <w:rFonts w:eastAsia="Times New Roman"/>
          <w:color w:val="1F1F1F"/>
        </w:rPr>
        <w:softHyphen/>
        <w:t xml:space="preserve">делю в течение </w:t>
      </w:r>
      <w:r>
        <w:rPr>
          <w:rFonts w:eastAsia="Times New Roman"/>
          <w:color w:val="1F1F1F"/>
        </w:rPr>
        <w:t>каждого года обучения, всего 850</w:t>
      </w:r>
      <w:r w:rsidRPr="00B369F4">
        <w:rPr>
          <w:rFonts w:eastAsia="Times New Roman"/>
          <w:color w:val="1F1F1F"/>
        </w:rPr>
        <w:t xml:space="preserve"> уроков.  </w:t>
      </w:r>
      <w:r>
        <w:rPr>
          <w:rFonts w:eastAsia="Times New Roman"/>
          <w:color w:val="1F1F1F"/>
        </w:rPr>
        <w:t xml:space="preserve"> </w:t>
      </w:r>
    </w:p>
    <w:p w:rsidR="00010DA9" w:rsidRPr="00B369F4" w:rsidRDefault="00010DA9" w:rsidP="00010DA9">
      <w:pPr>
        <w:pStyle w:val="Style3"/>
        <w:widowControl/>
        <w:spacing w:line="240" w:lineRule="auto"/>
        <w:ind w:firstLine="0"/>
        <w:rPr>
          <w:rFonts w:eastAsia="Times New Roman"/>
          <w:color w:val="1F1F1F"/>
        </w:rPr>
      </w:pPr>
      <w:r w:rsidRPr="00B369F4">
        <w:rPr>
          <w:rFonts w:eastAsia="Times New Roman"/>
          <w:color w:val="1F1F1F"/>
        </w:rPr>
        <w:t xml:space="preserve">   Согласно базисного учебного плана в 5—6 клас</w:t>
      </w:r>
      <w:r w:rsidRPr="00B369F4">
        <w:rPr>
          <w:rFonts w:eastAsia="Times New Roman"/>
          <w:color w:val="1F1F1F"/>
        </w:rPr>
        <w:softHyphen/>
        <w:t>сах изуча</w:t>
      </w:r>
      <w:r w:rsidRPr="00B369F4">
        <w:rPr>
          <w:rFonts w:eastAsia="Times New Roman"/>
          <w:color w:val="1F1F1F"/>
        </w:rPr>
        <w:softHyphen/>
        <w:t>ется предмет «Математика» (инте</w:t>
      </w:r>
      <w:r w:rsidRPr="00B369F4">
        <w:rPr>
          <w:rFonts w:eastAsia="Times New Roman"/>
          <w:color w:val="1F1F1F"/>
        </w:rPr>
        <w:softHyphen/>
        <w:t>грированный предмет), в 7—9 классах - «Математика» (включающий разделы «Алгебра» и «Геометрия»)</w:t>
      </w:r>
    </w:p>
    <w:p w:rsidR="00010DA9" w:rsidRPr="00B369F4" w:rsidRDefault="00010DA9" w:rsidP="00010DA9">
      <w:pPr>
        <w:pStyle w:val="Style3"/>
        <w:widowControl/>
        <w:spacing w:line="240" w:lineRule="auto"/>
        <w:ind w:firstLine="0"/>
        <w:rPr>
          <w:rFonts w:eastAsia="Times New Roman"/>
          <w:color w:val="1F1F1F"/>
        </w:rPr>
      </w:pPr>
      <w:r w:rsidRPr="00B369F4">
        <w:rPr>
          <w:rFonts w:eastAsia="Times New Roman"/>
          <w:color w:val="1F1F1F"/>
        </w:rPr>
        <w:t xml:space="preserve">   Предмет «Математика» в 5—6 классах включает арифмети</w:t>
      </w:r>
      <w:r w:rsidRPr="00B369F4">
        <w:rPr>
          <w:rFonts w:eastAsia="Times New Roman"/>
          <w:color w:val="1F1F1F"/>
        </w:rPr>
        <w:softHyphen/>
        <w:t>ческий мате</w:t>
      </w:r>
      <w:r w:rsidRPr="00B369F4">
        <w:rPr>
          <w:rFonts w:eastAsia="Times New Roman"/>
          <w:color w:val="1F1F1F"/>
        </w:rPr>
        <w:softHyphen/>
        <w:t>риал, элементы алгебры и геометрии, а также эле</w:t>
      </w:r>
      <w:r w:rsidRPr="00B369F4">
        <w:rPr>
          <w:rFonts w:eastAsia="Times New Roman"/>
          <w:color w:val="1F1F1F"/>
        </w:rPr>
        <w:softHyphen/>
        <w:t>менты вероятностно-статистиче</w:t>
      </w:r>
      <w:r w:rsidRPr="00B369F4">
        <w:rPr>
          <w:rFonts w:eastAsia="Times New Roman"/>
          <w:color w:val="1F1F1F"/>
        </w:rPr>
        <w:softHyphen/>
        <w:t>ской линии.</w:t>
      </w:r>
    </w:p>
    <w:p w:rsidR="00010DA9" w:rsidRPr="00B369F4" w:rsidRDefault="00010DA9" w:rsidP="00010DA9">
      <w:pPr>
        <w:pStyle w:val="Style3"/>
        <w:widowControl/>
        <w:spacing w:line="240" w:lineRule="auto"/>
        <w:ind w:firstLine="0"/>
        <w:rPr>
          <w:rFonts w:eastAsia="Times New Roman"/>
          <w:color w:val="1F1F1F"/>
        </w:rPr>
      </w:pPr>
      <w:r w:rsidRPr="00B369F4">
        <w:rPr>
          <w:rFonts w:eastAsia="Times New Roman"/>
          <w:color w:val="1F1F1F"/>
        </w:rPr>
        <w:t xml:space="preserve">   Предмет «Математика» в 7 – 9 классах включает в себя некоторые вопросы арифметики, развивающие числовую линию 5–6 классов, алгебраический материал, элементарные функ</w:t>
      </w:r>
      <w:r w:rsidRPr="00B369F4">
        <w:rPr>
          <w:rFonts w:eastAsia="Times New Roman"/>
          <w:color w:val="1F1F1F"/>
        </w:rPr>
        <w:softHyphen/>
        <w:t>ции, элементы вероятностно-статистической линии, а также геометрический мате</w:t>
      </w:r>
      <w:r w:rsidRPr="00B369F4">
        <w:rPr>
          <w:rFonts w:eastAsia="Times New Roman"/>
          <w:color w:val="1F1F1F"/>
        </w:rPr>
        <w:softHyphen/>
        <w:t>риал, традиционно изучаются, евклидова геометрия, элементы векторной алгебры, геометриче</w:t>
      </w:r>
      <w:r w:rsidRPr="00B369F4">
        <w:rPr>
          <w:rFonts w:eastAsia="Times New Roman"/>
          <w:color w:val="1F1F1F"/>
        </w:rPr>
        <w:softHyphen/>
        <w:t xml:space="preserve">ские преобразования. </w:t>
      </w:r>
    </w:p>
    <w:p w:rsidR="00010DA9" w:rsidRPr="00B369F4" w:rsidRDefault="00010DA9" w:rsidP="00010DA9">
      <w:pPr>
        <w:pStyle w:val="Style3"/>
        <w:widowControl/>
        <w:spacing w:line="240" w:lineRule="auto"/>
        <w:ind w:firstLine="0"/>
        <w:rPr>
          <w:rFonts w:eastAsia="Times New Roman"/>
          <w:color w:val="1F1F1F"/>
        </w:rPr>
      </w:pPr>
      <w:r w:rsidRPr="00B369F4">
        <w:rPr>
          <w:rFonts w:eastAsia="Times New Roman"/>
          <w:color w:val="1F1F1F"/>
        </w:rPr>
        <w:t xml:space="preserve">   Раздел «Алгебра» включает некоторые вопросы арифме</w:t>
      </w:r>
      <w:r w:rsidRPr="00B369F4">
        <w:rPr>
          <w:rFonts w:eastAsia="Times New Roman"/>
          <w:color w:val="1F1F1F"/>
        </w:rPr>
        <w:softHyphen/>
        <w:t>тики, развиваю</w:t>
      </w:r>
      <w:r w:rsidRPr="00B369F4">
        <w:rPr>
          <w:rFonts w:eastAsia="Times New Roman"/>
          <w:color w:val="1F1F1F"/>
        </w:rPr>
        <w:softHyphen/>
        <w:t xml:space="preserve">щие числовую линию 5—6 классов, собственно алгебраический материал, элементарные функции. </w:t>
      </w:r>
    </w:p>
    <w:p w:rsidR="00010DA9" w:rsidRPr="00B369F4" w:rsidRDefault="00010DA9" w:rsidP="00010DA9">
      <w:pPr>
        <w:pStyle w:val="Style3"/>
        <w:widowControl/>
        <w:spacing w:line="240" w:lineRule="auto"/>
        <w:ind w:firstLine="0"/>
        <w:rPr>
          <w:rFonts w:eastAsia="Times New Roman"/>
          <w:color w:val="1F1F1F"/>
        </w:rPr>
      </w:pPr>
      <w:r w:rsidRPr="00B369F4">
        <w:rPr>
          <w:rFonts w:eastAsia="Times New Roman"/>
          <w:color w:val="1F1F1F"/>
        </w:rPr>
        <w:t xml:space="preserve">   В рамках учебного раздела «Геометрия» традиционно изучаются, евкли</w:t>
      </w:r>
      <w:r w:rsidRPr="00B369F4">
        <w:rPr>
          <w:rFonts w:eastAsia="Times New Roman"/>
          <w:color w:val="1F1F1F"/>
        </w:rPr>
        <w:softHyphen/>
        <w:t>дова геометрия, элементы векторной алгебры, геометрические преобразова</w:t>
      </w:r>
      <w:r w:rsidRPr="00B369F4">
        <w:rPr>
          <w:rFonts w:eastAsia="Times New Roman"/>
          <w:color w:val="1F1F1F"/>
        </w:rPr>
        <w:softHyphen/>
        <w:t>ния.</w:t>
      </w:r>
    </w:p>
    <w:p w:rsidR="00010DA9" w:rsidRPr="00B369F4" w:rsidRDefault="00010DA9" w:rsidP="00010DA9">
      <w:pPr>
        <w:spacing w:line="360" w:lineRule="auto"/>
        <w:ind w:firstLine="454"/>
        <w:jc w:val="center"/>
        <w:rPr>
          <w:b/>
        </w:rPr>
      </w:pPr>
      <w:r w:rsidRPr="00B369F4">
        <w:rPr>
          <w:b/>
        </w:rPr>
        <w:t>Оценка планируемых результатов</w:t>
      </w:r>
    </w:p>
    <w:p w:rsidR="00010DA9" w:rsidRPr="00B369F4" w:rsidRDefault="00010DA9" w:rsidP="00010DA9">
      <w:pPr>
        <w:ind w:firstLine="454"/>
        <w:jc w:val="both"/>
      </w:pPr>
      <w:r w:rsidRPr="00B369F4">
        <w:t>Система оценки достижения планируемых результатов освоения основной образователь</w:t>
      </w:r>
      <w:r w:rsidRPr="00B369F4">
        <w:softHyphen/>
        <w:t>ной программы</w:t>
      </w:r>
      <w:r w:rsidRPr="00B369F4">
        <w:rPr>
          <w:i/>
        </w:rPr>
        <w:t xml:space="preserve"> </w:t>
      </w:r>
      <w:r w:rsidRPr="00B369F4">
        <w:t xml:space="preserve">основного общего образования предполагает </w:t>
      </w:r>
      <w:r w:rsidRPr="00B369F4">
        <w:rPr>
          <w:b/>
          <w:i/>
        </w:rPr>
        <w:t>комплексный подход к оценке результатов</w:t>
      </w:r>
      <w:r w:rsidRPr="00B369F4">
        <w:rPr>
          <w:b/>
        </w:rPr>
        <w:t xml:space="preserve"> </w:t>
      </w:r>
      <w:r w:rsidRPr="00B369F4">
        <w:t>образования, позволяющий вести оценку достижения обучаю</w:t>
      </w:r>
      <w:r w:rsidRPr="00B369F4">
        <w:softHyphen/>
        <w:t xml:space="preserve">щимися всех трёх групп результатов образования: </w:t>
      </w:r>
      <w:r w:rsidRPr="00B369F4">
        <w:rPr>
          <w:b/>
          <w:i/>
        </w:rPr>
        <w:t>личностных, метапредмет</w:t>
      </w:r>
      <w:r w:rsidRPr="00B369F4">
        <w:rPr>
          <w:b/>
          <w:i/>
        </w:rPr>
        <w:softHyphen/>
        <w:t xml:space="preserve">ных </w:t>
      </w:r>
      <w:r w:rsidRPr="00B369F4">
        <w:t>и</w:t>
      </w:r>
      <w:r w:rsidRPr="00B369F4">
        <w:rPr>
          <w:b/>
          <w:i/>
        </w:rPr>
        <w:t xml:space="preserve"> предметных</w:t>
      </w:r>
      <w:r w:rsidRPr="00B369F4">
        <w:t>.</w:t>
      </w:r>
    </w:p>
    <w:p w:rsidR="00010DA9" w:rsidRPr="00B369F4" w:rsidRDefault="00010DA9" w:rsidP="00010DA9">
      <w:pPr>
        <w:ind w:firstLine="454"/>
        <w:jc w:val="both"/>
        <w:rPr>
          <w:bCs/>
        </w:rPr>
      </w:pPr>
      <w:r w:rsidRPr="00B369F4">
        <w:t xml:space="preserve">Система оценки предусматривает </w:t>
      </w:r>
      <w:r w:rsidRPr="00B369F4">
        <w:rPr>
          <w:b/>
          <w:bCs/>
          <w:i/>
        </w:rPr>
        <w:t>уровневый подход</w:t>
      </w:r>
      <w:r w:rsidRPr="00B369F4">
        <w:rPr>
          <w:bCs/>
          <w:i/>
        </w:rPr>
        <w:t xml:space="preserve"> </w:t>
      </w:r>
      <w:r w:rsidRPr="00B369F4">
        <w:rPr>
          <w:bCs/>
        </w:rPr>
        <w:t>к содержанию оценки и инструмента</w:t>
      </w:r>
      <w:r w:rsidRPr="00B369F4">
        <w:rPr>
          <w:bCs/>
        </w:rPr>
        <w:softHyphen/>
        <w:t>рию для оценки достижения планируемых результатов, а также к представле</w:t>
      </w:r>
      <w:r w:rsidRPr="00B369F4">
        <w:rPr>
          <w:bCs/>
        </w:rPr>
        <w:softHyphen/>
        <w:t>нию и интерпретации результатов измерений.</w:t>
      </w:r>
    </w:p>
    <w:p w:rsidR="00010DA9" w:rsidRPr="00B369F4" w:rsidRDefault="00010DA9" w:rsidP="00010DA9">
      <w:pPr>
        <w:ind w:firstLine="454"/>
        <w:jc w:val="both"/>
        <w:rPr>
          <w:bCs/>
        </w:rPr>
      </w:pPr>
      <w:r w:rsidRPr="00B369F4">
        <w:rPr>
          <w:bCs/>
        </w:rPr>
        <w:t>Одним из проявлений уровневого подхода является оценка индивидуальных образователь</w:t>
      </w:r>
      <w:r w:rsidRPr="00B369F4">
        <w:rPr>
          <w:bCs/>
        </w:rPr>
        <w:softHyphen/>
        <w:t>ных достижений на основе</w:t>
      </w:r>
      <w:r w:rsidRPr="00B369F4">
        <w:rPr>
          <w:bCs/>
          <w:i/>
        </w:rPr>
        <w:t xml:space="preserve"> </w:t>
      </w:r>
      <w:r w:rsidRPr="00B369F4">
        <w:rPr>
          <w:bCs/>
        </w:rPr>
        <w:t>«метода сложения», при котором фиксируется дости</w:t>
      </w:r>
      <w:r w:rsidRPr="00B369F4">
        <w:rPr>
          <w:bCs/>
        </w:rPr>
        <w:softHyphen/>
        <w:t>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w:t>
      </w:r>
      <w:r w:rsidRPr="00B369F4">
        <w:rPr>
          <w:bCs/>
        </w:rPr>
        <w:softHyphen/>
        <w:t>дуальные траектории движения с учётом зоны ближайшего развития, формировать положительную учебную и социальную мотивацию.</w:t>
      </w:r>
    </w:p>
    <w:p w:rsidR="00010DA9" w:rsidRDefault="00010DA9" w:rsidP="00010DA9">
      <w:pPr>
        <w:ind w:firstLine="454"/>
        <w:jc w:val="both"/>
        <w:rPr>
          <w:b/>
          <w:i/>
        </w:rPr>
      </w:pPr>
      <w:r w:rsidRPr="00B369F4">
        <w:t>Система оценки достижения планируемых результатов освоения основной образователь</w:t>
      </w:r>
      <w:r w:rsidRPr="00B369F4">
        <w:softHyphen/>
        <w:t>ной программы</w:t>
      </w:r>
      <w:r w:rsidRPr="00B369F4">
        <w:rPr>
          <w:i/>
        </w:rPr>
        <w:t xml:space="preserve"> </w:t>
      </w:r>
      <w:r w:rsidRPr="00B369F4">
        <w:t xml:space="preserve">основного общего образования предполагает </w:t>
      </w:r>
      <w:r w:rsidRPr="00B369F4">
        <w:rPr>
          <w:b/>
          <w:i/>
        </w:rPr>
        <w:t xml:space="preserve">комплексный подход к оценке </w:t>
      </w:r>
    </w:p>
    <w:p w:rsidR="00010DA9" w:rsidRDefault="00010DA9" w:rsidP="00010DA9">
      <w:pPr>
        <w:ind w:firstLine="454"/>
        <w:jc w:val="both"/>
      </w:pPr>
      <w:r w:rsidRPr="00B369F4">
        <w:rPr>
          <w:b/>
          <w:i/>
        </w:rPr>
        <w:t>результатов</w:t>
      </w:r>
      <w:r w:rsidRPr="00B369F4">
        <w:rPr>
          <w:b/>
        </w:rPr>
        <w:t xml:space="preserve"> </w:t>
      </w:r>
      <w:r w:rsidRPr="00B369F4">
        <w:t>образования, позволяющий вести оценку достижения обучаю</w:t>
      </w:r>
      <w:r w:rsidRPr="00B369F4">
        <w:softHyphen/>
        <w:t xml:space="preserve">щимися всех трёх групп результатов образования: </w:t>
      </w:r>
      <w:r w:rsidRPr="00B369F4">
        <w:rPr>
          <w:b/>
          <w:i/>
        </w:rPr>
        <w:t>личностных, метапредмет</w:t>
      </w:r>
      <w:r w:rsidRPr="00B369F4">
        <w:rPr>
          <w:b/>
          <w:i/>
        </w:rPr>
        <w:softHyphen/>
        <w:t xml:space="preserve">ных </w:t>
      </w:r>
      <w:r w:rsidRPr="00B369F4">
        <w:t>и</w:t>
      </w:r>
      <w:r w:rsidRPr="00B369F4">
        <w:rPr>
          <w:b/>
          <w:i/>
        </w:rPr>
        <w:t xml:space="preserve"> предметных</w:t>
      </w:r>
      <w:r w:rsidRPr="00B369F4">
        <w:t>.</w:t>
      </w:r>
    </w:p>
    <w:p w:rsidR="00010DA9" w:rsidRPr="006B497B" w:rsidRDefault="00010DA9" w:rsidP="00010DA9">
      <w:pPr>
        <w:ind w:firstLine="454"/>
        <w:jc w:val="both"/>
      </w:pPr>
    </w:p>
    <w:p w:rsidR="00010DA9" w:rsidRPr="00B369F4" w:rsidRDefault="00010DA9" w:rsidP="00010DA9">
      <w:pPr>
        <w:ind w:firstLine="454"/>
        <w:jc w:val="center"/>
        <w:outlineLvl w:val="0"/>
        <w:rPr>
          <w:b/>
        </w:rPr>
      </w:pPr>
      <w:r w:rsidRPr="00B369F4">
        <w:rPr>
          <w:b/>
        </w:rPr>
        <w:t> Особенности оценки предметных результатов</w:t>
      </w:r>
    </w:p>
    <w:p w:rsidR="00010DA9" w:rsidRPr="00B369F4" w:rsidRDefault="00010DA9" w:rsidP="00010DA9">
      <w:pPr>
        <w:ind w:firstLine="454"/>
        <w:jc w:val="both"/>
      </w:pPr>
      <w:r w:rsidRPr="00B369F4">
        <w:t>Оценка предметных результатов</w:t>
      </w:r>
      <w:r w:rsidRPr="00B369F4">
        <w:rPr>
          <w:b/>
        </w:rPr>
        <w:t xml:space="preserve"> </w:t>
      </w:r>
      <w:r w:rsidRPr="00B369F4">
        <w:rPr>
          <w:bCs/>
        </w:rPr>
        <w:t>представляет собой оценку достижения обучаю</w:t>
      </w:r>
      <w:r w:rsidRPr="00B369F4">
        <w:rPr>
          <w:bCs/>
        </w:rPr>
        <w:softHyphen/>
        <w:t xml:space="preserve">щимся </w:t>
      </w:r>
      <w:r w:rsidRPr="00B369F4">
        <w:t>планируемых результатов по отдельным предметам.</w:t>
      </w:r>
    </w:p>
    <w:p w:rsidR="00010DA9" w:rsidRPr="00B369F4" w:rsidRDefault="00010DA9" w:rsidP="00010DA9">
      <w:pPr>
        <w:ind w:firstLine="454"/>
        <w:jc w:val="both"/>
      </w:pPr>
      <w:r w:rsidRPr="00B369F4">
        <w:t>Формирование этих результатов обеспечивается за счёт основных компонентов образова</w:t>
      </w:r>
      <w:r w:rsidRPr="00B369F4">
        <w:softHyphen/>
        <w:t>тельного процесса — учебных предметов.</w:t>
      </w:r>
    </w:p>
    <w:p w:rsidR="00010DA9" w:rsidRPr="00B369F4" w:rsidRDefault="00010DA9" w:rsidP="00010DA9">
      <w:pPr>
        <w:ind w:firstLine="454"/>
        <w:jc w:val="both"/>
      </w:pPr>
      <w:r w:rsidRPr="00B369F4">
        <w:rPr>
          <w:bCs/>
          <w:iCs/>
        </w:rPr>
        <w:t xml:space="preserve">Основным </w:t>
      </w:r>
      <w:r w:rsidRPr="00B369F4">
        <w:rPr>
          <w:b/>
          <w:bCs/>
          <w:iCs/>
        </w:rPr>
        <w:t>объектом</w:t>
      </w:r>
      <w:r w:rsidRPr="00B369F4">
        <w:rPr>
          <w:bCs/>
          <w:iCs/>
        </w:rPr>
        <w:t xml:space="preserve"> оценки предметных результатов в соответствии с требованиями Стандарта является </w:t>
      </w:r>
      <w:r w:rsidRPr="00B369F4">
        <w:t>способность к решению учебно-познавательных и учебно-практиче</w:t>
      </w:r>
      <w:r w:rsidRPr="00B369F4">
        <w:softHyphen/>
        <w:t>ских задач, основанных на изучаемом учебном материале, с использованием способов дейст</w:t>
      </w:r>
      <w:r w:rsidRPr="00B369F4">
        <w:softHyphen/>
        <w:t>вий, релевантных содержанию учебных предметов, в том числе метапредметных (познава</w:t>
      </w:r>
      <w:r w:rsidRPr="00B369F4">
        <w:softHyphen/>
        <w:t>тельных, регулятивных, коммуникативных) действий.</w:t>
      </w:r>
    </w:p>
    <w:p w:rsidR="00010DA9" w:rsidRPr="00B369F4" w:rsidRDefault="00010DA9" w:rsidP="00010DA9">
      <w:pPr>
        <w:ind w:firstLine="454"/>
        <w:jc w:val="both"/>
      </w:pPr>
      <w:r w:rsidRPr="00B369F4">
        <w:t>Система оценки предметных результатов освоения учебных программ с учётом уровне</w:t>
      </w:r>
      <w:r w:rsidRPr="00B369F4">
        <w:softHyphen/>
        <w:t xml:space="preserve">вого подхода, принятого в Стандарте, предполагает </w:t>
      </w:r>
      <w:r w:rsidRPr="00B369F4">
        <w:rPr>
          <w:b/>
        </w:rPr>
        <w:t>выделение</w:t>
      </w:r>
      <w:r w:rsidRPr="00B369F4">
        <w:t xml:space="preserve"> </w:t>
      </w:r>
      <w:r w:rsidRPr="00B369F4">
        <w:rPr>
          <w:b/>
        </w:rPr>
        <w:t>базового уровня достижений как точки отсчёта</w:t>
      </w:r>
      <w:r w:rsidRPr="00B369F4">
        <w:t xml:space="preserve"> при построении всей системы оценки и организации индиви</w:t>
      </w:r>
      <w:r w:rsidRPr="00B369F4">
        <w:softHyphen/>
        <w:t>дуальной работы с обучающимися.</w:t>
      </w:r>
    </w:p>
    <w:p w:rsidR="00010DA9" w:rsidRPr="00B369F4" w:rsidRDefault="00010DA9" w:rsidP="00010DA9">
      <w:pPr>
        <w:ind w:firstLine="454"/>
        <w:jc w:val="both"/>
      </w:pPr>
      <w:r w:rsidRPr="00B369F4">
        <w:t>Реальные достижения обучающихся могут соответствовать базовому уровню, а могут от</w:t>
      </w:r>
      <w:r w:rsidRPr="00B369F4">
        <w:softHyphen/>
        <w:t>личаться от него как в сторону превышения, так и в сторону недостижения.</w:t>
      </w:r>
    </w:p>
    <w:p w:rsidR="00010DA9" w:rsidRPr="00B369F4" w:rsidRDefault="00010DA9" w:rsidP="00010DA9">
      <w:pPr>
        <w:ind w:firstLine="454"/>
        <w:jc w:val="both"/>
      </w:pPr>
      <w:r w:rsidRPr="00B369F4">
        <w:t>Практика показывает, что для описания достижений обучающихся целесообразно устано</w:t>
      </w:r>
      <w:r w:rsidRPr="00B369F4">
        <w:softHyphen/>
        <w:t>вить следующие пять уровней.</w:t>
      </w:r>
    </w:p>
    <w:p w:rsidR="00010DA9" w:rsidRPr="00B369F4" w:rsidRDefault="00010DA9" w:rsidP="00010DA9">
      <w:pPr>
        <w:ind w:firstLine="454"/>
        <w:jc w:val="both"/>
      </w:pPr>
      <w:r w:rsidRPr="00B369F4">
        <w:rPr>
          <w:b/>
        </w:rPr>
        <w:t>Базовый уровень достижений</w:t>
      </w:r>
      <w:r w:rsidRPr="00B369F4">
        <w:t xml:space="preserve"> — уровень, который демонстрирует освоение учеб</w:t>
      </w:r>
      <w:r w:rsidRPr="00B369F4">
        <w:softHyphen/>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w:t>
      </w:r>
      <w:r w:rsidRPr="00B369F4">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10DA9" w:rsidRPr="00B369F4" w:rsidRDefault="00010DA9" w:rsidP="00010DA9">
      <w:pPr>
        <w:ind w:firstLine="454"/>
        <w:jc w:val="both"/>
      </w:pPr>
      <w:r w:rsidRPr="00B369F4">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sidRPr="00B369F4">
        <w:softHyphen/>
        <w:t>зоре, широте (или избирательности) интересов. Целесообразно выделить следующие два уровня,</w:t>
      </w:r>
      <w:r w:rsidRPr="00B369F4">
        <w:rPr>
          <w:b/>
        </w:rPr>
        <w:t xml:space="preserve"> превышающие базовый</w:t>
      </w:r>
      <w:r w:rsidRPr="00B369F4">
        <w:t>:</w:t>
      </w:r>
    </w:p>
    <w:p w:rsidR="00010DA9" w:rsidRPr="00B369F4" w:rsidRDefault="00010DA9" w:rsidP="00010DA9">
      <w:pPr>
        <w:pStyle w:val="a9"/>
        <w:spacing w:line="240" w:lineRule="auto"/>
        <w:rPr>
          <w:sz w:val="24"/>
          <w:szCs w:val="24"/>
        </w:rPr>
      </w:pPr>
      <w:r w:rsidRPr="00B369F4">
        <w:rPr>
          <w:iCs/>
          <w:sz w:val="24"/>
          <w:szCs w:val="24"/>
        </w:rPr>
        <w:t>• </w:t>
      </w:r>
      <w:r w:rsidRPr="00B369F4">
        <w:rPr>
          <w:b/>
          <w:sz w:val="24"/>
          <w:szCs w:val="24"/>
        </w:rPr>
        <w:t>повышенный</w:t>
      </w:r>
      <w:r w:rsidRPr="00B369F4">
        <w:rPr>
          <w:sz w:val="24"/>
          <w:szCs w:val="24"/>
        </w:rPr>
        <w:t xml:space="preserve"> </w:t>
      </w:r>
      <w:r w:rsidRPr="00B369F4">
        <w:rPr>
          <w:b/>
          <w:sz w:val="24"/>
          <w:szCs w:val="24"/>
        </w:rPr>
        <w:t>уровень</w:t>
      </w:r>
      <w:r w:rsidRPr="00B369F4">
        <w:rPr>
          <w:sz w:val="24"/>
          <w:szCs w:val="24"/>
        </w:rPr>
        <w:t xml:space="preserve"> достижения планируемых результатов, оценка «хорошо» (от</w:t>
      </w:r>
      <w:r w:rsidRPr="00B369F4">
        <w:rPr>
          <w:sz w:val="24"/>
          <w:szCs w:val="24"/>
        </w:rPr>
        <w:softHyphen/>
        <w:t>метка «4»);</w:t>
      </w:r>
    </w:p>
    <w:p w:rsidR="00010DA9" w:rsidRPr="00B369F4" w:rsidRDefault="00010DA9" w:rsidP="00010DA9">
      <w:pPr>
        <w:pStyle w:val="a9"/>
        <w:spacing w:line="240" w:lineRule="auto"/>
        <w:rPr>
          <w:sz w:val="24"/>
          <w:szCs w:val="24"/>
        </w:rPr>
      </w:pPr>
      <w:r w:rsidRPr="00B369F4">
        <w:rPr>
          <w:iCs/>
          <w:sz w:val="24"/>
          <w:szCs w:val="24"/>
        </w:rPr>
        <w:t>• </w:t>
      </w:r>
      <w:r w:rsidRPr="00B369F4">
        <w:rPr>
          <w:b/>
          <w:sz w:val="24"/>
          <w:szCs w:val="24"/>
        </w:rPr>
        <w:t xml:space="preserve">высокий уровень </w:t>
      </w:r>
      <w:r w:rsidRPr="00B369F4">
        <w:rPr>
          <w:sz w:val="24"/>
          <w:szCs w:val="24"/>
        </w:rPr>
        <w:t>достижения планируемых результатов, оценка «отлично» (от</w:t>
      </w:r>
      <w:r w:rsidRPr="00B369F4">
        <w:rPr>
          <w:sz w:val="24"/>
          <w:szCs w:val="24"/>
        </w:rPr>
        <w:softHyphen/>
        <w:t>метка «5»).</w:t>
      </w:r>
    </w:p>
    <w:p w:rsidR="00010DA9" w:rsidRPr="00B369F4" w:rsidRDefault="00010DA9" w:rsidP="00010DA9">
      <w:pPr>
        <w:ind w:firstLine="454"/>
        <w:jc w:val="both"/>
      </w:pPr>
      <w:r w:rsidRPr="00B369F4">
        <w:t>Повышенный и высокий уровни достижения отличаются по полноте освоения планируе</w:t>
      </w:r>
      <w:r w:rsidRPr="00B369F4">
        <w:softHyphen/>
        <w:t>мых результатов, уровню овладения учебными действиями и сформированно</w:t>
      </w:r>
      <w:r w:rsidRPr="00B369F4">
        <w:softHyphen/>
        <w:t>стью интересов к данной предметной области.</w:t>
      </w:r>
    </w:p>
    <w:p w:rsidR="00010DA9" w:rsidRPr="00B369F4" w:rsidRDefault="00010DA9" w:rsidP="00010DA9">
      <w:pPr>
        <w:ind w:firstLine="454"/>
        <w:jc w:val="both"/>
      </w:pPr>
      <w:r w:rsidRPr="00B369F4">
        <w:t>Индивидуальные траектории обучения обучающихся, демонстрирующих повышен</w:t>
      </w:r>
      <w:r w:rsidRPr="00B369F4">
        <w:softHyphen/>
        <w:t>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w:t>
      </w:r>
      <w:r w:rsidRPr="00B369F4">
        <w:softHyphen/>
        <w:t>ших классах по данному профилю.</w:t>
      </w:r>
    </w:p>
    <w:p w:rsidR="00010DA9" w:rsidRPr="00B369F4" w:rsidRDefault="00010DA9" w:rsidP="00010DA9">
      <w:pPr>
        <w:ind w:firstLine="454"/>
        <w:jc w:val="both"/>
      </w:pPr>
      <w:r w:rsidRPr="00B369F4">
        <w:t xml:space="preserve">Для описания подготовки учащихся, уровень достижений которых </w:t>
      </w:r>
      <w:r w:rsidRPr="00B369F4">
        <w:rPr>
          <w:b/>
        </w:rPr>
        <w:t>ниже базового</w:t>
      </w:r>
      <w:r w:rsidRPr="00B369F4">
        <w:t>, целесо</w:t>
      </w:r>
      <w:r w:rsidRPr="00B369F4">
        <w:softHyphen/>
        <w:t>образно выделить также два уровня:</w:t>
      </w:r>
    </w:p>
    <w:p w:rsidR="00010DA9" w:rsidRPr="00B369F4" w:rsidRDefault="00010DA9" w:rsidP="00010DA9">
      <w:pPr>
        <w:pStyle w:val="a9"/>
        <w:spacing w:line="240" w:lineRule="auto"/>
        <w:rPr>
          <w:sz w:val="24"/>
          <w:szCs w:val="24"/>
        </w:rPr>
      </w:pPr>
      <w:r w:rsidRPr="00B369F4">
        <w:rPr>
          <w:iCs/>
          <w:sz w:val="24"/>
          <w:szCs w:val="24"/>
        </w:rPr>
        <w:t>• </w:t>
      </w:r>
      <w:r w:rsidRPr="00B369F4">
        <w:rPr>
          <w:b/>
          <w:sz w:val="24"/>
          <w:szCs w:val="24"/>
        </w:rPr>
        <w:t>пониженный уровень</w:t>
      </w:r>
      <w:r w:rsidRPr="00B369F4">
        <w:rPr>
          <w:sz w:val="24"/>
          <w:szCs w:val="24"/>
        </w:rPr>
        <w:t xml:space="preserve"> достижений, оценка «неудовлетворительно» (отметка «2»);</w:t>
      </w:r>
    </w:p>
    <w:p w:rsidR="00010DA9" w:rsidRPr="00B369F4" w:rsidRDefault="00010DA9" w:rsidP="00010DA9">
      <w:pPr>
        <w:pStyle w:val="a9"/>
        <w:spacing w:line="240" w:lineRule="auto"/>
        <w:rPr>
          <w:sz w:val="24"/>
          <w:szCs w:val="24"/>
        </w:rPr>
      </w:pPr>
      <w:r w:rsidRPr="00B369F4">
        <w:rPr>
          <w:iCs/>
          <w:sz w:val="24"/>
          <w:szCs w:val="24"/>
        </w:rPr>
        <w:t>• </w:t>
      </w:r>
      <w:r w:rsidRPr="00B369F4">
        <w:rPr>
          <w:b/>
          <w:sz w:val="24"/>
          <w:szCs w:val="24"/>
        </w:rPr>
        <w:t>низкий уровень</w:t>
      </w:r>
      <w:r w:rsidRPr="00B369F4">
        <w:rPr>
          <w:sz w:val="24"/>
          <w:szCs w:val="24"/>
        </w:rPr>
        <w:t xml:space="preserve"> достижений, оценка «плохо» (отметка «1»).</w:t>
      </w:r>
    </w:p>
    <w:p w:rsidR="00010DA9" w:rsidRPr="00B369F4" w:rsidRDefault="00010DA9" w:rsidP="00010DA9">
      <w:pPr>
        <w:ind w:firstLine="454"/>
        <w:jc w:val="both"/>
      </w:pPr>
      <w:r w:rsidRPr="00B369F4">
        <w:t>Недостижение базового уровня (пониженный и низкий уровни достижений) фиксиру</w:t>
      </w:r>
      <w:r w:rsidRPr="00B369F4">
        <w:softHyphen/>
        <w:t xml:space="preserve">ется в зависимости от объёма и уровня освоенного и неосвоенного содержания предмета. </w:t>
      </w:r>
    </w:p>
    <w:p w:rsidR="00010DA9" w:rsidRDefault="00010DA9" w:rsidP="00010DA9">
      <w:pPr>
        <w:ind w:firstLine="454"/>
        <w:jc w:val="both"/>
      </w:pPr>
      <w:r w:rsidRPr="00B369F4">
        <w:t xml:space="preserve">Как правило, </w:t>
      </w:r>
      <w:r w:rsidRPr="00B369F4">
        <w:rPr>
          <w:b/>
        </w:rPr>
        <w:t>пониженный уровень</w:t>
      </w:r>
      <w:r w:rsidRPr="00B369F4">
        <w:t xml:space="preserve"> достижений свидетельствует об отсутствии система</w:t>
      </w:r>
      <w:r w:rsidRPr="00B369F4">
        <w:softHyphen/>
        <w:t>тической базовой подготовки, о том, что обучающимся не освоено даже и поло</w:t>
      </w:r>
      <w:r w:rsidRPr="00B369F4">
        <w:softHyphen/>
        <w:t xml:space="preserve">вины планируемых результатов, которые осваивает большинство обучающихся, о том, что имеются </w:t>
      </w:r>
    </w:p>
    <w:p w:rsidR="00010DA9" w:rsidRDefault="00010DA9" w:rsidP="00010DA9">
      <w:pPr>
        <w:ind w:firstLine="454"/>
        <w:jc w:val="both"/>
      </w:pPr>
      <w:r w:rsidRPr="00B369F4">
        <w:t xml:space="preserve">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w:t>
      </w:r>
    </w:p>
    <w:p w:rsidR="00010DA9" w:rsidRDefault="00010DA9" w:rsidP="00010DA9">
      <w:pPr>
        <w:ind w:firstLine="454"/>
        <w:jc w:val="both"/>
      </w:pPr>
      <w:r w:rsidRPr="00B369F4">
        <w:t>затруднений в обучении, пробелов в системе знаний и оказании целенаправлен</w:t>
      </w:r>
      <w:r w:rsidRPr="00B369F4">
        <w:softHyphen/>
        <w:t>ной помощи в достижении базового уровня.</w:t>
      </w:r>
    </w:p>
    <w:p w:rsidR="00010DA9" w:rsidRPr="00B369F4" w:rsidRDefault="00010DA9" w:rsidP="00010DA9">
      <w:pPr>
        <w:ind w:firstLine="454"/>
        <w:jc w:val="both"/>
      </w:pPr>
    </w:p>
    <w:p w:rsidR="00010DA9" w:rsidRPr="00B369F4" w:rsidRDefault="00010DA9" w:rsidP="00010DA9">
      <w:pPr>
        <w:ind w:firstLine="454"/>
        <w:jc w:val="both"/>
      </w:pPr>
      <w:r w:rsidRPr="00B369F4">
        <w:rPr>
          <w:b/>
        </w:rPr>
        <w:lastRenderedPageBreak/>
        <w:t>Низкий уровень</w:t>
      </w:r>
      <w:r w:rsidRPr="00B369F4">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w:t>
      </w:r>
      <w:r w:rsidRPr="00B369F4">
        <w:softHyphen/>
        <w:t xml:space="preserve">ется специальная помощь не только по учебному предмету, но и по </w:t>
      </w:r>
      <w:r w:rsidRPr="00B369F4">
        <w:rPr>
          <w:u w:val="single"/>
        </w:rPr>
        <w:t>формированию мотива</w:t>
      </w:r>
      <w:r w:rsidRPr="00B369F4">
        <w:rPr>
          <w:u w:val="single"/>
        </w:rPr>
        <w:softHyphen/>
        <w:t>ции к обучению</w:t>
      </w:r>
      <w:r w:rsidRPr="00B369F4">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10DA9" w:rsidRPr="00B369F4" w:rsidRDefault="00010DA9" w:rsidP="00010DA9">
      <w:pPr>
        <w:ind w:firstLine="454"/>
        <w:jc w:val="both"/>
      </w:pPr>
      <w:r w:rsidRPr="00B369F4">
        <w:t>Описанный выше подход целесообразно применять в ходе различных процедур оценива</w:t>
      </w:r>
      <w:r w:rsidRPr="00B369F4">
        <w:softHyphen/>
        <w:t>ния: текущего, промежуточного и итогового.</w:t>
      </w:r>
    </w:p>
    <w:p w:rsidR="00010DA9" w:rsidRPr="00B369F4" w:rsidRDefault="00010DA9" w:rsidP="00010DA9">
      <w:pPr>
        <w:ind w:firstLine="454"/>
        <w:jc w:val="both"/>
      </w:pPr>
      <w:r w:rsidRPr="00B369F4">
        <w:t>Для формирования норм оценки в соответствии с выделенными уровнями необхо</w:t>
      </w:r>
      <w:r w:rsidRPr="00B369F4">
        <w:softHyphen/>
        <w:t>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w:t>
      </w:r>
      <w:r w:rsidRPr="00B369F4">
        <w:softHyphen/>
        <w:t>ках, которые сделал обучающийся, а на учебных достижениях, которые обеспечи</w:t>
      </w:r>
      <w:r w:rsidRPr="00B369F4">
        <w:softHyphen/>
        <w:t>вают продвижение вперёд в освоении содержания образования.</w:t>
      </w:r>
    </w:p>
    <w:p w:rsidR="00010DA9" w:rsidRPr="00B369F4" w:rsidRDefault="00010DA9" w:rsidP="00010DA9">
      <w:pPr>
        <w:pStyle w:val="ab"/>
        <w:tabs>
          <w:tab w:val="left" w:pos="708"/>
        </w:tabs>
        <w:ind w:firstLine="454"/>
        <w:jc w:val="both"/>
        <w:rPr>
          <w:rFonts w:ascii="Times New Roman" w:hAnsi="Times New Roman" w:cs="Times New Roman"/>
          <w:sz w:val="24"/>
          <w:szCs w:val="24"/>
        </w:rPr>
      </w:pPr>
      <w:r w:rsidRPr="00B369F4">
        <w:rPr>
          <w:rFonts w:ascii="Times New Roman" w:hAnsi="Times New Roman" w:cs="Times New Roman"/>
          <w:b/>
          <w:i/>
          <w:sz w:val="24"/>
          <w:szCs w:val="24"/>
        </w:rPr>
        <w:t xml:space="preserve">Для оценки динамики формирования предметных результатов </w:t>
      </w:r>
      <w:r w:rsidRPr="00B369F4">
        <w:rPr>
          <w:rFonts w:ascii="Times New Roman" w:hAnsi="Times New Roman" w:cs="Times New Roman"/>
          <w:sz w:val="24"/>
          <w:szCs w:val="24"/>
        </w:rPr>
        <w:t>в системе внутришколь</w:t>
      </w:r>
      <w:r w:rsidRPr="00B369F4">
        <w:rPr>
          <w:rFonts w:ascii="Times New Roman" w:hAnsi="Times New Roman" w:cs="Times New Roman"/>
          <w:sz w:val="24"/>
          <w:szCs w:val="24"/>
        </w:rPr>
        <w:softHyphen/>
        <w:t xml:space="preserve">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B369F4">
        <w:rPr>
          <w:rFonts w:ascii="Times New Roman" w:hAnsi="Times New Roman" w:cs="Times New Roman"/>
          <w:b/>
          <w:sz w:val="24"/>
          <w:szCs w:val="24"/>
        </w:rPr>
        <w:t>освое</w:t>
      </w:r>
      <w:r w:rsidRPr="00B369F4">
        <w:rPr>
          <w:rFonts w:ascii="Times New Roman" w:hAnsi="Times New Roman" w:cs="Times New Roman"/>
          <w:b/>
          <w:sz w:val="24"/>
          <w:szCs w:val="24"/>
        </w:rPr>
        <w:softHyphen/>
        <w:t>нию систематических знаний</w:t>
      </w:r>
      <w:r w:rsidRPr="00B369F4">
        <w:rPr>
          <w:rFonts w:ascii="Times New Roman" w:hAnsi="Times New Roman" w:cs="Times New Roman"/>
          <w:sz w:val="24"/>
          <w:szCs w:val="24"/>
        </w:rPr>
        <w:t>, в том числе:</w:t>
      </w:r>
    </w:p>
    <w:p w:rsidR="00010DA9" w:rsidRPr="00B369F4" w:rsidRDefault="00010DA9" w:rsidP="00010DA9">
      <w:pPr>
        <w:pStyle w:val="a9"/>
        <w:spacing w:line="240" w:lineRule="auto"/>
        <w:rPr>
          <w:sz w:val="24"/>
          <w:szCs w:val="24"/>
        </w:rPr>
      </w:pPr>
      <w:r w:rsidRPr="00B369F4">
        <w:rPr>
          <w:iCs/>
          <w:sz w:val="24"/>
          <w:szCs w:val="24"/>
        </w:rPr>
        <w:t>• </w:t>
      </w:r>
      <w:r w:rsidRPr="00B369F4">
        <w:rPr>
          <w:i/>
          <w:sz w:val="24"/>
          <w:szCs w:val="24"/>
        </w:rPr>
        <w:t>первичному ознакомлению, отработке и осознанию теоретических моделей и поня</w:t>
      </w:r>
      <w:r w:rsidRPr="00B369F4">
        <w:rPr>
          <w:i/>
          <w:sz w:val="24"/>
          <w:szCs w:val="24"/>
        </w:rPr>
        <w:softHyphen/>
        <w:t>тий</w:t>
      </w:r>
      <w:r w:rsidRPr="00B369F4">
        <w:rPr>
          <w:b/>
          <w:sz w:val="24"/>
          <w:szCs w:val="24"/>
        </w:rPr>
        <w:t xml:space="preserve"> </w:t>
      </w:r>
      <w:r w:rsidRPr="00B369F4">
        <w:rPr>
          <w:sz w:val="24"/>
          <w:szCs w:val="24"/>
        </w:rPr>
        <w:t xml:space="preserve">(общенаучных и базовых для данной области знания), </w:t>
      </w:r>
      <w:r w:rsidRPr="00B369F4">
        <w:rPr>
          <w:i/>
          <w:sz w:val="24"/>
          <w:szCs w:val="24"/>
        </w:rPr>
        <w:t>стандартных алгоритмов и процедур</w:t>
      </w:r>
      <w:r w:rsidRPr="00B369F4">
        <w:rPr>
          <w:sz w:val="24"/>
          <w:szCs w:val="24"/>
        </w:rPr>
        <w:t>;</w:t>
      </w:r>
    </w:p>
    <w:p w:rsidR="00010DA9" w:rsidRPr="00B369F4" w:rsidRDefault="00010DA9" w:rsidP="00010DA9">
      <w:pPr>
        <w:pStyle w:val="a9"/>
        <w:spacing w:line="240" w:lineRule="auto"/>
        <w:rPr>
          <w:sz w:val="24"/>
          <w:szCs w:val="24"/>
        </w:rPr>
      </w:pPr>
      <w:r w:rsidRPr="00B369F4">
        <w:rPr>
          <w:iCs/>
          <w:sz w:val="24"/>
          <w:szCs w:val="24"/>
        </w:rPr>
        <w:t>• </w:t>
      </w:r>
      <w:r w:rsidRPr="00B369F4">
        <w:rPr>
          <w:i/>
          <w:sz w:val="24"/>
          <w:szCs w:val="24"/>
        </w:rPr>
        <w:t>выявлению и осознанию сущности и особенностей</w:t>
      </w:r>
      <w:r w:rsidRPr="00B369F4">
        <w:rPr>
          <w:b/>
          <w:sz w:val="24"/>
          <w:szCs w:val="24"/>
        </w:rPr>
        <w:t xml:space="preserve"> </w:t>
      </w:r>
      <w:r w:rsidRPr="00B369F4">
        <w:rPr>
          <w:sz w:val="24"/>
          <w:szCs w:val="24"/>
        </w:rPr>
        <w:t>изучаемых объектов, процессов и яв</w:t>
      </w:r>
      <w:r w:rsidRPr="00B369F4">
        <w:rPr>
          <w:sz w:val="24"/>
          <w:szCs w:val="24"/>
        </w:rPr>
        <w:softHyphen/>
        <w:t>лений действительности (природных, социальных, культурных, технических и др.) в соответ</w:t>
      </w:r>
      <w:r w:rsidRPr="00B369F4">
        <w:rPr>
          <w:sz w:val="24"/>
          <w:szCs w:val="24"/>
        </w:rPr>
        <w:softHyphen/>
        <w:t xml:space="preserve">ствии с содержанием конкретного учебного предмета, </w:t>
      </w:r>
      <w:r w:rsidRPr="00B369F4">
        <w:rPr>
          <w:i/>
          <w:sz w:val="24"/>
          <w:szCs w:val="24"/>
        </w:rPr>
        <w:t>созданию и использованию моделей</w:t>
      </w:r>
      <w:r w:rsidRPr="00B369F4">
        <w:rPr>
          <w:sz w:val="24"/>
          <w:szCs w:val="24"/>
        </w:rPr>
        <w:t xml:space="preserve"> изучаемых объектов и процессов, схем;</w:t>
      </w:r>
    </w:p>
    <w:p w:rsidR="00010DA9" w:rsidRPr="00B369F4" w:rsidRDefault="00010DA9" w:rsidP="00010DA9">
      <w:pPr>
        <w:pStyle w:val="a9"/>
        <w:spacing w:line="240" w:lineRule="auto"/>
        <w:rPr>
          <w:sz w:val="24"/>
          <w:szCs w:val="24"/>
        </w:rPr>
      </w:pPr>
      <w:r w:rsidRPr="00B369F4">
        <w:rPr>
          <w:iCs/>
          <w:sz w:val="24"/>
          <w:szCs w:val="24"/>
        </w:rPr>
        <w:t>• </w:t>
      </w:r>
      <w:r w:rsidRPr="00B369F4">
        <w:rPr>
          <w:i/>
          <w:sz w:val="24"/>
          <w:szCs w:val="24"/>
        </w:rPr>
        <w:t>выявлению и анализу существенных и устойчивых связей и отношений</w:t>
      </w:r>
      <w:r w:rsidRPr="00B369F4">
        <w:rPr>
          <w:b/>
          <w:sz w:val="24"/>
          <w:szCs w:val="24"/>
        </w:rPr>
        <w:t xml:space="preserve"> </w:t>
      </w:r>
      <w:r w:rsidRPr="00B369F4">
        <w:rPr>
          <w:sz w:val="24"/>
          <w:szCs w:val="24"/>
        </w:rPr>
        <w:t>между объек</w:t>
      </w:r>
      <w:r w:rsidRPr="00B369F4">
        <w:rPr>
          <w:sz w:val="24"/>
          <w:szCs w:val="24"/>
        </w:rPr>
        <w:softHyphen/>
        <w:t>тами и процессами.</w:t>
      </w:r>
    </w:p>
    <w:p w:rsidR="00010DA9" w:rsidRPr="00B369F4" w:rsidRDefault="00010DA9" w:rsidP="00010DA9">
      <w:pPr>
        <w:ind w:firstLine="454"/>
        <w:jc w:val="both"/>
      </w:pPr>
      <w:r w:rsidRPr="00B369F4">
        <w:t>При этом обязательными составляющими системы накопленной оценки являются мате</w:t>
      </w:r>
      <w:r w:rsidRPr="00B369F4">
        <w:softHyphen/>
        <w:t>риалы:</w:t>
      </w:r>
    </w:p>
    <w:p w:rsidR="00010DA9" w:rsidRPr="00B369F4" w:rsidRDefault="00010DA9" w:rsidP="00010DA9">
      <w:pPr>
        <w:pStyle w:val="a9"/>
        <w:spacing w:line="240" w:lineRule="auto"/>
        <w:rPr>
          <w:sz w:val="24"/>
          <w:szCs w:val="24"/>
        </w:rPr>
      </w:pPr>
      <w:r w:rsidRPr="00B369F4">
        <w:rPr>
          <w:iCs/>
          <w:sz w:val="24"/>
          <w:szCs w:val="24"/>
        </w:rPr>
        <w:t>• </w:t>
      </w:r>
      <w:r w:rsidRPr="00B369F4">
        <w:rPr>
          <w:i/>
          <w:sz w:val="24"/>
          <w:szCs w:val="24"/>
        </w:rPr>
        <w:t>стартовой диагностики</w:t>
      </w:r>
      <w:r w:rsidRPr="00B369F4">
        <w:rPr>
          <w:sz w:val="24"/>
          <w:szCs w:val="24"/>
        </w:rPr>
        <w:t>;</w:t>
      </w:r>
    </w:p>
    <w:p w:rsidR="00010DA9" w:rsidRPr="00B369F4" w:rsidRDefault="00010DA9" w:rsidP="00010DA9">
      <w:pPr>
        <w:pStyle w:val="a9"/>
        <w:spacing w:line="240" w:lineRule="auto"/>
        <w:rPr>
          <w:sz w:val="24"/>
          <w:szCs w:val="24"/>
        </w:rPr>
      </w:pPr>
      <w:r w:rsidRPr="00B369F4">
        <w:rPr>
          <w:iCs/>
          <w:sz w:val="24"/>
          <w:szCs w:val="24"/>
        </w:rPr>
        <w:t>• </w:t>
      </w:r>
      <w:r w:rsidRPr="00B369F4">
        <w:rPr>
          <w:i/>
          <w:sz w:val="24"/>
          <w:szCs w:val="24"/>
        </w:rPr>
        <w:t>тематических и итоговых проверочных работ по всем учебным предметам</w:t>
      </w:r>
      <w:r w:rsidRPr="00B369F4">
        <w:rPr>
          <w:sz w:val="24"/>
          <w:szCs w:val="24"/>
        </w:rPr>
        <w:t>;</w:t>
      </w:r>
    </w:p>
    <w:p w:rsidR="00010DA9" w:rsidRPr="00B369F4" w:rsidRDefault="00010DA9" w:rsidP="00010DA9">
      <w:pPr>
        <w:pStyle w:val="a9"/>
        <w:spacing w:line="240" w:lineRule="auto"/>
        <w:rPr>
          <w:sz w:val="24"/>
          <w:szCs w:val="24"/>
        </w:rPr>
      </w:pPr>
      <w:r w:rsidRPr="00B369F4">
        <w:rPr>
          <w:iCs/>
          <w:sz w:val="24"/>
          <w:szCs w:val="24"/>
        </w:rPr>
        <w:t>• </w:t>
      </w:r>
      <w:r w:rsidRPr="00B369F4">
        <w:rPr>
          <w:sz w:val="24"/>
          <w:szCs w:val="24"/>
        </w:rPr>
        <w:t xml:space="preserve"> </w:t>
      </w:r>
      <w:r w:rsidRPr="00B369F4">
        <w:rPr>
          <w:i/>
          <w:sz w:val="24"/>
          <w:szCs w:val="24"/>
        </w:rPr>
        <w:t>творческих работ</w:t>
      </w:r>
      <w:r w:rsidRPr="00B369F4">
        <w:rPr>
          <w:sz w:val="24"/>
          <w:szCs w:val="24"/>
        </w:rPr>
        <w:t>, включая учебные исследования и учебные проекты.</w:t>
      </w:r>
    </w:p>
    <w:p w:rsidR="00010DA9" w:rsidRPr="00B369F4" w:rsidRDefault="00010DA9" w:rsidP="00010DA9">
      <w:pPr>
        <w:pStyle w:val="21"/>
        <w:spacing w:after="0" w:line="240" w:lineRule="auto"/>
        <w:ind w:firstLine="454"/>
        <w:jc w:val="both"/>
        <w:rPr>
          <w:rFonts w:ascii="Times New Roman" w:hAnsi="Times New Roman" w:cs="Times New Roman"/>
          <w:sz w:val="24"/>
          <w:szCs w:val="24"/>
        </w:rPr>
      </w:pPr>
      <w:r w:rsidRPr="00B369F4">
        <w:rPr>
          <w:rFonts w:ascii="Times New Roman" w:hAnsi="Times New Roman" w:cs="Times New Roman"/>
          <w:sz w:val="24"/>
          <w:szCs w:val="24"/>
        </w:rPr>
        <w:t>Решение о достижении или недостижении</w:t>
      </w:r>
      <w:r>
        <w:rPr>
          <w:rFonts w:ascii="Times New Roman" w:hAnsi="Times New Roman" w:cs="Times New Roman"/>
          <w:sz w:val="24"/>
          <w:szCs w:val="24"/>
        </w:rPr>
        <w:t xml:space="preserve"> планируемых результатов или об освоении </w:t>
      </w:r>
      <w:r w:rsidRPr="00B369F4">
        <w:rPr>
          <w:rFonts w:ascii="Times New Roman" w:hAnsi="Times New Roman" w:cs="Times New Roman"/>
          <w:sz w:val="24"/>
          <w:szCs w:val="24"/>
        </w:rPr>
        <w:t>или неосвоении учебного материала принимается на основе результатов выполнения зада</w:t>
      </w:r>
      <w:r w:rsidRPr="00B369F4">
        <w:rPr>
          <w:rFonts w:ascii="Times New Roman" w:hAnsi="Times New Roman" w:cs="Times New Roman"/>
          <w:sz w:val="24"/>
          <w:szCs w:val="24"/>
        </w:rPr>
        <w:softHyphen/>
        <w:t>ний базового уровня. В период введения Стандарта критерий достижения/освоения учеб</w:t>
      </w:r>
      <w:r w:rsidRPr="00B369F4">
        <w:rPr>
          <w:rFonts w:ascii="Times New Roman" w:hAnsi="Times New Roman" w:cs="Times New Roman"/>
          <w:sz w:val="24"/>
          <w:szCs w:val="24"/>
        </w:rPr>
        <w:softHyphen/>
        <w:t>ного материала задаётся как выполнение не менее 50% заданий базового уровня или получе</w:t>
      </w:r>
      <w:r w:rsidRPr="00B369F4">
        <w:rPr>
          <w:rFonts w:ascii="Times New Roman" w:hAnsi="Times New Roman" w:cs="Times New Roman"/>
          <w:sz w:val="24"/>
          <w:szCs w:val="24"/>
        </w:rPr>
        <w:softHyphen/>
        <w:t>ние 50% от максимального балла за выполнение заданий базового уровня.</w:t>
      </w:r>
    </w:p>
    <w:p w:rsidR="00010DA9" w:rsidRDefault="00010DA9" w:rsidP="00010DA9">
      <w:r w:rsidRPr="00B369F4">
        <w:rPr>
          <w:b/>
        </w:rPr>
        <w:t>Контроль ЗУН</w:t>
      </w:r>
      <w:r>
        <w:t xml:space="preserve"> осуществляется </w:t>
      </w:r>
      <w:r w:rsidRPr="00B369F4">
        <w:t>при проведении математических диктантов, практических ра</w:t>
      </w:r>
      <w:r w:rsidRPr="00B369F4">
        <w:softHyphen/>
        <w:t>бот, самостоятельных работ обучающего и контролирующего вида, контрольных работ.</w:t>
      </w:r>
    </w:p>
    <w:p w:rsidR="00010DA9" w:rsidRPr="006B497B" w:rsidRDefault="00010DA9" w:rsidP="00010DA9">
      <w:pPr>
        <w:rPr>
          <w:sz w:val="8"/>
          <w:szCs w:val="8"/>
        </w:rPr>
      </w:pPr>
    </w:p>
    <w:p w:rsidR="00010DA9" w:rsidRPr="00F328BB" w:rsidRDefault="00010DA9" w:rsidP="00010DA9">
      <w:r w:rsidRPr="00EB4E80">
        <w:rPr>
          <w:b/>
          <w:bCs/>
        </w:rPr>
        <w:t>Общая трудоемкость учебного предмета.</w:t>
      </w:r>
    </w:p>
    <w:p w:rsidR="00010DA9" w:rsidRPr="00EB4E80" w:rsidRDefault="00010DA9" w:rsidP="00010DA9">
      <w:pPr>
        <w:spacing w:before="100" w:beforeAutospacing="1" w:after="100" w:afterAutospacing="1"/>
      </w:pPr>
      <w:r w:rsidRPr="00EB4E80">
        <w:t>Количество часов</w:t>
      </w:r>
      <w:r>
        <w:t xml:space="preserve"> (всего) -850 ч, 170 час. в год</w:t>
      </w:r>
      <w:r w:rsidRPr="00EB4E80">
        <w:t>, в неделю – 5ч (с 5 по 9 кл.).</w:t>
      </w:r>
    </w:p>
    <w:p w:rsidR="00010DA9" w:rsidRDefault="00010DA9" w:rsidP="00010DA9">
      <w:pPr>
        <w:spacing w:before="100" w:beforeAutospacing="1" w:after="100" w:afterAutospacing="1"/>
      </w:pPr>
      <w:r w:rsidRPr="00EB4E80">
        <w:rPr>
          <w:b/>
          <w:bCs/>
        </w:rPr>
        <w:t> Формы контроля.</w:t>
      </w:r>
      <w:r>
        <w:t xml:space="preserve"> </w:t>
      </w:r>
    </w:p>
    <w:p w:rsidR="00010DA9" w:rsidRPr="00EB4E80" w:rsidRDefault="00010DA9" w:rsidP="00010DA9">
      <w:pPr>
        <w:spacing w:before="100" w:beforeAutospacing="1" w:after="100" w:afterAutospacing="1"/>
      </w:pPr>
      <w:r w:rsidRPr="00EB4E80">
        <w:t xml:space="preserve">Промежуточная аттестация согласно </w:t>
      </w:r>
      <w:r>
        <w:t>«</w:t>
      </w:r>
      <w:r w:rsidRPr="00EB4E80">
        <w:t xml:space="preserve">Положения </w:t>
      </w:r>
      <w:r>
        <w:t xml:space="preserve"> МАОУ «Аксаринская СОШ»</w:t>
      </w:r>
    </w:p>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Pr="00877B6D" w:rsidRDefault="00010DA9" w:rsidP="00010DA9">
      <w:pPr>
        <w:ind w:firstLine="708"/>
        <w:jc w:val="center"/>
        <w:rPr>
          <w:b/>
          <w:sz w:val="28"/>
        </w:rPr>
      </w:pPr>
      <w:r w:rsidRPr="00877B6D">
        <w:rPr>
          <w:b/>
          <w:sz w:val="28"/>
        </w:rPr>
        <w:t>УМК «Школа России»</w:t>
      </w:r>
    </w:p>
    <w:p w:rsidR="00010DA9" w:rsidRDefault="00010DA9" w:rsidP="00010DA9">
      <w:pPr>
        <w:ind w:firstLine="708"/>
        <w:jc w:val="center"/>
        <w:rPr>
          <w:b/>
          <w:sz w:val="28"/>
        </w:rPr>
      </w:pPr>
      <w:r w:rsidRPr="00877B6D">
        <w:rPr>
          <w:b/>
          <w:sz w:val="28"/>
        </w:rPr>
        <w:t>Аннотация</w:t>
      </w:r>
      <w:r w:rsidRPr="001376CC">
        <w:rPr>
          <w:b/>
          <w:sz w:val="28"/>
        </w:rPr>
        <w:t xml:space="preserve"> </w:t>
      </w:r>
      <w:r>
        <w:rPr>
          <w:b/>
          <w:sz w:val="28"/>
        </w:rPr>
        <w:t xml:space="preserve">к рабочей программе </w:t>
      </w:r>
      <w:r w:rsidRPr="00877B6D">
        <w:rPr>
          <w:b/>
          <w:sz w:val="28"/>
        </w:rPr>
        <w:t>учебного курса «Русский язык»</w:t>
      </w:r>
    </w:p>
    <w:p w:rsidR="00010DA9" w:rsidRPr="00877B6D" w:rsidRDefault="00010DA9" w:rsidP="00010DA9">
      <w:pPr>
        <w:ind w:firstLine="708"/>
        <w:jc w:val="center"/>
        <w:rPr>
          <w:b/>
          <w:sz w:val="28"/>
        </w:rPr>
      </w:pPr>
    </w:p>
    <w:p w:rsidR="00010DA9" w:rsidRPr="00877B6D" w:rsidRDefault="00010DA9" w:rsidP="00010DA9">
      <w:pPr>
        <w:pStyle w:val="jc"/>
        <w:spacing w:before="0" w:beforeAutospacing="0" w:after="0" w:afterAutospacing="0"/>
        <w:ind w:firstLine="567"/>
        <w:jc w:val="both"/>
        <w:rPr>
          <w:rFonts w:ascii="Times New Roman" w:hAnsi="Times New Roman"/>
          <w:lang w:val="ru-RU" w:eastAsia="ru-RU" w:bidi="ar-SA"/>
        </w:rPr>
      </w:pPr>
      <w:r>
        <w:rPr>
          <w:rFonts w:ascii="Times New Roman" w:hAnsi="Times New Roman"/>
          <w:sz w:val="22"/>
          <w:szCs w:val="22"/>
          <w:lang w:val="ru-RU" w:eastAsia="ru-RU" w:bidi="ar-SA"/>
        </w:rPr>
        <w:tab/>
      </w:r>
      <w:r w:rsidRPr="00877B6D">
        <w:rPr>
          <w:rFonts w:ascii="Times New Roman" w:hAnsi="Times New Roman"/>
          <w:lang w:val="ru-RU"/>
        </w:rPr>
        <w:t xml:space="preserve">Рабочая программа по русскому языку для 1-4 классов обеспечивает реализацию Федерального государственного образовательного стандарта начального общего образования. Рабочая программа разработана в рамках УМК «Школа России» на основе авторской программы </w:t>
      </w:r>
      <w:r w:rsidRPr="00877B6D">
        <w:rPr>
          <w:rFonts w:ascii="Times New Roman" w:hAnsi="Times New Roman"/>
          <w:bCs/>
          <w:lang w:val="ru-RU"/>
        </w:rPr>
        <w:t xml:space="preserve">В. Г.Горецкого, В. П. Канакиной и др. </w:t>
      </w:r>
      <w:r w:rsidRPr="00877B6D">
        <w:rPr>
          <w:rFonts w:ascii="Times New Roman" w:hAnsi="Times New Roman"/>
          <w:lang w:val="ru-RU"/>
        </w:rPr>
        <w:t>В соответствии с образовательной программой школы на изучение русского языка в начальной школе выделяется 540 ч. Обучение русскому языку в 1 классе состоит из двух преемственных курсов: «Обучение грамоте» и «Русский язык». На письмо в 1 классе отводится 70 часов, на изучение русского языка – 62 часа, итого - 132 часа в год. После периода обучения грамоте идёт раздельное изучение литературного чтения и русского языка. Во 2-4 классах на изучение русского языка отводится по136 часов в год.</w:t>
      </w:r>
    </w:p>
    <w:p w:rsidR="00010DA9" w:rsidRPr="00877B6D" w:rsidRDefault="00010DA9" w:rsidP="00010DA9">
      <w:pPr>
        <w:pStyle w:val="u-2-msonormal"/>
        <w:spacing w:before="0" w:beforeAutospacing="0" w:after="0" w:afterAutospacing="0"/>
        <w:ind w:firstLine="567"/>
        <w:jc w:val="both"/>
        <w:textAlignment w:val="center"/>
      </w:pPr>
      <w:r w:rsidRPr="00877B6D">
        <w:rPr>
          <w:rFonts w:eastAsia="Calibri"/>
          <w:b/>
          <w:bCs/>
          <w:color w:val="993300"/>
          <w:lang w:eastAsia="en-US"/>
        </w:rPr>
        <w:tab/>
      </w:r>
      <w:r w:rsidRPr="00877B6D">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010DA9" w:rsidRPr="00877B6D" w:rsidRDefault="00010DA9" w:rsidP="00010DA9">
      <w:pPr>
        <w:pStyle w:val="u-2-msonormal"/>
        <w:spacing w:before="0" w:beforeAutospacing="0" w:after="0" w:afterAutospacing="0"/>
        <w:ind w:firstLine="567"/>
        <w:jc w:val="both"/>
        <w:textAlignment w:val="center"/>
      </w:pPr>
      <w:r w:rsidRPr="00877B6D">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010DA9" w:rsidRPr="00877B6D" w:rsidRDefault="00010DA9" w:rsidP="00010DA9">
      <w:pPr>
        <w:pStyle w:val="u-2-msonormal"/>
        <w:spacing w:before="0" w:beforeAutospacing="0" w:after="0" w:afterAutospacing="0"/>
        <w:ind w:firstLine="567"/>
        <w:jc w:val="both"/>
        <w:textAlignment w:val="center"/>
      </w:pPr>
      <w:r w:rsidRPr="00877B6D">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010DA9" w:rsidRPr="00877B6D" w:rsidRDefault="00010DA9" w:rsidP="00010DA9">
      <w:pPr>
        <w:pStyle w:val="u-2-msonormal"/>
        <w:spacing w:before="0" w:beforeAutospacing="0" w:after="0" w:afterAutospacing="0"/>
        <w:ind w:firstLine="567"/>
        <w:jc w:val="both"/>
        <w:textAlignment w:val="center"/>
      </w:pPr>
      <w:r w:rsidRPr="00877B6D">
        <w:rPr>
          <w:i/>
        </w:rPr>
        <w:t xml:space="preserve">Целям </w:t>
      </w:r>
      <w:r w:rsidRPr="00877B6D">
        <w:t>изучения предмета «Русский язык» в начальной школе являются:</w:t>
      </w:r>
    </w:p>
    <w:p w:rsidR="00010DA9" w:rsidRPr="00877B6D" w:rsidRDefault="00010DA9" w:rsidP="00010DA9">
      <w:pPr>
        <w:pStyle w:val="u-2-msonormal"/>
        <w:spacing w:before="0" w:beforeAutospacing="0" w:after="0" w:afterAutospacing="0"/>
        <w:ind w:firstLine="567"/>
        <w:jc w:val="both"/>
        <w:textAlignment w:val="center"/>
      </w:pPr>
      <w:r w:rsidRPr="00877B6D">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010DA9" w:rsidRPr="00877B6D" w:rsidRDefault="00010DA9" w:rsidP="00010DA9">
      <w:pPr>
        <w:ind w:firstLine="567"/>
        <w:jc w:val="both"/>
      </w:pPr>
      <w:r w:rsidRPr="00877B6D">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010DA9" w:rsidRPr="00877B6D" w:rsidRDefault="00010DA9" w:rsidP="00010DA9">
      <w:pPr>
        <w:ind w:firstLine="567"/>
        <w:jc w:val="both"/>
      </w:pPr>
      <w:r w:rsidRPr="00877B6D">
        <w:t xml:space="preserve">Программа определяет ряд практических </w:t>
      </w:r>
      <w:r w:rsidRPr="00877B6D">
        <w:rPr>
          <w:i/>
        </w:rPr>
        <w:t>задач,</w:t>
      </w:r>
      <w:r w:rsidRPr="00877B6D">
        <w:t xml:space="preserve"> решение которых обеспечит достижение основных целей изучения предмета:</w:t>
      </w:r>
    </w:p>
    <w:p w:rsidR="00010DA9" w:rsidRPr="00877B6D" w:rsidRDefault="00010DA9" w:rsidP="00010DA9">
      <w:pPr>
        <w:ind w:firstLine="567"/>
        <w:jc w:val="both"/>
      </w:pPr>
      <w:r w:rsidRPr="00877B6D">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010DA9" w:rsidRPr="00877B6D" w:rsidRDefault="00010DA9" w:rsidP="00010DA9">
      <w:pPr>
        <w:ind w:firstLine="567"/>
        <w:jc w:val="both"/>
      </w:pPr>
      <w:r w:rsidRPr="00877B6D">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010DA9" w:rsidRPr="00877B6D" w:rsidRDefault="00010DA9" w:rsidP="00010DA9">
      <w:pPr>
        <w:ind w:firstLine="567"/>
        <w:jc w:val="both"/>
      </w:pPr>
      <w:r w:rsidRPr="00877B6D">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10DA9" w:rsidRPr="00877B6D" w:rsidRDefault="00010DA9" w:rsidP="00010DA9">
      <w:pPr>
        <w:ind w:firstLine="567"/>
        <w:jc w:val="both"/>
      </w:pPr>
      <w:r w:rsidRPr="00877B6D">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10DA9" w:rsidRPr="00877B6D" w:rsidRDefault="00010DA9" w:rsidP="00010DA9">
      <w:pPr>
        <w:ind w:firstLine="567"/>
        <w:jc w:val="both"/>
      </w:pPr>
      <w:r w:rsidRPr="00877B6D">
        <w:t>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добукварного (подготовительного), букварного (основного) и послебукварного (заключительного).</w:t>
      </w:r>
    </w:p>
    <w:p w:rsidR="00010DA9" w:rsidRPr="00877B6D" w:rsidRDefault="00010DA9" w:rsidP="00010DA9">
      <w:pPr>
        <w:ind w:firstLine="567"/>
        <w:jc w:val="both"/>
      </w:pPr>
      <w:r w:rsidRPr="00877B6D">
        <w:t>Систематический курс русского языка представлен в программе следующими содержательными линиями:</w:t>
      </w:r>
    </w:p>
    <w:p w:rsidR="00010DA9" w:rsidRPr="00877B6D" w:rsidRDefault="00010DA9" w:rsidP="00010DA9">
      <w:pPr>
        <w:ind w:firstLine="567"/>
        <w:jc w:val="both"/>
      </w:pPr>
      <w:r w:rsidRPr="00877B6D">
        <w:lastRenderedPageBreak/>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010DA9" w:rsidRPr="00877B6D" w:rsidRDefault="00010DA9" w:rsidP="00010DA9">
      <w:pPr>
        <w:ind w:firstLine="567"/>
        <w:jc w:val="both"/>
      </w:pPr>
      <w:r w:rsidRPr="00877B6D">
        <w:t xml:space="preserve">• орфография и пунктуация; </w:t>
      </w:r>
    </w:p>
    <w:p w:rsidR="00010DA9" w:rsidRPr="00877B6D" w:rsidRDefault="00010DA9" w:rsidP="00010DA9">
      <w:pPr>
        <w:ind w:firstLine="567"/>
        <w:jc w:val="both"/>
      </w:pPr>
      <w:r w:rsidRPr="00877B6D">
        <w:t xml:space="preserve">• развитие речи. </w:t>
      </w:r>
    </w:p>
    <w:p w:rsidR="00010DA9" w:rsidRPr="00877B6D" w:rsidRDefault="00010DA9" w:rsidP="00010DA9">
      <w:pPr>
        <w:ind w:firstLine="567"/>
        <w:jc w:val="both"/>
      </w:pPr>
      <w:r w:rsidRPr="00877B6D">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010DA9" w:rsidRPr="00877B6D" w:rsidRDefault="00010DA9" w:rsidP="00010DA9">
      <w:pPr>
        <w:ind w:firstLine="567"/>
        <w:jc w:val="both"/>
      </w:pPr>
      <w:r w:rsidRPr="00877B6D">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010DA9" w:rsidRPr="00877B6D" w:rsidRDefault="00010DA9" w:rsidP="00010DA9">
      <w:pPr>
        <w:ind w:firstLine="567"/>
        <w:jc w:val="both"/>
      </w:pPr>
      <w:r w:rsidRPr="00877B6D">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010DA9" w:rsidRPr="00877B6D" w:rsidRDefault="00010DA9" w:rsidP="00010DA9">
      <w:pPr>
        <w:pStyle w:val="ad"/>
        <w:spacing w:after="0" w:line="240" w:lineRule="auto"/>
        <w:ind w:firstLine="567"/>
        <w:jc w:val="both"/>
        <w:rPr>
          <w:rFonts w:ascii="Times New Roman" w:hAnsi="Times New Roman"/>
          <w:sz w:val="24"/>
          <w:szCs w:val="24"/>
        </w:rPr>
      </w:pPr>
      <w:r w:rsidRPr="00877B6D">
        <w:rPr>
          <w:rFonts w:ascii="Times New Roman" w:hAnsi="Times New Roman"/>
          <w:sz w:val="24"/>
          <w:szCs w:val="24"/>
        </w:rPr>
        <w:t xml:space="preserve">       Программа обучения может быть частично реализована в форме дистанционного обучения в соответствии с режимом работы школы.</w:t>
      </w:r>
    </w:p>
    <w:p w:rsidR="00010DA9" w:rsidRPr="00877B6D" w:rsidRDefault="00010DA9" w:rsidP="00010DA9">
      <w:pPr>
        <w:ind w:firstLine="567"/>
        <w:jc w:val="both"/>
        <w:rPr>
          <w:b/>
        </w:rPr>
      </w:pPr>
    </w:p>
    <w:p w:rsidR="00010DA9" w:rsidRPr="00877B6D" w:rsidRDefault="00010DA9" w:rsidP="00010DA9">
      <w:pPr>
        <w:ind w:firstLine="567"/>
        <w:jc w:val="both"/>
        <w:rPr>
          <w:b/>
        </w:rPr>
      </w:pPr>
      <w:r>
        <w:rPr>
          <w:b/>
        </w:rPr>
        <w:t xml:space="preserve">Аннотация к рабочей программе </w:t>
      </w:r>
      <w:r w:rsidRPr="00877B6D">
        <w:rPr>
          <w:b/>
        </w:rPr>
        <w:t>учебного курса «Литературное чтение»</w:t>
      </w:r>
    </w:p>
    <w:p w:rsidR="00010DA9" w:rsidRPr="00877B6D" w:rsidRDefault="00010DA9" w:rsidP="00010DA9">
      <w:pPr>
        <w:pStyle w:val="dash0410005f0431005f0437005f0430005f0446005f0020005f0441005f043f005f0438005f0441005f043a005f0430"/>
        <w:ind w:left="0" w:firstLine="567"/>
      </w:pPr>
      <w:r w:rsidRPr="00877B6D">
        <w:t>Рабочая программа по литературному чтению для 1-4 классов обеспечивает реализацию Федерального государственного образовательного стандарта начального общего образования, разработана в рамках УМК «Школа России», на основе авторской программы Л. Ф. Климановой.</w:t>
      </w:r>
      <w:r w:rsidRPr="001376CC">
        <w:t xml:space="preserve"> </w:t>
      </w:r>
      <w:r w:rsidRPr="00877B6D">
        <w:t>В соответствии с образовательной программой школы на изучение литературного чтения в начальной школе выделяется 506 ч. Программа учебного курса «Литературное чтение» рассчитана на обучение с 1 по 4 класс. Всего на курс «Литературное чтение» в 1 классе –132 ч. В первом полугодии предмет «Литературное чтение обеспечивается учебником «Азбука», ч.1. Во втором полугодии – учебником «Азбука», ч.2 и «Литературное чтение». Уроки литературного чтения проводятся после окончания обучению чтению. Во 2 -3 классах проводится 4 часа в неделю, 136 часов на 34 учебные недели. В 4 классе –3 часа,102 часа на 34 учебные недели.</w:t>
      </w:r>
    </w:p>
    <w:p w:rsidR="00010DA9" w:rsidRPr="00877B6D" w:rsidRDefault="00010DA9" w:rsidP="00010DA9">
      <w:pPr>
        <w:ind w:firstLine="567"/>
        <w:jc w:val="both"/>
      </w:pPr>
      <w:r w:rsidRPr="00877B6D">
        <w:t>Изучение литературного чтения в начальной школе направлено на достижение следующих целей:</w:t>
      </w:r>
    </w:p>
    <w:p w:rsidR="00010DA9" w:rsidRPr="00877B6D" w:rsidRDefault="00010DA9" w:rsidP="00010DA9">
      <w:pPr>
        <w:ind w:firstLine="567"/>
        <w:jc w:val="both"/>
      </w:pPr>
      <w:r w:rsidRPr="00877B6D">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010DA9" w:rsidRPr="00877B6D" w:rsidRDefault="00010DA9" w:rsidP="00010DA9">
      <w:pPr>
        <w:ind w:firstLine="567"/>
        <w:jc w:val="both"/>
      </w:pPr>
      <w:r w:rsidRPr="00877B6D">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010DA9" w:rsidRPr="00877B6D" w:rsidRDefault="00010DA9" w:rsidP="00010DA9">
      <w:pPr>
        <w:ind w:firstLine="567"/>
        <w:jc w:val="both"/>
      </w:pPr>
      <w:r w:rsidRPr="00877B6D">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w:t>
      </w:r>
      <w:r w:rsidRPr="00877B6D">
        <w:softHyphen/>
        <w:t>циональной России и других стран.</w:t>
      </w:r>
    </w:p>
    <w:p w:rsidR="00010DA9" w:rsidRPr="00877B6D" w:rsidRDefault="00010DA9" w:rsidP="00010DA9">
      <w:pPr>
        <w:ind w:firstLine="567"/>
        <w:jc w:val="both"/>
      </w:pPr>
      <w:r w:rsidRPr="00877B6D">
        <w:t>Приоритетной целью обучения литературному чтению в начальной школе является формирование читательской ком</w:t>
      </w:r>
      <w:r w:rsidRPr="00877B6D">
        <w:softHyphen/>
        <w:t>петентности младшего школьника, осознание себя как грамот</w:t>
      </w:r>
      <w:r w:rsidRPr="00877B6D">
        <w:softHyphen/>
        <w:t>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w:t>
      </w:r>
      <w:r w:rsidRPr="00877B6D">
        <w:softHyphen/>
        <w:t>нием книг и умением их самостоятельно выбирать, сформированностью духовной потребности в книге и чтении.</w:t>
      </w:r>
    </w:p>
    <w:p w:rsidR="00010DA9" w:rsidRPr="00877B6D" w:rsidRDefault="00010DA9" w:rsidP="00010DA9">
      <w:pPr>
        <w:ind w:firstLine="567"/>
        <w:jc w:val="both"/>
        <w:rPr>
          <w:b/>
        </w:rPr>
      </w:pPr>
      <w:r w:rsidRPr="00877B6D">
        <w:t>Среди предметов, входящих в учебный план начальной школы, курс «Литературное чтение» в особой мере влияет на решение следующих задач:</w:t>
      </w:r>
    </w:p>
    <w:p w:rsidR="00010DA9" w:rsidRPr="00877B6D" w:rsidRDefault="00010DA9" w:rsidP="00010DA9">
      <w:pPr>
        <w:widowControl w:val="0"/>
        <w:numPr>
          <w:ilvl w:val="0"/>
          <w:numId w:val="16"/>
        </w:numPr>
        <w:autoSpaceDE w:val="0"/>
        <w:autoSpaceDN w:val="0"/>
        <w:adjustRightInd w:val="0"/>
        <w:ind w:left="0" w:firstLine="567"/>
        <w:jc w:val="both"/>
      </w:pPr>
      <w:r w:rsidRPr="00877B6D">
        <w:t>Освоение общекультурных навыков чтения и понимание текста; воспитание интереса к чтению и книге.</w:t>
      </w:r>
    </w:p>
    <w:p w:rsidR="00010DA9" w:rsidRPr="00877B6D" w:rsidRDefault="00010DA9" w:rsidP="00010DA9">
      <w:pPr>
        <w:ind w:firstLine="567"/>
        <w:jc w:val="both"/>
      </w:pPr>
      <w:r w:rsidRPr="00877B6D">
        <w:lastRenderedPageBreak/>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w:t>
      </w:r>
    </w:p>
    <w:p w:rsidR="00010DA9" w:rsidRPr="00877B6D" w:rsidRDefault="00010DA9" w:rsidP="00010DA9">
      <w:pPr>
        <w:ind w:firstLine="567"/>
        <w:jc w:val="both"/>
      </w:pPr>
      <w:r w:rsidRPr="00877B6D">
        <w:t>2. Овладение речевой</w:t>
      </w:r>
      <w:r>
        <w:t xml:space="preserve">, письменной и коммуникативной </w:t>
      </w:r>
      <w:r w:rsidRPr="00877B6D">
        <w:t>культурой.</w:t>
      </w:r>
    </w:p>
    <w:p w:rsidR="00010DA9" w:rsidRPr="00877B6D" w:rsidRDefault="00010DA9" w:rsidP="00010DA9">
      <w:pPr>
        <w:ind w:firstLine="567"/>
        <w:jc w:val="both"/>
      </w:pPr>
      <w:r w:rsidRPr="00877B6D">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010DA9" w:rsidRPr="00877B6D" w:rsidRDefault="00010DA9" w:rsidP="00010DA9">
      <w:pPr>
        <w:ind w:firstLine="567"/>
        <w:jc w:val="both"/>
      </w:pPr>
      <w:r w:rsidRPr="00877B6D">
        <w:t>3. Воспитание эстетического отношения к действительности, отражённой в художественной литературе.</w:t>
      </w:r>
    </w:p>
    <w:p w:rsidR="00010DA9" w:rsidRPr="00877B6D" w:rsidRDefault="00010DA9" w:rsidP="00010DA9">
      <w:pPr>
        <w:ind w:firstLine="567"/>
        <w:jc w:val="both"/>
      </w:pPr>
      <w:r w:rsidRPr="00877B6D">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w:t>
      </w:r>
    </w:p>
    <w:p w:rsidR="00010DA9" w:rsidRPr="00877B6D" w:rsidRDefault="00010DA9" w:rsidP="00010DA9">
      <w:pPr>
        <w:ind w:firstLine="567"/>
        <w:jc w:val="both"/>
      </w:pPr>
      <w:r w:rsidRPr="00877B6D">
        <w:t xml:space="preserve">4. Формирование нравственных ценностей и эстетического вкуса младшего школьника; понимание духовной </w:t>
      </w:r>
      <w:r>
        <w:t xml:space="preserve">сущности </w:t>
      </w:r>
      <w:r w:rsidRPr="00877B6D">
        <w:t>произведений.</w:t>
      </w:r>
    </w:p>
    <w:p w:rsidR="00010DA9" w:rsidRPr="00877B6D" w:rsidRDefault="00010DA9" w:rsidP="00010DA9">
      <w:pPr>
        <w:ind w:firstLine="567"/>
        <w:jc w:val="both"/>
      </w:pPr>
      <w:r w:rsidRPr="00877B6D">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w:t>
      </w:r>
      <w:r w:rsidRPr="00877B6D">
        <w:softHyphen/>
        <w:t>ем младший школьник осваивает основные нравственно-эти</w:t>
      </w:r>
      <w:r w:rsidRPr="00877B6D">
        <w:softHyphen/>
        <w:t>ческие ценности взаимодействия с окружающим миром, полу</w:t>
      </w:r>
      <w:r w:rsidRPr="00877B6D">
        <w:softHyphen/>
        <w:t>чает навык анализа положительных и отрицательных действий героев, событий.</w:t>
      </w:r>
    </w:p>
    <w:p w:rsidR="00010DA9" w:rsidRPr="00877B6D" w:rsidRDefault="00010DA9" w:rsidP="00010DA9">
      <w:pPr>
        <w:pStyle w:val="ad"/>
        <w:spacing w:after="0" w:line="240" w:lineRule="auto"/>
        <w:ind w:firstLine="567"/>
        <w:jc w:val="both"/>
        <w:rPr>
          <w:rFonts w:ascii="Times New Roman" w:hAnsi="Times New Roman"/>
          <w:sz w:val="24"/>
          <w:szCs w:val="24"/>
        </w:rPr>
      </w:pPr>
      <w:r w:rsidRPr="00877B6D">
        <w:rPr>
          <w:rFonts w:ascii="Times New Roman" w:hAnsi="Times New Roman"/>
          <w:sz w:val="24"/>
          <w:szCs w:val="24"/>
        </w:rPr>
        <w:t xml:space="preserve">       Программа обучения может быть частично реализована в форме дистанционного обучения в соответствии с режимом работы школы.</w:t>
      </w:r>
    </w:p>
    <w:p w:rsidR="00010DA9" w:rsidRPr="00877B6D" w:rsidRDefault="00010DA9" w:rsidP="00010DA9">
      <w:pPr>
        <w:ind w:firstLine="567"/>
        <w:jc w:val="both"/>
      </w:pPr>
    </w:p>
    <w:p w:rsidR="00010DA9" w:rsidRPr="00877B6D" w:rsidRDefault="00010DA9" w:rsidP="00010DA9">
      <w:pPr>
        <w:ind w:firstLine="567"/>
        <w:jc w:val="both"/>
        <w:rPr>
          <w:b/>
        </w:rPr>
      </w:pPr>
      <w:r>
        <w:rPr>
          <w:b/>
        </w:rPr>
        <w:t xml:space="preserve">Аннотация к рабочей программе </w:t>
      </w:r>
      <w:r w:rsidRPr="00877B6D">
        <w:rPr>
          <w:b/>
        </w:rPr>
        <w:t>учебного курса «Математика»</w:t>
      </w:r>
    </w:p>
    <w:p w:rsidR="00010DA9" w:rsidRPr="00877B6D" w:rsidRDefault="00010DA9" w:rsidP="00010DA9">
      <w:pPr>
        <w:pStyle w:val="dash0410005f0431005f0437005f0430005f0446005f0020005f0441005f043f005f0438005f0441005f043a005f0430"/>
        <w:ind w:left="0" w:firstLine="567"/>
      </w:pPr>
      <w:r w:rsidRPr="00877B6D">
        <w:t>Рабочая программа по математике для 1-4 классов обеспечивает реализацию Федерального государственного образовательного стандарта начального общего образования, разработана в рамках УМК «Школа России», на основе авторской программы М. И. Моро.  В соответствии с образовательной программой школы на изучение математики в начальной школе выделяется 540 ч.</w:t>
      </w:r>
      <w:r w:rsidRPr="001376CC">
        <w:t xml:space="preserve"> </w:t>
      </w:r>
      <w:r w:rsidRPr="00877B6D">
        <w:t>Программа учебного курса «Математика» рассчитана на обучение с 1 по 4 класс. Всего на курс «Математика» отводится 4 часа в неделю, в 1 классе –132 ч. на 33 учебные недели. Во 2 -4 классах – 136 часовна 34 учебные недели.</w:t>
      </w:r>
    </w:p>
    <w:p w:rsidR="00010DA9" w:rsidRPr="00877B6D" w:rsidRDefault="00010DA9" w:rsidP="00010DA9">
      <w:pPr>
        <w:ind w:firstLine="567"/>
        <w:jc w:val="both"/>
      </w:pPr>
      <w:r w:rsidRPr="00877B6D">
        <w:rPr>
          <w:iCs/>
        </w:rPr>
        <w:t>Начальный курс математики — курс интегрированный:</w:t>
      </w:r>
      <w:r w:rsidRPr="00CD4629">
        <w:rPr>
          <w:iCs/>
        </w:rPr>
        <w:t xml:space="preserve"> </w:t>
      </w:r>
      <w:r w:rsidRPr="00877B6D">
        <w:t>в нем объединен арифметический, алгебраический и геомет</w:t>
      </w:r>
      <w:r w:rsidRPr="00877B6D">
        <w:softHyphen/>
        <w:t xml:space="preserve">рический материал. </w:t>
      </w:r>
      <w:r>
        <w:t>Курс математики интегрирован с материалом по информатике.</w:t>
      </w:r>
    </w:p>
    <w:p w:rsidR="00010DA9" w:rsidRPr="00877B6D" w:rsidRDefault="00010DA9" w:rsidP="00010DA9">
      <w:pPr>
        <w:shd w:val="clear" w:color="auto" w:fill="FFFFFF"/>
        <w:ind w:firstLine="567"/>
        <w:jc w:val="both"/>
      </w:pPr>
      <w:r w:rsidRPr="00877B6D">
        <w:t>Цели курса: усвоение математических знаний и развитие познавательных способностей детей, основ логического мышления и речи.</w:t>
      </w:r>
    </w:p>
    <w:p w:rsidR="00010DA9" w:rsidRPr="00877B6D" w:rsidRDefault="00010DA9" w:rsidP="00010DA9">
      <w:pPr>
        <w:shd w:val="clear" w:color="auto" w:fill="FFFFFF"/>
        <w:ind w:firstLine="567"/>
        <w:jc w:val="both"/>
      </w:pPr>
      <w:r w:rsidRPr="00877B6D">
        <w:t>Задачи курса:</w:t>
      </w:r>
    </w:p>
    <w:p w:rsidR="00010DA9" w:rsidRPr="00877B6D" w:rsidRDefault="00010DA9" w:rsidP="00010DA9">
      <w:pPr>
        <w:shd w:val="clear" w:color="auto" w:fill="FFFFFF"/>
        <w:ind w:firstLine="567"/>
        <w:jc w:val="both"/>
      </w:pPr>
      <w:r w:rsidRPr="00877B6D">
        <w:t xml:space="preserve">-представление о натуральном числе и нуле; </w:t>
      </w:r>
    </w:p>
    <w:p w:rsidR="00010DA9" w:rsidRPr="00877B6D" w:rsidRDefault="00010DA9" w:rsidP="00010DA9">
      <w:pPr>
        <w:shd w:val="clear" w:color="auto" w:fill="FFFFFF"/>
        <w:ind w:firstLine="567"/>
        <w:jc w:val="both"/>
      </w:pPr>
      <w:r w:rsidRPr="00877B6D">
        <w:t>-о че</w:t>
      </w:r>
      <w:r w:rsidRPr="00877B6D">
        <w:softHyphen/>
        <w:t>тырех арифметических действиях с целыми неотрицательны</w:t>
      </w:r>
      <w:r w:rsidRPr="00877B6D">
        <w:softHyphen/>
        <w:t xml:space="preserve">ми числами и важнейших их свойствах; </w:t>
      </w:r>
    </w:p>
    <w:p w:rsidR="00010DA9" w:rsidRPr="00877B6D" w:rsidRDefault="00010DA9" w:rsidP="00010DA9">
      <w:pPr>
        <w:shd w:val="clear" w:color="auto" w:fill="FFFFFF"/>
        <w:ind w:firstLine="567"/>
        <w:jc w:val="both"/>
      </w:pPr>
      <w:r w:rsidRPr="00877B6D">
        <w:t>-прочное усвоение приемов устных и письменных вычислений;</w:t>
      </w:r>
    </w:p>
    <w:p w:rsidR="00010DA9" w:rsidRPr="00877B6D" w:rsidRDefault="00010DA9" w:rsidP="00010DA9">
      <w:pPr>
        <w:shd w:val="clear" w:color="auto" w:fill="FFFFFF"/>
        <w:ind w:firstLine="567"/>
        <w:jc w:val="both"/>
      </w:pPr>
      <w:r w:rsidRPr="00877B6D">
        <w:t>-ознаком</w:t>
      </w:r>
      <w:r w:rsidRPr="00877B6D">
        <w:softHyphen/>
        <w:t xml:space="preserve">ление с величинами и их измерением; </w:t>
      </w:r>
    </w:p>
    <w:p w:rsidR="00010DA9" w:rsidRPr="00877B6D" w:rsidRDefault="00010DA9" w:rsidP="00010DA9">
      <w:pPr>
        <w:shd w:val="clear" w:color="auto" w:fill="FFFFFF"/>
        <w:ind w:firstLine="567"/>
        <w:jc w:val="both"/>
      </w:pPr>
      <w:r w:rsidRPr="00877B6D">
        <w:t>-формирование у детей простран</w:t>
      </w:r>
      <w:r w:rsidRPr="00877B6D">
        <w:softHyphen/>
        <w:t xml:space="preserve">ственных представлений; </w:t>
      </w:r>
    </w:p>
    <w:p w:rsidR="00010DA9" w:rsidRPr="00877B6D" w:rsidRDefault="00010DA9" w:rsidP="00010DA9">
      <w:pPr>
        <w:shd w:val="clear" w:color="auto" w:fill="FFFFFF"/>
        <w:ind w:firstLine="567"/>
        <w:jc w:val="both"/>
      </w:pPr>
      <w:r w:rsidRPr="00877B6D">
        <w:t>-ознакомление учащихся с различ</w:t>
      </w:r>
      <w:r w:rsidRPr="00877B6D">
        <w:softHyphen/>
        <w:t>ными геометрическими фигурами и некоторыми их свой</w:t>
      </w:r>
      <w:r w:rsidRPr="00877B6D">
        <w:softHyphen/>
        <w:t>ствами, с простейшими чертежными и измерительными при</w:t>
      </w:r>
      <w:r w:rsidRPr="00877B6D">
        <w:softHyphen/>
        <w:t>борами;</w:t>
      </w:r>
    </w:p>
    <w:p w:rsidR="00010DA9" w:rsidRPr="00877B6D" w:rsidRDefault="00010DA9" w:rsidP="00010DA9">
      <w:pPr>
        <w:shd w:val="clear" w:color="auto" w:fill="FFFFFF"/>
        <w:ind w:firstLine="567"/>
        <w:jc w:val="both"/>
      </w:pPr>
      <w:r w:rsidRPr="00877B6D">
        <w:t>-развитие абстрактного мышления уча</w:t>
      </w:r>
      <w:r w:rsidRPr="00877B6D">
        <w:softHyphen/>
        <w:t>щихся.</w:t>
      </w:r>
    </w:p>
    <w:p w:rsidR="00010DA9" w:rsidRPr="00877B6D" w:rsidRDefault="00010DA9" w:rsidP="00010DA9">
      <w:pPr>
        <w:shd w:val="clear" w:color="auto" w:fill="FFFFFF"/>
        <w:ind w:firstLine="567"/>
        <w:jc w:val="both"/>
      </w:pPr>
      <w:r w:rsidRPr="00877B6D">
        <w:t>Важнейшее значение придается постоянному использова</w:t>
      </w:r>
      <w:r w:rsidRPr="00877B6D">
        <w:softHyphen/>
        <w:t>нию сопоставления, сравнения, противопоставления связан</w:t>
      </w:r>
      <w:r w:rsidRPr="00877B6D">
        <w:softHyphen/>
        <w:t>ных между собой понятий, действий и задач, выяснению сходства и различий в рассматриваемых фактах</w:t>
      </w:r>
    </w:p>
    <w:p w:rsidR="00010DA9" w:rsidRPr="00877B6D" w:rsidRDefault="00010DA9" w:rsidP="00010DA9">
      <w:pPr>
        <w:shd w:val="clear" w:color="auto" w:fill="FFFFFF"/>
        <w:ind w:firstLine="567"/>
        <w:jc w:val="both"/>
        <w:rPr>
          <w:color w:val="000000"/>
        </w:rPr>
      </w:pPr>
      <w:r w:rsidRPr="00877B6D">
        <w:rPr>
          <w:bCs/>
          <w:color w:val="000000"/>
        </w:rPr>
        <w:t>Основное содержание</w:t>
      </w:r>
      <w:r w:rsidRPr="00877B6D">
        <w:rPr>
          <w:color w:val="000000"/>
        </w:rPr>
        <w:t xml:space="preserve">обучения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w:t>
      </w:r>
    </w:p>
    <w:p w:rsidR="00010DA9" w:rsidRPr="00877B6D" w:rsidRDefault="00010DA9" w:rsidP="00010DA9">
      <w:pPr>
        <w:shd w:val="clear" w:color="auto" w:fill="FFFFFF"/>
        <w:ind w:firstLine="567"/>
        <w:jc w:val="both"/>
      </w:pPr>
      <w:r w:rsidRPr="00877B6D">
        <w:t>Важнейшей особенностью начального курса математики является то, что рассматриваемые в нем основные понятия, отношения, закономерности находят примене</w:t>
      </w:r>
      <w:r w:rsidRPr="00877B6D">
        <w:softHyphen/>
        <w:t>ние при решении соответствующих конкретных задач.  Приобретаемые знания дети мо</w:t>
      </w:r>
      <w:r w:rsidRPr="00877B6D">
        <w:softHyphen/>
        <w:t xml:space="preserve">гут </w:t>
      </w:r>
      <w:r w:rsidRPr="00877B6D">
        <w:lastRenderedPageBreak/>
        <w:t>использовать при решении разнообразных задач, возника</w:t>
      </w:r>
      <w:r w:rsidRPr="00877B6D">
        <w:softHyphen/>
        <w:t xml:space="preserve">ющих в их игровой и учебной деятельности (в том числе при изучении других школьных предметов), а также в быту.                    </w:t>
      </w:r>
    </w:p>
    <w:p w:rsidR="00010DA9" w:rsidRPr="00877B6D" w:rsidRDefault="00010DA9" w:rsidP="00010DA9">
      <w:pPr>
        <w:shd w:val="clear" w:color="auto" w:fill="FFFFFF"/>
        <w:ind w:firstLine="567"/>
        <w:jc w:val="both"/>
      </w:pPr>
      <w:r w:rsidRPr="00877B6D">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010DA9" w:rsidRPr="00877B6D" w:rsidRDefault="00010DA9" w:rsidP="00010DA9">
      <w:pPr>
        <w:pStyle w:val="ad"/>
        <w:spacing w:after="0" w:line="240" w:lineRule="auto"/>
        <w:ind w:firstLine="567"/>
        <w:jc w:val="both"/>
        <w:rPr>
          <w:rFonts w:ascii="Times New Roman" w:hAnsi="Times New Roman"/>
          <w:sz w:val="24"/>
          <w:szCs w:val="24"/>
        </w:rPr>
      </w:pPr>
      <w:r w:rsidRPr="00877B6D">
        <w:rPr>
          <w:rFonts w:ascii="Times New Roman" w:hAnsi="Times New Roman"/>
          <w:sz w:val="24"/>
          <w:szCs w:val="24"/>
        </w:rPr>
        <w:t xml:space="preserve">       Программа обучения может быть частично реализована в форме дистанционного обучения в соответствии с режимом работы школы.</w:t>
      </w:r>
    </w:p>
    <w:p w:rsidR="00010DA9" w:rsidRPr="00877B6D" w:rsidRDefault="00010DA9" w:rsidP="00010DA9">
      <w:pPr>
        <w:shd w:val="clear" w:color="auto" w:fill="FFFFFF"/>
        <w:ind w:firstLine="567"/>
        <w:jc w:val="both"/>
      </w:pPr>
    </w:p>
    <w:p w:rsidR="00010DA9" w:rsidRPr="00877B6D" w:rsidRDefault="00010DA9" w:rsidP="00010DA9">
      <w:pPr>
        <w:ind w:firstLine="567"/>
        <w:jc w:val="both"/>
        <w:rPr>
          <w:b/>
        </w:rPr>
      </w:pPr>
      <w:r w:rsidRPr="00877B6D">
        <w:rPr>
          <w:b/>
        </w:rPr>
        <w:t>Аннотация к рабочей программе учебного курса «Окружающий мир»</w:t>
      </w:r>
    </w:p>
    <w:p w:rsidR="00010DA9" w:rsidRPr="00877B6D" w:rsidRDefault="00010DA9" w:rsidP="00010DA9">
      <w:pPr>
        <w:pStyle w:val="dash0410005f0431005f0437005f0430005f0446005f0020005f0441005f043f005f0438005f0441005f043a005f0430"/>
        <w:ind w:left="0" w:firstLine="567"/>
      </w:pPr>
      <w:r w:rsidRPr="00877B6D">
        <w:t>Рабочая программа по окружающему миру для 1-4 классов обеспечивает реализацию Федерального государственного образовательного стандарта начального общего образования, разработана в рамках УМК «Школа России», на основе авторской программы А. А. Плешакова. В соответствии с образовательной программой школы на изучение окружающего мира в начальной школе выделяется 270 ч. На его изучение отводится 2 часа в неделю, в 1 классе - 66 часов в год на 33 учебные недели, во 2-4 классах –  68 часов в год на 34 учебные недели.</w:t>
      </w:r>
    </w:p>
    <w:p w:rsidR="00010DA9" w:rsidRPr="00877B6D" w:rsidRDefault="00010DA9" w:rsidP="00010DA9">
      <w:pPr>
        <w:ind w:firstLine="567"/>
        <w:jc w:val="both"/>
      </w:pPr>
      <w:r w:rsidRPr="00877B6D">
        <w:t>Цель изучения курса «Окружающий мир» в начальной школе:</w:t>
      </w:r>
    </w:p>
    <w:p w:rsidR="00010DA9" w:rsidRPr="00877B6D" w:rsidRDefault="00010DA9" w:rsidP="00010DA9">
      <w:pPr>
        <w:ind w:firstLine="567"/>
        <w:jc w:val="both"/>
      </w:pPr>
      <w:r w:rsidRPr="00877B6D">
        <w:t xml:space="preserve"> — формирование целостной картины мира и осознание места в нём человека на основе единства рационально-науч</w:t>
      </w:r>
      <w:r w:rsidRPr="00877B6D">
        <w:softHyphen/>
        <w:t>ного познания и эмоционально-ценностного осмысления ре</w:t>
      </w:r>
      <w:r w:rsidRPr="00877B6D">
        <w:softHyphen/>
        <w:t xml:space="preserve">бёнком личного опыта общения с людьми и природой; </w:t>
      </w:r>
    </w:p>
    <w:p w:rsidR="00010DA9" w:rsidRPr="00877B6D" w:rsidRDefault="00010DA9" w:rsidP="00010DA9">
      <w:pPr>
        <w:ind w:firstLine="567"/>
        <w:jc w:val="both"/>
      </w:pPr>
      <w:r w:rsidRPr="00877B6D">
        <w:t>-духов</w:t>
      </w:r>
      <w:r w:rsidRPr="00877B6D">
        <w:softHyphen/>
        <w:t>но-нравственное развитие и воспитание личности гражданина России в условиях культурного и конфессионального многооб</w:t>
      </w:r>
      <w:r w:rsidRPr="00877B6D">
        <w:softHyphen/>
        <w:t>разия российского общества.</w:t>
      </w:r>
    </w:p>
    <w:p w:rsidR="00010DA9" w:rsidRPr="00877B6D" w:rsidRDefault="00010DA9" w:rsidP="00010DA9">
      <w:pPr>
        <w:shd w:val="clear" w:color="auto" w:fill="FFFFFF"/>
        <w:ind w:firstLine="567"/>
        <w:jc w:val="both"/>
      </w:pPr>
      <w:r w:rsidRPr="00877B6D">
        <w:t xml:space="preserve">Основными </w:t>
      </w:r>
      <w:r w:rsidRPr="00877B6D">
        <w:rPr>
          <w:bCs/>
        </w:rPr>
        <w:t xml:space="preserve">задачами </w:t>
      </w:r>
      <w:r w:rsidRPr="00877B6D">
        <w:t>реализации содержания курса явля</w:t>
      </w:r>
      <w:r w:rsidRPr="00877B6D">
        <w:softHyphen/>
        <w:t>ются:</w:t>
      </w:r>
    </w:p>
    <w:p w:rsidR="00010DA9" w:rsidRPr="00877B6D" w:rsidRDefault="00010DA9" w:rsidP="00010DA9">
      <w:pPr>
        <w:shd w:val="clear" w:color="auto" w:fill="FFFFFF"/>
        <w:ind w:firstLine="567"/>
        <w:jc w:val="both"/>
      </w:pPr>
      <w:r w:rsidRPr="00877B6D">
        <w:t>1) формирование уважительного отношения к семье, насе</w:t>
      </w:r>
      <w:r w:rsidRPr="00877B6D">
        <w:softHyphen/>
        <w:t>лённому пункту, региону, в котором проживают дети, к России, её природе и культуре, истории и современной жизни;</w:t>
      </w:r>
    </w:p>
    <w:p w:rsidR="00010DA9" w:rsidRPr="00877B6D" w:rsidRDefault="00010DA9" w:rsidP="00010DA9">
      <w:pPr>
        <w:shd w:val="clear" w:color="auto" w:fill="FFFFFF"/>
        <w:ind w:firstLine="567"/>
        <w:jc w:val="both"/>
      </w:pPr>
      <w:r w:rsidRPr="00877B6D">
        <w:t>2) осознание ребёнком ценности, целостности и многообразия окружающего мира, своего места в нём;</w:t>
      </w:r>
    </w:p>
    <w:p w:rsidR="00010DA9" w:rsidRPr="00877B6D" w:rsidRDefault="00010DA9" w:rsidP="00010DA9">
      <w:pPr>
        <w:shd w:val="clear" w:color="auto" w:fill="FFFFFF"/>
        <w:ind w:firstLine="567"/>
        <w:jc w:val="both"/>
      </w:pPr>
      <w:r w:rsidRPr="00877B6D">
        <w:t>3) формирование модели безопасного поведения в условиях повседневной жизни и в различных опасных и чрезвычайных ситуациях;</w:t>
      </w:r>
    </w:p>
    <w:p w:rsidR="00010DA9" w:rsidRPr="00877B6D" w:rsidRDefault="00010DA9" w:rsidP="00010DA9">
      <w:pPr>
        <w:shd w:val="clear" w:color="auto" w:fill="FFFFFF"/>
        <w:ind w:firstLine="567"/>
        <w:jc w:val="both"/>
      </w:pPr>
      <w:r w:rsidRPr="00877B6D">
        <w:t>4) формирование психологической культуры и компетенции для обеспечения эффективного и безопасного взаимодействия в социуме.</w:t>
      </w:r>
    </w:p>
    <w:p w:rsidR="00010DA9" w:rsidRPr="00877B6D" w:rsidRDefault="00010DA9" w:rsidP="00010DA9">
      <w:pPr>
        <w:shd w:val="clear" w:color="auto" w:fill="FFFFFF"/>
        <w:ind w:firstLine="567"/>
        <w:jc w:val="both"/>
      </w:pPr>
      <w:r w:rsidRPr="00877B6D">
        <w:t>Специфика курса «Окружающий мир» состоит в том, что он, имея ярко выраженный интегративный характер, соеди</w:t>
      </w:r>
      <w:r w:rsidRPr="00877B6D">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010DA9" w:rsidRPr="00877B6D" w:rsidRDefault="00010DA9" w:rsidP="00010DA9">
      <w:pPr>
        <w:shd w:val="clear" w:color="auto" w:fill="FFFFFF"/>
        <w:ind w:firstLine="567"/>
        <w:jc w:val="both"/>
      </w:pPr>
      <w:r w:rsidRPr="00877B6D">
        <w:t>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877B6D">
        <w:softHyphen/>
        <w:t>ственно-научных и социально-гуманитарных знаний могут быть успешно, в полном соответствии с возрастными особен</w:t>
      </w:r>
      <w:r w:rsidRPr="00877B6D">
        <w:softHyphen/>
        <w:t>ностями младшего школьника решены задачи экологического образования и воспитания. Таким образом, курс создаёт прочный фундамент для изучения значительной части предметов основной школы и для дальнейшего раз</w:t>
      </w:r>
      <w:r w:rsidRPr="00877B6D">
        <w:softHyphen/>
        <w:t>вития личности.</w:t>
      </w:r>
    </w:p>
    <w:p w:rsidR="00010DA9" w:rsidRPr="00877B6D" w:rsidRDefault="00010DA9" w:rsidP="00010DA9">
      <w:pPr>
        <w:ind w:firstLine="567"/>
        <w:jc w:val="both"/>
      </w:pPr>
      <w:r w:rsidRPr="00877B6D">
        <w:t>Используя для осмысления личного опыта ребёнка знания, накопленные естественными и социально-гуманитарными на</w:t>
      </w:r>
      <w:r w:rsidRPr="00877B6D">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877B6D">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877B6D">
        <w:softHyphen/>
        <w:t>ных оценивать своё место в окружающем мире и участво</w:t>
      </w:r>
      <w:r w:rsidRPr="00877B6D">
        <w:softHyphen/>
        <w:t>вать в созидательной деятельности на благо родной страны и планеты Земля.</w:t>
      </w:r>
    </w:p>
    <w:p w:rsidR="00010DA9" w:rsidRPr="00877B6D" w:rsidRDefault="00010DA9" w:rsidP="00010DA9">
      <w:pPr>
        <w:ind w:firstLine="567"/>
        <w:jc w:val="both"/>
      </w:pPr>
      <w:r w:rsidRPr="00877B6D">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877B6D">
        <w:softHyphen/>
        <w:t>мет «Окружающий мир» использует и тем самым подкрепляет умения, полученные на уроках чтения, русского языка и мате</w:t>
      </w:r>
      <w:r w:rsidRPr="00877B6D">
        <w:softHyphen/>
        <w:t>матики, музыки и изобразительного искусства, технологии и физической культуры, совместно с ними приучая детей к ра</w:t>
      </w:r>
      <w:r w:rsidRPr="00877B6D">
        <w:softHyphen/>
        <w:t>ционально-научному и эмоционально-ценностному постиже</w:t>
      </w:r>
      <w:r w:rsidRPr="00877B6D">
        <w:softHyphen/>
        <w:t xml:space="preserve">нию окружающего мира. </w:t>
      </w:r>
    </w:p>
    <w:p w:rsidR="00010DA9" w:rsidRPr="00877B6D" w:rsidRDefault="00010DA9" w:rsidP="00010DA9">
      <w:pPr>
        <w:pStyle w:val="ad"/>
        <w:spacing w:after="0" w:line="240" w:lineRule="auto"/>
        <w:ind w:firstLine="567"/>
        <w:jc w:val="both"/>
        <w:rPr>
          <w:rFonts w:ascii="Times New Roman" w:hAnsi="Times New Roman"/>
          <w:sz w:val="24"/>
          <w:szCs w:val="24"/>
        </w:rPr>
      </w:pPr>
      <w:r w:rsidRPr="00877B6D">
        <w:rPr>
          <w:rFonts w:ascii="Times New Roman" w:hAnsi="Times New Roman"/>
          <w:sz w:val="24"/>
          <w:szCs w:val="24"/>
        </w:rPr>
        <w:lastRenderedPageBreak/>
        <w:t xml:space="preserve">       Программа обучения может быть частично реализована в форме дистанционного обучения в соответствии с режимом работы школы.</w:t>
      </w:r>
    </w:p>
    <w:p w:rsidR="00010DA9" w:rsidRPr="00877B6D" w:rsidRDefault="00010DA9" w:rsidP="00010DA9">
      <w:pPr>
        <w:ind w:firstLine="567"/>
        <w:jc w:val="both"/>
      </w:pPr>
    </w:p>
    <w:p w:rsidR="00010DA9" w:rsidRPr="00877B6D" w:rsidRDefault="00010DA9" w:rsidP="00010DA9">
      <w:pPr>
        <w:ind w:firstLine="567"/>
        <w:jc w:val="both"/>
        <w:rPr>
          <w:b/>
        </w:rPr>
      </w:pPr>
      <w:r w:rsidRPr="00877B6D">
        <w:rPr>
          <w:b/>
        </w:rPr>
        <w:t>Аннотация к рабочей программе учебного курса «Изобразительное искусство»</w:t>
      </w:r>
    </w:p>
    <w:p w:rsidR="00010DA9" w:rsidRPr="00877B6D" w:rsidRDefault="00010DA9" w:rsidP="00010DA9">
      <w:pPr>
        <w:pStyle w:val="dash0410005f0431005f0437005f0430005f0446005f0020005f0441005f043f005f0438005f0441005f043a005f0430"/>
        <w:ind w:left="0" w:firstLine="567"/>
      </w:pPr>
      <w:r w:rsidRPr="00877B6D">
        <w:t>Рабочая программа по изобразительному искусству для 1-4 классов обеспечивает реализацию Федерального государственного образовательного стандарта начального общего образования, разработана в рамках УМК «Школа России», на основе авторской программы Б.М.Неменского. В соответствии с образовательной программой школы на изучение изобразительного искусства в начальной школе выделяется 135 часов.Программа учебного курса «Изобразительное искусство» рассчитана на обучение с 1 по 4 класс. Всего на курс «Изобразительное искусство» отводится 1 час в неделю, в 1 классе 33 часа в год на 33 учебные недели, во 2 -4 классах – 34 часа в год на 34 учебные недели.</w:t>
      </w:r>
    </w:p>
    <w:p w:rsidR="00010DA9" w:rsidRPr="00877B6D" w:rsidRDefault="00010DA9" w:rsidP="00010DA9">
      <w:pPr>
        <w:pStyle w:val="dash0410005f0431005f0437005f0430005f0446005f0020005f0441005f043f005f0438005f0441005f043a005f0430"/>
        <w:ind w:left="0" w:firstLine="567"/>
      </w:pPr>
      <w:r w:rsidRPr="00877B6D">
        <w:t>Основные целипрограммы:</w:t>
      </w:r>
    </w:p>
    <w:p w:rsidR="00010DA9" w:rsidRPr="00877B6D" w:rsidRDefault="00010DA9" w:rsidP="00010DA9">
      <w:pPr>
        <w:pStyle w:val="dash0410005f0431005f0437005f0430005f0446005f0020005f0441005f043f005f0438005f0441005f043a005f0430"/>
        <w:ind w:left="0" w:firstLine="567"/>
      </w:pPr>
      <w:r w:rsidRPr="00877B6D">
        <w:t>-формирование художественной культуры учащихся как неотъемлемой части культуры духовной, т.е. культуры мироотношений, выработанной поколениями;</w:t>
      </w:r>
    </w:p>
    <w:p w:rsidR="00010DA9" w:rsidRPr="00877B6D" w:rsidRDefault="00010DA9" w:rsidP="00010DA9">
      <w:pPr>
        <w:pStyle w:val="dash0410005f0431005f0437005f0430005f0446005f0020005f0441005f043f005f0438005f0441005f043a005f0430"/>
        <w:ind w:left="0" w:firstLine="567"/>
      </w:pPr>
      <w:r w:rsidRPr="00877B6D">
        <w:t>-саморазвитие и развитие личности каждого ребенка в процессе освоения мира через его собственную творческую предметную деятельность;</w:t>
      </w:r>
    </w:p>
    <w:p w:rsidR="00010DA9" w:rsidRPr="00877B6D" w:rsidRDefault="00010DA9" w:rsidP="00010DA9">
      <w:pPr>
        <w:pStyle w:val="dash0410005f0431005f0437005f0430005f0446005f0020005f0441005f043f005f0438005f0441005f043a005f0430"/>
        <w:ind w:left="0" w:firstLine="567"/>
      </w:pPr>
      <w:r w:rsidRPr="00877B6D">
        <w:t>-развитие эмоционально нравственного потенциала ребѐнка, его души средствами приобщения к художественной культуре как форме духовно-нравственного поиска человека.</w:t>
      </w:r>
    </w:p>
    <w:p w:rsidR="00010DA9" w:rsidRPr="00877B6D" w:rsidRDefault="00010DA9" w:rsidP="00010DA9">
      <w:pPr>
        <w:pStyle w:val="dash0410005f0431005f0437005f0430005f0446005f0020005f0441005f043f005f0438005f0441005f043a005f0430"/>
        <w:ind w:left="0" w:firstLine="567"/>
      </w:pPr>
      <w:r w:rsidRPr="00877B6D">
        <w:t>Задачиосвоения изобразительного искусства:</w:t>
      </w:r>
    </w:p>
    <w:p w:rsidR="00010DA9" w:rsidRPr="00877B6D" w:rsidRDefault="00010DA9" w:rsidP="00010DA9">
      <w:pPr>
        <w:pStyle w:val="dash0410005f0431005f0437005f0430005f0446005f0020005f0441005f043f005f0438005f0441005f043a005f0430"/>
        <w:ind w:left="0" w:firstLine="567"/>
      </w:pPr>
      <w:r w:rsidRPr="00877B6D">
        <w:t>-расширение общекультурного кругозора учащихся;</w:t>
      </w:r>
    </w:p>
    <w:p w:rsidR="00010DA9" w:rsidRPr="00877B6D" w:rsidRDefault="00010DA9" w:rsidP="00010DA9">
      <w:pPr>
        <w:pStyle w:val="dash0410005f0431005f0437005f0430005f0446005f0020005f0441005f043f005f0438005f0441005f043a005f0430"/>
        <w:ind w:left="0" w:firstLine="567"/>
      </w:pPr>
      <w:r w:rsidRPr="00877B6D">
        <w:t>-развитие качеств творческой личности, умеющей:</w:t>
      </w:r>
    </w:p>
    <w:p w:rsidR="00010DA9" w:rsidRPr="00877B6D" w:rsidRDefault="00010DA9" w:rsidP="00010DA9">
      <w:pPr>
        <w:pStyle w:val="dash0410005f0431005f0437005f0430005f0446005f0020005f0441005f043f005f0438005f0441005f043a005f0430"/>
        <w:ind w:left="0" w:firstLine="567"/>
      </w:pPr>
      <w:r w:rsidRPr="00877B6D">
        <w:t>а) ставить цель;</w:t>
      </w:r>
    </w:p>
    <w:p w:rsidR="00010DA9" w:rsidRPr="00877B6D" w:rsidRDefault="00010DA9" w:rsidP="00010DA9">
      <w:pPr>
        <w:pStyle w:val="dash0410005f0431005f0437005f0430005f0446005f0020005f0441005f043f005f0438005f0441005f043a005f0430"/>
        <w:ind w:left="0" w:firstLine="567"/>
      </w:pPr>
      <w:r w:rsidRPr="00877B6D">
        <w:t>б) искать и находить решения поставленных учителем или возникающих в жизни ребенка проблем;</w:t>
      </w:r>
    </w:p>
    <w:p w:rsidR="00010DA9" w:rsidRPr="00877B6D" w:rsidRDefault="00010DA9" w:rsidP="00010DA9">
      <w:pPr>
        <w:pStyle w:val="dash0410005f0431005f0437005f0430005f0446005f0020005f0441005f043f005f0438005f0441005f043a005f0430"/>
        <w:ind w:left="0" w:firstLine="567"/>
      </w:pPr>
      <w:r w:rsidRPr="00877B6D">
        <w:t>в) выбирать средства и реализовывать свой замысел;</w:t>
      </w:r>
    </w:p>
    <w:p w:rsidR="00010DA9" w:rsidRPr="00877B6D" w:rsidRDefault="00010DA9" w:rsidP="00010DA9">
      <w:pPr>
        <w:pStyle w:val="dash0410005f0431005f0437005f0430005f0446005f0020005f0441005f043f005f0438005f0441005f043a005f0430"/>
        <w:ind w:left="0" w:firstLine="567"/>
      </w:pPr>
      <w:r w:rsidRPr="00877B6D">
        <w:t>г) осознавать и оценивать свой индивидуальный опыт;</w:t>
      </w:r>
    </w:p>
    <w:p w:rsidR="00010DA9" w:rsidRPr="00877B6D" w:rsidRDefault="00010DA9" w:rsidP="00010DA9">
      <w:pPr>
        <w:pStyle w:val="dash0410005f0431005f0437005f0430005f0446005f0020005f0441005f043f005f0438005f0441005f043a005f0430"/>
        <w:ind w:left="0" w:firstLine="567"/>
      </w:pPr>
      <w:r w:rsidRPr="00877B6D">
        <w:t>д) находить речевое соответствие своим действиям и эстетическому контексту.</w:t>
      </w:r>
    </w:p>
    <w:p w:rsidR="00010DA9" w:rsidRPr="00877B6D" w:rsidRDefault="00010DA9" w:rsidP="00010DA9">
      <w:pPr>
        <w:pStyle w:val="dash0410005f0431005f0437005f0430005f0446005f0020005f0441005f043f005f0438005f0441005f043a005f0430"/>
        <w:ind w:left="0" w:firstLine="567"/>
      </w:pPr>
      <w:r w:rsidRPr="00877B6D">
        <w:t>-общее знакомство с искусством как результатом отражения социально-эстетического идеала человека в материальных образах;</w:t>
      </w:r>
    </w:p>
    <w:p w:rsidR="00010DA9" w:rsidRPr="00877B6D" w:rsidRDefault="00010DA9" w:rsidP="00010DA9">
      <w:pPr>
        <w:pStyle w:val="dash0410005f0431005f0437005f0430005f0446005f0020005f0441005f043f005f0438005f0441005f043a005f0430"/>
        <w:ind w:left="0" w:firstLine="567"/>
      </w:pPr>
      <w:r w:rsidRPr="00877B6D">
        <w:t>-формирование основ эстетического опыта и технологических знаний и умений как основы для практической реализации замысла.</w:t>
      </w:r>
    </w:p>
    <w:p w:rsidR="00010DA9" w:rsidRPr="00877B6D" w:rsidRDefault="00010DA9" w:rsidP="00010DA9">
      <w:pPr>
        <w:pStyle w:val="dash0410005f0431005f0437005f0430005f0446005f0020005f0441005f043f005f0438005f0441005f043a005f0430"/>
        <w:ind w:left="0" w:firstLine="567"/>
      </w:pPr>
      <w:r w:rsidRPr="00877B6D">
        <w:t>Содержание программыпредставлено следующ</w:t>
      </w:r>
      <w:r>
        <w:t xml:space="preserve">ими разделами: </w:t>
      </w:r>
      <w:r w:rsidRPr="00877B6D">
        <w:t>собственно</w:t>
      </w:r>
      <w:r>
        <w:t xml:space="preserve">, </w:t>
      </w:r>
      <w:r w:rsidRPr="00877B6D">
        <w:t>содержание курса изов начальной школе, распределение учебного материала, планируемые результаты освоения программ, тематическое планирование.</w:t>
      </w:r>
    </w:p>
    <w:p w:rsidR="00010DA9" w:rsidRPr="00877B6D" w:rsidRDefault="00010DA9" w:rsidP="00010DA9">
      <w:pPr>
        <w:pStyle w:val="ad"/>
        <w:spacing w:after="0" w:line="240" w:lineRule="auto"/>
        <w:ind w:firstLine="567"/>
        <w:jc w:val="both"/>
        <w:rPr>
          <w:rFonts w:ascii="Times New Roman" w:hAnsi="Times New Roman"/>
          <w:sz w:val="24"/>
          <w:szCs w:val="24"/>
        </w:rPr>
      </w:pPr>
      <w:r w:rsidRPr="00877B6D">
        <w:rPr>
          <w:rFonts w:ascii="Times New Roman" w:hAnsi="Times New Roman"/>
          <w:sz w:val="24"/>
          <w:szCs w:val="24"/>
        </w:rPr>
        <w:t xml:space="preserve">       Программа обучения может быть частично реализована в форме дистанционного обучения в соответствии с режимом работы школы.</w:t>
      </w:r>
    </w:p>
    <w:p w:rsidR="00010DA9" w:rsidRPr="00877B6D" w:rsidRDefault="00010DA9" w:rsidP="00010DA9">
      <w:pPr>
        <w:pStyle w:val="dash0410005f0431005f0437005f0430005f0446005f0020005f0441005f043f005f0438005f0441005f043a005f0430"/>
        <w:ind w:left="0" w:firstLine="567"/>
      </w:pPr>
    </w:p>
    <w:p w:rsidR="00010DA9" w:rsidRPr="00877B6D" w:rsidRDefault="00010DA9" w:rsidP="00010DA9">
      <w:pPr>
        <w:ind w:firstLine="567"/>
        <w:jc w:val="both"/>
        <w:rPr>
          <w:b/>
        </w:rPr>
      </w:pPr>
      <w:r w:rsidRPr="00877B6D">
        <w:rPr>
          <w:b/>
        </w:rPr>
        <w:t>Аннотация к рабочей программе учебного курса «Технология»</w:t>
      </w:r>
    </w:p>
    <w:p w:rsidR="00010DA9" w:rsidRPr="00877B6D" w:rsidRDefault="00010DA9" w:rsidP="00010DA9">
      <w:pPr>
        <w:pStyle w:val="dash0410005f0431005f0437005f0430005f0446005f0020005f0441005f043f005f0438005f0441005f043a005f0430"/>
        <w:ind w:left="0" w:firstLine="567"/>
      </w:pPr>
      <w:r w:rsidRPr="00877B6D">
        <w:t>Рабочая программа по технологии для 1-4 классов обеспечивает реализацию Федерального государственного образовательного стандарта начального общего образования, разработана в рамках УМК «Школа России», на основе авторской программы Е. А. Лутцевой, Т. П. Зуевой. В соответствии с образовательной программой школы на изучение технологии в начальной школе выделяется 135 часов.Программа учебного курса «Технология» рассчитана на обучение с 1 по 4 класс. Всего на курс «Технология» отводится 1 час в неделю, в 1 классе 33 часа в год на 33 учебные недели, во 2 -4 классах 34 часа в год на 34 учебные недели.</w:t>
      </w:r>
    </w:p>
    <w:p w:rsidR="00010DA9" w:rsidRPr="00877B6D" w:rsidRDefault="00010DA9" w:rsidP="00010DA9">
      <w:pPr>
        <w:tabs>
          <w:tab w:val="left" w:pos="8315"/>
        </w:tabs>
        <w:ind w:firstLine="567"/>
        <w:jc w:val="both"/>
      </w:pPr>
      <w:r w:rsidRPr="00877B6D">
        <w:t>Цель 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010DA9" w:rsidRPr="00877B6D" w:rsidRDefault="00010DA9" w:rsidP="00010DA9">
      <w:pPr>
        <w:tabs>
          <w:tab w:val="left" w:pos="8315"/>
        </w:tabs>
        <w:ind w:firstLine="567"/>
        <w:jc w:val="both"/>
      </w:pPr>
      <w:r w:rsidRPr="00877B6D">
        <w:t>Задачи изучения курса:</w:t>
      </w:r>
    </w:p>
    <w:p w:rsidR="00010DA9" w:rsidRPr="00877B6D" w:rsidRDefault="00010DA9" w:rsidP="00010DA9">
      <w:pPr>
        <w:tabs>
          <w:tab w:val="left" w:pos="8315"/>
        </w:tabs>
        <w:ind w:firstLine="567"/>
        <w:jc w:val="both"/>
      </w:pPr>
      <w:r w:rsidRPr="00877B6D">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010DA9" w:rsidRPr="00877B6D" w:rsidRDefault="00010DA9" w:rsidP="00010DA9">
      <w:pPr>
        <w:tabs>
          <w:tab w:val="left" w:pos="8315"/>
        </w:tabs>
        <w:ind w:firstLine="567"/>
        <w:jc w:val="both"/>
      </w:pPr>
      <w:r w:rsidRPr="00877B6D">
        <w:lastRenderedPageBreak/>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010DA9" w:rsidRPr="00877B6D" w:rsidRDefault="00010DA9" w:rsidP="00010DA9">
      <w:pPr>
        <w:tabs>
          <w:tab w:val="left" w:pos="8315"/>
        </w:tabs>
        <w:ind w:firstLine="567"/>
        <w:jc w:val="both"/>
      </w:pPr>
      <w:r w:rsidRPr="00877B6D">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010DA9" w:rsidRPr="00877B6D" w:rsidRDefault="00010DA9" w:rsidP="00010DA9">
      <w:pPr>
        <w:tabs>
          <w:tab w:val="left" w:pos="8315"/>
        </w:tabs>
        <w:ind w:firstLine="567"/>
        <w:jc w:val="both"/>
      </w:pPr>
      <w:r w:rsidRPr="00877B6D">
        <w:t>-формирование первоначальных конструкторско-технологических знаний и умений;</w:t>
      </w:r>
    </w:p>
    <w:p w:rsidR="00010DA9" w:rsidRPr="00877B6D" w:rsidRDefault="00010DA9" w:rsidP="00010DA9">
      <w:pPr>
        <w:tabs>
          <w:tab w:val="left" w:pos="8315"/>
        </w:tabs>
        <w:ind w:firstLine="567"/>
        <w:jc w:val="both"/>
      </w:pPr>
      <w:r w:rsidRPr="00877B6D">
        <w:t>-развитие знаково-символического и пространственного мышления, творческого и репродуктивного воображения; творческого мышления;</w:t>
      </w:r>
    </w:p>
    <w:p w:rsidR="00010DA9" w:rsidRPr="00877B6D" w:rsidRDefault="00010DA9" w:rsidP="00010DA9">
      <w:pPr>
        <w:tabs>
          <w:tab w:val="left" w:pos="8315"/>
        </w:tabs>
        <w:ind w:firstLine="567"/>
        <w:jc w:val="both"/>
      </w:pPr>
      <w:r w:rsidRPr="00877B6D">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010DA9" w:rsidRPr="00877B6D" w:rsidRDefault="00010DA9" w:rsidP="00010DA9">
      <w:pPr>
        <w:tabs>
          <w:tab w:val="left" w:pos="8315"/>
        </w:tabs>
        <w:ind w:firstLine="567"/>
        <w:jc w:val="both"/>
      </w:pPr>
      <w:r w:rsidRPr="00877B6D">
        <w:t>-формирование внутреннего плана деятельности на основе поэтапной отработки предметно-преобразовательных действий;</w:t>
      </w:r>
    </w:p>
    <w:p w:rsidR="00010DA9" w:rsidRPr="00877B6D" w:rsidRDefault="00010DA9" w:rsidP="00010DA9">
      <w:pPr>
        <w:tabs>
          <w:tab w:val="left" w:pos="8315"/>
        </w:tabs>
        <w:ind w:firstLine="567"/>
        <w:jc w:val="both"/>
      </w:pPr>
      <w:r w:rsidRPr="00877B6D">
        <w:t>-развитие коммуникативной компетентности младших школьников на основе организации совместной продуктивной деятельности;</w:t>
      </w:r>
    </w:p>
    <w:p w:rsidR="00010DA9" w:rsidRPr="00877B6D" w:rsidRDefault="00010DA9" w:rsidP="00010DA9">
      <w:pPr>
        <w:tabs>
          <w:tab w:val="left" w:pos="8315"/>
        </w:tabs>
        <w:ind w:firstLine="567"/>
        <w:jc w:val="both"/>
      </w:pPr>
      <w:r w:rsidRPr="00877B6D">
        <w:t>-ознакомление с миром профессий, их социальным значением, историей возникновения и развития;</w:t>
      </w:r>
    </w:p>
    <w:p w:rsidR="00010DA9" w:rsidRPr="00877B6D" w:rsidRDefault="00010DA9" w:rsidP="00010DA9">
      <w:pPr>
        <w:tabs>
          <w:tab w:val="left" w:pos="8315"/>
        </w:tabs>
        <w:ind w:firstLine="567"/>
        <w:jc w:val="both"/>
      </w:pPr>
      <w:r w:rsidRPr="00877B6D">
        <w:t>-овладение первоначальными умениями передачи, поиска, преобразования, хранения информации.</w:t>
      </w:r>
    </w:p>
    <w:p w:rsidR="00010DA9" w:rsidRPr="00877B6D" w:rsidRDefault="00010DA9" w:rsidP="00010DA9">
      <w:pPr>
        <w:tabs>
          <w:tab w:val="left" w:pos="8315"/>
        </w:tabs>
        <w:ind w:firstLine="567"/>
        <w:jc w:val="both"/>
      </w:pPr>
      <w:r w:rsidRPr="00877B6D">
        <w:t>-поиск (проверка) необходимой информации в словарях, каталоге библиотеки.</w:t>
      </w:r>
    </w:p>
    <w:p w:rsidR="00010DA9" w:rsidRPr="00877B6D" w:rsidRDefault="00010DA9" w:rsidP="00010DA9">
      <w:pPr>
        <w:pStyle w:val="dash0410005f0431005f0437005f0430005f0446005f0020005f0441005f043f005f0438005f0441005f043a005f0430"/>
        <w:ind w:left="0" w:firstLine="567"/>
      </w:pPr>
      <w:r w:rsidRPr="00877B6D">
        <w:t>Содержание программыпредставлено следующими разделами: собственно</w:t>
      </w:r>
      <w:r>
        <w:t>,</w:t>
      </w:r>
      <w:r w:rsidRPr="00877B6D">
        <w:t xml:space="preserve"> содержание курса технологии в начальной школе, распределение учебного материала, планируемые результаты освоения программ, тематическое планирование.</w:t>
      </w:r>
    </w:p>
    <w:p w:rsidR="00010DA9" w:rsidRPr="00877B6D" w:rsidRDefault="00010DA9" w:rsidP="00010DA9">
      <w:pPr>
        <w:pStyle w:val="ad"/>
        <w:spacing w:after="0" w:line="240" w:lineRule="auto"/>
        <w:ind w:firstLine="567"/>
        <w:jc w:val="both"/>
        <w:rPr>
          <w:rFonts w:ascii="Times New Roman" w:hAnsi="Times New Roman"/>
          <w:sz w:val="24"/>
          <w:szCs w:val="24"/>
        </w:rPr>
      </w:pPr>
      <w:r w:rsidRPr="00877B6D">
        <w:rPr>
          <w:rFonts w:ascii="Times New Roman" w:hAnsi="Times New Roman"/>
          <w:sz w:val="24"/>
          <w:szCs w:val="24"/>
        </w:rPr>
        <w:t xml:space="preserve">       Программа обучения может быть частично реализована в форме дистанционного обучения в соответствии с режимом работы школы.</w:t>
      </w:r>
    </w:p>
    <w:p w:rsidR="00010DA9" w:rsidRPr="00CD4629" w:rsidRDefault="00010DA9" w:rsidP="00010DA9">
      <w:pPr>
        <w:ind w:left="284" w:right="-285" w:firstLine="425"/>
        <w:jc w:val="center"/>
        <w:rPr>
          <w:b/>
          <w:sz w:val="28"/>
        </w:rPr>
      </w:pPr>
    </w:p>
    <w:p w:rsidR="00010DA9" w:rsidRDefault="00010DA9" w:rsidP="00010DA9">
      <w:pPr>
        <w:ind w:left="284" w:right="-285" w:firstLine="425"/>
        <w:jc w:val="center"/>
        <w:rPr>
          <w:b/>
          <w:sz w:val="28"/>
        </w:rPr>
      </w:pPr>
    </w:p>
    <w:p w:rsidR="00010DA9" w:rsidRPr="00CD4629" w:rsidRDefault="00010DA9" w:rsidP="00010DA9">
      <w:pPr>
        <w:ind w:left="284" w:right="-285" w:firstLine="425"/>
        <w:jc w:val="center"/>
        <w:rPr>
          <w:b/>
          <w:sz w:val="28"/>
        </w:rPr>
      </w:pPr>
    </w:p>
    <w:p w:rsidR="00010DA9" w:rsidRPr="00CD4629" w:rsidRDefault="00010DA9" w:rsidP="00010DA9">
      <w:pPr>
        <w:ind w:left="284" w:right="-285" w:firstLine="425"/>
        <w:jc w:val="center"/>
        <w:rPr>
          <w:b/>
          <w:sz w:val="28"/>
        </w:rPr>
      </w:pPr>
    </w:p>
    <w:p w:rsidR="00010DA9" w:rsidRPr="001376CC" w:rsidRDefault="00010DA9" w:rsidP="00010DA9">
      <w:pPr>
        <w:ind w:left="284" w:right="-285" w:firstLine="425"/>
        <w:jc w:val="center"/>
        <w:rPr>
          <w:b/>
          <w:sz w:val="28"/>
        </w:rPr>
      </w:pPr>
      <w:r w:rsidRPr="001376CC">
        <w:rPr>
          <w:b/>
          <w:sz w:val="28"/>
        </w:rPr>
        <w:t>Аннотация к рабочей программе учебного курса «Музыка»</w:t>
      </w:r>
    </w:p>
    <w:p w:rsidR="00010DA9" w:rsidRPr="001376CC" w:rsidRDefault="00010DA9" w:rsidP="00010DA9">
      <w:pPr>
        <w:ind w:left="284" w:right="-285" w:firstLine="425"/>
        <w:jc w:val="center"/>
        <w:rPr>
          <w:b/>
          <w:sz w:val="28"/>
        </w:rPr>
      </w:pPr>
    </w:p>
    <w:p w:rsidR="00010DA9" w:rsidRPr="001376CC" w:rsidRDefault="00010DA9" w:rsidP="00010DA9">
      <w:pPr>
        <w:ind w:left="284" w:right="-285" w:firstLine="425"/>
        <w:jc w:val="both"/>
      </w:pPr>
      <w:r w:rsidRPr="001376CC">
        <w:t>Рабочая программа по музыке для 1-4 классов обеспечивает реализацию Федерального государственного образовательного стандарта начального общего образования. Рабочая программа разработана на основе авторской программы Г. П., Сергеевой, Е. Д., Критской.В соответствии с образовательной программой школы на изучение музыки в начальной школе выделяется 135 часов. Программа учебного курса «Музыка» рассчитана на обучение с 1 по 4 класс. Всего на курс отводится 1 час в неделю, в 1 классе 33 часа в год на 33 учебные недели, во 2 -4 классах – 34 часа в год на 34 учебные недели.</w:t>
      </w:r>
    </w:p>
    <w:p w:rsidR="00010DA9" w:rsidRPr="001376CC" w:rsidRDefault="00010DA9" w:rsidP="00010DA9">
      <w:pPr>
        <w:ind w:left="284" w:right="-285" w:firstLine="425"/>
        <w:jc w:val="both"/>
      </w:pPr>
      <w:r w:rsidRPr="001376CC">
        <w:t>Цели:</w:t>
      </w:r>
    </w:p>
    <w:p w:rsidR="00010DA9" w:rsidRPr="001376CC" w:rsidRDefault="00010DA9" w:rsidP="00010DA9">
      <w:pPr>
        <w:numPr>
          <w:ilvl w:val="0"/>
          <w:numId w:val="17"/>
        </w:numPr>
        <w:ind w:left="284" w:right="-285" w:firstLine="425"/>
        <w:contextualSpacing/>
        <w:jc w:val="both"/>
      </w:pPr>
      <w:r w:rsidRPr="001376CC">
        <w:t>развитие способности к эмоционально-ценностному восприятию и пониманию музыкальных произведений, к творчеству, образного мышления и творческих способностей;</w:t>
      </w:r>
    </w:p>
    <w:p w:rsidR="00010DA9" w:rsidRPr="001376CC" w:rsidRDefault="00010DA9" w:rsidP="00010DA9">
      <w:pPr>
        <w:numPr>
          <w:ilvl w:val="0"/>
          <w:numId w:val="17"/>
        </w:numPr>
        <w:ind w:left="284" w:right="-285" w:firstLine="425"/>
        <w:contextualSpacing/>
        <w:jc w:val="both"/>
      </w:pPr>
      <w:r w:rsidRPr="001376CC">
        <w:t xml:space="preserve">освоение знаний о музыкальном искусстве и его связях с другими видами художественного творчества; </w:t>
      </w:r>
    </w:p>
    <w:p w:rsidR="00010DA9" w:rsidRPr="001376CC" w:rsidRDefault="00010DA9" w:rsidP="00010DA9">
      <w:pPr>
        <w:numPr>
          <w:ilvl w:val="0"/>
          <w:numId w:val="17"/>
        </w:numPr>
        <w:ind w:left="284" w:right="-285" w:firstLine="425"/>
        <w:contextualSpacing/>
        <w:jc w:val="both"/>
      </w:pPr>
      <w:r w:rsidRPr="001376CC">
        <w:t>овладение элементарными умениями, навыками и способами музыкально-творческой деятельности: хоровое пение и игра на детских музыкальных инструментах, музыкально-пластическая и вокальная импровизация;</w:t>
      </w:r>
    </w:p>
    <w:p w:rsidR="00010DA9" w:rsidRPr="001376CC" w:rsidRDefault="00010DA9" w:rsidP="00010DA9">
      <w:pPr>
        <w:numPr>
          <w:ilvl w:val="0"/>
          <w:numId w:val="17"/>
        </w:numPr>
        <w:ind w:left="284" w:right="-285" w:firstLine="425"/>
        <w:contextualSpacing/>
        <w:jc w:val="both"/>
        <w:rPr>
          <w:b/>
        </w:rPr>
      </w:pPr>
      <w:r w:rsidRPr="001376CC">
        <w:t xml:space="preserve">воспитание художественного вкуса, нравственно-эстетических чувств учащихся, любви к родной природе, своему народу, любви к Родине, уважения к ее традициям и героическому прошлому, к ее многонациональному искусству, профессиональному и народному музыкальному творчеству. </w:t>
      </w:r>
    </w:p>
    <w:p w:rsidR="00010DA9" w:rsidRPr="001376CC" w:rsidRDefault="00010DA9" w:rsidP="00010DA9">
      <w:pPr>
        <w:ind w:left="284" w:right="-285" w:firstLine="425"/>
        <w:jc w:val="both"/>
      </w:pPr>
      <w:r w:rsidRPr="001376CC">
        <w:t>В процессе музыкальных занятий в начальной школе решаются следующие задачи:</w:t>
      </w:r>
    </w:p>
    <w:p w:rsidR="00010DA9" w:rsidRPr="001376CC" w:rsidRDefault="00010DA9" w:rsidP="00010DA9">
      <w:pPr>
        <w:numPr>
          <w:ilvl w:val="0"/>
          <w:numId w:val="18"/>
        </w:numPr>
        <w:ind w:left="284" w:right="-285" w:firstLine="425"/>
        <w:contextualSpacing/>
        <w:jc w:val="both"/>
      </w:pPr>
      <w:r w:rsidRPr="001376CC">
        <w:t>Воспитание интереса и любви к музыкальному искусству, художественного вкуса, чувства музыки как основы музыкальной грамотности;</w:t>
      </w:r>
    </w:p>
    <w:p w:rsidR="00010DA9" w:rsidRPr="001376CC" w:rsidRDefault="00010DA9" w:rsidP="00010DA9">
      <w:pPr>
        <w:numPr>
          <w:ilvl w:val="0"/>
          <w:numId w:val="18"/>
        </w:numPr>
        <w:ind w:left="284" w:right="-285" w:firstLine="425"/>
        <w:contextualSpacing/>
        <w:jc w:val="both"/>
      </w:pPr>
      <w:r w:rsidRPr="001376CC">
        <w:t>Развитие активного, прочувственного и осознанного восприятия школьниками лучших образцов мировой музыкальной культуры прошлого и настоящего.</w:t>
      </w:r>
    </w:p>
    <w:p w:rsidR="00010DA9" w:rsidRPr="001376CC" w:rsidRDefault="00010DA9" w:rsidP="00010DA9">
      <w:pPr>
        <w:tabs>
          <w:tab w:val="left" w:pos="709"/>
        </w:tabs>
        <w:suppressAutoHyphens/>
        <w:ind w:left="284" w:right="-285" w:firstLine="425"/>
        <w:jc w:val="both"/>
        <w:rPr>
          <w:color w:val="00000A"/>
        </w:rPr>
      </w:pPr>
      <w:r w:rsidRPr="001376CC">
        <w:rPr>
          <w:color w:val="00000A"/>
        </w:rPr>
        <w:t xml:space="preserve">Содержание программы базируется на художественно-образном, нравственно-эстетическом постижении младшими школьниками основных пластов мирового </w:t>
      </w:r>
      <w:r w:rsidRPr="001376CC">
        <w:rPr>
          <w:color w:val="00000A"/>
        </w:rPr>
        <w:lastRenderedPageBreak/>
        <w:t xml:space="preserve">музыкального искусства: фольклора, духовной музыки, произведений композиторов-классиков (золотой фонд), сочинений современных композиторов.       </w:t>
      </w:r>
    </w:p>
    <w:p w:rsidR="00010DA9" w:rsidRPr="001376CC" w:rsidRDefault="00010DA9" w:rsidP="00010DA9">
      <w:pPr>
        <w:tabs>
          <w:tab w:val="left" w:pos="709"/>
        </w:tabs>
        <w:suppressAutoHyphens/>
        <w:ind w:left="284" w:right="-285" w:firstLine="425"/>
        <w:jc w:val="both"/>
        <w:rPr>
          <w:color w:val="00000A"/>
        </w:rPr>
      </w:pPr>
      <w:r w:rsidRPr="001376CC">
        <w:rPr>
          <w:color w:val="00000A"/>
        </w:rPr>
        <w:t>Методы музыкального образования и воспитания младших школьников отражают цель, задачи и содержание данной программы:</w:t>
      </w:r>
    </w:p>
    <w:p w:rsidR="00010DA9" w:rsidRPr="001376CC" w:rsidRDefault="00010DA9" w:rsidP="00010DA9">
      <w:pPr>
        <w:tabs>
          <w:tab w:val="left" w:pos="709"/>
        </w:tabs>
        <w:suppressAutoHyphens/>
        <w:ind w:left="284" w:right="-285" w:firstLine="425"/>
        <w:jc w:val="both"/>
        <w:rPr>
          <w:color w:val="00000A"/>
        </w:rPr>
      </w:pPr>
      <w:r w:rsidRPr="001376CC">
        <w:rPr>
          <w:color w:val="00000A"/>
        </w:rPr>
        <w:tab/>
        <w:t>-метод художественного, нравственно-эстетического познания музыки;</w:t>
      </w:r>
    </w:p>
    <w:p w:rsidR="00010DA9" w:rsidRPr="001376CC" w:rsidRDefault="00010DA9" w:rsidP="00010DA9">
      <w:pPr>
        <w:tabs>
          <w:tab w:val="left" w:pos="709"/>
        </w:tabs>
        <w:suppressAutoHyphens/>
        <w:ind w:left="284" w:right="-285" w:firstLine="425"/>
        <w:jc w:val="both"/>
        <w:rPr>
          <w:color w:val="00000A"/>
        </w:rPr>
      </w:pPr>
      <w:r w:rsidRPr="001376CC">
        <w:rPr>
          <w:color w:val="00000A"/>
        </w:rPr>
        <w:tab/>
        <w:t>-метод интонационно-стилевого постижения музыки;</w:t>
      </w:r>
    </w:p>
    <w:p w:rsidR="00010DA9" w:rsidRPr="001376CC" w:rsidRDefault="00010DA9" w:rsidP="00010DA9">
      <w:pPr>
        <w:tabs>
          <w:tab w:val="left" w:pos="709"/>
        </w:tabs>
        <w:suppressAutoHyphens/>
        <w:ind w:left="284" w:right="-285" w:firstLine="425"/>
        <w:jc w:val="both"/>
        <w:rPr>
          <w:color w:val="00000A"/>
        </w:rPr>
      </w:pPr>
      <w:r w:rsidRPr="001376CC">
        <w:rPr>
          <w:color w:val="00000A"/>
        </w:rPr>
        <w:tab/>
        <w:t>-метод эмоциональной драматургии.</w:t>
      </w:r>
    </w:p>
    <w:p w:rsidR="00010DA9" w:rsidRPr="001376CC" w:rsidRDefault="00010DA9" w:rsidP="00010DA9">
      <w:pPr>
        <w:tabs>
          <w:tab w:val="left" w:pos="0"/>
        </w:tabs>
        <w:suppressAutoHyphens/>
        <w:ind w:left="284" w:right="-285" w:firstLine="425"/>
        <w:jc w:val="both"/>
        <w:rPr>
          <w:color w:val="00000A"/>
        </w:rPr>
      </w:pPr>
      <w:r w:rsidRPr="001376CC">
        <w:rPr>
          <w:color w:val="00000A"/>
        </w:rPr>
        <w:t xml:space="preserve"> Программа обучения может быть частично реализована в форме дистанционного обучения в соответствии с режимом работы школы.</w:t>
      </w:r>
    </w:p>
    <w:p w:rsidR="00010DA9" w:rsidRPr="00CD4629" w:rsidRDefault="00010DA9" w:rsidP="00010DA9">
      <w:pPr>
        <w:ind w:firstLine="567"/>
        <w:jc w:val="both"/>
      </w:pPr>
    </w:p>
    <w:p w:rsidR="00010DA9" w:rsidRPr="001376CC" w:rsidRDefault="00010DA9" w:rsidP="00010DA9">
      <w:pPr>
        <w:jc w:val="center"/>
        <w:rPr>
          <w:rFonts w:eastAsiaTheme="minorHAnsi"/>
          <w:b/>
          <w:sz w:val="28"/>
          <w:lang w:eastAsia="en-US"/>
        </w:rPr>
      </w:pPr>
      <w:r w:rsidRPr="001376CC">
        <w:rPr>
          <w:rFonts w:eastAsiaTheme="minorHAnsi"/>
          <w:b/>
          <w:sz w:val="28"/>
          <w:lang w:eastAsia="en-US"/>
        </w:rPr>
        <w:t>Аннотация к рабочей программе учебного курса «ОРКСЭ»</w:t>
      </w:r>
    </w:p>
    <w:p w:rsidR="00010DA9" w:rsidRPr="001376CC" w:rsidRDefault="00010DA9" w:rsidP="00010DA9">
      <w:pPr>
        <w:jc w:val="center"/>
        <w:rPr>
          <w:rFonts w:eastAsiaTheme="minorHAnsi"/>
          <w:b/>
          <w:sz w:val="28"/>
          <w:lang w:eastAsia="en-US"/>
        </w:rPr>
      </w:pPr>
    </w:p>
    <w:p w:rsidR="00010DA9" w:rsidRPr="001376CC" w:rsidRDefault="00010DA9" w:rsidP="00010DA9">
      <w:pPr>
        <w:ind w:firstLine="567"/>
        <w:jc w:val="both"/>
      </w:pPr>
      <w:r w:rsidRPr="001376CC">
        <w:t>Рабочая программа по ОРКСЭ для 1-4 классов обеспечивает реализацию Федерального государственного образовательного стандарта начального общего образования. Рабочая программа разработана на основе авторской программы А. Я. Данилюка «Основы религиозных культур и светской этики». 4 класс. ФГОС.: М.: Просвещение, 2014г. и программы для общеобразовательных учреждений для 4 классов «Основы религиозных культур и светской этики», под.редакцией Т.Д. Шапошниковой, М.: Дрофа, 2012г. В соответствии с образовательной программой школы, учебным планом на изучение ОРКСЭ в начальной школе выделяется 136 часов и его изучение является обязательным. Программа учебного курса «ОРКСЭ» рассчитана на обучение   в 4 классах. Всего на курс отводится 1 час в неделю, 34 часа в год на 34 учебные недели.</w:t>
      </w:r>
    </w:p>
    <w:p w:rsidR="00010DA9" w:rsidRPr="001376CC" w:rsidRDefault="00010DA9" w:rsidP="00010DA9">
      <w:pPr>
        <w:ind w:firstLine="567"/>
        <w:jc w:val="both"/>
        <w:rPr>
          <w:bCs/>
          <w:color w:val="000000"/>
        </w:rPr>
      </w:pPr>
      <w:r w:rsidRPr="001376CC">
        <w:rPr>
          <w:bCs/>
          <w:color w:val="000000"/>
        </w:rPr>
        <w:t>Цель и задачи программы:</w:t>
      </w:r>
    </w:p>
    <w:p w:rsidR="00010DA9" w:rsidRPr="001376CC" w:rsidRDefault="00010DA9" w:rsidP="00010DA9">
      <w:pPr>
        <w:ind w:firstLine="567"/>
        <w:jc w:val="both"/>
        <w:rPr>
          <w:color w:val="000000"/>
        </w:rPr>
      </w:pPr>
      <w:r w:rsidRPr="001376CC">
        <w:rPr>
          <w:color w:val="000000"/>
        </w:rPr>
        <w:t>- развитие представлений о значении нравственных норм и ценностей для достойной жизни личности, семьи, общества; ·</w:t>
      </w:r>
    </w:p>
    <w:p w:rsidR="00010DA9" w:rsidRPr="001376CC" w:rsidRDefault="00010DA9" w:rsidP="00010DA9">
      <w:pPr>
        <w:ind w:firstLine="567"/>
        <w:jc w:val="both"/>
        <w:rPr>
          <w:color w:val="000000"/>
        </w:rPr>
      </w:pPr>
      <w:r w:rsidRPr="001376CC">
        <w:rPr>
          <w:color w:val="000000"/>
        </w:rPr>
        <w:t>- формирование готовности к нравственному самосовершенствованию, духовному саморазвитию; ·</w:t>
      </w:r>
    </w:p>
    <w:p w:rsidR="00010DA9" w:rsidRPr="001376CC" w:rsidRDefault="00010DA9" w:rsidP="00010DA9">
      <w:pPr>
        <w:ind w:firstLine="567"/>
        <w:jc w:val="both"/>
        <w:rPr>
          <w:color w:val="000000"/>
        </w:rPr>
      </w:pPr>
      <w:r w:rsidRPr="001376CC">
        <w:rPr>
          <w:color w:val="000000"/>
        </w:rPr>
        <w:t>-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010DA9" w:rsidRPr="001376CC" w:rsidRDefault="00010DA9" w:rsidP="00010DA9">
      <w:pPr>
        <w:ind w:firstLine="567"/>
        <w:jc w:val="both"/>
        <w:rPr>
          <w:color w:val="000000"/>
        </w:rPr>
      </w:pPr>
      <w:r w:rsidRPr="001376CC">
        <w:rPr>
          <w:color w:val="000000"/>
        </w:rPr>
        <w:t>- формирование первоначальных представлений о светской этике, о традиционных религиях, их роли в культуре, истории и современности России; · об исторической роли традиционных религий в становлении российской государственности; ·</w:t>
      </w:r>
    </w:p>
    <w:p w:rsidR="00010DA9" w:rsidRPr="001376CC" w:rsidRDefault="00010DA9" w:rsidP="00010DA9">
      <w:pPr>
        <w:ind w:firstLine="567"/>
        <w:jc w:val="both"/>
        <w:rPr>
          <w:color w:val="000000"/>
        </w:rPr>
      </w:pPr>
      <w:r w:rsidRPr="001376CC">
        <w:rPr>
          <w:color w:val="000000"/>
        </w:rPr>
        <w:t>- осознание ценности человеческой жизни; · воспитание нравственности, основанной на свободе совести и вероисповедания, духовных традициях народов России;</w:t>
      </w:r>
    </w:p>
    <w:p w:rsidR="00010DA9" w:rsidRPr="001376CC" w:rsidRDefault="00010DA9" w:rsidP="00010DA9">
      <w:pPr>
        <w:ind w:firstLine="567"/>
        <w:jc w:val="both"/>
        <w:rPr>
          <w:color w:val="000000"/>
        </w:rPr>
      </w:pPr>
      <w:r w:rsidRPr="001376CC">
        <w:rPr>
          <w:color w:val="000000"/>
        </w:rPr>
        <w:t>- становление внутренней установки личности поступать согласно своей совести.</w:t>
      </w:r>
    </w:p>
    <w:p w:rsidR="00010DA9" w:rsidRPr="001376CC" w:rsidRDefault="00010DA9" w:rsidP="00010DA9">
      <w:pPr>
        <w:ind w:firstLine="567"/>
        <w:jc w:val="both"/>
        <w:rPr>
          <w:color w:val="000000"/>
        </w:rPr>
      </w:pPr>
      <w:r w:rsidRPr="001376CC">
        <w:rPr>
          <w:color w:val="000000"/>
        </w:rPr>
        <w:t>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10DA9" w:rsidRPr="001376CC" w:rsidRDefault="00010DA9" w:rsidP="00010DA9">
      <w:pPr>
        <w:ind w:firstLine="567"/>
        <w:jc w:val="both"/>
        <w:rPr>
          <w:color w:val="000000"/>
        </w:rPr>
      </w:pPr>
      <w:r w:rsidRPr="001376CC">
        <w:rPr>
          <w:color w:val="000000"/>
        </w:rPr>
        <w:t>Курс «Основы религиозных культур и светской этики» включает 4 модуля-учебников: «Основы православной культуры», «Основы исламской культуры», «Основы мировых религиозных культур», «Основы светской этики». Все модули согласованы между собой по педагогическим целям, задачам, требованиям к достижениям конечных результатов, а также в системе содержательных, понятийных и ценностно-смысловых связей с другими гуманитарными предметами начальной школы.</w:t>
      </w:r>
    </w:p>
    <w:p w:rsidR="00010DA9" w:rsidRPr="001376CC" w:rsidRDefault="00010DA9" w:rsidP="00010DA9">
      <w:pPr>
        <w:ind w:firstLine="567"/>
        <w:jc w:val="both"/>
        <w:rPr>
          <w:color w:val="000000"/>
        </w:rPr>
      </w:pPr>
      <w:r w:rsidRPr="001376CC">
        <w:rPr>
          <w:color w:val="000000"/>
        </w:rPr>
        <w:t>Содержание программы представлено разделами: планируемые результаты освоения программы, содержание курса, тематическое планирование.</w:t>
      </w:r>
    </w:p>
    <w:p w:rsidR="00010DA9" w:rsidRPr="001376CC" w:rsidRDefault="00010DA9" w:rsidP="00010DA9">
      <w:pPr>
        <w:tabs>
          <w:tab w:val="left" w:pos="709"/>
        </w:tabs>
        <w:suppressAutoHyphens/>
        <w:ind w:firstLine="567"/>
        <w:jc w:val="both"/>
        <w:rPr>
          <w:color w:val="00000A"/>
        </w:rPr>
      </w:pPr>
      <w:r w:rsidRPr="001376CC">
        <w:rPr>
          <w:color w:val="00000A"/>
        </w:rPr>
        <w:t>Программа обучения может быть частично реализована в форме дистанционного обучения в соответствии с режимом работы школы.</w:t>
      </w:r>
    </w:p>
    <w:p w:rsidR="00010DA9" w:rsidRPr="001376CC" w:rsidRDefault="00010DA9" w:rsidP="00010DA9">
      <w:pPr>
        <w:jc w:val="both"/>
        <w:rPr>
          <w:rFonts w:eastAsiaTheme="minorHAnsi"/>
          <w:lang w:eastAsia="en-US"/>
        </w:rPr>
      </w:pPr>
    </w:p>
    <w:p w:rsidR="00010DA9" w:rsidRPr="001376CC" w:rsidRDefault="00010DA9" w:rsidP="00010DA9">
      <w:pPr>
        <w:ind w:firstLine="567"/>
        <w:jc w:val="both"/>
      </w:pPr>
    </w:p>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p w:rsidR="00010DA9" w:rsidRDefault="00010DA9" w:rsidP="00010DA9">
      <w:pPr>
        <w:pStyle w:val="Style39"/>
        <w:widowControl/>
        <w:jc w:val="center"/>
        <w:rPr>
          <w:rStyle w:val="FontStyle94"/>
          <w:rFonts w:eastAsiaTheme="majorEastAsia"/>
          <w:b/>
          <w:sz w:val="28"/>
          <w:szCs w:val="28"/>
        </w:rPr>
      </w:pPr>
      <w:bookmarkStart w:id="4" w:name="_Hlk5135649"/>
      <w:bookmarkStart w:id="5" w:name="_Hlk535875411"/>
      <w:r w:rsidRPr="00042DFB">
        <w:rPr>
          <w:rStyle w:val="FontStyle94"/>
          <w:rFonts w:eastAsiaTheme="majorEastAsia"/>
          <w:sz w:val="28"/>
          <w:szCs w:val="28"/>
        </w:rPr>
        <w:lastRenderedPageBreak/>
        <w:t xml:space="preserve">Аннотация к рабочей программе по </w:t>
      </w:r>
      <w:r>
        <w:rPr>
          <w:rStyle w:val="FontStyle94"/>
          <w:rFonts w:eastAsiaTheme="majorEastAsia"/>
          <w:sz w:val="28"/>
          <w:szCs w:val="28"/>
        </w:rPr>
        <w:t>«ОБЖ»</w:t>
      </w:r>
      <w:r w:rsidRPr="00042DFB">
        <w:rPr>
          <w:rStyle w:val="FontStyle94"/>
          <w:rFonts w:eastAsiaTheme="majorEastAsia"/>
          <w:sz w:val="28"/>
          <w:szCs w:val="28"/>
        </w:rPr>
        <w:t xml:space="preserve">, </w:t>
      </w:r>
      <w:r>
        <w:rPr>
          <w:rStyle w:val="FontStyle94"/>
          <w:rFonts w:eastAsiaTheme="majorEastAsia"/>
          <w:sz w:val="28"/>
          <w:szCs w:val="28"/>
        </w:rPr>
        <w:t>8</w:t>
      </w:r>
      <w:r w:rsidRPr="00042DFB">
        <w:rPr>
          <w:rStyle w:val="FontStyle94"/>
          <w:rFonts w:eastAsiaTheme="majorEastAsia"/>
          <w:sz w:val="28"/>
          <w:szCs w:val="28"/>
        </w:rPr>
        <w:t xml:space="preserve"> класс.</w:t>
      </w:r>
    </w:p>
    <w:p w:rsidR="00010DA9" w:rsidRPr="00042DFB" w:rsidRDefault="00010DA9" w:rsidP="00010DA9">
      <w:pPr>
        <w:pStyle w:val="Style39"/>
        <w:widowControl/>
        <w:jc w:val="center"/>
        <w:rPr>
          <w:rStyle w:val="FontStyle94"/>
          <w:rFonts w:eastAsiaTheme="majorEastAsia"/>
          <w:b/>
          <w:sz w:val="28"/>
          <w:szCs w:val="28"/>
        </w:rPr>
      </w:pPr>
    </w:p>
    <w:bookmarkEnd w:id="4"/>
    <w:p w:rsidR="00010DA9" w:rsidRPr="00737B8E" w:rsidRDefault="00010DA9" w:rsidP="00010DA9">
      <w:pPr>
        <w:pStyle w:val="ae"/>
        <w:ind w:firstLine="708"/>
        <w:jc w:val="both"/>
        <w:rPr>
          <w:rFonts w:ascii="Times New Roman" w:hAnsi="Times New Roman" w:cs="Times New Roman"/>
          <w:sz w:val="28"/>
          <w:szCs w:val="28"/>
        </w:rPr>
      </w:pPr>
      <w:r w:rsidRPr="00737B8E">
        <w:rPr>
          <w:rFonts w:ascii="Times New Roman" w:hAnsi="Times New Roman" w:cs="Times New Roman"/>
          <w:sz w:val="28"/>
          <w:szCs w:val="28"/>
        </w:rPr>
        <w:t>Рабочая программа по учебному предмету «ОБЖ» для обучающихся 8 класса составлена в соответствии с «Примерной рабочей программой по ОБЖ для учащихся 5-9 классов» А. Т. Смирнова, ориентированной на одночасовой вариант прохождения материала.</w:t>
      </w:r>
    </w:p>
    <w:p w:rsidR="00010DA9" w:rsidRPr="00737B8E" w:rsidRDefault="00010DA9" w:rsidP="00010DA9">
      <w:pPr>
        <w:ind w:firstLine="708"/>
        <w:jc w:val="both"/>
        <w:rPr>
          <w:rFonts w:eastAsia="Calibri"/>
          <w:b/>
          <w:bCs/>
          <w:sz w:val="28"/>
          <w:szCs w:val="28"/>
          <w:lang w:eastAsia="en-US"/>
        </w:rPr>
      </w:pPr>
      <w:r w:rsidRPr="00737B8E">
        <w:rPr>
          <w:sz w:val="28"/>
          <w:szCs w:val="28"/>
        </w:rPr>
        <w:t>На изучение предмета «ОБЖ» в 8 классе в учебном плане МАОУ «</w:t>
      </w:r>
      <w:r>
        <w:rPr>
          <w:sz w:val="28"/>
          <w:szCs w:val="28"/>
        </w:rPr>
        <w:t>Аксаринская</w:t>
      </w:r>
      <w:r w:rsidRPr="00737B8E">
        <w:rPr>
          <w:sz w:val="28"/>
          <w:szCs w:val="28"/>
        </w:rPr>
        <w:t xml:space="preserve"> СОШ» отводится 1 час в неделю, 3</w:t>
      </w:r>
      <w:r>
        <w:rPr>
          <w:sz w:val="28"/>
          <w:szCs w:val="28"/>
        </w:rPr>
        <w:t>4</w:t>
      </w:r>
      <w:r w:rsidRPr="00737B8E">
        <w:rPr>
          <w:sz w:val="28"/>
          <w:szCs w:val="28"/>
        </w:rPr>
        <w:t xml:space="preserve"> час</w:t>
      </w:r>
      <w:r>
        <w:rPr>
          <w:sz w:val="28"/>
          <w:szCs w:val="28"/>
        </w:rPr>
        <w:t>а</w:t>
      </w:r>
      <w:r w:rsidRPr="00737B8E">
        <w:rPr>
          <w:sz w:val="28"/>
          <w:szCs w:val="28"/>
        </w:rPr>
        <w:t xml:space="preserve"> в год.</w:t>
      </w:r>
    </w:p>
    <w:p w:rsidR="00010DA9" w:rsidRDefault="00010DA9" w:rsidP="00010DA9">
      <w:pPr>
        <w:jc w:val="both"/>
        <w:rPr>
          <w:b/>
        </w:rPr>
      </w:pPr>
    </w:p>
    <w:p w:rsidR="00010DA9" w:rsidRDefault="00010DA9" w:rsidP="00010DA9">
      <w:pPr>
        <w:pStyle w:val="ae"/>
        <w:jc w:val="both"/>
        <w:rPr>
          <w:rFonts w:ascii="Times New Roman" w:hAnsi="Times New Roman" w:cs="Times New Roman"/>
        </w:rPr>
      </w:pPr>
    </w:p>
    <w:p w:rsidR="00010DA9" w:rsidRPr="00933DEF" w:rsidRDefault="00010DA9" w:rsidP="00010DA9">
      <w:pPr>
        <w:widowControl w:val="0"/>
        <w:shd w:val="clear" w:color="auto" w:fill="FFFFFF"/>
        <w:tabs>
          <w:tab w:val="left" w:pos="518"/>
        </w:tabs>
        <w:autoSpaceDE w:val="0"/>
        <w:rPr>
          <w:b/>
          <w:sz w:val="28"/>
          <w:szCs w:val="28"/>
        </w:rPr>
      </w:pPr>
      <w:r>
        <w:rPr>
          <w:b/>
          <w:sz w:val="28"/>
          <w:szCs w:val="28"/>
        </w:rPr>
        <w:tab/>
      </w:r>
      <w:r w:rsidRPr="00933DEF">
        <w:rPr>
          <w:b/>
          <w:sz w:val="28"/>
          <w:szCs w:val="28"/>
        </w:rPr>
        <w:t xml:space="preserve">Планируемые результаты </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2) формирование убеждения в необходимости безопасного и здорового образа жизни;</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3) понимание личной и общественной значимости современной культуры безопасности жизнедеятельности;</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5) понимание необходимости подготовки граждан к защите Отечества;</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7) формирование антиэкстремистской и антитеррористической личностной позиции;</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8) понимание необходимости сохранения природы и окружающей среды для полноценной жизни человека;</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10) знание и умение применять меры безопасности и правила поведения в условиях опасных и чрезвычайных ситуаций;</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11) умение оказать первую помощь пострадавшим;</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010DA9" w:rsidRPr="00933DEF" w:rsidRDefault="00010DA9" w:rsidP="00010DA9">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010DA9" w:rsidRPr="00933DEF" w:rsidRDefault="00010DA9" w:rsidP="00010DA9">
      <w:pPr>
        <w:widowControl w:val="0"/>
        <w:shd w:val="clear" w:color="auto" w:fill="FFFFFF"/>
        <w:tabs>
          <w:tab w:val="left" w:pos="518"/>
        </w:tabs>
        <w:autoSpaceDE w:val="0"/>
        <w:rPr>
          <w:b/>
          <w:sz w:val="28"/>
          <w:szCs w:val="28"/>
        </w:rPr>
      </w:pPr>
    </w:p>
    <w:p w:rsidR="00010DA9" w:rsidRPr="00933DEF" w:rsidRDefault="00010DA9" w:rsidP="00010DA9">
      <w:pPr>
        <w:pStyle w:val="ae"/>
        <w:jc w:val="both"/>
        <w:rPr>
          <w:rFonts w:ascii="Times New Roman" w:hAnsi="Times New Roman" w:cs="Times New Roman"/>
          <w:b/>
          <w:bCs/>
          <w:sz w:val="28"/>
          <w:szCs w:val="28"/>
        </w:rPr>
      </w:pPr>
      <w:r w:rsidRPr="00933DEF">
        <w:rPr>
          <w:rFonts w:ascii="Times New Roman" w:hAnsi="Times New Roman" w:cs="Times New Roman"/>
          <w:b/>
          <w:bCs/>
          <w:sz w:val="28"/>
          <w:szCs w:val="28"/>
        </w:rPr>
        <w:t>Ученик научится:</w:t>
      </w:r>
    </w:p>
    <w:bookmarkEnd w:id="5"/>
    <w:p w:rsidR="00010DA9" w:rsidRPr="001015F4" w:rsidRDefault="00010DA9" w:rsidP="00010DA9">
      <w:pPr>
        <w:numPr>
          <w:ilvl w:val="0"/>
          <w:numId w:val="19"/>
        </w:numPr>
        <w:tabs>
          <w:tab w:val="left" w:pos="993"/>
        </w:tabs>
        <w:autoSpaceDE w:val="0"/>
        <w:autoSpaceDN w:val="0"/>
        <w:adjustRightInd w:val="0"/>
        <w:ind w:left="0" w:firstLine="709"/>
        <w:jc w:val="both"/>
        <w:rPr>
          <w:iCs/>
          <w:color w:val="000000" w:themeColor="text1"/>
          <w:sz w:val="28"/>
          <w:szCs w:val="28"/>
        </w:rPr>
      </w:pPr>
      <w:r w:rsidRPr="001015F4">
        <w:rPr>
          <w:color w:val="000000" w:themeColor="text1"/>
          <w:sz w:val="28"/>
          <w:szCs w:val="28"/>
        </w:rPr>
        <w:lastRenderedPageBreak/>
        <w:t>классифицировать и характеризовать</w:t>
      </w:r>
      <w:r w:rsidRPr="001015F4">
        <w:rPr>
          <w:iCs/>
          <w:color w:val="000000" w:themeColor="text1"/>
          <w:sz w:val="28"/>
          <w:szCs w:val="28"/>
        </w:rPr>
        <w:t xml:space="preserve"> условия экологической безопасности;</w:t>
      </w:r>
    </w:p>
    <w:p w:rsidR="00010DA9" w:rsidRPr="001015F4" w:rsidRDefault="00010DA9" w:rsidP="00010DA9">
      <w:pPr>
        <w:numPr>
          <w:ilvl w:val="0"/>
          <w:numId w:val="19"/>
        </w:numPr>
        <w:tabs>
          <w:tab w:val="left" w:pos="993"/>
        </w:tabs>
        <w:autoSpaceDE w:val="0"/>
        <w:autoSpaceDN w:val="0"/>
        <w:adjustRightInd w:val="0"/>
        <w:ind w:left="0" w:firstLine="709"/>
        <w:jc w:val="both"/>
        <w:rPr>
          <w:iCs/>
          <w:color w:val="000000" w:themeColor="text1"/>
          <w:sz w:val="28"/>
          <w:szCs w:val="28"/>
        </w:rPr>
      </w:pPr>
      <w:r w:rsidRPr="001015F4">
        <w:rPr>
          <w:iCs/>
          <w:color w:val="000000" w:themeColor="text1"/>
          <w:sz w:val="28"/>
          <w:szCs w:val="28"/>
        </w:rPr>
        <w:t>использовать знания о предельно допустимых концентрациях вредных веществ в атмосфере, воде и почве;</w:t>
      </w:r>
    </w:p>
    <w:p w:rsidR="00010DA9" w:rsidRPr="001015F4" w:rsidRDefault="00010DA9" w:rsidP="00010DA9">
      <w:pPr>
        <w:numPr>
          <w:ilvl w:val="0"/>
          <w:numId w:val="19"/>
        </w:numPr>
        <w:tabs>
          <w:tab w:val="left" w:pos="993"/>
        </w:tabs>
        <w:autoSpaceDE w:val="0"/>
        <w:autoSpaceDN w:val="0"/>
        <w:adjustRightInd w:val="0"/>
        <w:ind w:left="0" w:firstLine="709"/>
        <w:jc w:val="both"/>
        <w:rPr>
          <w:bCs/>
          <w:iCs/>
          <w:color w:val="000000" w:themeColor="text1"/>
          <w:sz w:val="28"/>
          <w:szCs w:val="28"/>
        </w:rPr>
      </w:pPr>
      <w:r w:rsidRPr="001015F4">
        <w:rPr>
          <w:iCs/>
          <w:color w:val="000000" w:themeColor="text1"/>
          <w:sz w:val="28"/>
          <w:szCs w:val="28"/>
        </w:rPr>
        <w:t>использовать знания о способах контроля качества окружающей среды и продуктов питания с использованием бытовых приборов;</w:t>
      </w:r>
    </w:p>
    <w:p w:rsidR="00010DA9" w:rsidRPr="001015F4" w:rsidRDefault="00010DA9" w:rsidP="00010DA9">
      <w:pPr>
        <w:numPr>
          <w:ilvl w:val="0"/>
          <w:numId w:val="19"/>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10DA9" w:rsidRPr="001015F4" w:rsidRDefault="00010DA9" w:rsidP="00010DA9">
      <w:pPr>
        <w:numPr>
          <w:ilvl w:val="0"/>
          <w:numId w:val="19"/>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бытовые приборы контроля качества окружающей среды и продуктов питания;</w:t>
      </w:r>
    </w:p>
    <w:p w:rsidR="00010DA9" w:rsidRPr="001015F4" w:rsidRDefault="00010DA9" w:rsidP="00010DA9">
      <w:pPr>
        <w:numPr>
          <w:ilvl w:val="0"/>
          <w:numId w:val="19"/>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бытовые приборы;</w:t>
      </w:r>
    </w:p>
    <w:p w:rsidR="00010DA9" w:rsidRPr="001015F4" w:rsidRDefault="00010DA9" w:rsidP="00010DA9">
      <w:pPr>
        <w:numPr>
          <w:ilvl w:val="0"/>
          <w:numId w:val="19"/>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средства бытовой химии;</w:t>
      </w:r>
    </w:p>
    <w:p w:rsidR="00010DA9" w:rsidRPr="001015F4" w:rsidRDefault="00010DA9" w:rsidP="00010DA9">
      <w:pPr>
        <w:numPr>
          <w:ilvl w:val="0"/>
          <w:numId w:val="19"/>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средства коммуникации;</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опасные ситуации криминогенного характера;</w:t>
      </w:r>
    </w:p>
    <w:p w:rsidR="00010DA9" w:rsidRPr="00933DEF" w:rsidRDefault="00010DA9" w:rsidP="00010DA9">
      <w:pPr>
        <w:numPr>
          <w:ilvl w:val="0"/>
          <w:numId w:val="19"/>
        </w:numPr>
        <w:tabs>
          <w:tab w:val="left" w:pos="993"/>
        </w:tabs>
        <w:autoSpaceDE w:val="0"/>
        <w:autoSpaceDN w:val="0"/>
        <w:adjustRightInd w:val="0"/>
        <w:ind w:left="0" w:firstLine="709"/>
        <w:jc w:val="both"/>
        <w:rPr>
          <w:b/>
          <w:sz w:val="28"/>
          <w:szCs w:val="28"/>
        </w:rPr>
      </w:pPr>
      <w:r w:rsidRPr="00933DEF">
        <w:rPr>
          <w:sz w:val="28"/>
          <w:szCs w:val="28"/>
        </w:rPr>
        <w:t>предвидеть причины возникновения возможных опасных ситуаций криминогенного характера;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на улице;</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в подъезде;</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в лифте;</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в квартире;</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при карманной краже;</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при попытке мошенничества;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дорожного движения;</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при пожаре;</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средства индивидуальной защиты при пожаре;</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безопасно применять первичные средства пожаротушения;</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соблюдать правила безопасности дорожного движения пешехода;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соблюдать правила безопасности дорожного движения велосипедиста;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причины и последствия опасных ситуаций на воде;</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вести у воды и на воде;</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использовать средства и способы само- и взаимопомощи на воде;</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причины и последствия опасных ситуаций в туристических походах;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готовиться к туристическим походам;</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вести в туристических походах;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lastRenderedPageBreak/>
        <w:t>адекватно оценивать ситуацию и ориентироваться на местности;</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добывать и поддерживать огонь в автономных условиях;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добывать и очищать воду в автономных условиях;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добывать и готовить пищу в автономных условиях; сооружать (обустраивать) временное жилище в автономных условиях;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подавать сигналы бедствия и отвечать на них;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характеризовать причины и последствия чрезвычайных ситуаций природного характера для личности, общества и государства;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предвидеть опасности и правильно действовать в случае чрезвычайных ситуаций природного характера;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классифицировать мероприятия по защите населения от чрезвычайных ситуаций природного характера;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 xml:space="preserve">безопасно использовать средства индивидуальной защиты; </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характеризовать причины и последствия чрезвычайных ситуаций техногенного характера для личности, общества и государства;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предвидеть опасности и правильно действовать в чрезвычайных ситуациях техногенного характера;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классифицировать мероприятия по защите населения от чрезвычайных ситуаций техногенного характера;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безопасно действовать по сигналу «Внимание всем!»;</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средства индивидуальной и коллективной защиты;</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комплектовать минимально необходимый набор вещей (документов, продуктов) в случае эвакуации;</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классифицировать мероприятия по защите населения от терроризма, экстремизма, наркотизма;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опасные ситуации в местах большого скопления людей;</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предвидеть причины возникновения возможных опасных ситуаций в местах большого скопления людей;</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в местах массового скопления людей;</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оповещать (вызывать) экстренные службы при чрезвычайной ситуации;</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характеризовать безопасный и здоровый образ жизни, его составляющие и значение для личности, общества и государства;</w:t>
      </w:r>
    </w:p>
    <w:p w:rsidR="00010DA9" w:rsidRPr="00933DEF" w:rsidRDefault="00010DA9" w:rsidP="00010DA9">
      <w:pPr>
        <w:numPr>
          <w:ilvl w:val="0"/>
          <w:numId w:val="19"/>
        </w:numPr>
        <w:tabs>
          <w:tab w:val="left" w:pos="993"/>
        </w:tabs>
        <w:autoSpaceDE w:val="0"/>
        <w:autoSpaceDN w:val="0"/>
        <w:adjustRightInd w:val="0"/>
        <w:ind w:left="0" w:firstLine="709"/>
        <w:jc w:val="both"/>
        <w:rPr>
          <w:bCs/>
          <w:sz w:val="28"/>
          <w:szCs w:val="28"/>
        </w:rPr>
      </w:pPr>
      <w:r w:rsidRPr="00933DEF">
        <w:rPr>
          <w:sz w:val="28"/>
          <w:szCs w:val="28"/>
        </w:rPr>
        <w:lastRenderedPageBreak/>
        <w:t>классифицировать мероприятия и факторы, укрепляющие и разрушающие здоровье;</w:t>
      </w:r>
    </w:p>
    <w:p w:rsidR="00010DA9" w:rsidRPr="00933DEF" w:rsidRDefault="00010DA9" w:rsidP="00010DA9">
      <w:pPr>
        <w:numPr>
          <w:ilvl w:val="0"/>
          <w:numId w:val="19"/>
        </w:numPr>
        <w:tabs>
          <w:tab w:val="left" w:pos="993"/>
        </w:tabs>
        <w:autoSpaceDE w:val="0"/>
        <w:autoSpaceDN w:val="0"/>
        <w:adjustRightInd w:val="0"/>
        <w:ind w:left="0" w:firstLine="709"/>
        <w:jc w:val="both"/>
        <w:rPr>
          <w:bCs/>
          <w:sz w:val="28"/>
          <w:szCs w:val="28"/>
        </w:rPr>
      </w:pPr>
      <w:r w:rsidRPr="00933DEF">
        <w:rPr>
          <w:bCs/>
          <w:sz w:val="28"/>
          <w:szCs w:val="28"/>
        </w:rPr>
        <w:t>планировать профилактические мероприятия по сохранению и укреплению своего здоровья;</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010DA9" w:rsidRPr="00933DEF" w:rsidRDefault="00010DA9" w:rsidP="00010DA9">
      <w:pPr>
        <w:numPr>
          <w:ilvl w:val="0"/>
          <w:numId w:val="19"/>
        </w:numPr>
        <w:tabs>
          <w:tab w:val="left" w:pos="993"/>
        </w:tabs>
        <w:autoSpaceDE w:val="0"/>
        <w:autoSpaceDN w:val="0"/>
        <w:adjustRightInd w:val="0"/>
        <w:ind w:left="0" w:firstLine="709"/>
        <w:jc w:val="both"/>
        <w:rPr>
          <w:bCs/>
          <w:sz w:val="28"/>
          <w:szCs w:val="28"/>
        </w:rPr>
      </w:pPr>
      <w:r w:rsidRPr="00933DEF">
        <w:rPr>
          <w:bCs/>
          <w:sz w:val="28"/>
          <w:szCs w:val="28"/>
        </w:rPr>
        <w:t>выявлять мероприятия и факторы, потенциально опасные для здоровья;</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ресурсы интернета;</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bCs/>
          <w:sz w:val="28"/>
          <w:szCs w:val="28"/>
        </w:rPr>
        <w:t>анализировать состояние своего здоровья;</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определять состояния оказания неотложной помощи;</w:t>
      </w:r>
    </w:p>
    <w:p w:rsidR="00010DA9" w:rsidRPr="00933DEF" w:rsidRDefault="00010DA9" w:rsidP="00010DA9">
      <w:pPr>
        <w:numPr>
          <w:ilvl w:val="0"/>
          <w:numId w:val="19"/>
        </w:numPr>
        <w:tabs>
          <w:tab w:val="left" w:pos="993"/>
        </w:tabs>
        <w:autoSpaceDE w:val="0"/>
        <w:autoSpaceDN w:val="0"/>
        <w:adjustRightInd w:val="0"/>
        <w:ind w:left="0" w:firstLine="709"/>
        <w:jc w:val="both"/>
        <w:rPr>
          <w:bCs/>
          <w:sz w:val="28"/>
          <w:szCs w:val="28"/>
        </w:rPr>
      </w:pPr>
      <w:r w:rsidRPr="00933DEF">
        <w:rPr>
          <w:bCs/>
          <w:sz w:val="28"/>
          <w:szCs w:val="28"/>
        </w:rPr>
        <w:t>использовать алгоритм действий по оказанию первой помощи;</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bCs/>
          <w:sz w:val="28"/>
          <w:szCs w:val="28"/>
        </w:rPr>
        <w:t xml:space="preserve">классифицировать </w:t>
      </w:r>
      <w:r w:rsidRPr="00933DEF">
        <w:rPr>
          <w:sz w:val="28"/>
          <w:szCs w:val="28"/>
        </w:rPr>
        <w:t>средства оказания первой помощи;</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наружном и внутреннем кровотечении;</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извлекать инородное тело из верхних дыхательных путей;</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ушибах;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растяжениях;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вывихах;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переломах;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ожогах;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отморожениях и общем переохлаждении;</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отравлениях;</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тепловом (солнечном) ударе;</w:t>
      </w:r>
    </w:p>
    <w:p w:rsidR="00010DA9" w:rsidRPr="00933DEF" w:rsidRDefault="00010DA9" w:rsidP="00010DA9">
      <w:pPr>
        <w:numPr>
          <w:ilvl w:val="0"/>
          <w:numId w:val="19"/>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укусе насекомых и змей.</w:t>
      </w:r>
    </w:p>
    <w:p w:rsidR="00010DA9" w:rsidRPr="00933DEF" w:rsidRDefault="00010DA9" w:rsidP="00010DA9">
      <w:pPr>
        <w:ind w:firstLine="709"/>
        <w:jc w:val="both"/>
        <w:rPr>
          <w:b/>
          <w:sz w:val="28"/>
          <w:szCs w:val="28"/>
        </w:rPr>
      </w:pPr>
    </w:p>
    <w:p w:rsidR="00010DA9" w:rsidRPr="00933DEF" w:rsidRDefault="00010DA9" w:rsidP="00010DA9">
      <w:pPr>
        <w:ind w:firstLine="709"/>
        <w:jc w:val="both"/>
        <w:rPr>
          <w:b/>
          <w:sz w:val="28"/>
          <w:szCs w:val="28"/>
        </w:rPr>
      </w:pPr>
      <w:r w:rsidRPr="00933DEF">
        <w:rPr>
          <w:b/>
          <w:sz w:val="28"/>
          <w:szCs w:val="28"/>
        </w:rPr>
        <w:t>Ученик получит возможность научиться:</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безопасно использовать средства индивидуальной защиты велосипедиста;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классифицировать и характеризовать причины и последствия опасных ситуаций в туристических поездках;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готовиться к туристическим поездкам;</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адекватно оценивать ситуацию и безопасно вести в туристических поездках;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анализировать последствия возможных опасных ситуаций в местах большого скопления людей;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анализировать последствия возможных опасных ситуаций криминогенного характера;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права покупателя;</w:t>
      </w:r>
    </w:p>
    <w:p w:rsidR="00010DA9" w:rsidRPr="00933DEF" w:rsidRDefault="00010DA9" w:rsidP="00010DA9">
      <w:pPr>
        <w:numPr>
          <w:ilvl w:val="0"/>
          <w:numId w:val="20"/>
        </w:numPr>
        <w:tabs>
          <w:tab w:val="left" w:pos="993"/>
        </w:tabs>
        <w:autoSpaceDE w:val="0"/>
        <w:autoSpaceDN w:val="0"/>
        <w:adjustRightInd w:val="0"/>
        <w:ind w:left="0" w:firstLine="709"/>
        <w:jc w:val="both"/>
        <w:rPr>
          <w:b/>
          <w:sz w:val="28"/>
          <w:szCs w:val="28"/>
        </w:rPr>
      </w:pPr>
      <w:r w:rsidRPr="00933DEF">
        <w:rPr>
          <w:sz w:val="28"/>
          <w:szCs w:val="28"/>
        </w:rPr>
        <w:t>анализировать последствия проявления терроризма, экстремизма, наркотизма;</w:t>
      </w:r>
    </w:p>
    <w:p w:rsidR="00010DA9" w:rsidRPr="00933DEF" w:rsidRDefault="00010DA9" w:rsidP="00010DA9">
      <w:pPr>
        <w:numPr>
          <w:ilvl w:val="0"/>
          <w:numId w:val="20"/>
        </w:numPr>
        <w:tabs>
          <w:tab w:val="left" w:pos="993"/>
        </w:tabs>
        <w:autoSpaceDE w:val="0"/>
        <w:autoSpaceDN w:val="0"/>
        <w:adjustRightInd w:val="0"/>
        <w:ind w:left="0" w:firstLine="709"/>
        <w:jc w:val="both"/>
        <w:rPr>
          <w:bCs/>
          <w:sz w:val="28"/>
          <w:szCs w:val="28"/>
        </w:rPr>
      </w:pPr>
      <w:r w:rsidRPr="00933DEF">
        <w:rPr>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933DEF">
        <w:rPr>
          <w:bCs/>
          <w:sz w:val="28"/>
          <w:szCs w:val="28"/>
        </w:rPr>
        <w:t xml:space="preserve">анализировать влияние вредных привычек и факторов и на состояние своего здоровья;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bCs/>
          <w:sz w:val="28"/>
          <w:szCs w:val="28"/>
        </w:rPr>
        <w:t xml:space="preserve">характеризовать </w:t>
      </w:r>
      <w:r w:rsidRPr="00933DEF">
        <w:rPr>
          <w:sz w:val="28"/>
          <w:szCs w:val="28"/>
        </w:rPr>
        <w:t xml:space="preserve">роль семьи в жизни личности и общества и ее влияние на здоровье человека;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lastRenderedPageBreak/>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классифицировать основные правовые аспекты оказания первой помощи;</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не инфекционных заболеваниях;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инфекционных заболеваниях;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остановке сердечной деятельности;</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коме;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поражении электрическим током;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усваивать приемы действий в различных опасных и чрезвычайных ситуациях;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10DA9" w:rsidRPr="00933DEF" w:rsidRDefault="00010DA9" w:rsidP="00010DA9">
      <w:pPr>
        <w:numPr>
          <w:ilvl w:val="0"/>
          <w:numId w:val="20"/>
        </w:numPr>
        <w:tabs>
          <w:tab w:val="left" w:pos="993"/>
        </w:tabs>
        <w:autoSpaceDE w:val="0"/>
        <w:autoSpaceDN w:val="0"/>
        <w:adjustRightInd w:val="0"/>
        <w:ind w:left="0" w:firstLine="709"/>
        <w:jc w:val="both"/>
        <w:rPr>
          <w:sz w:val="28"/>
          <w:szCs w:val="28"/>
        </w:rPr>
      </w:pPr>
      <w:r w:rsidRPr="00933DEF">
        <w:rPr>
          <w:sz w:val="28"/>
          <w:szCs w:val="28"/>
        </w:rPr>
        <w:t>творчески решать моделируемые ситуации и практические задачи в области безопасности жизнедеятельности.</w:t>
      </w:r>
    </w:p>
    <w:p w:rsidR="00010DA9" w:rsidRPr="00933DEF" w:rsidRDefault="00010DA9" w:rsidP="00010DA9">
      <w:pPr>
        <w:widowControl w:val="0"/>
        <w:shd w:val="clear" w:color="auto" w:fill="FFFFFF"/>
        <w:tabs>
          <w:tab w:val="left" w:pos="518"/>
        </w:tabs>
        <w:autoSpaceDE w:val="0"/>
        <w:rPr>
          <w:b/>
          <w:color w:val="000000"/>
          <w:sz w:val="28"/>
          <w:szCs w:val="28"/>
        </w:rPr>
      </w:pPr>
    </w:p>
    <w:p w:rsidR="00010DA9" w:rsidRPr="00933DEF" w:rsidRDefault="00010DA9" w:rsidP="00010DA9">
      <w:pPr>
        <w:widowControl w:val="0"/>
        <w:shd w:val="clear" w:color="auto" w:fill="FFFFFF"/>
        <w:tabs>
          <w:tab w:val="left" w:pos="518"/>
        </w:tabs>
        <w:autoSpaceDE w:val="0"/>
        <w:rPr>
          <w:b/>
          <w:color w:val="000000"/>
          <w:sz w:val="28"/>
          <w:szCs w:val="28"/>
        </w:rPr>
      </w:pPr>
    </w:p>
    <w:p w:rsidR="00010DA9" w:rsidRPr="00933DEF" w:rsidRDefault="00010DA9" w:rsidP="00010DA9">
      <w:pPr>
        <w:widowControl w:val="0"/>
        <w:shd w:val="clear" w:color="auto" w:fill="FFFFFF"/>
        <w:tabs>
          <w:tab w:val="left" w:pos="518"/>
        </w:tabs>
        <w:autoSpaceDE w:val="0"/>
        <w:rPr>
          <w:b/>
          <w:color w:val="000000"/>
          <w:sz w:val="28"/>
          <w:szCs w:val="28"/>
        </w:rPr>
      </w:pPr>
      <w:r w:rsidRPr="00933DEF">
        <w:rPr>
          <w:b/>
          <w:color w:val="000000"/>
          <w:sz w:val="28"/>
          <w:szCs w:val="28"/>
        </w:rPr>
        <w:t>Содержание предмета «Основы безопасности жизнедеятельности»</w:t>
      </w:r>
    </w:p>
    <w:p w:rsidR="00010DA9" w:rsidRPr="00933DEF" w:rsidRDefault="00010DA9" w:rsidP="00010DA9">
      <w:pPr>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безопасности личности, общества и государства</w:t>
      </w:r>
    </w:p>
    <w:p w:rsidR="00010DA9" w:rsidRPr="00933DEF" w:rsidRDefault="00010DA9" w:rsidP="00010DA9">
      <w:pPr>
        <w:tabs>
          <w:tab w:val="left" w:pos="426"/>
        </w:tabs>
        <w:ind w:firstLine="709"/>
        <w:jc w:val="both"/>
        <w:rPr>
          <w:rFonts w:eastAsia="Calibri"/>
          <w:b/>
          <w:bCs/>
          <w:color w:val="000000" w:themeColor="text1"/>
          <w:sz w:val="28"/>
          <w:szCs w:val="28"/>
          <w:shd w:val="clear" w:color="auto" w:fill="FFFFFF"/>
          <w:lang w:eastAsia="en-US"/>
        </w:rPr>
      </w:pPr>
      <w:r w:rsidRPr="00933DEF">
        <w:rPr>
          <w:rFonts w:eastAsia="Calibri"/>
          <w:b/>
          <w:bCs/>
          <w:color w:val="000000" w:themeColor="text1"/>
          <w:sz w:val="28"/>
          <w:szCs w:val="28"/>
          <w:shd w:val="clear" w:color="auto" w:fill="FFFFFF"/>
          <w:lang w:eastAsia="en-US"/>
        </w:rPr>
        <w:t xml:space="preserve">Основы комплексной безопасности </w:t>
      </w:r>
    </w:p>
    <w:p w:rsidR="00010DA9" w:rsidRPr="00933DEF" w:rsidRDefault="00010DA9" w:rsidP="00010DA9">
      <w:pPr>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933DEF">
        <w:rPr>
          <w:color w:val="000000" w:themeColor="text1"/>
          <w:sz w:val="28"/>
          <w:szCs w:val="28"/>
        </w:rPr>
        <w:t>Правила поведения на транспорте (наземном, в том числе железнодорожном, воздушном и водном), ответственность за их нарушения.</w:t>
      </w:r>
      <w:r w:rsidRPr="00933DEF">
        <w:rPr>
          <w:rFonts w:eastAsia="Calibri"/>
          <w:color w:val="000000" w:themeColor="text1"/>
          <w:sz w:val="28"/>
          <w:szCs w:val="28"/>
          <w:lang w:eastAsia="en-US"/>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010DA9" w:rsidRDefault="00010DA9" w:rsidP="00010DA9">
      <w:pPr>
        <w:tabs>
          <w:tab w:val="left" w:pos="426"/>
        </w:tabs>
        <w:ind w:firstLine="709"/>
        <w:jc w:val="both"/>
        <w:rPr>
          <w:rFonts w:eastAsia="Calibri"/>
          <w:b/>
          <w:color w:val="000000" w:themeColor="text1"/>
          <w:sz w:val="28"/>
          <w:szCs w:val="28"/>
          <w:lang w:eastAsia="en-US"/>
        </w:rPr>
      </w:pPr>
    </w:p>
    <w:p w:rsidR="00010DA9" w:rsidRPr="00933DEF" w:rsidRDefault="00010DA9" w:rsidP="00010DA9">
      <w:pPr>
        <w:tabs>
          <w:tab w:val="left" w:pos="426"/>
        </w:tabs>
        <w:ind w:firstLine="709"/>
        <w:jc w:val="both"/>
        <w:rPr>
          <w:rFonts w:eastAsia="Calibri"/>
          <w:color w:val="000000" w:themeColor="text1"/>
          <w:sz w:val="28"/>
          <w:szCs w:val="28"/>
          <w:lang w:eastAsia="en-US"/>
        </w:rPr>
      </w:pPr>
      <w:r w:rsidRPr="00933DEF">
        <w:rPr>
          <w:rFonts w:eastAsia="Calibri"/>
          <w:b/>
          <w:color w:val="000000" w:themeColor="text1"/>
          <w:sz w:val="28"/>
          <w:szCs w:val="28"/>
          <w:lang w:eastAsia="en-US"/>
        </w:rPr>
        <w:lastRenderedPageBreak/>
        <w:t xml:space="preserve">Защита населения Российской Федерации от чрезвычайных </w:t>
      </w:r>
      <w:r w:rsidRPr="00933DEF">
        <w:rPr>
          <w:rFonts w:eastAsia="Calibri"/>
          <w:b/>
          <w:bCs/>
          <w:color w:val="000000" w:themeColor="text1"/>
          <w:sz w:val="28"/>
          <w:szCs w:val="28"/>
          <w:shd w:val="clear" w:color="auto" w:fill="FFFFFF"/>
          <w:lang w:eastAsia="en-US"/>
        </w:rPr>
        <w:t>ситуаций</w:t>
      </w:r>
    </w:p>
    <w:p w:rsidR="00010DA9" w:rsidRPr="00933DEF" w:rsidRDefault="00010DA9" w:rsidP="00010DA9">
      <w:pPr>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10DA9" w:rsidRDefault="00010DA9" w:rsidP="00010DA9">
      <w:pPr>
        <w:tabs>
          <w:tab w:val="left" w:pos="426"/>
        </w:tabs>
        <w:ind w:firstLine="709"/>
        <w:jc w:val="both"/>
        <w:rPr>
          <w:rFonts w:eastAsia="Calibri"/>
          <w:b/>
          <w:bCs/>
          <w:color w:val="000000" w:themeColor="text1"/>
          <w:sz w:val="28"/>
          <w:szCs w:val="28"/>
          <w:lang w:eastAsia="en-US"/>
        </w:rPr>
      </w:pPr>
    </w:p>
    <w:p w:rsidR="00010DA9" w:rsidRPr="00933DEF" w:rsidRDefault="00010DA9" w:rsidP="00010DA9">
      <w:pPr>
        <w:tabs>
          <w:tab w:val="left" w:pos="426"/>
        </w:tabs>
        <w:ind w:firstLine="709"/>
        <w:jc w:val="both"/>
        <w:rPr>
          <w:rFonts w:eastAsia="Calibri"/>
          <w:bCs/>
          <w:color w:val="000000" w:themeColor="text1"/>
          <w:sz w:val="28"/>
          <w:szCs w:val="28"/>
          <w:shd w:val="clear" w:color="auto" w:fill="FFFFFF"/>
          <w:lang w:eastAsia="en-US"/>
        </w:rPr>
      </w:pPr>
      <w:r w:rsidRPr="00933DEF">
        <w:rPr>
          <w:rFonts w:eastAsia="Calibri"/>
          <w:b/>
          <w:bCs/>
          <w:color w:val="000000" w:themeColor="text1"/>
          <w:sz w:val="28"/>
          <w:szCs w:val="28"/>
          <w:lang w:eastAsia="en-US"/>
        </w:rPr>
        <w:t>Основы противодействия терроризму, экстремизму и наркотизму в Российской Федерации</w:t>
      </w:r>
    </w:p>
    <w:p w:rsidR="00010DA9" w:rsidRPr="00933DEF" w:rsidRDefault="00010DA9" w:rsidP="00010DA9">
      <w:pPr>
        <w:tabs>
          <w:tab w:val="left" w:pos="0"/>
        </w:tabs>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10DA9" w:rsidRDefault="00010DA9" w:rsidP="00010DA9">
      <w:pPr>
        <w:ind w:firstLine="709"/>
        <w:jc w:val="both"/>
        <w:rPr>
          <w:rFonts w:eastAsia="Calibri"/>
          <w:b/>
          <w:bCs/>
          <w:color w:val="000000" w:themeColor="text1"/>
          <w:sz w:val="28"/>
          <w:szCs w:val="28"/>
          <w:lang w:eastAsia="en-US"/>
        </w:rPr>
      </w:pPr>
    </w:p>
    <w:p w:rsidR="00010DA9" w:rsidRPr="00933DEF" w:rsidRDefault="00010DA9" w:rsidP="00010DA9">
      <w:pPr>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медицинских знаний и здорового образа жизни</w:t>
      </w:r>
    </w:p>
    <w:p w:rsidR="00010DA9" w:rsidRPr="00933DEF" w:rsidRDefault="00010DA9" w:rsidP="00010DA9">
      <w:pPr>
        <w:tabs>
          <w:tab w:val="left" w:pos="426"/>
        </w:tabs>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здорового образа жизни</w:t>
      </w:r>
    </w:p>
    <w:p w:rsidR="00010DA9" w:rsidRPr="00933DEF" w:rsidRDefault="00010DA9" w:rsidP="00010DA9">
      <w:pPr>
        <w:ind w:firstLine="709"/>
        <w:jc w:val="both"/>
        <w:rPr>
          <w:rFonts w:eastAsia="Calibri"/>
          <w:bCs/>
          <w:color w:val="000000" w:themeColor="text1"/>
          <w:sz w:val="28"/>
          <w:szCs w:val="28"/>
          <w:lang w:eastAsia="en-US"/>
        </w:rPr>
      </w:pPr>
      <w:r w:rsidRPr="00933DEF">
        <w:rPr>
          <w:rFonts w:eastAsia="Calibri"/>
          <w:bCs/>
          <w:color w:val="000000" w:themeColor="text1"/>
          <w:sz w:val="28"/>
          <w:szCs w:val="28"/>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010DA9" w:rsidRDefault="00010DA9" w:rsidP="00010DA9">
      <w:pPr>
        <w:tabs>
          <w:tab w:val="left" w:pos="426"/>
        </w:tabs>
        <w:ind w:firstLine="709"/>
        <w:jc w:val="both"/>
        <w:rPr>
          <w:rFonts w:eastAsia="Calibri"/>
          <w:b/>
          <w:bCs/>
          <w:color w:val="000000" w:themeColor="text1"/>
          <w:sz w:val="28"/>
          <w:szCs w:val="28"/>
          <w:lang w:eastAsia="en-US"/>
        </w:rPr>
      </w:pPr>
    </w:p>
    <w:p w:rsidR="00010DA9" w:rsidRPr="00933DEF" w:rsidRDefault="00010DA9" w:rsidP="00010DA9">
      <w:pPr>
        <w:tabs>
          <w:tab w:val="left" w:pos="426"/>
        </w:tabs>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медицинских знаний и оказание первой помощи</w:t>
      </w:r>
    </w:p>
    <w:p w:rsidR="00010DA9" w:rsidRPr="00933DEF" w:rsidRDefault="00010DA9" w:rsidP="00010DA9">
      <w:pPr>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10DA9" w:rsidRPr="00933DEF" w:rsidRDefault="00010DA9" w:rsidP="00010DA9">
      <w:pPr>
        <w:widowControl w:val="0"/>
        <w:shd w:val="clear" w:color="auto" w:fill="FFFFFF"/>
        <w:tabs>
          <w:tab w:val="left" w:pos="518"/>
        </w:tabs>
        <w:autoSpaceDE w:val="0"/>
        <w:rPr>
          <w:b/>
          <w:color w:val="000000"/>
          <w:sz w:val="28"/>
          <w:szCs w:val="28"/>
        </w:rPr>
      </w:pPr>
    </w:p>
    <w:p w:rsidR="00010DA9" w:rsidRDefault="00010DA9"/>
    <w:p w:rsidR="00033DD3" w:rsidRDefault="00033DD3" w:rsidP="00033DD3">
      <w:pPr>
        <w:pStyle w:val="Style39"/>
        <w:widowControl/>
        <w:jc w:val="center"/>
        <w:rPr>
          <w:rStyle w:val="FontStyle94"/>
          <w:b/>
          <w:sz w:val="28"/>
          <w:szCs w:val="28"/>
        </w:rPr>
      </w:pPr>
      <w:r w:rsidRPr="00042DFB">
        <w:rPr>
          <w:rStyle w:val="FontStyle94"/>
          <w:b/>
          <w:sz w:val="28"/>
          <w:szCs w:val="28"/>
        </w:rPr>
        <w:lastRenderedPageBreak/>
        <w:t xml:space="preserve">Аннотация к рабочей программе по </w:t>
      </w:r>
      <w:r>
        <w:rPr>
          <w:rStyle w:val="FontStyle94"/>
          <w:b/>
          <w:sz w:val="28"/>
          <w:szCs w:val="28"/>
        </w:rPr>
        <w:t>«ОБЖ»</w:t>
      </w:r>
      <w:r w:rsidRPr="00042DFB">
        <w:rPr>
          <w:rStyle w:val="FontStyle94"/>
          <w:b/>
          <w:sz w:val="28"/>
          <w:szCs w:val="28"/>
        </w:rPr>
        <w:t xml:space="preserve">, </w:t>
      </w:r>
      <w:r>
        <w:rPr>
          <w:rStyle w:val="FontStyle94"/>
          <w:b/>
          <w:sz w:val="28"/>
          <w:szCs w:val="28"/>
        </w:rPr>
        <w:t>10</w:t>
      </w:r>
      <w:r w:rsidRPr="00042DFB">
        <w:rPr>
          <w:rStyle w:val="FontStyle94"/>
          <w:b/>
          <w:sz w:val="28"/>
          <w:szCs w:val="28"/>
        </w:rPr>
        <w:t xml:space="preserve"> класс.</w:t>
      </w:r>
    </w:p>
    <w:p w:rsidR="00033DD3" w:rsidRDefault="00033DD3" w:rsidP="00033DD3">
      <w:pPr>
        <w:pStyle w:val="Style39"/>
        <w:widowControl/>
        <w:jc w:val="center"/>
        <w:rPr>
          <w:rStyle w:val="FontStyle94"/>
          <w:b/>
          <w:sz w:val="28"/>
          <w:szCs w:val="28"/>
        </w:rPr>
      </w:pPr>
    </w:p>
    <w:p w:rsidR="00033DD3" w:rsidRPr="00D34F9C" w:rsidRDefault="00033DD3" w:rsidP="00033DD3">
      <w:pPr>
        <w:pStyle w:val="ae"/>
        <w:ind w:firstLine="708"/>
        <w:jc w:val="both"/>
        <w:rPr>
          <w:rFonts w:ascii="Times New Roman" w:hAnsi="Times New Roman" w:cs="Times New Roman"/>
          <w:sz w:val="28"/>
          <w:szCs w:val="28"/>
        </w:rPr>
      </w:pPr>
      <w:r w:rsidRPr="00D34F9C">
        <w:rPr>
          <w:rFonts w:ascii="Times New Roman" w:hAnsi="Times New Roman" w:cs="Times New Roman"/>
          <w:sz w:val="28"/>
          <w:szCs w:val="28"/>
        </w:rPr>
        <w:t>Рабочая программа по учебному предмету «ОБЖ» для обучающихся 10 класса составлена в соответствии с «Примерной рабочей программой по ОБЖ для учащихся 10-11 классов» А. Т. Смирнова, ориентированной на одночасовой вариант прохождения материала.</w:t>
      </w:r>
    </w:p>
    <w:p w:rsidR="00033DD3" w:rsidRPr="00D34F9C" w:rsidRDefault="00033DD3" w:rsidP="00033DD3">
      <w:pPr>
        <w:ind w:firstLine="708"/>
        <w:jc w:val="both"/>
        <w:rPr>
          <w:sz w:val="28"/>
          <w:szCs w:val="28"/>
        </w:rPr>
      </w:pPr>
      <w:r w:rsidRPr="00D34F9C">
        <w:rPr>
          <w:sz w:val="28"/>
          <w:szCs w:val="28"/>
        </w:rPr>
        <w:t>На изучение предмета «ОБЖ» в 10 классе в учебном плане МАОУ «</w:t>
      </w:r>
      <w:r>
        <w:rPr>
          <w:sz w:val="28"/>
          <w:szCs w:val="28"/>
        </w:rPr>
        <w:t>Аксаринская</w:t>
      </w:r>
      <w:r w:rsidRPr="00D34F9C">
        <w:rPr>
          <w:sz w:val="28"/>
          <w:szCs w:val="28"/>
        </w:rPr>
        <w:t xml:space="preserve"> СОШ» отводится 1 час в неделю, 3</w:t>
      </w:r>
      <w:r>
        <w:rPr>
          <w:sz w:val="28"/>
          <w:szCs w:val="28"/>
        </w:rPr>
        <w:t>4</w:t>
      </w:r>
      <w:r w:rsidRPr="00D34F9C">
        <w:rPr>
          <w:sz w:val="28"/>
          <w:szCs w:val="28"/>
        </w:rPr>
        <w:t xml:space="preserve"> час</w:t>
      </w:r>
      <w:r>
        <w:rPr>
          <w:sz w:val="28"/>
          <w:szCs w:val="28"/>
        </w:rPr>
        <w:t>а</w:t>
      </w:r>
      <w:r w:rsidRPr="00D34F9C">
        <w:rPr>
          <w:sz w:val="28"/>
          <w:szCs w:val="28"/>
        </w:rPr>
        <w:t xml:space="preserve"> в год.</w:t>
      </w:r>
    </w:p>
    <w:p w:rsidR="00033DD3" w:rsidRDefault="00033DD3" w:rsidP="00033DD3">
      <w:pPr>
        <w:rPr>
          <w:rFonts w:eastAsia="Calibri"/>
          <w:b/>
          <w:bCs/>
          <w:sz w:val="28"/>
          <w:szCs w:val="28"/>
          <w:lang w:eastAsia="en-US"/>
        </w:rPr>
      </w:pPr>
    </w:p>
    <w:p w:rsidR="00033DD3" w:rsidRDefault="00033DD3" w:rsidP="00033DD3">
      <w:pPr>
        <w:rPr>
          <w:rFonts w:eastAsia="Calibri"/>
          <w:b/>
          <w:bCs/>
          <w:sz w:val="28"/>
          <w:szCs w:val="28"/>
          <w:lang w:eastAsia="en-US"/>
        </w:rPr>
      </w:pPr>
      <w:r w:rsidRPr="00535F6A">
        <w:rPr>
          <w:rFonts w:eastAsia="Calibri"/>
          <w:b/>
          <w:bCs/>
          <w:sz w:val="28"/>
          <w:szCs w:val="28"/>
          <w:lang w:eastAsia="en-US"/>
        </w:rPr>
        <w:t xml:space="preserve">Планируемые результаты освоения </w:t>
      </w:r>
      <w:r>
        <w:rPr>
          <w:rFonts w:eastAsia="Calibri"/>
          <w:b/>
          <w:bCs/>
          <w:sz w:val="28"/>
          <w:szCs w:val="28"/>
          <w:lang w:eastAsia="en-US"/>
        </w:rPr>
        <w:t xml:space="preserve">учебного </w:t>
      </w:r>
      <w:r w:rsidRPr="00535F6A">
        <w:rPr>
          <w:rFonts w:eastAsia="Calibri"/>
          <w:b/>
          <w:bCs/>
          <w:sz w:val="28"/>
          <w:szCs w:val="28"/>
          <w:lang w:eastAsia="en-US"/>
        </w:rPr>
        <w:t>предмета «</w:t>
      </w:r>
      <w:r>
        <w:rPr>
          <w:rFonts w:eastAsia="Calibri"/>
          <w:b/>
          <w:bCs/>
          <w:sz w:val="28"/>
          <w:szCs w:val="28"/>
          <w:lang w:eastAsia="en-US"/>
        </w:rPr>
        <w:t>Основы безопасности жизнедеятельности</w:t>
      </w:r>
      <w:r w:rsidRPr="00535F6A">
        <w:rPr>
          <w:rFonts w:eastAsia="Calibri"/>
          <w:b/>
          <w:bCs/>
          <w:sz w:val="28"/>
          <w:szCs w:val="28"/>
          <w:lang w:eastAsia="en-US"/>
        </w:rPr>
        <w:t>»</w:t>
      </w:r>
    </w:p>
    <w:p w:rsidR="00033DD3" w:rsidRPr="00535F6A" w:rsidRDefault="00033DD3" w:rsidP="00033DD3">
      <w:pPr>
        <w:rPr>
          <w:sz w:val="28"/>
          <w:szCs w:val="28"/>
        </w:rPr>
      </w:pPr>
    </w:p>
    <w:p w:rsidR="00033DD3" w:rsidRPr="00652BF1" w:rsidRDefault="00033DD3" w:rsidP="00033DD3">
      <w:pPr>
        <w:rPr>
          <w:sz w:val="28"/>
          <w:szCs w:val="28"/>
        </w:rPr>
      </w:pPr>
      <w:r w:rsidRPr="00652BF1">
        <w:rPr>
          <w:sz w:val="28"/>
          <w:szCs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33DD3" w:rsidRPr="00652BF1" w:rsidRDefault="00033DD3" w:rsidP="00033DD3">
      <w:pPr>
        <w:rPr>
          <w:sz w:val="28"/>
          <w:szCs w:val="28"/>
        </w:rPr>
      </w:pPr>
      <w:r w:rsidRPr="00652BF1">
        <w:rPr>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33DD3" w:rsidRPr="00652BF1" w:rsidRDefault="00033DD3" w:rsidP="00033DD3">
      <w:pPr>
        <w:rPr>
          <w:sz w:val="28"/>
          <w:szCs w:val="28"/>
        </w:rPr>
      </w:pPr>
      <w:r w:rsidRPr="00652BF1">
        <w:rPr>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033DD3" w:rsidRPr="00652BF1" w:rsidRDefault="00033DD3" w:rsidP="00033DD3">
      <w:pPr>
        <w:rPr>
          <w:sz w:val="28"/>
          <w:szCs w:val="28"/>
        </w:rPr>
      </w:pPr>
      <w:r w:rsidRPr="00652BF1">
        <w:rPr>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33DD3" w:rsidRPr="00652BF1" w:rsidRDefault="00033DD3" w:rsidP="00033DD3">
      <w:pPr>
        <w:rPr>
          <w:sz w:val="28"/>
          <w:szCs w:val="28"/>
        </w:rPr>
      </w:pPr>
      <w:r w:rsidRPr="00652BF1">
        <w:rPr>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33DD3" w:rsidRPr="00652BF1" w:rsidRDefault="00033DD3" w:rsidP="00033DD3">
      <w:pPr>
        <w:rPr>
          <w:sz w:val="28"/>
          <w:szCs w:val="28"/>
        </w:rPr>
      </w:pPr>
      <w:r w:rsidRPr="00652BF1">
        <w:rPr>
          <w:sz w:val="28"/>
          <w:szCs w:val="28"/>
        </w:rPr>
        <w:t>5) знание распространенных опасных и чрезвычайных ситуаций природного, техногенного и социального характера;</w:t>
      </w:r>
    </w:p>
    <w:p w:rsidR="00033DD3" w:rsidRPr="00652BF1" w:rsidRDefault="00033DD3" w:rsidP="00033DD3">
      <w:pPr>
        <w:rPr>
          <w:sz w:val="28"/>
          <w:szCs w:val="28"/>
        </w:rPr>
      </w:pPr>
      <w:r w:rsidRPr="00652BF1">
        <w:rPr>
          <w:sz w:val="28"/>
          <w:szCs w:val="28"/>
        </w:rPr>
        <w:t>6) знание факторов, пагубно влияющих на здоровье человека, исключение из своей жизни вредных привычек (курения, пьянства и т. д.);</w:t>
      </w:r>
    </w:p>
    <w:p w:rsidR="00033DD3" w:rsidRPr="00652BF1" w:rsidRDefault="00033DD3" w:rsidP="00033DD3">
      <w:pPr>
        <w:rPr>
          <w:sz w:val="28"/>
          <w:szCs w:val="28"/>
        </w:rPr>
      </w:pPr>
      <w:r w:rsidRPr="00652BF1">
        <w:rPr>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033DD3" w:rsidRPr="00652BF1" w:rsidRDefault="00033DD3" w:rsidP="00033DD3">
      <w:pPr>
        <w:rPr>
          <w:sz w:val="28"/>
          <w:szCs w:val="28"/>
        </w:rPr>
      </w:pPr>
      <w:r w:rsidRPr="00652BF1">
        <w:rPr>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33DD3" w:rsidRPr="00652BF1" w:rsidRDefault="00033DD3" w:rsidP="00033DD3">
      <w:pPr>
        <w:rPr>
          <w:sz w:val="28"/>
          <w:szCs w:val="28"/>
        </w:rPr>
      </w:pPr>
      <w:r w:rsidRPr="00652BF1">
        <w:rPr>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33DD3" w:rsidRPr="00652BF1" w:rsidRDefault="00033DD3" w:rsidP="00033DD3">
      <w:pPr>
        <w:rPr>
          <w:sz w:val="28"/>
          <w:szCs w:val="28"/>
        </w:rPr>
      </w:pPr>
      <w:r w:rsidRPr="00652BF1">
        <w:rPr>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33DD3" w:rsidRPr="00652BF1" w:rsidRDefault="00033DD3" w:rsidP="00033DD3">
      <w:pPr>
        <w:rPr>
          <w:sz w:val="28"/>
          <w:szCs w:val="28"/>
        </w:rPr>
      </w:pPr>
      <w:r w:rsidRPr="00652BF1">
        <w:rPr>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33DD3" w:rsidRPr="00652BF1" w:rsidRDefault="00033DD3" w:rsidP="00033DD3">
      <w:pPr>
        <w:rPr>
          <w:sz w:val="28"/>
          <w:szCs w:val="28"/>
        </w:rPr>
      </w:pPr>
      <w:r w:rsidRPr="00652BF1">
        <w:rPr>
          <w:sz w:val="28"/>
          <w:szCs w:val="28"/>
        </w:rPr>
        <w:t xml:space="preserve">12) владение основами медицинских знаний и оказания первой помощи пострадавшим при неотложных состояниях (при травмах, отравлениях и </w:t>
      </w:r>
      <w:r w:rsidRPr="00652BF1">
        <w:rPr>
          <w:sz w:val="28"/>
          <w:szCs w:val="28"/>
        </w:rPr>
        <w:lastRenderedPageBreak/>
        <w:t>различных видах поражений), включая знания об основных инфекционных заболеваниях и их профилактике.</w:t>
      </w:r>
    </w:p>
    <w:p w:rsidR="00033DD3" w:rsidRDefault="00033DD3" w:rsidP="00033DD3">
      <w:pPr>
        <w:rPr>
          <w:b/>
          <w:sz w:val="28"/>
          <w:szCs w:val="28"/>
        </w:rPr>
      </w:pPr>
    </w:p>
    <w:p w:rsidR="00033DD3" w:rsidRDefault="00033DD3" w:rsidP="00033DD3">
      <w:pPr>
        <w:rPr>
          <w:b/>
          <w:sz w:val="28"/>
          <w:szCs w:val="28"/>
        </w:rPr>
      </w:pPr>
      <w:r w:rsidRPr="00652BF1">
        <w:rPr>
          <w:b/>
          <w:sz w:val="28"/>
          <w:szCs w:val="28"/>
        </w:rPr>
        <w:t>В результате изучения учебного предмета «Основы безопасности жизнедеятельности» на уровне среднего общего образования:</w:t>
      </w:r>
    </w:p>
    <w:p w:rsidR="00033DD3" w:rsidRDefault="00033DD3" w:rsidP="00033DD3">
      <w:pPr>
        <w:pStyle w:val="3"/>
        <w:spacing w:line="240" w:lineRule="auto"/>
        <w:jc w:val="both"/>
        <w:rPr>
          <w:rFonts w:ascii="Times New Roman" w:eastAsia="Times New Roman" w:hAnsi="Times New Roman" w:cs="Times New Roman"/>
          <w:b/>
          <w:sz w:val="28"/>
          <w:szCs w:val="28"/>
        </w:rPr>
      </w:pPr>
    </w:p>
    <w:p w:rsidR="00033DD3" w:rsidRPr="00652BF1" w:rsidRDefault="00033DD3" w:rsidP="00033DD3">
      <w:pPr>
        <w:pStyle w:val="3"/>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w:t>
      </w:r>
      <w:r w:rsidRPr="00652BF1">
        <w:rPr>
          <w:rFonts w:ascii="Times New Roman" w:eastAsia="Times New Roman" w:hAnsi="Times New Roman" w:cs="Times New Roman"/>
          <w:b/>
          <w:sz w:val="28"/>
          <w:szCs w:val="28"/>
        </w:rPr>
        <w:t>ник на базовом уровне научится:</w:t>
      </w:r>
    </w:p>
    <w:p w:rsidR="00033DD3" w:rsidRPr="00652BF1" w:rsidRDefault="00033DD3" w:rsidP="00033DD3">
      <w:pPr>
        <w:pStyle w:val="3"/>
        <w:spacing w:line="240" w:lineRule="auto"/>
        <w:ind w:firstLine="709"/>
        <w:jc w:val="both"/>
        <w:rPr>
          <w:rFonts w:ascii="Times New Roman" w:hAnsi="Times New Roman" w:cs="Times New Roman"/>
          <w:sz w:val="28"/>
          <w:szCs w:val="28"/>
        </w:rPr>
      </w:pPr>
    </w:p>
    <w:p w:rsidR="00033DD3" w:rsidRPr="00652BF1" w:rsidRDefault="00033DD3" w:rsidP="00033DD3">
      <w:pPr>
        <w:rPr>
          <w:sz w:val="28"/>
          <w:szCs w:val="28"/>
        </w:rPr>
      </w:pPr>
      <w:r w:rsidRPr="00652BF1">
        <w:rPr>
          <w:b/>
          <w:sz w:val="28"/>
          <w:szCs w:val="28"/>
        </w:rPr>
        <w:t>Основы комплексной безопасности</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определяющих правила и безопасность дорожного движения;</w:t>
      </w:r>
    </w:p>
    <w:p w:rsidR="00033DD3" w:rsidRPr="00652BF1" w:rsidRDefault="00033DD3" w:rsidP="00033DD3">
      <w:pPr>
        <w:pStyle w:val="a"/>
        <w:spacing w:line="240" w:lineRule="auto"/>
        <w:ind w:firstLine="709"/>
        <w:rPr>
          <w:szCs w:val="28"/>
        </w:rPr>
      </w:pPr>
      <w:r w:rsidRPr="00652BF1">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безопасности дорожного движения;</w:t>
      </w:r>
    </w:p>
    <w:p w:rsidR="00033DD3" w:rsidRPr="00652BF1" w:rsidRDefault="00033DD3" w:rsidP="00033DD3">
      <w:pPr>
        <w:pStyle w:val="a"/>
        <w:spacing w:line="240" w:lineRule="auto"/>
        <w:ind w:firstLine="709"/>
        <w:rPr>
          <w:szCs w:val="28"/>
        </w:rPr>
      </w:pPr>
      <w:r w:rsidRPr="00652BF1">
        <w:rPr>
          <w:szCs w:val="28"/>
        </w:rPr>
        <w:t>объяснять назначение предметов экипировки для обеспечения безопасности при управлении двухколесным транспортным средством;</w:t>
      </w:r>
    </w:p>
    <w:p w:rsidR="00033DD3" w:rsidRPr="00652BF1" w:rsidRDefault="00033DD3" w:rsidP="00033DD3">
      <w:pPr>
        <w:pStyle w:val="a"/>
        <w:spacing w:line="240" w:lineRule="auto"/>
        <w:ind w:firstLine="709"/>
        <w:rPr>
          <w:szCs w:val="28"/>
        </w:rPr>
      </w:pPr>
      <w:r w:rsidRPr="00652BF1">
        <w:rPr>
          <w:szCs w:val="28"/>
        </w:rPr>
        <w:t>действовать согласно указанию на дорожных знаках;</w:t>
      </w:r>
    </w:p>
    <w:p w:rsidR="00033DD3" w:rsidRPr="00652BF1" w:rsidRDefault="00033DD3" w:rsidP="00033DD3">
      <w:pPr>
        <w:pStyle w:val="a"/>
        <w:spacing w:line="240" w:lineRule="auto"/>
        <w:ind w:firstLine="709"/>
        <w:rPr>
          <w:szCs w:val="28"/>
        </w:rPr>
      </w:pPr>
      <w:r w:rsidRPr="00652BF1">
        <w:rPr>
          <w:szCs w:val="28"/>
        </w:rPr>
        <w:t>пользоваться официальными источниками для получения информации в области безопасности дорожного движения;</w:t>
      </w:r>
    </w:p>
    <w:p w:rsidR="00033DD3" w:rsidRPr="00652BF1" w:rsidRDefault="00033DD3" w:rsidP="00033DD3">
      <w:pPr>
        <w:pStyle w:val="a"/>
        <w:spacing w:line="240" w:lineRule="auto"/>
        <w:ind w:firstLine="709"/>
        <w:rPr>
          <w:szCs w:val="28"/>
        </w:rPr>
      </w:pPr>
      <w:r w:rsidRPr="00652BF1">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33DD3" w:rsidRPr="00652BF1" w:rsidRDefault="00033DD3" w:rsidP="00033DD3">
      <w:pPr>
        <w:pStyle w:val="a"/>
        <w:spacing w:line="240" w:lineRule="auto"/>
        <w:ind w:firstLine="709"/>
        <w:rPr>
          <w:szCs w:val="28"/>
        </w:rPr>
      </w:pPr>
      <w:r w:rsidRPr="00652BF1">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33DD3" w:rsidRPr="00652BF1" w:rsidRDefault="00033DD3" w:rsidP="00033DD3">
      <w:pPr>
        <w:pStyle w:val="a"/>
        <w:spacing w:line="240" w:lineRule="auto"/>
        <w:ind w:firstLine="709"/>
        <w:rPr>
          <w:szCs w:val="28"/>
        </w:rPr>
      </w:pPr>
      <w:r w:rsidRPr="00652BF1">
        <w:rPr>
          <w:szCs w:val="28"/>
        </w:rPr>
        <w:t>комментировать назначение нормативных правовых актов в области охраны окружающей среды;</w:t>
      </w:r>
    </w:p>
    <w:p w:rsidR="00033DD3" w:rsidRPr="00652BF1" w:rsidRDefault="00033DD3" w:rsidP="00033DD3">
      <w:pPr>
        <w:pStyle w:val="a"/>
        <w:spacing w:line="240" w:lineRule="auto"/>
        <w:ind w:firstLine="709"/>
        <w:rPr>
          <w:szCs w:val="28"/>
        </w:rPr>
      </w:pPr>
      <w:r w:rsidRPr="00652BF1">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охраны окружающей среды;</w:t>
      </w:r>
    </w:p>
    <w:p w:rsidR="00033DD3" w:rsidRPr="00652BF1" w:rsidRDefault="00033DD3" w:rsidP="00033DD3">
      <w:pPr>
        <w:pStyle w:val="a"/>
        <w:spacing w:line="240" w:lineRule="auto"/>
        <w:ind w:firstLine="709"/>
        <w:rPr>
          <w:szCs w:val="28"/>
        </w:rPr>
      </w:pPr>
      <w:r w:rsidRPr="00652BF1">
        <w:rPr>
          <w:szCs w:val="28"/>
        </w:rPr>
        <w:t>распознавать наиболее неблагоприятные территории в районе проживания;</w:t>
      </w:r>
    </w:p>
    <w:p w:rsidR="00033DD3" w:rsidRPr="00652BF1" w:rsidRDefault="00033DD3" w:rsidP="00033DD3">
      <w:pPr>
        <w:pStyle w:val="a"/>
        <w:spacing w:line="240" w:lineRule="auto"/>
        <w:ind w:firstLine="709"/>
        <w:rPr>
          <w:szCs w:val="28"/>
        </w:rPr>
      </w:pPr>
      <w:r w:rsidRPr="00652BF1">
        <w:rPr>
          <w:szCs w:val="28"/>
        </w:rPr>
        <w:t>описывать факторы экориска, объяснять, как снизить последствия их воздействия;</w:t>
      </w:r>
    </w:p>
    <w:p w:rsidR="00033DD3" w:rsidRPr="00652BF1" w:rsidRDefault="00033DD3" w:rsidP="00033DD3">
      <w:pPr>
        <w:pStyle w:val="a"/>
        <w:spacing w:line="240" w:lineRule="auto"/>
        <w:ind w:firstLine="709"/>
        <w:rPr>
          <w:szCs w:val="28"/>
        </w:rPr>
      </w:pPr>
      <w:r w:rsidRPr="00652BF1">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33DD3" w:rsidRPr="00652BF1" w:rsidRDefault="00033DD3" w:rsidP="00033DD3">
      <w:pPr>
        <w:pStyle w:val="a"/>
        <w:spacing w:line="240" w:lineRule="auto"/>
        <w:ind w:firstLine="709"/>
        <w:rPr>
          <w:szCs w:val="28"/>
        </w:rPr>
      </w:pPr>
      <w:r w:rsidRPr="00652BF1">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33DD3" w:rsidRPr="00652BF1" w:rsidRDefault="00033DD3" w:rsidP="00033DD3">
      <w:pPr>
        <w:pStyle w:val="a"/>
        <w:spacing w:line="240" w:lineRule="auto"/>
        <w:ind w:firstLine="709"/>
        <w:rPr>
          <w:szCs w:val="28"/>
        </w:rPr>
      </w:pPr>
      <w:r w:rsidRPr="00652BF1">
        <w:rPr>
          <w:szCs w:val="28"/>
        </w:rPr>
        <w:t>опознавать, для чего применяются и используются экологические знаки;</w:t>
      </w:r>
    </w:p>
    <w:p w:rsidR="00033DD3" w:rsidRPr="00652BF1" w:rsidRDefault="00033DD3" w:rsidP="00033DD3">
      <w:pPr>
        <w:pStyle w:val="a"/>
        <w:spacing w:line="240" w:lineRule="auto"/>
        <w:ind w:firstLine="709"/>
        <w:rPr>
          <w:szCs w:val="28"/>
        </w:rPr>
      </w:pPr>
      <w:r w:rsidRPr="00652BF1">
        <w:rPr>
          <w:szCs w:val="28"/>
        </w:rPr>
        <w:t>пользоваться официальными источниками для получения информации об экологической безопасности и охране окружающей среды;</w:t>
      </w:r>
    </w:p>
    <w:p w:rsidR="00033DD3" w:rsidRPr="00652BF1" w:rsidRDefault="00033DD3" w:rsidP="00033DD3">
      <w:pPr>
        <w:pStyle w:val="a"/>
        <w:spacing w:line="240" w:lineRule="auto"/>
        <w:ind w:firstLine="709"/>
        <w:rPr>
          <w:szCs w:val="28"/>
        </w:rPr>
      </w:pPr>
      <w:r w:rsidRPr="00652BF1">
        <w:rPr>
          <w:szCs w:val="28"/>
        </w:rPr>
        <w:lastRenderedPageBreak/>
        <w:t>прогнозировать и оценивать свои действия в области охраны окружающей среды;</w:t>
      </w:r>
    </w:p>
    <w:p w:rsidR="00033DD3" w:rsidRPr="00652BF1" w:rsidRDefault="00033DD3" w:rsidP="00033DD3">
      <w:pPr>
        <w:pStyle w:val="a"/>
        <w:spacing w:line="240" w:lineRule="auto"/>
        <w:ind w:firstLine="709"/>
        <w:rPr>
          <w:szCs w:val="28"/>
        </w:rPr>
      </w:pPr>
      <w:r w:rsidRPr="00652BF1">
        <w:rPr>
          <w:szCs w:val="28"/>
        </w:rPr>
        <w:t>составлять модель личного безопасного поведения в повседневной жизнедеятельности и при ухудшении экологической обстановки;</w:t>
      </w:r>
    </w:p>
    <w:p w:rsidR="00033DD3" w:rsidRPr="00652BF1" w:rsidRDefault="00033DD3" w:rsidP="00033DD3">
      <w:pPr>
        <w:pStyle w:val="a"/>
        <w:spacing w:line="240" w:lineRule="auto"/>
        <w:ind w:firstLine="709"/>
        <w:rPr>
          <w:szCs w:val="28"/>
        </w:rPr>
      </w:pPr>
      <w:r w:rsidRPr="00652BF1">
        <w:rPr>
          <w:szCs w:val="28"/>
        </w:rPr>
        <w:t>распознавать явные и скрытые опасности в современных молодежных хобби;</w:t>
      </w:r>
    </w:p>
    <w:p w:rsidR="00033DD3" w:rsidRPr="00652BF1" w:rsidRDefault="00033DD3" w:rsidP="00033DD3">
      <w:pPr>
        <w:pStyle w:val="a"/>
        <w:spacing w:line="240" w:lineRule="auto"/>
        <w:ind w:firstLine="709"/>
        <w:rPr>
          <w:szCs w:val="28"/>
        </w:rPr>
      </w:pPr>
      <w:r w:rsidRPr="00652BF1">
        <w:rPr>
          <w:szCs w:val="28"/>
        </w:rPr>
        <w:t>соблюдать правила безопасности в увлечениях, не противоречащих законодательству РФ;</w:t>
      </w:r>
    </w:p>
    <w:p w:rsidR="00033DD3" w:rsidRPr="00652BF1" w:rsidRDefault="00033DD3" w:rsidP="00033DD3">
      <w:pPr>
        <w:pStyle w:val="a"/>
        <w:spacing w:line="240" w:lineRule="auto"/>
        <w:ind w:firstLine="709"/>
        <w:rPr>
          <w:szCs w:val="28"/>
        </w:rPr>
      </w:pPr>
      <w:r w:rsidRPr="00652BF1">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33DD3" w:rsidRPr="00652BF1" w:rsidRDefault="00033DD3" w:rsidP="00033DD3">
      <w:pPr>
        <w:pStyle w:val="a"/>
        <w:spacing w:line="240" w:lineRule="auto"/>
        <w:ind w:firstLine="709"/>
        <w:rPr>
          <w:szCs w:val="28"/>
        </w:rPr>
      </w:pPr>
      <w:r w:rsidRPr="00652BF1">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33DD3" w:rsidRPr="00652BF1" w:rsidRDefault="00033DD3" w:rsidP="00033DD3">
      <w:pPr>
        <w:pStyle w:val="a"/>
        <w:spacing w:line="240" w:lineRule="auto"/>
        <w:ind w:firstLine="709"/>
        <w:rPr>
          <w:szCs w:val="28"/>
        </w:rPr>
      </w:pPr>
      <w:r w:rsidRPr="00652BF1">
        <w:rPr>
          <w:szCs w:val="28"/>
        </w:rPr>
        <w:t>прогнозировать и оценивать последствия своего поведения во время занятий современными молодежными хобби;</w:t>
      </w:r>
    </w:p>
    <w:p w:rsidR="00033DD3" w:rsidRPr="00652BF1" w:rsidRDefault="00033DD3" w:rsidP="00033DD3">
      <w:pPr>
        <w:pStyle w:val="a"/>
        <w:spacing w:line="240" w:lineRule="auto"/>
        <w:ind w:firstLine="709"/>
        <w:rPr>
          <w:szCs w:val="28"/>
        </w:rPr>
      </w:pPr>
      <w:r w:rsidRPr="00652BF1">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33DD3" w:rsidRPr="00652BF1" w:rsidRDefault="00033DD3" w:rsidP="00033DD3">
      <w:pPr>
        <w:pStyle w:val="a"/>
        <w:spacing w:line="240" w:lineRule="auto"/>
        <w:ind w:firstLine="709"/>
        <w:rPr>
          <w:szCs w:val="28"/>
        </w:rPr>
      </w:pPr>
      <w:r w:rsidRPr="00652BF1">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33DD3" w:rsidRPr="00652BF1" w:rsidRDefault="00033DD3" w:rsidP="00033DD3">
      <w:pPr>
        <w:pStyle w:val="a"/>
        <w:spacing w:line="240" w:lineRule="auto"/>
        <w:ind w:firstLine="709"/>
        <w:rPr>
          <w:szCs w:val="28"/>
        </w:rPr>
      </w:pPr>
      <w:r w:rsidRPr="00652BF1">
        <w:rPr>
          <w:szCs w:val="28"/>
        </w:rPr>
        <w:t xml:space="preserve">использовать нормативные правовые акты для определения ответственности за асоциальное поведение на транспорте; </w:t>
      </w:r>
    </w:p>
    <w:p w:rsidR="00033DD3" w:rsidRPr="00652BF1" w:rsidRDefault="00033DD3" w:rsidP="00033DD3">
      <w:pPr>
        <w:pStyle w:val="a"/>
        <w:spacing w:line="240" w:lineRule="auto"/>
        <w:ind w:firstLine="709"/>
        <w:rPr>
          <w:szCs w:val="28"/>
        </w:rPr>
      </w:pPr>
      <w:r w:rsidRPr="00652BF1">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033DD3" w:rsidRPr="00652BF1" w:rsidRDefault="00033DD3" w:rsidP="00033DD3">
      <w:pPr>
        <w:pStyle w:val="a"/>
        <w:spacing w:line="240" w:lineRule="auto"/>
        <w:ind w:firstLine="709"/>
        <w:rPr>
          <w:szCs w:val="28"/>
        </w:rPr>
      </w:pPr>
      <w:r w:rsidRPr="00652BF1">
        <w:rPr>
          <w:szCs w:val="28"/>
        </w:rPr>
        <w:t>прогнозировать и оценивать последствия своего поведения на транспорте;</w:t>
      </w:r>
    </w:p>
    <w:p w:rsidR="00033DD3" w:rsidRPr="00652BF1" w:rsidRDefault="00033DD3" w:rsidP="00033DD3">
      <w:pPr>
        <w:pStyle w:val="a"/>
        <w:spacing w:line="240" w:lineRule="auto"/>
        <w:ind w:firstLine="709"/>
        <w:rPr>
          <w:szCs w:val="28"/>
        </w:rPr>
      </w:pPr>
      <w:r w:rsidRPr="00652BF1">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033DD3" w:rsidRPr="00652BF1" w:rsidRDefault="00033DD3" w:rsidP="00033DD3">
      <w:pPr>
        <w:rPr>
          <w:sz w:val="28"/>
          <w:szCs w:val="28"/>
        </w:rPr>
      </w:pPr>
    </w:p>
    <w:p w:rsidR="00033DD3" w:rsidRPr="00652BF1" w:rsidRDefault="00033DD3" w:rsidP="00033DD3">
      <w:pPr>
        <w:rPr>
          <w:b/>
          <w:sz w:val="28"/>
          <w:szCs w:val="28"/>
        </w:rPr>
      </w:pPr>
      <w:r w:rsidRPr="00652BF1">
        <w:rPr>
          <w:b/>
          <w:sz w:val="28"/>
          <w:szCs w:val="28"/>
        </w:rPr>
        <w:t>Защита населения Российской Федерации от опасных и чрезвычайных ситуаций</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33DD3" w:rsidRPr="00652BF1" w:rsidRDefault="00033DD3" w:rsidP="00033DD3">
      <w:pPr>
        <w:pStyle w:val="a"/>
        <w:spacing w:line="240" w:lineRule="auto"/>
        <w:ind w:firstLine="709"/>
        <w:rPr>
          <w:szCs w:val="28"/>
        </w:rPr>
      </w:pPr>
      <w:r w:rsidRPr="00652BF1">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33DD3" w:rsidRPr="00652BF1" w:rsidRDefault="00033DD3" w:rsidP="00033DD3">
      <w:pPr>
        <w:pStyle w:val="a"/>
        <w:spacing w:line="240" w:lineRule="auto"/>
        <w:ind w:firstLine="709"/>
        <w:rPr>
          <w:szCs w:val="28"/>
        </w:rPr>
      </w:pPr>
      <w:r w:rsidRPr="00652BF1">
        <w:rPr>
          <w:szCs w:val="28"/>
        </w:rPr>
        <w:t>раскрывать составляющие государственной системы, направленной на защиту населения от опасных и чрезвычайных ситуаций;</w:t>
      </w:r>
    </w:p>
    <w:p w:rsidR="00033DD3" w:rsidRPr="00652BF1" w:rsidRDefault="00033DD3" w:rsidP="00033DD3">
      <w:pPr>
        <w:pStyle w:val="a"/>
        <w:spacing w:line="240" w:lineRule="auto"/>
        <w:ind w:firstLine="709"/>
        <w:rPr>
          <w:szCs w:val="28"/>
        </w:rPr>
      </w:pPr>
      <w:r w:rsidRPr="00652BF1">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33DD3" w:rsidRPr="00652BF1" w:rsidRDefault="00033DD3" w:rsidP="00033DD3">
      <w:pPr>
        <w:pStyle w:val="a"/>
        <w:spacing w:line="240" w:lineRule="auto"/>
        <w:ind w:firstLine="709"/>
        <w:rPr>
          <w:szCs w:val="28"/>
        </w:rPr>
      </w:pPr>
      <w:r w:rsidRPr="00652BF1">
        <w:rPr>
          <w:szCs w:val="28"/>
        </w:rPr>
        <w:t xml:space="preserve">приводить примеры потенциальных опасностей природного, техногенного и социального характера, характерных для региона проживания, и </w:t>
      </w:r>
      <w:r w:rsidRPr="00652BF1">
        <w:rPr>
          <w:szCs w:val="28"/>
        </w:rPr>
        <w:lastRenderedPageBreak/>
        <w:t>опасностей и чрезвычайных ситуаций, возникающих при ведении военных действий или вследствие этих действий;</w:t>
      </w:r>
    </w:p>
    <w:p w:rsidR="00033DD3" w:rsidRPr="00652BF1" w:rsidRDefault="00033DD3" w:rsidP="00033DD3">
      <w:pPr>
        <w:pStyle w:val="a"/>
        <w:spacing w:line="240" w:lineRule="auto"/>
        <w:ind w:firstLine="709"/>
        <w:rPr>
          <w:szCs w:val="28"/>
        </w:rPr>
      </w:pPr>
      <w:r w:rsidRPr="00652BF1">
        <w:rPr>
          <w:szCs w:val="28"/>
        </w:rPr>
        <w:t>объяснять причины их возникновения, характеристики, поражающие факторы, особенности и последствия;</w:t>
      </w:r>
    </w:p>
    <w:p w:rsidR="00033DD3" w:rsidRPr="00652BF1" w:rsidRDefault="00033DD3" w:rsidP="00033DD3">
      <w:pPr>
        <w:pStyle w:val="a"/>
        <w:spacing w:line="240" w:lineRule="auto"/>
        <w:ind w:firstLine="709"/>
        <w:rPr>
          <w:szCs w:val="28"/>
        </w:rPr>
      </w:pPr>
      <w:r w:rsidRPr="00652BF1">
        <w:rPr>
          <w:szCs w:val="28"/>
        </w:rPr>
        <w:t>использовать средства индивидуальной, коллективной защиты и приборы индивидуального дозиметрического контроля;</w:t>
      </w:r>
    </w:p>
    <w:p w:rsidR="00033DD3" w:rsidRPr="00652BF1" w:rsidRDefault="00033DD3" w:rsidP="00033DD3">
      <w:pPr>
        <w:pStyle w:val="a"/>
        <w:spacing w:line="240" w:lineRule="auto"/>
        <w:ind w:firstLine="709"/>
        <w:rPr>
          <w:szCs w:val="28"/>
        </w:rPr>
      </w:pPr>
      <w:r w:rsidRPr="00652BF1">
        <w:rPr>
          <w:szCs w:val="28"/>
        </w:rPr>
        <w:t xml:space="preserve">действовать согласно обозначению на знаках безопасности и плане эвакуации; </w:t>
      </w:r>
    </w:p>
    <w:p w:rsidR="00033DD3" w:rsidRPr="00652BF1" w:rsidRDefault="00033DD3" w:rsidP="00033DD3">
      <w:pPr>
        <w:pStyle w:val="a"/>
        <w:spacing w:line="240" w:lineRule="auto"/>
        <w:ind w:firstLine="709"/>
        <w:rPr>
          <w:szCs w:val="28"/>
        </w:rPr>
      </w:pPr>
      <w:r w:rsidRPr="00652BF1">
        <w:rPr>
          <w:szCs w:val="28"/>
        </w:rPr>
        <w:t>вызывать в случае необходимости службы экстренной помощи;</w:t>
      </w:r>
    </w:p>
    <w:p w:rsidR="00033DD3" w:rsidRPr="00652BF1" w:rsidRDefault="00033DD3" w:rsidP="00033DD3">
      <w:pPr>
        <w:pStyle w:val="a"/>
        <w:spacing w:line="240" w:lineRule="auto"/>
        <w:ind w:firstLine="709"/>
        <w:rPr>
          <w:szCs w:val="28"/>
        </w:rPr>
      </w:pPr>
      <w:r w:rsidRPr="00652BF1">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33DD3" w:rsidRPr="00652BF1" w:rsidRDefault="00033DD3" w:rsidP="00033DD3">
      <w:pPr>
        <w:pStyle w:val="a"/>
        <w:spacing w:line="240" w:lineRule="auto"/>
        <w:ind w:firstLine="709"/>
        <w:rPr>
          <w:szCs w:val="28"/>
        </w:rPr>
      </w:pPr>
      <w:r w:rsidRPr="00652BF1">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33DD3" w:rsidRPr="00652BF1" w:rsidRDefault="00033DD3" w:rsidP="00033DD3">
      <w:pPr>
        <w:pStyle w:val="a"/>
        <w:spacing w:line="240" w:lineRule="auto"/>
        <w:ind w:firstLine="709"/>
        <w:rPr>
          <w:szCs w:val="28"/>
        </w:rPr>
      </w:pPr>
      <w:r w:rsidRPr="00652BF1">
        <w:rPr>
          <w:szCs w:val="28"/>
        </w:rPr>
        <w:t>составлять модель личного безопасного поведения в условиях опасных и чрезвычайных ситуаций мирного и военного времени.</w:t>
      </w:r>
    </w:p>
    <w:p w:rsidR="00033DD3" w:rsidRPr="00652BF1" w:rsidRDefault="00033DD3" w:rsidP="00033DD3">
      <w:pPr>
        <w:rPr>
          <w:sz w:val="28"/>
          <w:szCs w:val="28"/>
        </w:rPr>
      </w:pPr>
    </w:p>
    <w:p w:rsidR="00033DD3" w:rsidRPr="00652BF1" w:rsidRDefault="00033DD3" w:rsidP="00033DD3">
      <w:pPr>
        <w:rPr>
          <w:b/>
          <w:sz w:val="28"/>
          <w:szCs w:val="28"/>
        </w:rPr>
      </w:pPr>
      <w:r w:rsidRPr="00652BF1">
        <w:rPr>
          <w:b/>
          <w:sz w:val="28"/>
          <w:szCs w:val="28"/>
        </w:rPr>
        <w:t>Основы противодействия экстремизму, терроризму и наркотизму в Российской Федерации</w:t>
      </w:r>
    </w:p>
    <w:p w:rsidR="00033DD3" w:rsidRPr="00652BF1" w:rsidRDefault="00033DD3" w:rsidP="00033DD3">
      <w:pPr>
        <w:pStyle w:val="a"/>
        <w:spacing w:line="240" w:lineRule="auto"/>
        <w:ind w:firstLine="709"/>
        <w:rPr>
          <w:szCs w:val="28"/>
        </w:rPr>
      </w:pPr>
      <w:r w:rsidRPr="00652BF1">
        <w:rPr>
          <w:szCs w:val="28"/>
        </w:rPr>
        <w:t>Характеризовать особенности экстремизма, терроризма и наркотизма в Российской Федерации;</w:t>
      </w:r>
    </w:p>
    <w:p w:rsidR="00033DD3" w:rsidRPr="00652BF1" w:rsidRDefault="00033DD3" w:rsidP="00033DD3">
      <w:pPr>
        <w:pStyle w:val="a"/>
        <w:spacing w:line="240" w:lineRule="auto"/>
        <w:ind w:firstLine="709"/>
        <w:rPr>
          <w:szCs w:val="28"/>
        </w:rPr>
      </w:pPr>
      <w:r w:rsidRPr="00652BF1">
        <w:rPr>
          <w:szCs w:val="28"/>
        </w:rPr>
        <w:t>объяснять взаимосвязь экстремизма, терроризма и наркотизма;</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противодействия экстремизму, терроризму и наркотизму в Российской Федерации;</w:t>
      </w:r>
    </w:p>
    <w:p w:rsidR="00033DD3" w:rsidRPr="00652BF1" w:rsidRDefault="00033DD3" w:rsidP="00033DD3">
      <w:pPr>
        <w:pStyle w:val="a"/>
        <w:spacing w:line="240" w:lineRule="auto"/>
        <w:ind w:firstLine="709"/>
        <w:rPr>
          <w:szCs w:val="28"/>
        </w:rPr>
      </w:pPr>
      <w:r w:rsidRPr="00652BF1">
        <w:rPr>
          <w:szCs w:val="28"/>
        </w:rPr>
        <w:t>раскрывать предназначение общегосударственной системы противодействия экстремизму, терроризму и наркотизму;</w:t>
      </w:r>
    </w:p>
    <w:p w:rsidR="00033DD3" w:rsidRPr="00652BF1" w:rsidRDefault="00033DD3" w:rsidP="00033DD3">
      <w:pPr>
        <w:pStyle w:val="a"/>
        <w:spacing w:line="240" w:lineRule="auto"/>
        <w:ind w:firstLine="709"/>
        <w:rPr>
          <w:szCs w:val="28"/>
        </w:rPr>
      </w:pPr>
      <w:r w:rsidRPr="00652BF1">
        <w:rPr>
          <w:szCs w:val="28"/>
        </w:rPr>
        <w:t>объяснять основные принципы и направления противодействия экстремистской, террористической деятельности и наркотизму;</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33DD3" w:rsidRPr="00652BF1" w:rsidRDefault="00033DD3" w:rsidP="00033DD3">
      <w:pPr>
        <w:pStyle w:val="a"/>
        <w:spacing w:line="240" w:lineRule="auto"/>
        <w:ind w:firstLine="709"/>
        <w:rPr>
          <w:szCs w:val="28"/>
        </w:rPr>
      </w:pPr>
      <w:r w:rsidRPr="00652BF1">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033DD3" w:rsidRPr="00652BF1" w:rsidRDefault="00033DD3" w:rsidP="00033DD3">
      <w:pPr>
        <w:pStyle w:val="a"/>
        <w:spacing w:line="240" w:lineRule="auto"/>
        <w:ind w:firstLine="709"/>
        <w:rPr>
          <w:szCs w:val="28"/>
        </w:rPr>
      </w:pPr>
      <w:r w:rsidRPr="00652BF1">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33DD3" w:rsidRPr="00652BF1" w:rsidRDefault="00033DD3" w:rsidP="00033DD3">
      <w:pPr>
        <w:pStyle w:val="a"/>
        <w:spacing w:line="240" w:lineRule="auto"/>
        <w:ind w:firstLine="709"/>
        <w:rPr>
          <w:szCs w:val="28"/>
        </w:rPr>
      </w:pPr>
      <w:r w:rsidRPr="00652BF1">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033DD3" w:rsidRPr="00652BF1" w:rsidRDefault="00033DD3" w:rsidP="00033DD3">
      <w:pPr>
        <w:pStyle w:val="a"/>
        <w:spacing w:line="240" w:lineRule="auto"/>
        <w:ind w:firstLine="709"/>
        <w:rPr>
          <w:szCs w:val="28"/>
        </w:rPr>
      </w:pPr>
      <w:r w:rsidRPr="00652BF1">
        <w:rPr>
          <w:szCs w:val="28"/>
        </w:rPr>
        <w:t>распознавать признаки вовлечения в экстремистскую и террористическую деятельность;</w:t>
      </w:r>
    </w:p>
    <w:p w:rsidR="00033DD3" w:rsidRPr="00652BF1" w:rsidRDefault="00033DD3" w:rsidP="00033DD3">
      <w:pPr>
        <w:pStyle w:val="a"/>
        <w:spacing w:line="240" w:lineRule="auto"/>
        <w:ind w:firstLine="709"/>
        <w:rPr>
          <w:szCs w:val="28"/>
        </w:rPr>
      </w:pPr>
      <w:r w:rsidRPr="00652BF1">
        <w:rPr>
          <w:szCs w:val="28"/>
        </w:rPr>
        <w:t>распознавать симптомы употребления наркотических средств;</w:t>
      </w:r>
    </w:p>
    <w:p w:rsidR="00033DD3" w:rsidRPr="00652BF1" w:rsidRDefault="00033DD3" w:rsidP="00033DD3">
      <w:pPr>
        <w:pStyle w:val="a"/>
        <w:spacing w:line="240" w:lineRule="auto"/>
        <w:ind w:firstLine="709"/>
        <w:rPr>
          <w:szCs w:val="28"/>
        </w:rPr>
      </w:pPr>
      <w:r w:rsidRPr="00652BF1">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33DD3" w:rsidRPr="00652BF1" w:rsidRDefault="00033DD3" w:rsidP="00033DD3">
      <w:pPr>
        <w:pStyle w:val="a"/>
        <w:spacing w:line="240" w:lineRule="auto"/>
        <w:ind w:firstLine="709"/>
        <w:rPr>
          <w:szCs w:val="28"/>
        </w:rPr>
      </w:pPr>
      <w:r w:rsidRPr="00652BF1">
        <w:rPr>
          <w:szCs w:val="28"/>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33DD3" w:rsidRPr="00652BF1" w:rsidRDefault="00033DD3" w:rsidP="00033DD3">
      <w:pPr>
        <w:pStyle w:val="a"/>
        <w:spacing w:line="240" w:lineRule="auto"/>
        <w:ind w:firstLine="709"/>
        <w:rPr>
          <w:szCs w:val="28"/>
        </w:rPr>
      </w:pPr>
      <w:r w:rsidRPr="00652BF1">
        <w:rPr>
          <w:szCs w:val="28"/>
        </w:rPr>
        <w:t>описывать действия граждан при установлении уровней террористической опасности;</w:t>
      </w:r>
    </w:p>
    <w:p w:rsidR="00033DD3" w:rsidRPr="00652BF1" w:rsidRDefault="00033DD3" w:rsidP="00033DD3">
      <w:pPr>
        <w:pStyle w:val="a"/>
        <w:spacing w:line="240" w:lineRule="auto"/>
        <w:ind w:firstLine="709"/>
        <w:rPr>
          <w:szCs w:val="28"/>
        </w:rPr>
      </w:pPr>
      <w:r w:rsidRPr="00652BF1">
        <w:rPr>
          <w:szCs w:val="28"/>
        </w:rPr>
        <w:t>описывать правила и рекомендации в случае проведения террористической акции;</w:t>
      </w:r>
    </w:p>
    <w:p w:rsidR="00033DD3" w:rsidRPr="00652BF1" w:rsidRDefault="00033DD3" w:rsidP="00033DD3">
      <w:pPr>
        <w:pStyle w:val="a"/>
        <w:spacing w:line="240" w:lineRule="auto"/>
        <w:ind w:firstLine="709"/>
        <w:rPr>
          <w:szCs w:val="28"/>
        </w:rPr>
      </w:pPr>
      <w:r w:rsidRPr="00652BF1">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33DD3" w:rsidRPr="00652BF1" w:rsidRDefault="00033DD3" w:rsidP="00033DD3">
      <w:pPr>
        <w:rPr>
          <w:sz w:val="28"/>
          <w:szCs w:val="28"/>
        </w:rPr>
      </w:pPr>
    </w:p>
    <w:p w:rsidR="00033DD3" w:rsidRPr="00652BF1" w:rsidRDefault="00033DD3" w:rsidP="00033DD3">
      <w:pPr>
        <w:rPr>
          <w:b/>
          <w:sz w:val="28"/>
          <w:szCs w:val="28"/>
        </w:rPr>
      </w:pPr>
      <w:r w:rsidRPr="00652BF1">
        <w:rPr>
          <w:b/>
          <w:sz w:val="28"/>
          <w:szCs w:val="28"/>
        </w:rPr>
        <w:t>Основы здорового образа жизни</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здорового образа жизни;</w:t>
      </w:r>
    </w:p>
    <w:p w:rsidR="00033DD3" w:rsidRPr="00652BF1" w:rsidRDefault="00033DD3" w:rsidP="00033DD3">
      <w:pPr>
        <w:pStyle w:val="a"/>
        <w:spacing w:line="240" w:lineRule="auto"/>
        <w:ind w:firstLine="709"/>
        <w:rPr>
          <w:szCs w:val="28"/>
        </w:rPr>
      </w:pPr>
      <w:r w:rsidRPr="00652BF1">
        <w:rPr>
          <w:szCs w:val="28"/>
        </w:rPr>
        <w:t>использовать основные нормативные правовые акты в области здорового образа жизни для изучения и реализации своих прав;</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здорового образа жизни;</w:t>
      </w:r>
    </w:p>
    <w:p w:rsidR="00033DD3" w:rsidRPr="00652BF1" w:rsidRDefault="00033DD3" w:rsidP="00033DD3">
      <w:pPr>
        <w:pStyle w:val="a"/>
        <w:spacing w:line="240" w:lineRule="auto"/>
        <w:ind w:firstLine="709"/>
        <w:rPr>
          <w:szCs w:val="28"/>
        </w:rPr>
      </w:pPr>
      <w:r w:rsidRPr="00652BF1">
        <w:rPr>
          <w:szCs w:val="28"/>
        </w:rPr>
        <w:t>описывать факторы здорового образа жизни;</w:t>
      </w:r>
    </w:p>
    <w:p w:rsidR="00033DD3" w:rsidRPr="00652BF1" w:rsidRDefault="00033DD3" w:rsidP="00033DD3">
      <w:pPr>
        <w:pStyle w:val="a"/>
        <w:spacing w:line="240" w:lineRule="auto"/>
        <w:ind w:firstLine="709"/>
        <w:rPr>
          <w:szCs w:val="28"/>
        </w:rPr>
      </w:pPr>
      <w:r w:rsidRPr="00652BF1">
        <w:rPr>
          <w:szCs w:val="28"/>
        </w:rPr>
        <w:t>объяснять преимущества здорового образа жизни;</w:t>
      </w:r>
    </w:p>
    <w:p w:rsidR="00033DD3" w:rsidRPr="00652BF1" w:rsidRDefault="00033DD3" w:rsidP="00033DD3">
      <w:pPr>
        <w:pStyle w:val="a"/>
        <w:spacing w:line="240" w:lineRule="auto"/>
        <w:ind w:firstLine="709"/>
        <w:rPr>
          <w:szCs w:val="28"/>
        </w:rPr>
      </w:pPr>
      <w:r w:rsidRPr="00652BF1">
        <w:rPr>
          <w:szCs w:val="28"/>
        </w:rPr>
        <w:t>объяснять значение здорового образа жизни для благополучия общества и государства;</w:t>
      </w:r>
    </w:p>
    <w:p w:rsidR="00033DD3" w:rsidRPr="00652BF1" w:rsidRDefault="00033DD3" w:rsidP="00033DD3">
      <w:pPr>
        <w:pStyle w:val="a"/>
        <w:spacing w:line="240" w:lineRule="auto"/>
        <w:ind w:firstLine="709"/>
        <w:rPr>
          <w:szCs w:val="28"/>
        </w:rPr>
      </w:pPr>
      <w:r w:rsidRPr="00652BF1">
        <w:rPr>
          <w:szCs w:val="28"/>
        </w:rPr>
        <w:t xml:space="preserve">описывать основные факторы и привычки, пагубно влияющие на здоровье человека; </w:t>
      </w:r>
    </w:p>
    <w:p w:rsidR="00033DD3" w:rsidRPr="00652BF1" w:rsidRDefault="00033DD3" w:rsidP="00033DD3">
      <w:pPr>
        <w:pStyle w:val="a"/>
        <w:spacing w:line="240" w:lineRule="auto"/>
        <w:ind w:firstLine="709"/>
        <w:rPr>
          <w:szCs w:val="28"/>
        </w:rPr>
      </w:pPr>
      <w:r w:rsidRPr="00652BF1">
        <w:rPr>
          <w:szCs w:val="28"/>
        </w:rPr>
        <w:t>раскрывать сущность репродуктивного здоровья;</w:t>
      </w:r>
    </w:p>
    <w:p w:rsidR="00033DD3" w:rsidRPr="00652BF1" w:rsidRDefault="00033DD3" w:rsidP="00033DD3">
      <w:pPr>
        <w:pStyle w:val="a"/>
        <w:spacing w:line="240" w:lineRule="auto"/>
        <w:ind w:firstLine="709"/>
        <w:rPr>
          <w:szCs w:val="28"/>
        </w:rPr>
      </w:pPr>
      <w:r w:rsidRPr="00652BF1">
        <w:rPr>
          <w:szCs w:val="28"/>
        </w:rPr>
        <w:t>распознавать факторы, положительно и отрицательно влияющие на репродуктивное здоровье;</w:t>
      </w:r>
    </w:p>
    <w:p w:rsidR="00033DD3" w:rsidRPr="00652BF1" w:rsidRDefault="00033DD3" w:rsidP="00033DD3">
      <w:pPr>
        <w:pStyle w:val="a"/>
        <w:spacing w:line="240" w:lineRule="auto"/>
        <w:ind w:firstLine="709"/>
        <w:rPr>
          <w:szCs w:val="28"/>
        </w:rPr>
      </w:pPr>
      <w:r w:rsidRPr="00652BF1">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652BF1">
        <w:rPr>
          <w:szCs w:val="28"/>
        </w:rPr>
        <w:t>.</w:t>
      </w:r>
    </w:p>
    <w:p w:rsidR="00033DD3" w:rsidRPr="00652BF1" w:rsidRDefault="00033DD3" w:rsidP="00033DD3">
      <w:pPr>
        <w:rPr>
          <w:b/>
          <w:sz w:val="28"/>
          <w:szCs w:val="28"/>
        </w:rPr>
      </w:pPr>
    </w:p>
    <w:p w:rsidR="00033DD3" w:rsidRPr="00652BF1" w:rsidRDefault="00033DD3" w:rsidP="00033DD3">
      <w:pPr>
        <w:rPr>
          <w:b/>
          <w:sz w:val="28"/>
          <w:szCs w:val="28"/>
        </w:rPr>
      </w:pPr>
      <w:r w:rsidRPr="00652BF1">
        <w:rPr>
          <w:b/>
          <w:sz w:val="28"/>
          <w:szCs w:val="28"/>
        </w:rPr>
        <w:t>Основы медицинских знаний и оказание первой помощи</w:t>
      </w:r>
    </w:p>
    <w:p w:rsidR="00033DD3" w:rsidRPr="00652BF1" w:rsidRDefault="00033DD3" w:rsidP="00033DD3">
      <w:pPr>
        <w:pStyle w:val="a"/>
        <w:spacing w:line="240" w:lineRule="auto"/>
        <w:ind w:firstLine="709"/>
        <w:rPr>
          <w:szCs w:val="28"/>
        </w:rPr>
      </w:pPr>
      <w:r w:rsidRPr="00652BF1">
        <w:rPr>
          <w:szCs w:val="28"/>
          <w:highlight w:val="white"/>
        </w:rPr>
        <w:t>Комментировать</w:t>
      </w:r>
      <w:r w:rsidRPr="00652BF1">
        <w:rPr>
          <w:szCs w:val="28"/>
        </w:rPr>
        <w:t xml:space="preserve"> назначение основных нормативных правовых актов в области оказания первой помощи;</w:t>
      </w:r>
    </w:p>
    <w:p w:rsidR="00033DD3" w:rsidRPr="00652BF1" w:rsidRDefault="00033DD3" w:rsidP="00033DD3">
      <w:pPr>
        <w:pStyle w:val="a"/>
        <w:spacing w:line="240" w:lineRule="auto"/>
        <w:ind w:firstLine="709"/>
        <w:rPr>
          <w:szCs w:val="28"/>
        </w:rPr>
      </w:pPr>
      <w:r w:rsidRPr="00652BF1">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оказания первой помощи;</w:t>
      </w:r>
    </w:p>
    <w:p w:rsidR="00033DD3" w:rsidRPr="00652BF1" w:rsidRDefault="00033DD3" w:rsidP="00033DD3">
      <w:pPr>
        <w:pStyle w:val="a"/>
        <w:spacing w:line="240" w:lineRule="auto"/>
        <w:ind w:firstLine="709"/>
        <w:rPr>
          <w:szCs w:val="28"/>
        </w:rPr>
      </w:pPr>
      <w:r w:rsidRPr="00652BF1">
        <w:rPr>
          <w:szCs w:val="28"/>
        </w:rPr>
        <w:t xml:space="preserve">отличать первую помощь от медицинской помощи; </w:t>
      </w:r>
    </w:p>
    <w:p w:rsidR="00033DD3" w:rsidRPr="00652BF1" w:rsidRDefault="00033DD3" w:rsidP="00033DD3">
      <w:pPr>
        <w:pStyle w:val="a"/>
        <w:spacing w:line="240" w:lineRule="auto"/>
        <w:ind w:firstLine="709"/>
        <w:rPr>
          <w:szCs w:val="28"/>
        </w:rPr>
      </w:pPr>
      <w:r w:rsidRPr="00652BF1">
        <w:rPr>
          <w:szCs w:val="28"/>
        </w:rPr>
        <w:t>распознавать состояния, при которых оказывается первая помощь, и определять мероприятия по ее оказанию;</w:t>
      </w:r>
    </w:p>
    <w:p w:rsidR="00033DD3" w:rsidRPr="00652BF1" w:rsidRDefault="00033DD3" w:rsidP="00033DD3">
      <w:pPr>
        <w:pStyle w:val="a"/>
        <w:spacing w:line="240" w:lineRule="auto"/>
        <w:ind w:firstLine="709"/>
        <w:rPr>
          <w:szCs w:val="28"/>
        </w:rPr>
      </w:pPr>
      <w:r w:rsidRPr="00652BF1">
        <w:rPr>
          <w:szCs w:val="28"/>
        </w:rPr>
        <w:t>оказывать первую помощь при неотложных состояниях;</w:t>
      </w:r>
    </w:p>
    <w:p w:rsidR="00033DD3" w:rsidRPr="00652BF1" w:rsidRDefault="00033DD3" w:rsidP="00033DD3">
      <w:pPr>
        <w:pStyle w:val="a"/>
        <w:spacing w:line="240" w:lineRule="auto"/>
        <w:ind w:firstLine="709"/>
        <w:rPr>
          <w:szCs w:val="28"/>
        </w:rPr>
      </w:pPr>
      <w:r w:rsidRPr="00652BF1">
        <w:rPr>
          <w:szCs w:val="28"/>
        </w:rPr>
        <w:t>вызывать в случае необходимости службы экстренной помощи;</w:t>
      </w:r>
    </w:p>
    <w:p w:rsidR="00033DD3" w:rsidRPr="00652BF1" w:rsidRDefault="00033DD3" w:rsidP="00033DD3">
      <w:pPr>
        <w:pStyle w:val="a"/>
        <w:spacing w:line="240" w:lineRule="auto"/>
        <w:ind w:firstLine="709"/>
        <w:rPr>
          <w:szCs w:val="28"/>
        </w:rPr>
      </w:pPr>
      <w:r w:rsidRPr="00652BF1">
        <w:rPr>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033DD3" w:rsidRPr="00652BF1" w:rsidRDefault="00033DD3" w:rsidP="00033DD3">
      <w:pPr>
        <w:pStyle w:val="a"/>
        <w:spacing w:line="240" w:lineRule="auto"/>
        <w:ind w:firstLine="709"/>
        <w:rPr>
          <w:szCs w:val="28"/>
        </w:rPr>
      </w:pPr>
      <w:r w:rsidRPr="00652BF1">
        <w:rPr>
          <w:szCs w:val="28"/>
        </w:rPr>
        <w:t>действовать согласно указанию на знаках безопасности медицинского и санитарного назначения;</w:t>
      </w:r>
    </w:p>
    <w:p w:rsidR="00033DD3" w:rsidRPr="00652BF1" w:rsidRDefault="00033DD3" w:rsidP="00033DD3">
      <w:pPr>
        <w:pStyle w:val="a"/>
        <w:spacing w:line="240" w:lineRule="auto"/>
        <w:ind w:firstLine="709"/>
        <w:rPr>
          <w:szCs w:val="28"/>
        </w:rPr>
      </w:pPr>
      <w:r w:rsidRPr="00652BF1">
        <w:rPr>
          <w:szCs w:val="28"/>
        </w:rPr>
        <w:lastRenderedPageBreak/>
        <w:t>составлять модель личного безопасного поведения при оказании первой помощи пострадавшему;</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в сфере санитарно-эпидемиологическом благополучия населения;</w:t>
      </w:r>
    </w:p>
    <w:p w:rsidR="00033DD3" w:rsidRPr="00652BF1" w:rsidRDefault="00033DD3" w:rsidP="00033DD3">
      <w:pPr>
        <w:pStyle w:val="a"/>
        <w:spacing w:line="240" w:lineRule="auto"/>
        <w:ind w:firstLine="709"/>
        <w:rPr>
          <w:szCs w:val="28"/>
        </w:rPr>
      </w:pPr>
      <w:r w:rsidRPr="00652BF1">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33DD3" w:rsidRPr="00652BF1" w:rsidRDefault="00033DD3" w:rsidP="00033DD3">
      <w:pPr>
        <w:pStyle w:val="a"/>
        <w:spacing w:line="240" w:lineRule="auto"/>
        <w:ind w:firstLine="709"/>
        <w:rPr>
          <w:szCs w:val="28"/>
        </w:rPr>
      </w:pPr>
      <w:r w:rsidRPr="00652BF1">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33DD3" w:rsidRPr="00652BF1" w:rsidRDefault="00033DD3" w:rsidP="00033DD3">
      <w:pPr>
        <w:pStyle w:val="a"/>
        <w:spacing w:line="240" w:lineRule="auto"/>
        <w:ind w:firstLine="709"/>
        <w:rPr>
          <w:szCs w:val="28"/>
        </w:rPr>
      </w:pPr>
      <w:r w:rsidRPr="00652BF1">
        <w:rPr>
          <w:szCs w:val="28"/>
        </w:rPr>
        <w:t>классифицировать основные инфекционные болезни;</w:t>
      </w:r>
    </w:p>
    <w:p w:rsidR="00033DD3" w:rsidRPr="00652BF1" w:rsidRDefault="00033DD3" w:rsidP="00033DD3">
      <w:pPr>
        <w:pStyle w:val="a"/>
        <w:spacing w:line="240" w:lineRule="auto"/>
        <w:ind w:firstLine="709"/>
        <w:rPr>
          <w:szCs w:val="28"/>
        </w:rPr>
      </w:pPr>
      <w:r w:rsidRPr="00652BF1">
        <w:rPr>
          <w:szCs w:val="28"/>
        </w:rPr>
        <w:t>определять меры, направленные на предупреждение возникновения и распространения инфекционных заболеваний;</w:t>
      </w:r>
    </w:p>
    <w:p w:rsidR="00033DD3" w:rsidRPr="00652BF1" w:rsidRDefault="00033DD3" w:rsidP="00033DD3">
      <w:pPr>
        <w:pStyle w:val="a"/>
        <w:spacing w:line="240" w:lineRule="auto"/>
        <w:ind w:firstLine="709"/>
        <w:rPr>
          <w:szCs w:val="28"/>
        </w:rPr>
      </w:pPr>
      <w:r w:rsidRPr="00652BF1">
        <w:rPr>
          <w:szCs w:val="28"/>
        </w:rPr>
        <w:t>действовать в порядке и по правилам поведения в случае возникновения эпидемиологического или бактериологического очага.</w:t>
      </w:r>
    </w:p>
    <w:p w:rsidR="00033DD3" w:rsidRPr="00652BF1" w:rsidRDefault="00033DD3" w:rsidP="00033DD3">
      <w:pPr>
        <w:rPr>
          <w:sz w:val="28"/>
          <w:szCs w:val="28"/>
        </w:rPr>
      </w:pPr>
    </w:p>
    <w:p w:rsidR="00033DD3" w:rsidRPr="00652BF1" w:rsidRDefault="00033DD3" w:rsidP="00033DD3">
      <w:pPr>
        <w:rPr>
          <w:b/>
          <w:sz w:val="28"/>
          <w:szCs w:val="28"/>
        </w:rPr>
      </w:pPr>
      <w:r w:rsidRPr="00652BF1">
        <w:rPr>
          <w:b/>
          <w:sz w:val="28"/>
          <w:szCs w:val="28"/>
        </w:rPr>
        <w:t>Основы обороны государства</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обороны государства;</w:t>
      </w:r>
    </w:p>
    <w:p w:rsidR="00033DD3" w:rsidRPr="00652BF1" w:rsidRDefault="00033DD3" w:rsidP="00033DD3">
      <w:pPr>
        <w:pStyle w:val="a"/>
        <w:spacing w:line="240" w:lineRule="auto"/>
        <w:ind w:firstLine="709"/>
        <w:rPr>
          <w:szCs w:val="28"/>
        </w:rPr>
      </w:pPr>
      <w:r w:rsidRPr="00652BF1">
        <w:rPr>
          <w:szCs w:val="28"/>
        </w:rPr>
        <w:t>характеризовать состояние и тенденции развития современного мира и России;</w:t>
      </w:r>
    </w:p>
    <w:p w:rsidR="00033DD3" w:rsidRPr="00652BF1" w:rsidRDefault="00033DD3" w:rsidP="00033DD3">
      <w:pPr>
        <w:pStyle w:val="a"/>
        <w:spacing w:line="240" w:lineRule="auto"/>
        <w:ind w:firstLine="709"/>
        <w:rPr>
          <w:szCs w:val="28"/>
        </w:rPr>
      </w:pPr>
      <w:r w:rsidRPr="00652BF1">
        <w:rPr>
          <w:szCs w:val="28"/>
        </w:rPr>
        <w:t>описывать национальные интересы РФ и стратегические национальные приоритеты;</w:t>
      </w:r>
    </w:p>
    <w:p w:rsidR="00033DD3" w:rsidRPr="00652BF1" w:rsidRDefault="00033DD3" w:rsidP="00033DD3">
      <w:pPr>
        <w:pStyle w:val="a"/>
        <w:spacing w:line="240" w:lineRule="auto"/>
        <w:ind w:firstLine="709"/>
        <w:rPr>
          <w:szCs w:val="28"/>
        </w:rPr>
      </w:pPr>
      <w:r w:rsidRPr="00652BF1">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33DD3" w:rsidRPr="00652BF1" w:rsidRDefault="00033DD3" w:rsidP="00033DD3">
      <w:pPr>
        <w:pStyle w:val="a"/>
        <w:spacing w:line="240" w:lineRule="auto"/>
        <w:ind w:firstLine="709"/>
        <w:rPr>
          <w:szCs w:val="28"/>
        </w:rPr>
      </w:pPr>
      <w:r w:rsidRPr="00652BF1">
        <w:rPr>
          <w:szCs w:val="28"/>
        </w:rPr>
        <w:t xml:space="preserve">приводить примеры основных внешних и внутренних опасностей; </w:t>
      </w:r>
    </w:p>
    <w:p w:rsidR="00033DD3" w:rsidRPr="00652BF1" w:rsidRDefault="00033DD3" w:rsidP="00033DD3">
      <w:pPr>
        <w:pStyle w:val="a"/>
        <w:spacing w:line="240" w:lineRule="auto"/>
        <w:ind w:firstLine="709"/>
        <w:rPr>
          <w:szCs w:val="28"/>
        </w:rPr>
      </w:pPr>
      <w:r w:rsidRPr="00652BF1">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33DD3" w:rsidRPr="00652BF1" w:rsidRDefault="00033DD3" w:rsidP="00033DD3">
      <w:pPr>
        <w:pStyle w:val="a"/>
        <w:spacing w:line="240" w:lineRule="auto"/>
        <w:ind w:firstLine="709"/>
        <w:rPr>
          <w:szCs w:val="28"/>
        </w:rPr>
      </w:pPr>
      <w:r w:rsidRPr="00652BF1">
        <w:rPr>
          <w:szCs w:val="28"/>
        </w:rPr>
        <w:t>разъяснять основные направления обеспечения национальной безопасности и обороны РФ;</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обороны государства;</w:t>
      </w:r>
    </w:p>
    <w:p w:rsidR="00033DD3" w:rsidRPr="00652BF1" w:rsidRDefault="00033DD3" w:rsidP="00033DD3">
      <w:pPr>
        <w:pStyle w:val="a"/>
        <w:spacing w:line="240" w:lineRule="auto"/>
        <w:ind w:firstLine="709"/>
        <w:rPr>
          <w:szCs w:val="28"/>
        </w:rPr>
      </w:pPr>
      <w:r w:rsidRPr="00652BF1">
        <w:rPr>
          <w:szCs w:val="28"/>
        </w:rPr>
        <w:t>раскрывать основы и организацию обороны РФ;</w:t>
      </w:r>
    </w:p>
    <w:p w:rsidR="00033DD3" w:rsidRPr="00652BF1" w:rsidRDefault="00033DD3" w:rsidP="00033DD3">
      <w:pPr>
        <w:pStyle w:val="a"/>
        <w:spacing w:line="240" w:lineRule="auto"/>
        <w:ind w:firstLine="709"/>
        <w:rPr>
          <w:szCs w:val="28"/>
        </w:rPr>
      </w:pPr>
      <w:r w:rsidRPr="00652BF1">
        <w:rPr>
          <w:szCs w:val="28"/>
        </w:rPr>
        <w:t>раскрывать предназначение и использование ВС РФ в области обороны;</w:t>
      </w:r>
    </w:p>
    <w:p w:rsidR="00033DD3" w:rsidRPr="00652BF1" w:rsidRDefault="00033DD3" w:rsidP="00033DD3">
      <w:pPr>
        <w:pStyle w:val="a"/>
        <w:spacing w:line="240" w:lineRule="auto"/>
        <w:ind w:firstLine="709"/>
        <w:rPr>
          <w:szCs w:val="28"/>
        </w:rPr>
      </w:pPr>
      <w:r w:rsidRPr="00652BF1">
        <w:rPr>
          <w:szCs w:val="28"/>
        </w:rPr>
        <w:t>объяснять направление военной политики РФ в современных условиях;</w:t>
      </w:r>
    </w:p>
    <w:p w:rsidR="00033DD3" w:rsidRPr="00652BF1" w:rsidRDefault="00033DD3" w:rsidP="00033DD3">
      <w:pPr>
        <w:pStyle w:val="a"/>
        <w:spacing w:line="240" w:lineRule="auto"/>
        <w:ind w:firstLine="709"/>
        <w:rPr>
          <w:szCs w:val="28"/>
        </w:rPr>
      </w:pPr>
      <w:r w:rsidRPr="00652BF1">
        <w:rPr>
          <w:szCs w:val="28"/>
        </w:rPr>
        <w:t>описывать предназначение и задачи Вооруженных Сил РФ, других войск, воинских формирований и органов в мирное и военное время;</w:t>
      </w:r>
    </w:p>
    <w:p w:rsidR="00033DD3" w:rsidRPr="00652BF1" w:rsidRDefault="00033DD3" w:rsidP="00033DD3">
      <w:pPr>
        <w:pStyle w:val="a"/>
        <w:spacing w:line="240" w:lineRule="auto"/>
        <w:ind w:firstLine="709"/>
        <w:rPr>
          <w:szCs w:val="28"/>
        </w:rPr>
      </w:pPr>
      <w:r w:rsidRPr="00652BF1">
        <w:rPr>
          <w:szCs w:val="28"/>
        </w:rPr>
        <w:t>характеризовать историю создания ВС РФ;</w:t>
      </w:r>
    </w:p>
    <w:p w:rsidR="00033DD3" w:rsidRPr="00652BF1" w:rsidRDefault="00033DD3" w:rsidP="00033DD3">
      <w:pPr>
        <w:pStyle w:val="a"/>
        <w:spacing w:line="240" w:lineRule="auto"/>
        <w:ind w:firstLine="709"/>
        <w:rPr>
          <w:szCs w:val="28"/>
        </w:rPr>
      </w:pPr>
      <w:r w:rsidRPr="00652BF1">
        <w:rPr>
          <w:szCs w:val="28"/>
        </w:rPr>
        <w:t>описывать структуру ВС РФ;</w:t>
      </w:r>
    </w:p>
    <w:p w:rsidR="00033DD3" w:rsidRPr="00652BF1" w:rsidRDefault="00033DD3" w:rsidP="00033DD3">
      <w:pPr>
        <w:pStyle w:val="a"/>
        <w:spacing w:line="240" w:lineRule="auto"/>
        <w:ind w:firstLine="709"/>
        <w:rPr>
          <w:szCs w:val="28"/>
        </w:rPr>
      </w:pPr>
      <w:r w:rsidRPr="00652BF1">
        <w:rPr>
          <w:szCs w:val="28"/>
        </w:rPr>
        <w:t>характеризовать виды и рода войск ВС РФ, их предназначение и задачи;</w:t>
      </w:r>
    </w:p>
    <w:p w:rsidR="00033DD3" w:rsidRPr="00652BF1" w:rsidRDefault="00033DD3" w:rsidP="00033DD3">
      <w:pPr>
        <w:pStyle w:val="a"/>
        <w:spacing w:line="240" w:lineRule="auto"/>
        <w:ind w:firstLine="709"/>
        <w:rPr>
          <w:szCs w:val="28"/>
        </w:rPr>
      </w:pPr>
      <w:r w:rsidRPr="00652BF1">
        <w:rPr>
          <w:szCs w:val="28"/>
        </w:rPr>
        <w:t>распознавать символы ВС РФ;</w:t>
      </w:r>
    </w:p>
    <w:p w:rsidR="00033DD3" w:rsidRPr="00652BF1" w:rsidRDefault="00033DD3" w:rsidP="00033DD3">
      <w:pPr>
        <w:pStyle w:val="a"/>
        <w:spacing w:line="240" w:lineRule="auto"/>
        <w:ind w:firstLine="709"/>
        <w:rPr>
          <w:szCs w:val="28"/>
        </w:rPr>
      </w:pPr>
      <w:r w:rsidRPr="00652BF1">
        <w:rPr>
          <w:szCs w:val="28"/>
        </w:rPr>
        <w:t>приводить примеры воинских традиций и ритуалов ВС РФ.</w:t>
      </w:r>
    </w:p>
    <w:p w:rsidR="00033DD3" w:rsidRPr="00652BF1" w:rsidRDefault="00033DD3" w:rsidP="00033DD3">
      <w:pPr>
        <w:rPr>
          <w:b/>
          <w:sz w:val="28"/>
          <w:szCs w:val="28"/>
        </w:rPr>
      </w:pPr>
    </w:p>
    <w:p w:rsidR="00033DD3" w:rsidRPr="00652BF1" w:rsidRDefault="00033DD3" w:rsidP="00033DD3">
      <w:pPr>
        <w:rPr>
          <w:b/>
          <w:sz w:val="28"/>
          <w:szCs w:val="28"/>
        </w:rPr>
      </w:pPr>
      <w:r w:rsidRPr="00652BF1">
        <w:rPr>
          <w:b/>
          <w:sz w:val="28"/>
          <w:szCs w:val="28"/>
        </w:rPr>
        <w:t>Правовые основы военной службы</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воинской обязанности граждан и военной службы;</w:t>
      </w:r>
    </w:p>
    <w:p w:rsidR="00033DD3" w:rsidRPr="00652BF1" w:rsidRDefault="00033DD3" w:rsidP="00033DD3">
      <w:pPr>
        <w:pStyle w:val="a"/>
        <w:spacing w:line="240" w:lineRule="auto"/>
        <w:ind w:firstLine="709"/>
        <w:rPr>
          <w:szCs w:val="28"/>
        </w:rPr>
      </w:pPr>
      <w:r w:rsidRPr="00652BF1">
        <w:rPr>
          <w:szCs w:val="28"/>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воинской обязанности граждан и военной службы;</w:t>
      </w:r>
    </w:p>
    <w:p w:rsidR="00033DD3" w:rsidRPr="00652BF1" w:rsidRDefault="00033DD3" w:rsidP="00033DD3">
      <w:pPr>
        <w:pStyle w:val="a"/>
        <w:spacing w:line="240" w:lineRule="auto"/>
        <w:ind w:firstLine="709"/>
        <w:rPr>
          <w:szCs w:val="28"/>
        </w:rPr>
      </w:pPr>
      <w:r w:rsidRPr="00652BF1">
        <w:rPr>
          <w:szCs w:val="28"/>
        </w:rPr>
        <w:t>раскрывать сущность военной службы и составляющие воинской обязанности гражданина РФ;</w:t>
      </w:r>
    </w:p>
    <w:p w:rsidR="00033DD3" w:rsidRPr="00652BF1" w:rsidRDefault="00033DD3" w:rsidP="00033DD3">
      <w:pPr>
        <w:pStyle w:val="a"/>
        <w:spacing w:line="240" w:lineRule="auto"/>
        <w:ind w:firstLine="709"/>
        <w:rPr>
          <w:szCs w:val="28"/>
        </w:rPr>
      </w:pPr>
      <w:r w:rsidRPr="00652BF1">
        <w:rPr>
          <w:szCs w:val="28"/>
        </w:rPr>
        <w:t>характеризовать обязательную и добровольную подготовку к военной службе;</w:t>
      </w:r>
    </w:p>
    <w:p w:rsidR="00033DD3" w:rsidRPr="00652BF1" w:rsidRDefault="00033DD3" w:rsidP="00033DD3">
      <w:pPr>
        <w:pStyle w:val="a"/>
        <w:spacing w:line="240" w:lineRule="auto"/>
        <w:ind w:firstLine="709"/>
        <w:rPr>
          <w:szCs w:val="28"/>
        </w:rPr>
      </w:pPr>
      <w:r w:rsidRPr="00652BF1">
        <w:rPr>
          <w:szCs w:val="28"/>
        </w:rPr>
        <w:t>раскрывать организацию воинского учета;</w:t>
      </w:r>
    </w:p>
    <w:p w:rsidR="00033DD3" w:rsidRPr="00652BF1" w:rsidRDefault="00033DD3" w:rsidP="00033DD3">
      <w:pPr>
        <w:pStyle w:val="a"/>
        <w:spacing w:line="240" w:lineRule="auto"/>
        <w:ind w:firstLine="709"/>
        <w:rPr>
          <w:szCs w:val="28"/>
        </w:rPr>
      </w:pPr>
      <w:r w:rsidRPr="00652BF1">
        <w:rPr>
          <w:szCs w:val="28"/>
        </w:rPr>
        <w:t>комментировать назначение Общевоинских уставов ВС РФ;</w:t>
      </w:r>
    </w:p>
    <w:p w:rsidR="00033DD3" w:rsidRPr="00652BF1" w:rsidRDefault="00033DD3" w:rsidP="00033DD3">
      <w:pPr>
        <w:pStyle w:val="a"/>
        <w:spacing w:line="240" w:lineRule="auto"/>
        <w:ind w:firstLine="709"/>
        <w:rPr>
          <w:szCs w:val="28"/>
        </w:rPr>
      </w:pPr>
      <w:r w:rsidRPr="00652BF1">
        <w:rPr>
          <w:szCs w:val="28"/>
        </w:rPr>
        <w:t>использовать Общевоинские уставы ВС РФ при подготовке к прохождению военной службы по призыву, контракту;</w:t>
      </w:r>
    </w:p>
    <w:p w:rsidR="00033DD3" w:rsidRPr="00652BF1" w:rsidRDefault="00033DD3" w:rsidP="00033DD3">
      <w:pPr>
        <w:pStyle w:val="a"/>
        <w:spacing w:line="240" w:lineRule="auto"/>
        <w:ind w:firstLine="709"/>
        <w:rPr>
          <w:szCs w:val="28"/>
        </w:rPr>
      </w:pPr>
      <w:r w:rsidRPr="00652BF1">
        <w:rPr>
          <w:szCs w:val="28"/>
        </w:rPr>
        <w:t>описывать порядок и сроки прохождения службы по призыву, контракту и альтернативной гражданской службы;</w:t>
      </w:r>
    </w:p>
    <w:p w:rsidR="00033DD3" w:rsidRPr="00652BF1" w:rsidRDefault="00033DD3" w:rsidP="00033DD3">
      <w:pPr>
        <w:pStyle w:val="a"/>
        <w:spacing w:line="240" w:lineRule="auto"/>
        <w:ind w:firstLine="709"/>
        <w:rPr>
          <w:szCs w:val="28"/>
        </w:rPr>
      </w:pPr>
      <w:r w:rsidRPr="00652BF1">
        <w:rPr>
          <w:szCs w:val="28"/>
        </w:rPr>
        <w:t>объяснять порядок назначения на воинскую должность, присвоения и лишения воинского звания;</w:t>
      </w:r>
    </w:p>
    <w:p w:rsidR="00033DD3" w:rsidRPr="00652BF1" w:rsidRDefault="00033DD3" w:rsidP="00033DD3">
      <w:pPr>
        <w:pStyle w:val="a"/>
        <w:spacing w:line="240" w:lineRule="auto"/>
        <w:ind w:firstLine="709"/>
        <w:rPr>
          <w:spacing w:val="-8"/>
          <w:szCs w:val="28"/>
        </w:rPr>
      </w:pPr>
      <w:r w:rsidRPr="00652BF1">
        <w:rPr>
          <w:spacing w:val="-8"/>
          <w:szCs w:val="28"/>
        </w:rPr>
        <w:t>различать военную форму одежды и знаки различия военнослужащих ВС РФ;</w:t>
      </w:r>
    </w:p>
    <w:p w:rsidR="00033DD3" w:rsidRPr="00652BF1" w:rsidRDefault="00033DD3" w:rsidP="00033DD3">
      <w:pPr>
        <w:pStyle w:val="a"/>
        <w:spacing w:line="240" w:lineRule="auto"/>
        <w:ind w:firstLine="709"/>
        <w:rPr>
          <w:szCs w:val="28"/>
        </w:rPr>
      </w:pPr>
      <w:r w:rsidRPr="00652BF1">
        <w:rPr>
          <w:szCs w:val="28"/>
        </w:rPr>
        <w:t>описывать основание увольнения с военной службы;</w:t>
      </w:r>
    </w:p>
    <w:p w:rsidR="00033DD3" w:rsidRPr="00652BF1" w:rsidRDefault="00033DD3" w:rsidP="00033DD3">
      <w:pPr>
        <w:pStyle w:val="a"/>
        <w:spacing w:line="240" w:lineRule="auto"/>
        <w:ind w:firstLine="709"/>
        <w:rPr>
          <w:szCs w:val="28"/>
        </w:rPr>
      </w:pPr>
      <w:r w:rsidRPr="00652BF1">
        <w:rPr>
          <w:szCs w:val="28"/>
        </w:rPr>
        <w:t>раскрывать предназначение запаса;</w:t>
      </w:r>
    </w:p>
    <w:p w:rsidR="00033DD3" w:rsidRPr="00652BF1" w:rsidRDefault="00033DD3" w:rsidP="00033DD3">
      <w:pPr>
        <w:pStyle w:val="a"/>
        <w:spacing w:line="240" w:lineRule="auto"/>
        <w:ind w:firstLine="709"/>
        <w:rPr>
          <w:szCs w:val="28"/>
        </w:rPr>
      </w:pPr>
      <w:r w:rsidRPr="00652BF1">
        <w:rPr>
          <w:szCs w:val="28"/>
        </w:rPr>
        <w:t xml:space="preserve">объяснять порядок зачисления и пребывания в запасе; </w:t>
      </w:r>
    </w:p>
    <w:p w:rsidR="00033DD3" w:rsidRPr="00652BF1" w:rsidRDefault="00033DD3" w:rsidP="00033DD3">
      <w:pPr>
        <w:pStyle w:val="a"/>
        <w:spacing w:line="240" w:lineRule="auto"/>
        <w:ind w:firstLine="709"/>
        <w:rPr>
          <w:szCs w:val="28"/>
        </w:rPr>
      </w:pPr>
      <w:r w:rsidRPr="00652BF1">
        <w:rPr>
          <w:szCs w:val="28"/>
        </w:rPr>
        <w:t>раскрывать предназначение мобилизационного резерва;</w:t>
      </w:r>
    </w:p>
    <w:p w:rsidR="00033DD3" w:rsidRPr="00652BF1" w:rsidRDefault="00033DD3" w:rsidP="00033DD3">
      <w:pPr>
        <w:pStyle w:val="a"/>
        <w:spacing w:line="240" w:lineRule="auto"/>
        <w:ind w:firstLine="709"/>
        <w:rPr>
          <w:szCs w:val="28"/>
        </w:rPr>
      </w:pPr>
      <w:r w:rsidRPr="00652BF1">
        <w:rPr>
          <w:szCs w:val="28"/>
        </w:rPr>
        <w:t>объяснять порядок заключения контракта и сроки пребывания в резерве.</w:t>
      </w:r>
    </w:p>
    <w:p w:rsidR="00033DD3" w:rsidRPr="00652BF1" w:rsidRDefault="00033DD3" w:rsidP="00033DD3">
      <w:pPr>
        <w:rPr>
          <w:sz w:val="28"/>
          <w:szCs w:val="28"/>
        </w:rPr>
      </w:pPr>
    </w:p>
    <w:p w:rsidR="00033DD3" w:rsidRDefault="00033DD3" w:rsidP="00033DD3">
      <w:pPr>
        <w:rPr>
          <w:b/>
          <w:sz w:val="28"/>
          <w:szCs w:val="28"/>
        </w:rPr>
      </w:pPr>
    </w:p>
    <w:p w:rsidR="00033DD3" w:rsidRPr="00652BF1" w:rsidRDefault="00033DD3" w:rsidP="00033DD3">
      <w:pPr>
        <w:rPr>
          <w:b/>
          <w:sz w:val="28"/>
          <w:szCs w:val="28"/>
        </w:rPr>
      </w:pPr>
      <w:r w:rsidRPr="00652BF1">
        <w:rPr>
          <w:b/>
          <w:sz w:val="28"/>
          <w:szCs w:val="28"/>
        </w:rPr>
        <w:t>Элементы начальной военной подготовки</w:t>
      </w:r>
    </w:p>
    <w:p w:rsidR="00033DD3" w:rsidRPr="00652BF1" w:rsidRDefault="00033DD3" w:rsidP="00033DD3">
      <w:pPr>
        <w:pStyle w:val="a"/>
        <w:spacing w:line="240" w:lineRule="auto"/>
        <w:ind w:firstLine="709"/>
        <w:rPr>
          <w:szCs w:val="28"/>
        </w:rPr>
      </w:pPr>
      <w:r w:rsidRPr="00652BF1">
        <w:rPr>
          <w:szCs w:val="28"/>
        </w:rPr>
        <w:t>Комментировать назначение Строевого устава ВС РФ;</w:t>
      </w:r>
    </w:p>
    <w:p w:rsidR="00033DD3" w:rsidRPr="00652BF1" w:rsidRDefault="00033DD3" w:rsidP="00033DD3">
      <w:pPr>
        <w:pStyle w:val="a"/>
        <w:spacing w:line="240" w:lineRule="auto"/>
        <w:ind w:firstLine="709"/>
        <w:rPr>
          <w:szCs w:val="28"/>
        </w:rPr>
      </w:pPr>
      <w:r w:rsidRPr="00652BF1">
        <w:rPr>
          <w:szCs w:val="28"/>
        </w:rPr>
        <w:t>использовать Строевой устав ВС РФ при обучении элементам строевой подготовки;</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Строевого устава ВС РФ;</w:t>
      </w:r>
    </w:p>
    <w:p w:rsidR="00033DD3" w:rsidRPr="00652BF1" w:rsidRDefault="00033DD3" w:rsidP="00033DD3">
      <w:pPr>
        <w:pStyle w:val="a"/>
        <w:spacing w:line="240" w:lineRule="auto"/>
        <w:ind w:firstLine="709"/>
        <w:rPr>
          <w:szCs w:val="28"/>
        </w:rPr>
      </w:pPr>
      <w:r w:rsidRPr="00652BF1">
        <w:rPr>
          <w:szCs w:val="28"/>
        </w:rPr>
        <w:t>выполнять строевые приемы и движение без оружия;</w:t>
      </w:r>
    </w:p>
    <w:p w:rsidR="00033DD3" w:rsidRPr="00652BF1" w:rsidRDefault="00033DD3" w:rsidP="00033DD3">
      <w:pPr>
        <w:pStyle w:val="a"/>
        <w:spacing w:line="240" w:lineRule="auto"/>
        <w:ind w:firstLine="709"/>
        <w:rPr>
          <w:szCs w:val="28"/>
        </w:rPr>
      </w:pPr>
      <w:r w:rsidRPr="00652BF1">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033DD3" w:rsidRPr="00652BF1" w:rsidRDefault="00033DD3" w:rsidP="00033DD3">
      <w:pPr>
        <w:pStyle w:val="a"/>
        <w:spacing w:line="240" w:lineRule="auto"/>
        <w:ind w:firstLine="709"/>
        <w:rPr>
          <w:szCs w:val="28"/>
        </w:rPr>
      </w:pPr>
      <w:r w:rsidRPr="00652BF1">
        <w:rPr>
          <w:szCs w:val="28"/>
        </w:rPr>
        <w:t>выполнять строевые приемы в составе отделения на месте и в движении;</w:t>
      </w:r>
    </w:p>
    <w:p w:rsidR="00033DD3" w:rsidRPr="00652BF1" w:rsidRDefault="00033DD3" w:rsidP="00033DD3">
      <w:pPr>
        <w:pStyle w:val="a"/>
        <w:spacing w:line="240" w:lineRule="auto"/>
        <w:ind w:firstLine="709"/>
        <w:rPr>
          <w:szCs w:val="28"/>
        </w:rPr>
      </w:pPr>
      <w:r w:rsidRPr="00652BF1">
        <w:rPr>
          <w:szCs w:val="28"/>
        </w:rPr>
        <w:t>приводить примеры команд управления строем с помощью голоса;</w:t>
      </w:r>
    </w:p>
    <w:p w:rsidR="00033DD3" w:rsidRPr="00652BF1" w:rsidRDefault="00033DD3" w:rsidP="00033DD3">
      <w:pPr>
        <w:pStyle w:val="a"/>
        <w:spacing w:line="240" w:lineRule="auto"/>
        <w:ind w:firstLine="709"/>
        <w:rPr>
          <w:szCs w:val="28"/>
        </w:rPr>
      </w:pPr>
      <w:r w:rsidRPr="00652BF1">
        <w:rPr>
          <w:szCs w:val="28"/>
        </w:rPr>
        <w:t>описывать назначение, боевые свойства и общее устройство автомата Калашникова;</w:t>
      </w:r>
    </w:p>
    <w:p w:rsidR="00033DD3" w:rsidRPr="00652BF1" w:rsidRDefault="00033DD3" w:rsidP="00033DD3">
      <w:pPr>
        <w:pStyle w:val="a"/>
        <w:spacing w:line="240" w:lineRule="auto"/>
        <w:ind w:firstLine="709"/>
        <w:rPr>
          <w:szCs w:val="28"/>
        </w:rPr>
      </w:pPr>
      <w:r w:rsidRPr="00652BF1">
        <w:rPr>
          <w:szCs w:val="28"/>
        </w:rPr>
        <w:t>выполнять неполную разборку и сборку автомата Калашникова для чистки и смазки;</w:t>
      </w:r>
      <w:r w:rsidRPr="00652BF1">
        <w:rPr>
          <w:szCs w:val="28"/>
        </w:rPr>
        <w:tab/>
      </w:r>
    </w:p>
    <w:p w:rsidR="00033DD3" w:rsidRPr="00652BF1" w:rsidRDefault="00033DD3" w:rsidP="00033DD3">
      <w:pPr>
        <w:pStyle w:val="a"/>
        <w:spacing w:line="240" w:lineRule="auto"/>
        <w:ind w:firstLine="709"/>
        <w:rPr>
          <w:szCs w:val="28"/>
        </w:rPr>
      </w:pPr>
      <w:r w:rsidRPr="00652BF1">
        <w:rPr>
          <w:szCs w:val="28"/>
        </w:rPr>
        <w:t>описывать порядок хранения автомата;</w:t>
      </w:r>
    </w:p>
    <w:p w:rsidR="00033DD3" w:rsidRPr="00652BF1" w:rsidRDefault="00033DD3" w:rsidP="00033DD3">
      <w:pPr>
        <w:pStyle w:val="a"/>
        <w:spacing w:line="240" w:lineRule="auto"/>
        <w:ind w:firstLine="709"/>
        <w:rPr>
          <w:szCs w:val="28"/>
        </w:rPr>
      </w:pPr>
      <w:r w:rsidRPr="00652BF1">
        <w:rPr>
          <w:szCs w:val="28"/>
        </w:rPr>
        <w:t>различать составляющие патрона;</w:t>
      </w:r>
    </w:p>
    <w:p w:rsidR="00033DD3" w:rsidRPr="00652BF1" w:rsidRDefault="00033DD3" w:rsidP="00033DD3">
      <w:pPr>
        <w:pStyle w:val="a"/>
        <w:spacing w:line="240" w:lineRule="auto"/>
        <w:ind w:firstLine="709"/>
        <w:rPr>
          <w:szCs w:val="28"/>
        </w:rPr>
      </w:pPr>
      <w:r w:rsidRPr="00652BF1">
        <w:rPr>
          <w:szCs w:val="28"/>
        </w:rPr>
        <w:t>снаряжать магазин патронами;</w:t>
      </w:r>
    </w:p>
    <w:p w:rsidR="00033DD3" w:rsidRPr="00652BF1" w:rsidRDefault="00033DD3" w:rsidP="00033DD3">
      <w:pPr>
        <w:pStyle w:val="a"/>
        <w:spacing w:line="240" w:lineRule="auto"/>
        <w:ind w:firstLine="709"/>
        <w:rPr>
          <w:szCs w:val="28"/>
        </w:rPr>
      </w:pPr>
      <w:r w:rsidRPr="00652BF1">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33DD3" w:rsidRPr="00652BF1" w:rsidRDefault="00033DD3" w:rsidP="00033DD3">
      <w:pPr>
        <w:pStyle w:val="a"/>
        <w:spacing w:line="240" w:lineRule="auto"/>
        <w:ind w:firstLine="709"/>
        <w:rPr>
          <w:szCs w:val="28"/>
        </w:rPr>
      </w:pPr>
      <w:r w:rsidRPr="00652BF1">
        <w:rPr>
          <w:szCs w:val="28"/>
        </w:rPr>
        <w:lastRenderedPageBreak/>
        <w:t>описывать явление выстрела и его практическое значение;</w:t>
      </w:r>
    </w:p>
    <w:p w:rsidR="00033DD3" w:rsidRPr="00652BF1" w:rsidRDefault="00033DD3" w:rsidP="00033DD3">
      <w:pPr>
        <w:pStyle w:val="a"/>
        <w:spacing w:line="240" w:lineRule="auto"/>
        <w:ind w:firstLine="709"/>
        <w:rPr>
          <w:szCs w:val="28"/>
        </w:rPr>
      </w:pPr>
      <w:r w:rsidRPr="00652BF1">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033DD3" w:rsidRPr="00652BF1" w:rsidRDefault="00033DD3" w:rsidP="00033DD3">
      <w:pPr>
        <w:pStyle w:val="a"/>
        <w:spacing w:line="240" w:lineRule="auto"/>
        <w:ind w:firstLine="709"/>
        <w:rPr>
          <w:szCs w:val="28"/>
        </w:rPr>
      </w:pPr>
      <w:r w:rsidRPr="00652BF1">
        <w:rPr>
          <w:szCs w:val="28"/>
        </w:rPr>
        <w:t>объяснять влияние отдачи оружия на результат выстрела;</w:t>
      </w:r>
    </w:p>
    <w:p w:rsidR="00033DD3" w:rsidRPr="00652BF1" w:rsidRDefault="00033DD3" w:rsidP="00033DD3">
      <w:pPr>
        <w:pStyle w:val="a"/>
        <w:spacing w:line="240" w:lineRule="auto"/>
        <w:ind w:firstLine="709"/>
        <w:rPr>
          <w:szCs w:val="28"/>
        </w:rPr>
      </w:pPr>
      <w:r w:rsidRPr="00652BF1">
        <w:rPr>
          <w:szCs w:val="28"/>
        </w:rPr>
        <w:t>выбирать прицел и правильную точку прицеливания для стрельбы по неподвижным целям;</w:t>
      </w:r>
    </w:p>
    <w:p w:rsidR="00033DD3" w:rsidRPr="00652BF1" w:rsidRDefault="00033DD3" w:rsidP="00033DD3">
      <w:pPr>
        <w:pStyle w:val="a"/>
        <w:spacing w:line="240" w:lineRule="auto"/>
        <w:ind w:firstLine="709"/>
        <w:rPr>
          <w:szCs w:val="28"/>
        </w:rPr>
      </w:pPr>
      <w:r w:rsidRPr="00652BF1">
        <w:rPr>
          <w:szCs w:val="28"/>
        </w:rPr>
        <w:t>объяснять ошибки прицеливания по результатам стрельбы;</w:t>
      </w:r>
    </w:p>
    <w:p w:rsidR="00033DD3" w:rsidRPr="00652BF1" w:rsidRDefault="00033DD3" w:rsidP="00033DD3">
      <w:pPr>
        <w:pStyle w:val="a"/>
        <w:spacing w:line="240" w:lineRule="auto"/>
        <w:ind w:firstLine="709"/>
        <w:rPr>
          <w:szCs w:val="28"/>
        </w:rPr>
      </w:pPr>
      <w:r w:rsidRPr="00652BF1">
        <w:rPr>
          <w:szCs w:val="28"/>
        </w:rPr>
        <w:t>выполнять изготовку к стрельбе;</w:t>
      </w:r>
    </w:p>
    <w:p w:rsidR="00033DD3" w:rsidRPr="00652BF1" w:rsidRDefault="00033DD3" w:rsidP="00033DD3">
      <w:pPr>
        <w:pStyle w:val="a"/>
        <w:spacing w:line="240" w:lineRule="auto"/>
        <w:ind w:firstLine="709"/>
        <w:rPr>
          <w:szCs w:val="28"/>
        </w:rPr>
      </w:pPr>
      <w:r w:rsidRPr="00652BF1">
        <w:rPr>
          <w:szCs w:val="28"/>
        </w:rPr>
        <w:t>производить стрельбу;</w:t>
      </w:r>
    </w:p>
    <w:p w:rsidR="00033DD3" w:rsidRPr="00652BF1" w:rsidRDefault="00033DD3" w:rsidP="00033DD3">
      <w:pPr>
        <w:pStyle w:val="a"/>
        <w:spacing w:line="240" w:lineRule="auto"/>
        <w:ind w:firstLine="709"/>
        <w:rPr>
          <w:szCs w:val="28"/>
        </w:rPr>
      </w:pPr>
      <w:r w:rsidRPr="00652BF1">
        <w:rPr>
          <w:szCs w:val="28"/>
        </w:rPr>
        <w:t>объяснять назначение и боевые свойства гранат;</w:t>
      </w:r>
    </w:p>
    <w:p w:rsidR="00033DD3" w:rsidRPr="00652BF1" w:rsidRDefault="00033DD3" w:rsidP="00033DD3">
      <w:pPr>
        <w:pStyle w:val="a"/>
        <w:spacing w:line="240" w:lineRule="auto"/>
        <w:ind w:firstLine="709"/>
        <w:rPr>
          <w:szCs w:val="28"/>
        </w:rPr>
      </w:pPr>
      <w:r w:rsidRPr="00652BF1">
        <w:rPr>
          <w:szCs w:val="28"/>
        </w:rPr>
        <w:t>различать наступательные и оборонительные гранаты;</w:t>
      </w:r>
    </w:p>
    <w:p w:rsidR="00033DD3" w:rsidRPr="00652BF1" w:rsidRDefault="00033DD3" w:rsidP="00033DD3">
      <w:pPr>
        <w:pStyle w:val="a"/>
        <w:spacing w:line="240" w:lineRule="auto"/>
        <w:ind w:firstLine="709"/>
        <w:rPr>
          <w:szCs w:val="28"/>
        </w:rPr>
      </w:pPr>
      <w:r w:rsidRPr="00652BF1">
        <w:rPr>
          <w:szCs w:val="28"/>
        </w:rPr>
        <w:t xml:space="preserve">описывать устройство ручных осколочных гранат; </w:t>
      </w:r>
    </w:p>
    <w:p w:rsidR="00033DD3" w:rsidRPr="00652BF1" w:rsidRDefault="00033DD3" w:rsidP="00033DD3">
      <w:pPr>
        <w:pStyle w:val="a"/>
        <w:spacing w:line="240" w:lineRule="auto"/>
        <w:ind w:firstLine="709"/>
        <w:rPr>
          <w:szCs w:val="28"/>
        </w:rPr>
      </w:pPr>
      <w:r w:rsidRPr="00652BF1">
        <w:rPr>
          <w:szCs w:val="28"/>
        </w:rPr>
        <w:t>выполнять приемы и правила снаряжения и метания ручных гранат;</w:t>
      </w:r>
    </w:p>
    <w:p w:rsidR="00033DD3" w:rsidRPr="00652BF1" w:rsidRDefault="00033DD3" w:rsidP="00033DD3">
      <w:pPr>
        <w:pStyle w:val="a"/>
        <w:spacing w:line="240" w:lineRule="auto"/>
        <w:ind w:firstLine="709"/>
        <w:rPr>
          <w:szCs w:val="28"/>
        </w:rPr>
      </w:pPr>
      <w:r w:rsidRPr="00652BF1">
        <w:rPr>
          <w:szCs w:val="28"/>
        </w:rPr>
        <w:t>выполнять меры безопасности при обращении с гранатами;</w:t>
      </w:r>
    </w:p>
    <w:p w:rsidR="00033DD3" w:rsidRPr="00652BF1" w:rsidRDefault="00033DD3" w:rsidP="00033DD3">
      <w:pPr>
        <w:pStyle w:val="a"/>
        <w:spacing w:line="240" w:lineRule="auto"/>
        <w:ind w:firstLine="709"/>
        <w:rPr>
          <w:szCs w:val="28"/>
        </w:rPr>
      </w:pPr>
      <w:r w:rsidRPr="00652BF1">
        <w:rPr>
          <w:szCs w:val="28"/>
        </w:rPr>
        <w:t>объяснять предназначение современного общевойскового боя;</w:t>
      </w:r>
    </w:p>
    <w:p w:rsidR="00033DD3" w:rsidRPr="00652BF1" w:rsidRDefault="00033DD3" w:rsidP="00033DD3">
      <w:pPr>
        <w:pStyle w:val="a"/>
        <w:spacing w:line="240" w:lineRule="auto"/>
        <w:ind w:firstLine="709"/>
        <w:rPr>
          <w:szCs w:val="28"/>
        </w:rPr>
      </w:pPr>
      <w:r w:rsidRPr="00652BF1">
        <w:rPr>
          <w:szCs w:val="28"/>
        </w:rPr>
        <w:t>характеризовать современный общевойсковой бой;</w:t>
      </w:r>
    </w:p>
    <w:p w:rsidR="00033DD3" w:rsidRPr="00652BF1" w:rsidRDefault="00033DD3" w:rsidP="00033DD3">
      <w:pPr>
        <w:pStyle w:val="a"/>
        <w:spacing w:line="240" w:lineRule="auto"/>
        <w:ind w:firstLine="709"/>
        <w:rPr>
          <w:szCs w:val="28"/>
        </w:rPr>
      </w:pPr>
      <w:r w:rsidRPr="00652BF1">
        <w:rPr>
          <w:szCs w:val="28"/>
        </w:rPr>
        <w:t>описывать элементы инженерного оборудования позиции солдата и порядок их оборудования;</w:t>
      </w:r>
    </w:p>
    <w:p w:rsidR="00033DD3" w:rsidRPr="00652BF1" w:rsidRDefault="00033DD3" w:rsidP="00033DD3">
      <w:pPr>
        <w:pStyle w:val="a"/>
        <w:spacing w:line="240" w:lineRule="auto"/>
        <w:ind w:firstLine="709"/>
        <w:rPr>
          <w:szCs w:val="28"/>
        </w:rPr>
      </w:pPr>
      <w:r w:rsidRPr="00652BF1">
        <w:rPr>
          <w:szCs w:val="28"/>
        </w:rPr>
        <w:t>выполнять приемы «К бою», «Встать»;</w:t>
      </w:r>
    </w:p>
    <w:p w:rsidR="00033DD3" w:rsidRPr="00652BF1" w:rsidRDefault="00033DD3" w:rsidP="00033DD3">
      <w:pPr>
        <w:pStyle w:val="a"/>
        <w:spacing w:line="240" w:lineRule="auto"/>
        <w:ind w:firstLine="709"/>
        <w:rPr>
          <w:szCs w:val="28"/>
        </w:rPr>
      </w:pPr>
      <w:r w:rsidRPr="00652BF1">
        <w:rPr>
          <w:szCs w:val="28"/>
        </w:rPr>
        <w:t>объяснять, в каких случаях используются перебежки и переползания;</w:t>
      </w:r>
    </w:p>
    <w:p w:rsidR="00033DD3" w:rsidRPr="00652BF1" w:rsidRDefault="00033DD3" w:rsidP="00033DD3">
      <w:pPr>
        <w:pStyle w:val="a"/>
        <w:spacing w:line="240" w:lineRule="auto"/>
        <w:ind w:firstLine="709"/>
        <w:rPr>
          <w:szCs w:val="28"/>
        </w:rPr>
      </w:pPr>
      <w:r w:rsidRPr="00652BF1">
        <w:rPr>
          <w:szCs w:val="28"/>
        </w:rPr>
        <w:t>выполнять перебежки и переползания (по-пластунски, на получетвереньках, на боку);</w:t>
      </w:r>
    </w:p>
    <w:p w:rsidR="00033DD3" w:rsidRPr="00652BF1" w:rsidRDefault="00033DD3" w:rsidP="00033DD3">
      <w:pPr>
        <w:pStyle w:val="a"/>
        <w:spacing w:line="240" w:lineRule="auto"/>
        <w:ind w:firstLine="709"/>
        <w:rPr>
          <w:szCs w:val="28"/>
        </w:rPr>
      </w:pPr>
      <w:r w:rsidRPr="00652BF1">
        <w:rPr>
          <w:szCs w:val="28"/>
        </w:rPr>
        <w:t>определять стороны горизонта по компасу, солнцу и часам, по Полярной звезде и признакам местных предметов;</w:t>
      </w:r>
    </w:p>
    <w:p w:rsidR="00033DD3" w:rsidRPr="00652BF1" w:rsidRDefault="00033DD3" w:rsidP="00033DD3">
      <w:pPr>
        <w:pStyle w:val="a"/>
        <w:spacing w:line="240" w:lineRule="auto"/>
        <w:ind w:firstLine="709"/>
        <w:rPr>
          <w:szCs w:val="28"/>
        </w:rPr>
      </w:pPr>
      <w:r w:rsidRPr="00652BF1">
        <w:rPr>
          <w:szCs w:val="28"/>
        </w:rPr>
        <w:t>передвигаться по азимутам;</w:t>
      </w:r>
    </w:p>
    <w:p w:rsidR="00033DD3" w:rsidRPr="00652BF1" w:rsidRDefault="00033DD3" w:rsidP="00033DD3">
      <w:pPr>
        <w:pStyle w:val="a"/>
        <w:spacing w:line="240" w:lineRule="auto"/>
        <w:ind w:firstLine="709"/>
        <w:rPr>
          <w:szCs w:val="28"/>
        </w:rPr>
      </w:pPr>
      <w:r w:rsidRPr="00652BF1">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33DD3" w:rsidRPr="00652BF1" w:rsidRDefault="00033DD3" w:rsidP="00033DD3">
      <w:pPr>
        <w:pStyle w:val="a"/>
        <w:spacing w:line="240" w:lineRule="auto"/>
        <w:ind w:firstLine="709"/>
        <w:rPr>
          <w:szCs w:val="28"/>
        </w:rPr>
      </w:pPr>
      <w:r w:rsidRPr="00652BF1">
        <w:rPr>
          <w:szCs w:val="28"/>
        </w:rPr>
        <w:t>применять средства индивидуальной защиты;</w:t>
      </w:r>
    </w:p>
    <w:p w:rsidR="00033DD3" w:rsidRPr="00652BF1" w:rsidRDefault="00033DD3" w:rsidP="00033DD3">
      <w:pPr>
        <w:pStyle w:val="a"/>
        <w:spacing w:line="240" w:lineRule="auto"/>
        <w:ind w:firstLine="709"/>
        <w:rPr>
          <w:szCs w:val="28"/>
        </w:rPr>
      </w:pPr>
      <w:r w:rsidRPr="00652BF1">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33DD3" w:rsidRPr="00652BF1" w:rsidRDefault="00033DD3" w:rsidP="00033DD3">
      <w:pPr>
        <w:pStyle w:val="a"/>
        <w:spacing w:line="240" w:lineRule="auto"/>
        <w:ind w:firstLine="709"/>
        <w:rPr>
          <w:szCs w:val="28"/>
        </w:rPr>
      </w:pPr>
      <w:r w:rsidRPr="00652BF1">
        <w:rPr>
          <w:szCs w:val="28"/>
        </w:rPr>
        <w:t>описывать состав и область применения аптечки индивидуальной;</w:t>
      </w:r>
    </w:p>
    <w:p w:rsidR="00033DD3" w:rsidRPr="00652BF1" w:rsidRDefault="00033DD3" w:rsidP="00033DD3">
      <w:pPr>
        <w:pStyle w:val="a"/>
        <w:spacing w:line="240" w:lineRule="auto"/>
        <w:ind w:firstLine="709"/>
        <w:rPr>
          <w:szCs w:val="28"/>
        </w:rPr>
      </w:pPr>
      <w:r w:rsidRPr="00652BF1">
        <w:rPr>
          <w:szCs w:val="28"/>
        </w:rPr>
        <w:t>раскрывать особенности оказания первой помощи в бою;</w:t>
      </w:r>
    </w:p>
    <w:p w:rsidR="00033DD3" w:rsidRPr="00652BF1" w:rsidRDefault="00033DD3" w:rsidP="00033DD3">
      <w:pPr>
        <w:pStyle w:val="a"/>
        <w:spacing w:line="240" w:lineRule="auto"/>
        <w:ind w:firstLine="709"/>
        <w:rPr>
          <w:szCs w:val="28"/>
        </w:rPr>
      </w:pPr>
      <w:r w:rsidRPr="00652BF1">
        <w:rPr>
          <w:szCs w:val="28"/>
        </w:rPr>
        <w:t>выполнять приемы по выносу раненых с поля боя.</w:t>
      </w:r>
    </w:p>
    <w:p w:rsidR="00033DD3" w:rsidRPr="00652BF1" w:rsidRDefault="00033DD3" w:rsidP="00033DD3">
      <w:pPr>
        <w:rPr>
          <w:sz w:val="28"/>
          <w:szCs w:val="28"/>
        </w:rPr>
      </w:pPr>
    </w:p>
    <w:p w:rsidR="00033DD3" w:rsidRPr="00652BF1" w:rsidRDefault="00033DD3" w:rsidP="00033DD3">
      <w:pPr>
        <w:rPr>
          <w:b/>
          <w:sz w:val="28"/>
          <w:szCs w:val="28"/>
        </w:rPr>
      </w:pPr>
      <w:r w:rsidRPr="00652BF1">
        <w:rPr>
          <w:b/>
          <w:sz w:val="28"/>
          <w:szCs w:val="28"/>
        </w:rPr>
        <w:t>Военно-профессиональная деятельность</w:t>
      </w:r>
    </w:p>
    <w:p w:rsidR="00033DD3" w:rsidRPr="00652BF1" w:rsidRDefault="00033DD3" w:rsidP="00033DD3">
      <w:pPr>
        <w:pStyle w:val="a"/>
        <w:spacing w:line="240" w:lineRule="auto"/>
        <w:ind w:firstLine="709"/>
        <w:rPr>
          <w:szCs w:val="28"/>
        </w:rPr>
      </w:pPr>
      <w:r w:rsidRPr="00652BF1">
        <w:rPr>
          <w:szCs w:val="28"/>
        </w:rPr>
        <w:t>Раскрывать сущность военно-профессиональной деятельности;</w:t>
      </w:r>
    </w:p>
    <w:p w:rsidR="00033DD3" w:rsidRPr="00652BF1" w:rsidRDefault="00033DD3" w:rsidP="00033DD3">
      <w:pPr>
        <w:pStyle w:val="a"/>
        <w:spacing w:line="240" w:lineRule="auto"/>
        <w:ind w:firstLine="709"/>
        <w:rPr>
          <w:szCs w:val="28"/>
        </w:rPr>
      </w:pPr>
      <w:r w:rsidRPr="00652BF1">
        <w:rPr>
          <w:szCs w:val="28"/>
        </w:rPr>
        <w:t>объяснять порядок подготовки граждан по военно-учетным специальностям;</w:t>
      </w:r>
    </w:p>
    <w:p w:rsidR="00033DD3" w:rsidRPr="00652BF1" w:rsidRDefault="00033DD3" w:rsidP="00033DD3">
      <w:pPr>
        <w:pStyle w:val="a"/>
        <w:spacing w:line="240" w:lineRule="auto"/>
        <w:ind w:firstLine="709"/>
        <w:rPr>
          <w:szCs w:val="28"/>
        </w:rPr>
      </w:pPr>
      <w:r w:rsidRPr="00652BF1">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033DD3" w:rsidRPr="00652BF1" w:rsidRDefault="00033DD3" w:rsidP="00033DD3">
      <w:pPr>
        <w:pStyle w:val="a"/>
        <w:spacing w:line="240" w:lineRule="auto"/>
        <w:ind w:firstLine="709"/>
        <w:rPr>
          <w:szCs w:val="28"/>
        </w:rPr>
      </w:pPr>
      <w:r w:rsidRPr="00652BF1">
        <w:rPr>
          <w:szCs w:val="28"/>
        </w:rPr>
        <w:t>характеризовать особенности подготовки офицеров в различных учебных и военно-учебных заведениях;</w:t>
      </w:r>
    </w:p>
    <w:p w:rsidR="00033DD3" w:rsidRPr="00652BF1" w:rsidRDefault="00033DD3" w:rsidP="00033DD3">
      <w:pPr>
        <w:pStyle w:val="a"/>
        <w:spacing w:line="240" w:lineRule="auto"/>
        <w:ind w:firstLine="709"/>
        <w:rPr>
          <w:szCs w:val="28"/>
        </w:rPr>
      </w:pPr>
      <w:r w:rsidRPr="00652BF1">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033DD3" w:rsidRPr="00652BF1" w:rsidRDefault="00033DD3" w:rsidP="00033DD3">
      <w:pPr>
        <w:rPr>
          <w:sz w:val="28"/>
          <w:szCs w:val="28"/>
        </w:rPr>
      </w:pPr>
    </w:p>
    <w:p w:rsidR="00033DD3" w:rsidRPr="00652BF1" w:rsidRDefault="00033DD3" w:rsidP="00033DD3">
      <w:pPr>
        <w:rPr>
          <w:b/>
          <w:sz w:val="28"/>
          <w:szCs w:val="28"/>
        </w:rPr>
      </w:pPr>
      <w:r>
        <w:rPr>
          <w:b/>
          <w:sz w:val="28"/>
          <w:szCs w:val="28"/>
        </w:rPr>
        <w:t>Уче</w:t>
      </w:r>
      <w:r w:rsidRPr="00652BF1">
        <w:rPr>
          <w:b/>
          <w:sz w:val="28"/>
          <w:szCs w:val="28"/>
        </w:rPr>
        <w:t>ник на базовом уровне получит возможность научиться:</w:t>
      </w:r>
    </w:p>
    <w:p w:rsidR="00033DD3" w:rsidRPr="00652BF1" w:rsidRDefault="00033DD3" w:rsidP="00033DD3">
      <w:pPr>
        <w:rPr>
          <w:b/>
          <w:i/>
          <w:sz w:val="28"/>
          <w:szCs w:val="28"/>
        </w:rPr>
      </w:pPr>
      <w:r w:rsidRPr="00652BF1">
        <w:rPr>
          <w:b/>
          <w:i/>
          <w:sz w:val="28"/>
          <w:szCs w:val="28"/>
        </w:rPr>
        <w:lastRenderedPageBreak/>
        <w:t>Основы комплексной безопасности</w:t>
      </w:r>
    </w:p>
    <w:p w:rsidR="00033DD3" w:rsidRPr="00652BF1" w:rsidRDefault="00033DD3" w:rsidP="00033DD3">
      <w:pPr>
        <w:pStyle w:val="a"/>
        <w:spacing w:line="240" w:lineRule="auto"/>
        <w:ind w:firstLine="709"/>
        <w:rPr>
          <w:i/>
          <w:szCs w:val="28"/>
        </w:rPr>
      </w:pPr>
      <w:r w:rsidRPr="00652BF1">
        <w:rPr>
          <w:i/>
          <w:szCs w:val="28"/>
        </w:rPr>
        <w:t>Объяснять, как экологическая безопасность связана с национальной безопасностью и влияет на нее .</w:t>
      </w:r>
    </w:p>
    <w:p w:rsidR="00033DD3" w:rsidRPr="00652BF1" w:rsidRDefault="00033DD3" w:rsidP="00033DD3">
      <w:pPr>
        <w:rPr>
          <w:i/>
          <w:sz w:val="28"/>
          <w:szCs w:val="28"/>
        </w:rPr>
      </w:pPr>
    </w:p>
    <w:p w:rsidR="00033DD3" w:rsidRPr="00652BF1" w:rsidRDefault="00033DD3" w:rsidP="00033DD3">
      <w:pPr>
        <w:rPr>
          <w:i/>
          <w:sz w:val="28"/>
          <w:szCs w:val="28"/>
        </w:rPr>
      </w:pPr>
      <w:r w:rsidRPr="00652BF1">
        <w:rPr>
          <w:b/>
          <w:i/>
          <w:sz w:val="28"/>
          <w:szCs w:val="28"/>
        </w:rPr>
        <w:t>Защита населения Российской Федерации от опасных и чрезвычайных ситуаций</w:t>
      </w:r>
    </w:p>
    <w:p w:rsidR="00033DD3" w:rsidRPr="00652BF1" w:rsidRDefault="00033DD3" w:rsidP="00033DD3">
      <w:pPr>
        <w:pStyle w:val="a"/>
        <w:spacing w:line="240" w:lineRule="auto"/>
        <w:ind w:firstLine="709"/>
        <w:rPr>
          <w:i/>
          <w:szCs w:val="28"/>
        </w:rPr>
      </w:pPr>
      <w:r w:rsidRPr="00652BF1">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33DD3" w:rsidRPr="00652BF1" w:rsidRDefault="00033DD3" w:rsidP="00033DD3">
      <w:pPr>
        <w:rPr>
          <w:i/>
          <w:sz w:val="28"/>
          <w:szCs w:val="28"/>
        </w:rPr>
      </w:pPr>
    </w:p>
    <w:p w:rsidR="00033DD3" w:rsidRPr="00652BF1" w:rsidRDefault="00033DD3" w:rsidP="00033DD3">
      <w:pPr>
        <w:rPr>
          <w:i/>
          <w:sz w:val="28"/>
          <w:szCs w:val="28"/>
        </w:rPr>
      </w:pPr>
      <w:r w:rsidRPr="00652BF1">
        <w:rPr>
          <w:b/>
          <w:i/>
          <w:sz w:val="28"/>
          <w:szCs w:val="28"/>
        </w:rPr>
        <w:t>Основы обороны государства</w:t>
      </w:r>
    </w:p>
    <w:p w:rsidR="00033DD3" w:rsidRPr="00652BF1" w:rsidRDefault="00033DD3" w:rsidP="00033DD3">
      <w:pPr>
        <w:pStyle w:val="a"/>
        <w:spacing w:line="240" w:lineRule="auto"/>
        <w:ind w:firstLine="709"/>
        <w:rPr>
          <w:i/>
          <w:szCs w:val="28"/>
        </w:rPr>
      </w:pPr>
      <w:r w:rsidRPr="00652BF1">
        <w:rPr>
          <w:i/>
          <w:szCs w:val="28"/>
        </w:rPr>
        <w:t>Объяснять основные задачи и направления развития, строительства, оснащения и модернизации ВС РФ;</w:t>
      </w:r>
    </w:p>
    <w:p w:rsidR="00033DD3" w:rsidRPr="00652BF1" w:rsidRDefault="00033DD3" w:rsidP="00033DD3">
      <w:pPr>
        <w:pStyle w:val="a"/>
        <w:spacing w:line="240" w:lineRule="auto"/>
        <w:ind w:firstLine="709"/>
        <w:rPr>
          <w:i/>
          <w:szCs w:val="28"/>
        </w:rPr>
      </w:pPr>
      <w:r w:rsidRPr="00652BF1">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33DD3" w:rsidRPr="00652BF1" w:rsidRDefault="00033DD3" w:rsidP="00033DD3">
      <w:pPr>
        <w:rPr>
          <w:i/>
          <w:sz w:val="28"/>
          <w:szCs w:val="28"/>
        </w:rPr>
      </w:pPr>
    </w:p>
    <w:p w:rsidR="00033DD3" w:rsidRPr="00652BF1" w:rsidRDefault="00033DD3" w:rsidP="00033DD3">
      <w:pPr>
        <w:rPr>
          <w:i/>
          <w:sz w:val="28"/>
          <w:szCs w:val="28"/>
        </w:rPr>
      </w:pPr>
      <w:r w:rsidRPr="00652BF1">
        <w:rPr>
          <w:b/>
          <w:i/>
          <w:sz w:val="28"/>
          <w:szCs w:val="28"/>
        </w:rPr>
        <w:t>Элементы начальной военной подготовки</w:t>
      </w:r>
    </w:p>
    <w:p w:rsidR="00033DD3" w:rsidRPr="00652BF1" w:rsidRDefault="00033DD3" w:rsidP="00033DD3">
      <w:pPr>
        <w:pStyle w:val="a"/>
        <w:spacing w:line="240" w:lineRule="auto"/>
        <w:ind w:firstLine="709"/>
        <w:rPr>
          <w:i/>
          <w:szCs w:val="28"/>
        </w:rPr>
      </w:pPr>
      <w:r w:rsidRPr="00652BF1">
        <w:rPr>
          <w:i/>
          <w:szCs w:val="28"/>
        </w:rPr>
        <w:t>Приводить примеры сигналов управления строем с помощью рук, флажков и фонаря;</w:t>
      </w:r>
    </w:p>
    <w:p w:rsidR="00033DD3" w:rsidRPr="00652BF1" w:rsidRDefault="00033DD3" w:rsidP="00033DD3">
      <w:pPr>
        <w:pStyle w:val="a"/>
        <w:spacing w:line="240" w:lineRule="auto"/>
        <w:ind w:firstLine="709"/>
        <w:rPr>
          <w:i/>
          <w:szCs w:val="28"/>
        </w:rPr>
      </w:pPr>
      <w:r w:rsidRPr="00652BF1">
        <w:rPr>
          <w:i/>
          <w:szCs w:val="28"/>
        </w:rPr>
        <w:t>определять назначение, устройство частей и механизмов автомата Калашникова;</w:t>
      </w:r>
    </w:p>
    <w:p w:rsidR="00033DD3" w:rsidRPr="00652BF1" w:rsidRDefault="00033DD3" w:rsidP="00033DD3">
      <w:pPr>
        <w:pStyle w:val="a"/>
        <w:spacing w:line="240" w:lineRule="auto"/>
        <w:ind w:firstLine="709"/>
        <w:rPr>
          <w:i/>
          <w:szCs w:val="28"/>
        </w:rPr>
      </w:pPr>
      <w:r w:rsidRPr="00652BF1">
        <w:rPr>
          <w:i/>
          <w:szCs w:val="28"/>
        </w:rPr>
        <w:t>выполнять чистку и смазку автомата Калашникова;</w:t>
      </w:r>
    </w:p>
    <w:p w:rsidR="00033DD3" w:rsidRPr="00652BF1" w:rsidRDefault="00033DD3" w:rsidP="00033DD3">
      <w:pPr>
        <w:pStyle w:val="a"/>
        <w:spacing w:line="240" w:lineRule="auto"/>
        <w:ind w:firstLine="709"/>
        <w:rPr>
          <w:i/>
          <w:szCs w:val="28"/>
        </w:rPr>
      </w:pPr>
      <w:r w:rsidRPr="00652BF1">
        <w:rPr>
          <w:i/>
          <w:szCs w:val="28"/>
        </w:rPr>
        <w:t>выполнять нормативы неполной разборки и сборки автомата Калашникова;</w:t>
      </w:r>
    </w:p>
    <w:p w:rsidR="00033DD3" w:rsidRPr="00652BF1" w:rsidRDefault="00033DD3" w:rsidP="00033DD3">
      <w:pPr>
        <w:pStyle w:val="a"/>
        <w:spacing w:line="240" w:lineRule="auto"/>
        <w:ind w:firstLine="709"/>
        <w:rPr>
          <w:i/>
          <w:szCs w:val="28"/>
        </w:rPr>
      </w:pPr>
      <w:r w:rsidRPr="00652BF1">
        <w:rPr>
          <w:i/>
          <w:szCs w:val="28"/>
        </w:rPr>
        <w:t>описывать работу частей и механизмов автомата Калашникова при стрельбе;</w:t>
      </w:r>
    </w:p>
    <w:p w:rsidR="00033DD3" w:rsidRPr="00652BF1" w:rsidRDefault="00033DD3" w:rsidP="00033DD3">
      <w:pPr>
        <w:pStyle w:val="a"/>
        <w:spacing w:line="240" w:lineRule="auto"/>
        <w:ind w:firstLine="709"/>
        <w:rPr>
          <w:i/>
          <w:szCs w:val="28"/>
        </w:rPr>
      </w:pPr>
      <w:r w:rsidRPr="00652BF1">
        <w:rPr>
          <w:i/>
          <w:szCs w:val="28"/>
        </w:rPr>
        <w:t>выполнять норматив снаряжения магазина автомата Калашникова патронами;</w:t>
      </w:r>
    </w:p>
    <w:p w:rsidR="00033DD3" w:rsidRPr="00652BF1" w:rsidRDefault="00033DD3" w:rsidP="00033DD3">
      <w:pPr>
        <w:pStyle w:val="a"/>
        <w:spacing w:line="240" w:lineRule="auto"/>
        <w:ind w:firstLine="709"/>
        <w:rPr>
          <w:i/>
          <w:szCs w:val="28"/>
        </w:rPr>
      </w:pPr>
      <w:r w:rsidRPr="00652BF1">
        <w:rPr>
          <w:i/>
          <w:szCs w:val="28"/>
        </w:rPr>
        <w:t>описывать работу частей и механизмов гранаты при метании;</w:t>
      </w:r>
    </w:p>
    <w:p w:rsidR="00033DD3" w:rsidRPr="00652BF1" w:rsidRDefault="00033DD3" w:rsidP="00033DD3">
      <w:pPr>
        <w:pStyle w:val="a"/>
        <w:spacing w:line="240" w:lineRule="auto"/>
        <w:ind w:firstLine="709"/>
        <w:rPr>
          <w:i/>
          <w:szCs w:val="28"/>
        </w:rPr>
      </w:pPr>
      <w:r w:rsidRPr="00652BF1">
        <w:rPr>
          <w:i/>
          <w:szCs w:val="28"/>
        </w:rPr>
        <w:t>выполнять нормативы надевания противогаза, респиратора и общевойскового защитного комплекта (ОЗК).</w:t>
      </w:r>
    </w:p>
    <w:p w:rsidR="00033DD3" w:rsidRPr="00652BF1" w:rsidRDefault="00033DD3" w:rsidP="00033DD3">
      <w:pPr>
        <w:rPr>
          <w:i/>
          <w:sz w:val="28"/>
          <w:szCs w:val="28"/>
        </w:rPr>
      </w:pPr>
    </w:p>
    <w:p w:rsidR="00033DD3" w:rsidRPr="00652BF1" w:rsidRDefault="00033DD3" w:rsidP="00033DD3">
      <w:pPr>
        <w:rPr>
          <w:b/>
          <w:i/>
          <w:sz w:val="28"/>
          <w:szCs w:val="28"/>
        </w:rPr>
      </w:pPr>
      <w:r w:rsidRPr="00652BF1">
        <w:rPr>
          <w:b/>
          <w:i/>
          <w:sz w:val="28"/>
          <w:szCs w:val="28"/>
        </w:rPr>
        <w:t>Военно-профессиональная деятельность</w:t>
      </w:r>
    </w:p>
    <w:p w:rsidR="00033DD3" w:rsidRPr="00652BF1" w:rsidRDefault="00033DD3" w:rsidP="00033DD3">
      <w:pPr>
        <w:pStyle w:val="a"/>
        <w:spacing w:line="240" w:lineRule="auto"/>
        <w:ind w:firstLine="709"/>
        <w:rPr>
          <w:i/>
          <w:szCs w:val="28"/>
        </w:rPr>
      </w:pPr>
      <w:r w:rsidRPr="00652BF1">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33DD3" w:rsidRPr="00652BF1" w:rsidRDefault="00033DD3" w:rsidP="00033DD3">
      <w:pPr>
        <w:pStyle w:val="a"/>
        <w:spacing w:line="240" w:lineRule="auto"/>
        <w:ind w:firstLine="709"/>
        <w:rPr>
          <w:i/>
          <w:szCs w:val="28"/>
        </w:rPr>
      </w:pPr>
      <w:r w:rsidRPr="00652BF1">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33DD3" w:rsidRPr="00652BF1" w:rsidRDefault="00033DD3" w:rsidP="00033DD3">
      <w:pPr>
        <w:widowControl w:val="0"/>
        <w:shd w:val="clear" w:color="auto" w:fill="FFFFFF"/>
        <w:tabs>
          <w:tab w:val="left" w:pos="518"/>
        </w:tabs>
        <w:autoSpaceDE w:val="0"/>
        <w:rPr>
          <w:b/>
          <w:i/>
          <w:color w:val="000000"/>
          <w:sz w:val="28"/>
          <w:szCs w:val="28"/>
        </w:rPr>
      </w:pPr>
    </w:p>
    <w:p w:rsidR="00033DD3" w:rsidRPr="00652BF1" w:rsidRDefault="00033DD3" w:rsidP="00033DD3">
      <w:pPr>
        <w:widowControl w:val="0"/>
        <w:shd w:val="clear" w:color="auto" w:fill="FFFFFF"/>
        <w:tabs>
          <w:tab w:val="left" w:pos="518"/>
        </w:tabs>
        <w:autoSpaceDE w:val="0"/>
        <w:rPr>
          <w:b/>
          <w:color w:val="000000"/>
          <w:sz w:val="28"/>
          <w:szCs w:val="28"/>
        </w:rPr>
      </w:pPr>
      <w:r w:rsidRPr="00652BF1">
        <w:rPr>
          <w:b/>
          <w:color w:val="000000"/>
          <w:sz w:val="28"/>
          <w:szCs w:val="28"/>
        </w:rPr>
        <w:t>Содержание учебного предмета «Основы безопасности жизнедеятельности»</w:t>
      </w:r>
    </w:p>
    <w:p w:rsidR="00033DD3" w:rsidRPr="00652BF1" w:rsidRDefault="00033DD3" w:rsidP="00033DD3">
      <w:pPr>
        <w:rPr>
          <w:b/>
          <w:sz w:val="28"/>
          <w:szCs w:val="28"/>
        </w:rPr>
      </w:pPr>
    </w:p>
    <w:p w:rsidR="00033DD3" w:rsidRPr="00652BF1" w:rsidRDefault="00033DD3" w:rsidP="00033DD3">
      <w:pPr>
        <w:rPr>
          <w:sz w:val="28"/>
          <w:szCs w:val="28"/>
        </w:rPr>
      </w:pPr>
      <w:r w:rsidRPr="00652BF1">
        <w:rPr>
          <w:b/>
          <w:sz w:val="28"/>
          <w:szCs w:val="28"/>
        </w:rPr>
        <w:t>Базовый уровень</w:t>
      </w:r>
    </w:p>
    <w:p w:rsidR="00033DD3" w:rsidRPr="00652BF1" w:rsidRDefault="00033DD3" w:rsidP="00033DD3">
      <w:pPr>
        <w:rPr>
          <w:sz w:val="28"/>
          <w:szCs w:val="28"/>
        </w:rPr>
      </w:pPr>
      <w:r w:rsidRPr="00652BF1">
        <w:rPr>
          <w:b/>
          <w:sz w:val="28"/>
          <w:szCs w:val="28"/>
        </w:rPr>
        <w:t>Основы комплексной безопасности</w:t>
      </w:r>
    </w:p>
    <w:p w:rsidR="00033DD3" w:rsidRPr="00652BF1" w:rsidRDefault="00033DD3" w:rsidP="00033DD3">
      <w:pPr>
        <w:rPr>
          <w:sz w:val="28"/>
          <w:szCs w:val="28"/>
        </w:rPr>
      </w:pPr>
      <w:r w:rsidRPr="00652BF1">
        <w:rPr>
          <w:sz w:val="28"/>
          <w:szCs w:val="28"/>
        </w:rPr>
        <w:t xml:space="preserve">Экологическая безопасность и охрана окружающей среды. </w:t>
      </w:r>
      <w:r w:rsidRPr="00652BF1">
        <w:rPr>
          <w:i/>
          <w:sz w:val="28"/>
          <w:szCs w:val="28"/>
        </w:rPr>
        <w:t xml:space="preserve">Влияние экологической безопасности на национальную безопасность РФ. </w:t>
      </w:r>
      <w:r w:rsidRPr="00652BF1">
        <w:rPr>
          <w:sz w:val="28"/>
          <w:szCs w:val="28"/>
        </w:rPr>
        <w:t xml:space="preserve">Права, обязанности и ответственность гражданина в области охраны окружающей </w:t>
      </w:r>
      <w:r w:rsidRPr="00652BF1">
        <w:rPr>
          <w:sz w:val="28"/>
          <w:szCs w:val="28"/>
        </w:rPr>
        <w:lastRenderedPageBreak/>
        <w:t>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033DD3" w:rsidRPr="00652BF1" w:rsidRDefault="00033DD3" w:rsidP="00033DD3">
      <w:pPr>
        <w:rPr>
          <w:sz w:val="28"/>
          <w:szCs w:val="28"/>
        </w:rPr>
      </w:pPr>
      <w:r w:rsidRPr="00652BF1">
        <w:rPr>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33DD3" w:rsidRPr="00652BF1" w:rsidRDefault="00033DD3" w:rsidP="00033DD3">
      <w:pPr>
        <w:rPr>
          <w:sz w:val="28"/>
          <w:szCs w:val="28"/>
        </w:rPr>
      </w:pPr>
      <w:r w:rsidRPr="00652BF1">
        <w:rPr>
          <w:sz w:val="28"/>
          <w:szCs w:val="28"/>
        </w:rPr>
        <w:t>Явные и скрытые опасности современных молодежных хобби. Последствия и ответственность.</w:t>
      </w:r>
    </w:p>
    <w:p w:rsidR="00033DD3" w:rsidRPr="00652BF1" w:rsidRDefault="00033DD3" w:rsidP="00033DD3">
      <w:pPr>
        <w:rPr>
          <w:sz w:val="28"/>
          <w:szCs w:val="28"/>
        </w:rPr>
      </w:pPr>
    </w:p>
    <w:p w:rsidR="00033DD3" w:rsidRPr="00652BF1" w:rsidRDefault="00033DD3" w:rsidP="00033DD3">
      <w:pPr>
        <w:rPr>
          <w:sz w:val="28"/>
          <w:szCs w:val="28"/>
        </w:rPr>
      </w:pPr>
      <w:r w:rsidRPr="00652BF1">
        <w:rPr>
          <w:b/>
          <w:sz w:val="28"/>
          <w:szCs w:val="28"/>
        </w:rPr>
        <w:t>Защита населения Российской Федерации от опасных и чрезвычайных ситуаций</w:t>
      </w:r>
    </w:p>
    <w:p w:rsidR="00033DD3" w:rsidRPr="00652BF1" w:rsidRDefault="00033DD3" w:rsidP="00033DD3">
      <w:pPr>
        <w:rPr>
          <w:sz w:val="28"/>
          <w:szCs w:val="28"/>
        </w:rPr>
      </w:pPr>
      <w:r w:rsidRPr="00652BF1">
        <w:rPr>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033DD3" w:rsidRPr="00652BF1" w:rsidRDefault="00033DD3" w:rsidP="00033DD3">
      <w:pPr>
        <w:rPr>
          <w:sz w:val="28"/>
          <w:szCs w:val="28"/>
        </w:rPr>
      </w:pPr>
    </w:p>
    <w:p w:rsidR="00033DD3" w:rsidRPr="00652BF1" w:rsidRDefault="00033DD3" w:rsidP="00033DD3">
      <w:pPr>
        <w:rPr>
          <w:sz w:val="28"/>
          <w:szCs w:val="28"/>
        </w:rPr>
      </w:pPr>
      <w:r w:rsidRPr="00652BF1">
        <w:rPr>
          <w:b/>
          <w:sz w:val="28"/>
          <w:szCs w:val="28"/>
        </w:rPr>
        <w:t>Основы противодействия экстремизму, терроризму и наркотизму в Российской Федерации</w:t>
      </w:r>
    </w:p>
    <w:p w:rsidR="00033DD3" w:rsidRPr="00652BF1" w:rsidRDefault="00033DD3" w:rsidP="00033DD3">
      <w:pPr>
        <w:rPr>
          <w:sz w:val="28"/>
          <w:szCs w:val="28"/>
        </w:rPr>
      </w:pPr>
      <w:r w:rsidRPr="00652BF1">
        <w:rPr>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033DD3" w:rsidRPr="00652BF1" w:rsidRDefault="00033DD3" w:rsidP="00033DD3">
      <w:pPr>
        <w:rPr>
          <w:sz w:val="28"/>
          <w:szCs w:val="28"/>
        </w:rPr>
      </w:pPr>
      <w:r w:rsidRPr="00652BF1">
        <w:rPr>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33DD3" w:rsidRPr="00652BF1" w:rsidRDefault="00033DD3" w:rsidP="00033DD3">
      <w:pPr>
        <w:rPr>
          <w:sz w:val="28"/>
          <w:szCs w:val="28"/>
        </w:rPr>
      </w:pPr>
    </w:p>
    <w:p w:rsidR="00033DD3" w:rsidRPr="00652BF1" w:rsidRDefault="00033DD3" w:rsidP="00033DD3">
      <w:pPr>
        <w:rPr>
          <w:sz w:val="28"/>
          <w:szCs w:val="28"/>
        </w:rPr>
      </w:pPr>
      <w:r w:rsidRPr="00652BF1">
        <w:rPr>
          <w:b/>
          <w:sz w:val="28"/>
          <w:szCs w:val="28"/>
        </w:rPr>
        <w:t>Основы здорового образа жизни</w:t>
      </w:r>
    </w:p>
    <w:p w:rsidR="00033DD3" w:rsidRPr="00652BF1" w:rsidRDefault="00033DD3" w:rsidP="00033DD3">
      <w:pPr>
        <w:rPr>
          <w:sz w:val="28"/>
          <w:szCs w:val="28"/>
        </w:rPr>
      </w:pPr>
      <w:r w:rsidRPr="00652BF1">
        <w:rPr>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33DD3" w:rsidRPr="00652BF1" w:rsidRDefault="00033DD3" w:rsidP="00033DD3">
      <w:pPr>
        <w:rPr>
          <w:b/>
          <w:sz w:val="28"/>
          <w:szCs w:val="28"/>
        </w:rPr>
      </w:pPr>
    </w:p>
    <w:p w:rsidR="00033DD3" w:rsidRPr="00652BF1" w:rsidRDefault="00033DD3" w:rsidP="00033DD3">
      <w:pPr>
        <w:rPr>
          <w:sz w:val="28"/>
          <w:szCs w:val="28"/>
        </w:rPr>
      </w:pPr>
      <w:r w:rsidRPr="00652BF1">
        <w:rPr>
          <w:b/>
          <w:sz w:val="28"/>
          <w:szCs w:val="28"/>
        </w:rPr>
        <w:t>Основы медицинских знаний и оказание первой помощи</w:t>
      </w:r>
    </w:p>
    <w:p w:rsidR="00033DD3" w:rsidRPr="00652BF1" w:rsidRDefault="00033DD3" w:rsidP="00033DD3">
      <w:pPr>
        <w:rPr>
          <w:sz w:val="28"/>
          <w:szCs w:val="28"/>
        </w:rPr>
      </w:pPr>
      <w:r w:rsidRPr="00652BF1">
        <w:rPr>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33DD3" w:rsidRPr="00652BF1" w:rsidRDefault="00033DD3" w:rsidP="00033DD3">
      <w:pPr>
        <w:rPr>
          <w:sz w:val="28"/>
          <w:szCs w:val="28"/>
        </w:rPr>
      </w:pPr>
      <w:r w:rsidRPr="00652BF1">
        <w:rPr>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652BF1">
        <w:rPr>
          <w:b/>
          <w:sz w:val="28"/>
          <w:szCs w:val="28"/>
        </w:rPr>
        <w:t xml:space="preserve"> </w:t>
      </w:r>
      <w:r w:rsidRPr="00652BF1">
        <w:rPr>
          <w:sz w:val="28"/>
          <w:szCs w:val="28"/>
        </w:rPr>
        <w:t>медицинского и санитарного назначения.</w:t>
      </w:r>
    </w:p>
    <w:p w:rsidR="00033DD3" w:rsidRPr="00652BF1" w:rsidRDefault="00033DD3" w:rsidP="00033DD3">
      <w:pPr>
        <w:rPr>
          <w:b/>
          <w:sz w:val="28"/>
          <w:szCs w:val="28"/>
        </w:rPr>
      </w:pPr>
    </w:p>
    <w:p w:rsidR="00033DD3" w:rsidRPr="00652BF1" w:rsidRDefault="00033DD3" w:rsidP="00033DD3">
      <w:pPr>
        <w:rPr>
          <w:sz w:val="28"/>
          <w:szCs w:val="28"/>
        </w:rPr>
      </w:pPr>
      <w:r w:rsidRPr="00652BF1">
        <w:rPr>
          <w:b/>
          <w:sz w:val="28"/>
          <w:szCs w:val="28"/>
        </w:rPr>
        <w:t>Основы обороны государства</w:t>
      </w:r>
    </w:p>
    <w:p w:rsidR="00033DD3" w:rsidRPr="00652BF1" w:rsidRDefault="00033DD3" w:rsidP="00033DD3">
      <w:pPr>
        <w:rPr>
          <w:sz w:val="28"/>
          <w:szCs w:val="28"/>
        </w:rPr>
      </w:pPr>
      <w:r w:rsidRPr="00652BF1">
        <w:rPr>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652BF1">
        <w:rPr>
          <w:i/>
          <w:sz w:val="28"/>
          <w:szCs w:val="28"/>
        </w:rPr>
        <w:t>Основные направления развития и строительства ВС РФ.</w:t>
      </w:r>
      <w:r w:rsidRPr="00652BF1">
        <w:rPr>
          <w:sz w:val="28"/>
          <w:szCs w:val="28"/>
        </w:rPr>
        <w:t xml:space="preserve"> </w:t>
      </w:r>
      <w:r w:rsidRPr="00652BF1">
        <w:rPr>
          <w:i/>
          <w:sz w:val="28"/>
          <w:szCs w:val="28"/>
        </w:rPr>
        <w:t>Модернизация вооружения, военной и специальной техники. Техническая оснащенность и ресурсное обеспечение ВС РФ.</w:t>
      </w:r>
    </w:p>
    <w:p w:rsidR="00033DD3" w:rsidRPr="00652BF1" w:rsidRDefault="00033DD3" w:rsidP="00033DD3">
      <w:pPr>
        <w:rPr>
          <w:b/>
          <w:sz w:val="28"/>
          <w:szCs w:val="28"/>
        </w:rPr>
      </w:pPr>
    </w:p>
    <w:p w:rsidR="00033DD3" w:rsidRPr="00652BF1" w:rsidRDefault="00033DD3" w:rsidP="00033DD3">
      <w:pPr>
        <w:rPr>
          <w:sz w:val="28"/>
          <w:szCs w:val="28"/>
        </w:rPr>
      </w:pPr>
      <w:r w:rsidRPr="00652BF1">
        <w:rPr>
          <w:b/>
          <w:sz w:val="28"/>
          <w:szCs w:val="28"/>
        </w:rPr>
        <w:t>Правовые основы военной службы</w:t>
      </w:r>
    </w:p>
    <w:p w:rsidR="00033DD3" w:rsidRPr="00652BF1" w:rsidRDefault="00033DD3" w:rsidP="00033DD3">
      <w:pPr>
        <w:rPr>
          <w:sz w:val="28"/>
          <w:szCs w:val="28"/>
        </w:rPr>
      </w:pPr>
      <w:r w:rsidRPr="00652BF1">
        <w:rPr>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033DD3" w:rsidRPr="00652BF1" w:rsidRDefault="00033DD3" w:rsidP="00033DD3">
      <w:pPr>
        <w:rPr>
          <w:sz w:val="28"/>
          <w:szCs w:val="28"/>
        </w:rPr>
      </w:pPr>
    </w:p>
    <w:p w:rsidR="00033DD3" w:rsidRPr="00652BF1" w:rsidRDefault="00033DD3" w:rsidP="00033DD3">
      <w:pPr>
        <w:rPr>
          <w:sz w:val="28"/>
          <w:szCs w:val="28"/>
        </w:rPr>
      </w:pPr>
      <w:r w:rsidRPr="00652BF1">
        <w:rPr>
          <w:b/>
          <w:sz w:val="28"/>
          <w:szCs w:val="28"/>
        </w:rPr>
        <w:t>Элементы начальной военной подготовки</w:t>
      </w:r>
    </w:p>
    <w:p w:rsidR="00033DD3" w:rsidRPr="00652BF1" w:rsidRDefault="00033DD3" w:rsidP="00033DD3">
      <w:pPr>
        <w:rPr>
          <w:sz w:val="28"/>
          <w:szCs w:val="28"/>
        </w:rPr>
      </w:pPr>
      <w:r w:rsidRPr="00652BF1">
        <w:rPr>
          <w:sz w:val="28"/>
          <w:szCs w:val="28"/>
        </w:rPr>
        <w:t xml:space="preserve">Строи и управление ими. Строевые приемы и движение без оружия. Выполнение воинского приветствия без оружия на месте и в движении, выход </w:t>
      </w:r>
      <w:r w:rsidRPr="00652BF1">
        <w:rPr>
          <w:sz w:val="28"/>
          <w:szCs w:val="28"/>
        </w:rPr>
        <w:lastRenderedPageBreak/>
        <w:t>из строя и возвращение в строй. Подход к начальнику и отход от него. Строи отделения.</w:t>
      </w:r>
    </w:p>
    <w:p w:rsidR="00033DD3" w:rsidRPr="00652BF1" w:rsidRDefault="00033DD3" w:rsidP="00033DD3">
      <w:pPr>
        <w:rPr>
          <w:sz w:val="28"/>
          <w:szCs w:val="28"/>
        </w:rPr>
      </w:pPr>
      <w:r w:rsidRPr="00652BF1">
        <w:rPr>
          <w:sz w:val="28"/>
          <w:szCs w:val="28"/>
        </w:rPr>
        <w:t xml:space="preserve">Назначение, боевые свойства и общее устройство автомата Калашникова. </w:t>
      </w:r>
      <w:r w:rsidRPr="00652BF1">
        <w:rPr>
          <w:i/>
          <w:sz w:val="28"/>
          <w:szCs w:val="28"/>
        </w:rPr>
        <w:t xml:space="preserve">Работа частей и механизмов автомата Калашникова при стрельбе. </w:t>
      </w:r>
      <w:r w:rsidRPr="00652BF1">
        <w:rPr>
          <w:sz w:val="28"/>
          <w:szCs w:val="28"/>
        </w:rPr>
        <w:t>Неполная разборка и сборка автомата Калашникова для чистки и смазки.</w:t>
      </w:r>
      <w:r w:rsidRPr="00652BF1">
        <w:rPr>
          <w:i/>
          <w:sz w:val="28"/>
          <w:szCs w:val="28"/>
        </w:rPr>
        <w:t xml:space="preserve"> </w:t>
      </w:r>
      <w:r w:rsidRPr="00652BF1">
        <w:rPr>
          <w:sz w:val="28"/>
          <w:szCs w:val="28"/>
        </w:rPr>
        <w:t>Хранение автомата Калашникова. Устройство патрона.</w:t>
      </w:r>
      <w:r w:rsidRPr="00652BF1">
        <w:rPr>
          <w:i/>
          <w:sz w:val="28"/>
          <w:szCs w:val="28"/>
        </w:rPr>
        <w:t xml:space="preserve"> </w:t>
      </w:r>
      <w:r w:rsidRPr="00652BF1">
        <w:rPr>
          <w:sz w:val="28"/>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33DD3" w:rsidRPr="00652BF1" w:rsidRDefault="00033DD3" w:rsidP="00033DD3">
      <w:pPr>
        <w:rPr>
          <w:sz w:val="28"/>
          <w:szCs w:val="28"/>
        </w:rPr>
      </w:pPr>
      <w:r w:rsidRPr="00652BF1">
        <w:rPr>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033DD3" w:rsidRPr="00652BF1" w:rsidRDefault="00033DD3" w:rsidP="00033DD3">
      <w:pPr>
        <w:rPr>
          <w:b/>
          <w:sz w:val="28"/>
          <w:szCs w:val="28"/>
        </w:rPr>
      </w:pPr>
    </w:p>
    <w:p w:rsidR="00033DD3" w:rsidRPr="00652BF1" w:rsidRDefault="00033DD3" w:rsidP="00033DD3">
      <w:pPr>
        <w:rPr>
          <w:sz w:val="28"/>
          <w:szCs w:val="28"/>
        </w:rPr>
      </w:pPr>
      <w:r w:rsidRPr="00652BF1">
        <w:rPr>
          <w:b/>
          <w:sz w:val="28"/>
          <w:szCs w:val="28"/>
        </w:rPr>
        <w:t>Военно-профессиональная деятельность</w:t>
      </w:r>
    </w:p>
    <w:p w:rsidR="00033DD3" w:rsidRPr="00652BF1" w:rsidRDefault="00033DD3" w:rsidP="00033DD3">
      <w:pPr>
        <w:rPr>
          <w:sz w:val="28"/>
          <w:szCs w:val="28"/>
        </w:rPr>
      </w:pPr>
      <w:r w:rsidRPr="00652BF1">
        <w:rPr>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033DD3" w:rsidRDefault="00033DD3" w:rsidP="00033DD3">
      <w:pPr>
        <w:ind w:firstLine="708"/>
        <w:jc w:val="both"/>
      </w:pPr>
    </w:p>
    <w:p w:rsidR="00033DD3" w:rsidRDefault="00033DD3" w:rsidP="00033DD3">
      <w:pPr>
        <w:ind w:firstLine="708"/>
        <w:jc w:val="both"/>
      </w:pPr>
    </w:p>
    <w:p w:rsidR="00010DA9" w:rsidRDefault="00010DA9"/>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rsidP="00033DD3">
      <w:pPr>
        <w:pStyle w:val="Style39"/>
        <w:widowControl/>
        <w:jc w:val="center"/>
        <w:rPr>
          <w:rStyle w:val="FontStyle94"/>
          <w:b/>
          <w:sz w:val="28"/>
          <w:szCs w:val="28"/>
        </w:rPr>
      </w:pPr>
      <w:r w:rsidRPr="00042DFB">
        <w:rPr>
          <w:rStyle w:val="FontStyle94"/>
          <w:b/>
          <w:sz w:val="28"/>
          <w:szCs w:val="28"/>
        </w:rPr>
        <w:lastRenderedPageBreak/>
        <w:t xml:space="preserve">Аннотация к рабочей программе по </w:t>
      </w:r>
      <w:r>
        <w:rPr>
          <w:rStyle w:val="FontStyle94"/>
          <w:b/>
          <w:sz w:val="28"/>
          <w:szCs w:val="28"/>
        </w:rPr>
        <w:t>«ОБЖ»</w:t>
      </w:r>
      <w:r w:rsidRPr="00042DFB">
        <w:rPr>
          <w:rStyle w:val="FontStyle94"/>
          <w:b/>
          <w:sz w:val="28"/>
          <w:szCs w:val="28"/>
        </w:rPr>
        <w:t xml:space="preserve">, </w:t>
      </w:r>
      <w:r>
        <w:rPr>
          <w:rStyle w:val="FontStyle94"/>
          <w:b/>
          <w:sz w:val="28"/>
          <w:szCs w:val="28"/>
        </w:rPr>
        <w:t>11</w:t>
      </w:r>
      <w:r w:rsidRPr="00042DFB">
        <w:rPr>
          <w:rStyle w:val="FontStyle94"/>
          <w:b/>
          <w:sz w:val="28"/>
          <w:szCs w:val="28"/>
        </w:rPr>
        <w:t xml:space="preserve"> класс.</w:t>
      </w:r>
    </w:p>
    <w:p w:rsidR="00033DD3" w:rsidRDefault="00033DD3" w:rsidP="00033DD3">
      <w:pPr>
        <w:pStyle w:val="Style39"/>
        <w:widowControl/>
        <w:jc w:val="center"/>
        <w:rPr>
          <w:rStyle w:val="FontStyle94"/>
          <w:b/>
          <w:sz w:val="28"/>
          <w:szCs w:val="28"/>
        </w:rPr>
      </w:pPr>
    </w:p>
    <w:p w:rsidR="00033DD3" w:rsidRPr="00D34F9C" w:rsidRDefault="00033DD3" w:rsidP="00033DD3">
      <w:pPr>
        <w:pStyle w:val="ae"/>
        <w:ind w:firstLine="708"/>
        <w:jc w:val="both"/>
        <w:rPr>
          <w:rFonts w:ascii="Times New Roman" w:hAnsi="Times New Roman" w:cs="Times New Roman"/>
          <w:sz w:val="28"/>
          <w:szCs w:val="28"/>
        </w:rPr>
      </w:pPr>
      <w:r w:rsidRPr="00D34F9C">
        <w:rPr>
          <w:rFonts w:ascii="Times New Roman" w:hAnsi="Times New Roman" w:cs="Times New Roman"/>
          <w:sz w:val="28"/>
          <w:szCs w:val="28"/>
        </w:rPr>
        <w:t>Рабочая программа по учебному предмету «ОБЖ» для обучающихся 1</w:t>
      </w:r>
      <w:r>
        <w:rPr>
          <w:rFonts w:ascii="Times New Roman" w:hAnsi="Times New Roman" w:cs="Times New Roman"/>
          <w:sz w:val="28"/>
          <w:szCs w:val="28"/>
        </w:rPr>
        <w:t>1</w:t>
      </w:r>
      <w:r w:rsidRPr="00D34F9C">
        <w:rPr>
          <w:rFonts w:ascii="Times New Roman" w:hAnsi="Times New Roman" w:cs="Times New Roman"/>
          <w:sz w:val="28"/>
          <w:szCs w:val="28"/>
        </w:rPr>
        <w:t> класса составлена в соответствии с «Примерной рабочей программой по ОБЖ для учащихся 10-11 классов» А. Т. Смирнова, ориентированной на одночасовой вариант прохождения материала.</w:t>
      </w:r>
    </w:p>
    <w:p w:rsidR="00033DD3" w:rsidRPr="00D34F9C" w:rsidRDefault="00033DD3" w:rsidP="00033DD3">
      <w:pPr>
        <w:ind w:firstLine="708"/>
        <w:jc w:val="both"/>
        <w:rPr>
          <w:sz w:val="28"/>
          <w:szCs w:val="28"/>
        </w:rPr>
      </w:pPr>
      <w:r w:rsidRPr="00D34F9C">
        <w:rPr>
          <w:sz w:val="28"/>
          <w:szCs w:val="28"/>
        </w:rPr>
        <w:t>На изучение предмета «ОБЖ» в 1</w:t>
      </w:r>
      <w:r>
        <w:rPr>
          <w:sz w:val="28"/>
          <w:szCs w:val="28"/>
        </w:rPr>
        <w:t>1</w:t>
      </w:r>
      <w:r w:rsidRPr="00D34F9C">
        <w:rPr>
          <w:sz w:val="28"/>
          <w:szCs w:val="28"/>
        </w:rPr>
        <w:t xml:space="preserve"> классе в учебном плане МАОУ «</w:t>
      </w:r>
      <w:r>
        <w:rPr>
          <w:sz w:val="28"/>
          <w:szCs w:val="28"/>
        </w:rPr>
        <w:t>Аксаринская</w:t>
      </w:r>
      <w:r w:rsidRPr="00D34F9C">
        <w:rPr>
          <w:sz w:val="28"/>
          <w:szCs w:val="28"/>
        </w:rPr>
        <w:t xml:space="preserve"> СОШ» отводится 1 час в неделю, 3</w:t>
      </w:r>
      <w:r>
        <w:rPr>
          <w:sz w:val="28"/>
          <w:szCs w:val="28"/>
        </w:rPr>
        <w:t>4</w:t>
      </w:r>
      <w:r w:rsidRPr="00D34F9C">
        <w:rPr>
          <w:sz w:val="28"/>
          <w:szCs w:val="28"/>
        </w:rPr>
        <w:t xml:space="preserve"> час</w:t>
      </w:r>
      <w:r>
        <w:rPr>
          <w:sz w:val="28"/>
          <w:szCs w:val="28"/>
        </w:rPr>
        <w:t>а</w:t>
      </w:r>
      <w:r w:rsidRPr="00D34F9C">
        <w:rPr>
          <w:sz w:val="28"/>
          <w:szCs w:val="28"/>
        </w:rPr>
        <w:t xml:space="preserve"> в год.</w:t>
      </w:r>
    </w:p>
    <w:p w:rsidR="00033DD3" w:rsidRDefault="00033DD3" w:rsidP="00033DD3">
      <w:pPr>
        <w:rPr>
          <w:rFonts w:eastAsia="Calibri"/>
          <w:b/>
          <w:bCs/>
          <w:sz w:val="28"/>
          <w:szCs w:val="28"/>
          <w:lang w:eastAsia="en-US"/>
        </w:rPr>
      </w:pPr>
    </w:p>
    <w:p w:rsidR="00033DD3" w:rsidRDefault="00033DD3" w:rsidP="00033DD3">
      <w:pPr>
        <w:rPr>
          <w:rFonts w:eastAsia="Calibri"/>
          <w:b/>
          <w:bCs/>
          <w:sz w:val="28"/>
          <w:szCs w:val="28"/>
          <w:lang w:eastAsia="en-US"/>
        </w:rPr>
      </w:pPr>
      <w:r w:rsidRPr="00535F6A">
        <w:rPr>
          <w:rFonts w:eastAsia="Calibri"/>
          <w:b/>
          <w:bCs/>
          <w:sz w:val="28"/>
          <w:szCs w:val="28"/>
          <w:lang w:eastAsia="en-US"/>
        </w:rPr>
        <w:t xml:space="preserve">Планируемые результаты освоения </w:t>
      </w:r>
      <w:r>
        <w:rPr>
          <w:rFonts w:eastAsia="Calibri"/>
          <w:b/>
          <w:bCs/>
          <w:sz w:val="28"/>
          <w:szCs w:val="28"/>
          <w:lang w:eastAsia="en-US"/>
        </w:rPr>
        <w:t xml:space="preserve">учебного </w:t>
      </w:r>
      <w:r w:rsidRPr="00535F6A">
        <w:rPr>
          <w:rFonts w:eastAsia="Calibri"/>
          <w:b/>
          <w:bCs/>
          <w:sz w:val="28"/>
          <w:szCs w:val="28"/>
          <w:lang w:eastAsia="en-US"/>
        </w:rPr>
        <w:t>предмета «</w:t>
      </w:r>
      <w:r>
        <w:rPr>
          <w:rFonts w:eastAsia="Calibri"/>
          <w:b/>
          <w:bCs/>
          <w:sz w:val="28"/>
          <w:szCs w:val="28"/>
          <w:lang w:eastAsia="en-US"/>
        </w:rPr>
        <w:t>Основы безопасности жизнедеятельности</w:t>
      </w:r>
      <w:r w:rsidRPr="00535F6A">
        <w:rPr>
          <w:rFonts w:eastAsia="Calibri"/>
          <w:b/>
          <w:bCs/>
          <w:sz w:val="28"/>
          <w:szCs w:val="28"/>
          <w:lang w:eastAsia="en-US"/>
        </w:rPr>
        <w:t>»</w:t>
      </w:r>
    </w:p>
    <w:p w:rsidR="00033DD3" w:rsidRPr="00535F6A" w:rsidRDefault="00033DD3" w:rsidP="00033DD3">
      <w:pPr>
        <w:rPr>
          <w:sz w:val="28"/>
          <w:szCs w:val="28"/>
        </w:rPr>
      </w:pPr>
    </w:p>
    <w:p w:rsidR="00033DD3" w:rsidRPr="00652BF1" w:rsidRDefault="00033DD3" w:rsidP="00033DD3">
      <w:pPr>
        <w:rPr>
          <w:sz w:val="28"/>
          <w:szCs w:val="28"/>
        </w:rPr>
      </w:pPr>
      <w:r w:rsidRPr="00652BF1">
        <w:rPr>
          <w:sz w:val="28"/>
          <w:szCs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33DD3" w:rsidRPr="00652BF1" w:rsidRDefault="00033DD3" w:rsidP="00033DD3">
      <w:pPr>
        <w:rPr>
          <w:sz w:val="28"/>
          <w:szCs w:val="28"/>
        </w:rPr>
      </w:pPr>
      <w:r w:rsidRPr="00652BF1">
        <w:rPr>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33DD3" w:rsidRPr="00652BF1" w:rsidRDefault="00033DD3" w:rsidP="00033DD3">
      <w:pPr>
        <w:rPr>
          <w:sz w:val="28"/>
          <w:szCs w:val="28"/>
        </w:rPr>
      </w:pPr>
      <w:r w:rsidRPr="00652BF1">
        <w:rPr>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033DD3" w:rsidRPr="00652BF1" w:rsidRDefault="00033DD3" w:rsidP="00033DD3">
      <w:pPr>
        <w:rPr>
          <w:sz w:val="28"/>
          <w:szCs w:val="28"/>
        </w:rPr>
      </w:pPr>
      <w:r w:rsidRPr="00652BF1">
        <w:rPr>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33DD3" w:rsidRPr="00652BF1" w:rsidRDefault="00033DD3" w:rsidP="00033DD3">
      <w:pPr>
        <w:rPr>
          <w:sz w:val="28"/>
          <w:szCs w:val="28"/>
        </w:rPr>
      </w:pPr>
      <w:r w:rsidRPr="00652BF1">
        <w:rPr>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33DD3" w:rsidRPr="00652BF1" w:rsidRDefault="00033DD3" w:rsidP="00033DD3">
      <w:pPr>
        <w:rPr>
          <w:sz w:val="28"/>
          <w:szCs w:val="28"/>
        </w:rPr>
      </w:pPr>
      <w:r w:rsidRPr="00652BF1">
        <w:rPr>
          <w:sz w:val="28"/>
          <w:szCs w:val="28"/>
        </w:rPr>
        <w:t>5) знание распространенных опасных и чрезвычайных ситуаций природного, техногенного и социального характера;</w:t>
      </w:r>
    </w:p>
    <w:p w:rsidR="00033DD3" w:rsidRPr="00652BF1" w:rsidRDefault="00033DD3" w:rsidP="00033DD3">
      <w:pPr>
        <w:rPr>
          <w:sz w:val="28"/>
          <w:szCs w:val="28"/>
        </w:rPr>
      </w:pPr>
      <w:r w:rsidRPr="00652BF1">
        <w:rPr>
          <w:sz w:val="28"/>
          <w:szCs w:val="28"/>
        </w:rPr>
        <w:t>6) знание факторов, пагубно влияющих на здоровье человека, исключение из своей жизни вредных привычек (курения, пьянства и т. д.);</w:t>
      </w:r>
    </w:p>
    <w:p w:rsidR="00033DD3" w:rsidRPr="00652BF1" w:rsidRDefault="00033DD3" w:rsidP="00033DD3">
      <w:pPr>
        <w:rPr>
          <w:sz w:val="28"/>
          <w:szCs w:val="28"/>
        </w:rPr>
      </w:pPr>
      <w:r w:rsidRPr="00652BF1">
        <w:rPr>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033DD3" w:rsidRPr="00652BF1" w:rsidRDefault="00033DD3" w:rsidP="00033DD3">
      <w:pPr>
        <w:rPr>
          <w:sz w:val="28"/>
          <w:szCs w:val="28"/>
        </w:rPr>
      </w:pPr>
      <w:r w:rsidRPr="00652BF1">
        <w:rPr>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33DD3" w:rsidRPr="00652BF1" w:rsidRDefault="00033DD3" w:rsidP="00033DD3">
      <w:pPr>
        <w:rPr>
          <w:sz w:val="28"/>
          <w:szCs w:val="28"/>
        </w:rPr>
      </w:pPr>
      <w:r w:rsidRPr="00652BF1">
        <w:rPr>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33DD3" w:rsidRPr="00652BF1" w:rsidRDefault="00033DD3" w:rsidP="00033DD3">
      <w:pPr>
        <w:rPr>
          <w:sz w:val="28"/>
          <w:szCs w:val="28"/>
        </w:rPr>
      </w:pPr>
      <w:r w:rsidRPr="00652BF1">
        <w:rPr>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33DD3" w:rsidRPr="00652BF1" w:rsidRDefault="00033DD3" w:rsidP="00033DD3">
      <w:pPr>
        <w:rPr>
          <w:sz w:val="28"/>
          <w:szCs w:val="28"/>
        </w:rPr>
      </w:pPr>
      <w:r w:rsidRPr="00652BF1">
        <w:rPr>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33DD3" w:rsidRPr="00652BF1" w:rsidRDefault="00033DD3" w:rsidP="00033DD3">
      <w:pPr>
        <w:rPr>
          <w:sz w:val="28"/>
          <w:szCs w:val="28"/>
        </w:rPr>
      </w:pPr>
      <w:r w:rsidRPr="00652BF1">
        <w:rPr>
          <w:sz w:val="28"/>
          <w:szCs w:val="28"/>
        </w:rPr>
        <w:t xml:space="preserve">12) владение основами медицинских знаний и оказания первой помощи пострадавшим при неотложных состояниях (при травмах, отравлениях и </w:t>
      </w:r>
      <w:r w:rsidRPr="00652BF1">
        <w:rPr>
          <w:sz w:val="28"/>
          <w:szCs w:val="28"/>
        </w:rPr>
        <w:lastRenderedPageBreak/>
        <w:t>различных видах поражений), включая знания об основных инфекционных заболеваниях и их профилактике.</w:t>
      </w:r>
    </w:p>
    <w:p w:rsidR="00033DD3" w:rsidRDefault="00033DD3" w:rsidP="00033DD3">
      <w:pPr>
        <w:rPr>
          <w:b/>
          <w:sz w:val="28"/>
          <w:szCs w:val="28"/>
        </w:rPr>
      </w:pPr>
    </w:p>
    <w:p w:rsidR="00033DD3" w:rsidRDefault="00033DD3" w:rsidP="00033DD3">
      <w:pPr>
        <w:rPr>
          <w:b/>
          <w:sz w:val="28"/>
          <w:szCs w:val="28"/>
        </w:rPr>
      </w:pPr>
      <w:r w:rsidRPr="00652BF1">
        <w:rPr>
          <w:b/>
          <w:sz w:val="28"/>
          <w:szCs w:val="28"/>
        </w:rPr>
        <w:t>В результате изучения учебного предмета «Основы безопасности жизнедеятельности» на уровне среднего общего образования:</w:t>
      </w:r>
    </w:p>
    <w:p w:rsidR="00033DD3" w:rsidRDefault="00033DD3" w:rsidP="00033DD3">
      <w:pPr>
        <w:pStyle w:val="3"/>
        <w:spacing w:line="240" w:lineRule="auto"/>
        <w:jc w:val="both"/>
        <w:rPr>
          <w:rFonts w:ascii="Times New Roman" w:eastAsia="Times New Roman" w:hAnsi="Times New Roman" w:cs="Times New Roman"/>
          <w:b/>
          <w:sz w:val="28"/>
          <w:szCs w:val="28"/>
        </w:rPr>
      </w:pPr>
    </w:p>
    <w:p w:rsidR="00033DD3" w:rsidRPr="00652BF1" w:rsidRDefault="00033DD3" w:rsidP="00033DD3">
      <w:pPr>
        <w:pStyle w:val="3"/>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w:t>
      </w:r>
      <w:r w:rsidRPr="00652BF1">
        <w:rPr>
          <w:rFonts w:ascii="Times New Roman" w:eastAsia="Times New Roman" w:hAnsi="Times New Roman" w:cs="Times New Roman"/>
          <w:b/>
          <w:sz w:val="28"/>
          <w:szCs w:val="28"/>
        </w:rPr>
        <w:t>ник на базовом уровне научится:</w:t>
      </w:r>
    </w:p>
    <w:p w:rsidR="00033DD3" w:rsidRPr="00652BF1" w:rsidRDefault="00033DD3" w:rsidP="00033DD3">
      <w:pPr>
        <w:pStyle w:val="3"/>
        <w:spacing w:line="240" w:lineRule="auto"/>
        <w:ind w:firstLine="709"/>
        <w:jc w:val="both"/>
        <w:rPr>
          <w:rFonts w:ascii="Times New Roman" w:hAnsi="Times New Roman" w:cs="Times New Roman"/>
          <w:sz w:val="28"/>
          <w:szCs w:val="28"/>
        </w:rPr>
      </w:pPr>
    </w:p>
    <w:p w:rsidR="00033DD3" w:rsidRPr="00652BF1" w:rsidRDefault="00033DD3" w:rsidP="00033DD3">
      <w:pPr>
        <w:rPr>
          <w:sz w:val="28"/>
          <w:szCs w:val="28"/>
        </w:rPr>
      </w:pPr>
      <w:r w:rsidRPr="00652BF1">
        <w:rPr>
          <w:b/>
          <w:sz w:val="28"/>
          <w:szCs w:val="28"/>
        </w:rPr>
        <w:t>Основы комплексной безопасности</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определяющих правила и безопасность дорожного движения;</w:t>
      </w:r>
    </w:p>
    <w:p w:rsidR="00033DD3" w:rsidRPr="00652BF1" w:rsidRDefault="00033DD3" w:rsidP="00033DD3">
      <w:pPr>
        <w:pStyle w:val="a"/>
        <w:spacing w:line="240" w:lineRule="auto"/>
        <w:ind w:firstLine="709"/>
        <w:rPr>
          <w:szCs w:val="28"/>
        </w:rPr>
      </w:pPr>
      <w:r w:rsidRPr="00652BF1">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безопасности дорожного движения;</w:t>
      </w:r>
    </w:p>
    <w:p w:rsidR="00033DD3" w:rsidRPr="00652BF1" w:rsidRDefault="00033DD3" w:rsidP="00033DD3">
      <w:pPr>
        <w:pStyle w:val="a"/>
        <w:spacing w:line="240" w:lineRule="auto"/>
        <w:ind w:firstLine="709"/>
        <w:rPr>
          <w:szCs w:val="28"/>
        </w:rPr>
      </w:pPr>
      <w:r w:rsidRPr="00652BF1">
        <w:rPr>
          <w:szCs w:val="28"/>
        </w:rPr>
        <w:t>объяснять назначение предметов экипировки для обеспечения безопасности при управлении двухколесным транспортным средством;</w:t>
      </w:r>
    </w:p>
    <w:p w:rsidR="00033DD3" w:rsidRPr="00652BF1" w:rsidRDefault="00033DD3" w:rsidP="00033DD3">
      <w:pPr>
        <w:pStyle w:val="a"/>
        <w:spacing w:line="240" w:lineRule="auto"/>
        <w:ind w:firstLine="709"/>
        <w:rPr>
          <w:szCs w:val="28"/>
        </w:rPr>
      </w:pPr>
      <w:r w:rsidRPr="00652BF1">
        <w:rPr>
          <w:szCs w:val="28"/>
        </w:rPr>
        <w:t>действовать согласно указанию на дорожных знаках;</w:t>
      </w:r>
    </w:p>
    <w:p w:rsidR="00033DD3" w:rsidRPr="00652BF1" w:rsidRDefault="00033DD3" w:rsidP="00033DD3">
      <w:pPr>
        <w:pStyle w:val="a"/>
        <w:spacing w:line="240" w:lineRule="auto"/>
        <w:ind w:firstLine="709"/>
        <w:rPr>
          <w:szCs w:val="28"/>
        </w:rPr>
      </w:pPr>
      <w:r w:rsidRPr="00652BF1">
        <w:rPr>
          <w:szCs w:val="28"/>
        </w:rPr>
        <w:t>пользоваться официальными источниками для получения информации в области безопасности дорожного движения;</w:t>
      </w:r>
    </w:p>
    <w:p w:rsidR="00033DD3" w:rsidRPr="00652BF1" w:rsidRDefault="00033DD3" w:rsidP="00033DD3">
      <w:pPr>
        <w:pStyle w:val="a"/>
        <w:spacing w:line="240" w:lineRule="auto"/>
        <w:ind w:firstLine="709"/>
        <w:rPr>
          <w:szCs w:val="28"/>
        </w:rPr>
      </w:pPr>
      <w:r w:rsidRPr="00652BF1">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33DD3" w:rsidRPr="00652BF1" w:rsidRDefault="00033DD3" w:rsidP="00033DD3">
      <w:pPr>
        <w:pStyle w:val="a"/>
        <w:spacing w:line="240" w:lineRule="auto"/>
        <w:ind w:firstLine="709"/>
        <w:rPr>
          <w:szCs w:val="28"/>
        </w:rPr>
      </w:pPr>
      <w:r w:rsidRPr="00652BF1">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33DD3" w:rsidRPr="00652BF1" w:rsidRDefault="00033DD3" w:rsidP="00033DD3">
      <w:pPr>
        <w:pStyle w:val="a"/>
        <w:spacing w:line="240" w:lineRule="auto"/>
        <w:ind w:firstLine="709"/>
        <w:rPr>
          <w:szCs w:val="28"/>
        </w:rPr>
      </w:pPr>
      <w:r w:rsidRPr="00652BF1">
        <w:rPr>
          <w:szCs w:val="28"/>
        </w:rPr>
        <w:t>комментировать назначение нормативных правовых актов в области охраны окружающей среды;</w:t>
      </w:r>
    </w:p>
    <w:p w:rsidR="00033DD3" w:rsidRPr="00652BF1" w:rsidRDefault="00033DD3" w:rsidP="00033DD3">
      <w:pPr>
        <w:pStyle w:val="a"/>
        <w:spacing w:line="240" w:lineRule="auto"/>
        <w:ind w:firstLine="709"/>
        <w:rPr>
          <w:szCs w:val="28"/>
        </w:rPr>
      </w:pPr>
      <w:r w:rsidRPr="00652BF1">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охраны окружающей среды;</w:t>
      </w:r>
    </w:p>
    <w:p w:rsidR="00033DD3" w:rsidRPr="00652BF1" w:rsidRDefault="00033DD3" w:rsidP="00033DD3">
      <w:pPr>
        <w:pStyle w:val="a"/>
        <w:spacing w:line="240" w:lineRule="auto"/>
        <w:ind w:firstLine="709"/>
        <w:rPr>
          <w:szCs w:val="28"/>
        </w:rPr>
      </w:pPr>
      <w:r w:rsidRPr="00652BF1">
        <w:rPr>
          <w:szCs w:val="28"/>
        </w:rPr>
        <w:t>распознавать наиболее неблагоприятные территории в районе проживания;</w:t>
      </w:r>
    </w:p>
    <w:p w:rsidR="00033DD3" w:rsidRPr="00652BF1" w:rsidRDefault="00033DD3" w:rsidP="00033DD3">
      <w:pPr>
        <w:pStyle w:val="a"/>
        <w:spacing w:line="240" w:lineRule="auto"/>
        <w:ind w:firstLine="709"/>
        <w:rPr>
          <w:szCs w:val="28"/>
        </w:rPr>
      </w:pPr>
      <w:r w:rsidRPr="00652BF1">
        <w:rPr>
          <w:szCs w:val="28"/>
        </w:rPr>
        <w:t>описывать факторы экориска, объяснять, как снизить последствия их воздействия;</w:t>
      </w:r>
    </w:p>
    <w:p w:rsidR="00033DD3" w:rsidRPr="00652BF1" w:rsidRDefault="00033DD3" w:rsidP="00033DD3">
      <w:pPr>
        <w:pStyle w:val="a"/>
        <w:spacing w:line="240" w:lineRule="auto"/>
        <w:ind w:firstLine="709"/>
        <w:rPr>
          <w:szCs w:val="28"/>
        </w:rPr>
      </w:pPr>
      <w:r w:rsidRPr="00652BF1">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33DD3" w:rsidRPr="00652BF1" w:rsidRDefault="00033DD3" w:rsidP="00033DD3">
      <w:pPr>
        <w:pStyle w:val="a"/>
        <w:spacing w:line="240" w:lineRule="auto"/>
        <w:ind w:firstLine="709"/>
        <w:rPr>
          <w:szCs w:val="28"/>
        </w:rPr>
      </w:pPr>
      <w:r w:rsidRPr="00652BF1">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33DD3" w:rsidRPr="00652BF1" w:rsidRDefault="00033DD3" w:rsidP="00033DD3">
      <w:pPr>
        <w:pStyle w:val="a"/>
        <w:spacing w:line="240" w:lineRule="auto"/>
        <w:ind w:firstLine="709"/>
        <w:rPr>
          <w:szCs w:val="28"/>
        </w:rPr>
      </w:pPr>
      <w:r w:rsidRPr="00652BF1">
        <w:rPr>
          <w:szCs w:val="28"/>
        </w:rPr>
        <w:t>опознавать, для чего применяются и используются экологические знаки;</w:t>
      </w:r>
    </w:p>
    <w:p w:rsidR="00033DD3" w:rsidRPr="00652BF1" w:rsidRDefault="00033DD3" w:rsidP="00033DD3">
      <w:pPr>
        <w:pStyle w:val="a"/>
        <w:spacing w:line="240" w:lineRule="auto"/>
        <w:ind w:firstLine="709"/>
        <w:rPr>
          <w:szCs w:val="28"/>
        </w:rPr>
      </w:pPr>
      <w:r w:rsidRPr="00652BF1">
        <w:rPr>
          <w:szCs w:val="28"/>
        </w:rPr>
        <w:t>пользоваться официальными источниками для получения информации об экологической безопасности и охране окружающей среды;</w:t>
      </w:r>
    </w:p>
    <w:p w:rsidR="00033DD3" w:rsidRPr="00652BF1" w:rsidRDefault="00033DD3" w:rsidP="00033DD3">
      <w:pPr>
        <w:pStyle w:val="a"/>
        <w:spacing w:line="240" w:lineRule="auto"/>
        <w:ind w:firstLine="709"/>
        <w:rPr>
          <w:szCs w:val="28"/>
        </w:rPr>
      </w:pPr>
      <w:r w:rsidRPr="00652BF1">
        <w:rPr>
          <w:szCs w:val="28"/>
        </w:rPr>
        <w:lastRenderedPageBreak/>
        <w:t>прогнозировать и оценивать свои действия в области охраны окружающей среды;</w:t>
      </w:r>
    </w:p>
    <w:p w:rsidR="00033DD3" w:rsidRPr="00652BF1" w:rsidRDefault="00033DD3" w:rsidP="00033DD3">
      <w:pPr>
        <w:pStyle w:val="a"/>
        <w:spacing w:line="240" w:lineRule="auto"/>
        <w:ind w:firstLine="709"/>
        <w:rPr>
          <w:szCs w:val="28"/>
        </w:rPr>
      </w:pPr>
      <w:r w:rsidRPr="00652BF1">
        <w:rPr>
          <w:szCs w:val="28"/>
        </w:rPr>
        <w:t>составлять модель личного безопасного поведения в повседневной жизнедеятельности и при ухудшении экологической обстановки;</w:t>
      </w:r>
    </w:p>
    <w:p w:rsidR="00033DD3" w:rsidRPr="00652BF1" w:rsidRDefault="00033DD3" w:rsidP="00033DD3">
      <w:pPr>
        <w:pStyle w:val="a"/>
        <w:spacing w:line="240" w:lineRule="auto"/>
        <w:ind w:firstLine="709"/>
        <w:rPr>
          <w:szCs w:val="28"/>
        </w:rPr>
      </w:pPr>
      <w:r w:rsidRPr="00652BF1">
        <w:rPr>
          <w:szCs w:val="28"/>
        </w:rPr>
        <w:t>распознавать явные и скрытые опасности в современных молодежных хобби;</w:t>
      </w:r>
    </w:p>
    <w:p w:rsidR="00033DD3" w:rsidRPr="00652BF1" w:rsidRDefault="00033DD3" w:rsidP="00033DD3">
      <w:pPr>
        <w:pStyle w:val="a"/>
        <w:spacing w:line="240" w:lineRule="auto"/>
        <w:ind w:firstLine="709"/>
        <w:rPr>
          <w:szCs w:val="28"/>
        </w:rPr>
      </w:pPr>
      <w:r w:rsidRPr="00652BF1">
        <w:rPr>
          <w:szCs w:val="28"/>
        </w:rPr>
        <w:t>соблюдать правила безопасности в увлечениях, не противоречащих законодательству РФ;</w:t>
      </w:r>
    </w:p>
    <w:p w:rsidR="00033DD3" w:rsidRPr="00652BF1" w:rsidRDefault="00033DD3" w:rsidP="00033DD3">
      <w:pPr>
        <w:pStyle w:val="a"/>
        <w:spacing w:line="240" w:lineRule="auto"/>
        <w:ind w:firstLine="709"/>
        <w:rPr>
          <w:szCs w:val="28"/>
        </w:rPr>
      </w:pPr>
      <w:r w:rsidRPr="00652BF1">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33DD3" w:rsidRPr="00652BF1" w:rsidRDefault="00033DD3" w:rsidP="00033DD3">
      <w:pPr>
        <w:pStyle w:val="a"/>
        <w:spacing w:line="240" w:lineRule="auto"/>
        <w:ind w:firstLine="709"/>
        <w:rPr>
          <w:szCs w:val="28"/>
        </w:rPr>
      </w:pPr>
      <w:r w:rsidRPr="00652BF1">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33DD3" w:rsidRPr="00652BF1" w:rsidRDefault="00033DD3" w:rsidP="00033DD3">
      <w:pPr>
        <w:pStyle w:val="a"/>
        <w:spacing w:line="240" w:lineRule="auto"/>
        <w:ind w:firstLine="709"/>
        <w:rPr>
          <w:szCs w:val="28"/>
        </w:rPr>
      </w:pPr>
      <w:r w:rsidRPr="00652BF1">
        <w:rPr>
          <w:szCs w:val="28"/>
        </w:rPr>
        <w:t>прогнозировать и оценивать последствия своего поведения во время занятий современными молодежными хобби;</w:t>
      </w:r>
    </w:p>
    <w:p w:rsidR="00033DD3" w:rsidRPr="00652BF1" w:rsidRDefault="00033DD3" w:rsidP="00033DD3">
      <w:pPr>
        <w:pStyle w:val="a"/>
        <w:spacing w:line="240" w:lineRule="auto"/>
        <w:ind w:firstLine="709"/>
        <w:rPr>
          <w:szCs w:val="28"/>
        </w:rPr>
      </w:pPr>
      <w:r w:rsidRPr="00652BF1">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33DD3" w:rsidRPr="00652BF1" w:rsidRDefault="00033DD3" w:rsidP="00033DD3">
      <w:pPr>
        <w:pStyle w:val="a"/>
        <w:spacing w:line="240" w:lineRule="auto"/>
        <w:ind w:firstLine="709"/>
        <w:rPr>
          <w:szCs w:val="28"/>
        </w:rPr>
      </w:pPr>
      <w:r w:rsidRPr="00652BF1">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33DD3" w:rsidRPr="00652BF1" w:rsidRDefault="00033DD3" w:rsidP="00033DD3">
      <w:pPr>
        <w:pStyle w:val="a"/>
        <w:spacing w:line="240" w:lineRule="auto"/>
        <w:ind w:firstLine="709"/>
        <w:rPr>
          <w:szCs w:val="28"/>
        </w:rPr>
      </w:pPr>
      <w:r w:rsidRPr="00652BF1">
        <w:rPr>
          <w:szCs w:val="28"/>
        </w:rPr>
        <w:t xml:space="preserve">использовать нормативные правовые акты для определения ответственности за асоциальное поведение на транспорте; </w:t>
      </w:r>
    </w:p>
    <w:p w:rsidR="00033DD3" w:rsidRPr="00652BF1" w:rsidRDefault="00033DD3" w:rsidP="00033DD3">
      <w:pPr>
        <w:pStyle w:val="a"/>
        <w:spacing w:line="240" w:lineRule="auto"/>
        <w:ind w:firstLine="709"/>
        <w:rPr>
          <w:szCs w:val="28"/>
        </w:rPr>
      </w:pPr>
      <w:r w:rsidRPr="00652BF1">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033DD3" w:rsidRPr="00652BF1" w:rsidRDefault="00033DD3" w:rsidP="00033DD3">
      <w:pPr>
        <w:pStyle w:val="a"/>
        <w:spacing w:line="240" w:lineRule="auto"/>
        <w:ind w:firstLine="709"/>
        <w:rPr>
          <w:szCs w:val="28"/>
        </w:rPr>
      </w:pPr>
      <w:r w:rsidRPr="00652BF1">
        <w:rPr>
          <w:szCs w:val="28"/>
        </w:rPr>
        <w:t>прогнозировать и оценивать последствия своего поведения на транспорте;</w:t>
      </w:r>
    </w:p>
    <w:p w:rsidR="00033DD3" w:rsidRPr="00652BF1" w:rsidRDefault="00033DD3" w:rsidP="00033DD3">
      <w:pPr>
        <w:pStyle w:val="a"/>
        <w:spacing w:line="240" w:lineRule="auto"/>
        <w:ind w:firstLine="709"/>
        <w:rPr>
          <w:szCs w:val="28"/>
        </w:rPr>
      </w:pPr>
      <w:r w:rsidRPr="00652BF1">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033DD3" w:rsidRPr="00652BF1" w:rsidRDefault="00033DD3" w:rsidP="00033DD3">
      <w:pPr>
        <w:rPr>
          <w:sz w:val="28"/>
          <w:szCs w:val="28"/>
        </w:rPr>
      </w:pPr>
    </w:p>
    <w:p w:rsidR="00033DD3" w:rsidRPr="00652BF1" w:rsidRDefault="00033DD3" w:rsidP="00033DD3">
      <w:pPr>
        <w:rPr>
          <w:b/>
          <w:sz w:val="28"/>
          <w:szCs w:val="28"/>
        </w:rPr>
      </w:pPr>
      <w:r w:rsidRPr="00652BF1">
        <w:rPr>
          <w:b/>
          <w:sz w:val="28"/>
          <w:szCs w:val="28"/>
        </w:rPr>
        <w:t>Защита населения Российской Федерации от опасных и чрезвычайных ситуаций</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33DD3" w:rsidRPr="00652BF1" w:rsidRDefault="00033DD3" w:rsidP="00033DD3">
      <w:pPr>
        <w:pStyle w:val="a"/>
        <w:spacing w:line="240" w:lineRule="auto"/>
        <w:ind w:firstLine="709"/>
        <w:rPr>
          <w:szCs w:val="28"/>
        </w:rPr>
      </w:pPr>
      <w:r w:rsidRPr="00652BF1">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33DD3" w:rsidRPr="00652BF1" w:rsidRDefault="00033DD3" w:rsidP="00033DD3">
      <w:pPr>
        <w:pStyle w:val="a"/>
        <w:spacing w:line="240" w:lineRule="auto"/>
        <w:ind w:firstLine="709"/>
        <w:rPr>
          <w:szCs w:val="28"/>
        </w:rPr>
      </w:pPr>
      <w:r w:rsidRPr="00652BF1">
        <w:rPr>
          <w:szCs w:val="28"/>
        </w:rPr>
        <w:t>раскрывать составляющие государственной системы, направленной на защиту населения от опасных и чрезвычайных ситуаций;</w:t>
      </w:r>
    </w:p>
    <w:p w:rsidR="00033DD3" w:rsidRPr="00652BF1" w:rsidRDefault="00033DD3" w:rsidP="00033DD3">
      <w:pPr>
        <w:pStyle w:val="a"/>
        <w:spacing w:line="240" w:lineRule="auto"/>
        <w:ind w:firstLine="709"/>
        <w:rPr>
          <w:szCs w:val="28"/>
        </w:rPr>
      </w:pPr>
      <w:r w:rsidRPr="00652BF1">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33DD3" w:rsidRPr="00652BF1" w:rsidRDefault="00033DD3" w:rsidP="00033DD3">
      <w:pPr>
        <w:pStyle w:val="a"/>
        <w:spacing w:line="240" w:lineRule="auto"/>
        <w:ind w:firstLine="709"/>
        <w:rPr>
          <w:szCs w:val="28"/>
        </w:rPr>
      </w:pPr>
      <w:r w:rsidRPr="00652BF1">
        <w:rPr>
          <w:szCs w:val="28"/>
        </w:rPr>
        <w:t xml:space="preserve">приводить примеры потенциальных опасностей природного, техногенного и социального характера, характерных для региона проживания, и </w:t>
      </w:r>
      <w:r w:rsidRPr="00652BF1">
        <w:rPr>
          <w:szCs w:val="28"/>
        </w:rPr>
        <w:lastRenderedPageBreak/>
        <w:t>опасностей и чрезвычайных ситуаций, возникающих при ведении военных действий или вследствие этих действий;</w:t>
      </w:r>
    </w:p>
    <w:p w:rsidR="00033DD3" w:rsidRPr="00652BF1" w:rsidRDefault="00033DD3" w:rsidP="00033DD3">
      <w:pPr>
        <w:pStyle w:val="a"/>
        <w:spacing w:line="240" w:lineRule="auto"/>
        <w:ind w:firstLine="709"/>
        <w:rPr>
          <w:szCs w:val="28"/>
        </w:rPr>
      </w:pPr>
      <w:r w:rsidRPr="00652BF1">
        <w:rPr>
          <w:szCs w:val="28"/>
        </w:rPr>
        <w:t>объяснять причины их возникновения, характеристики, поражающие факторы, особенности и последствия;</w:t>
      </w:r>
    </w:p>
    <w:p w:rsidR="00033DD3" w:rsidRPr="00652BF1" w:rsidRDefault="00033DD3" w:rsidP="00033DD3">
      <w:pPr>
        <w:pStyle w:val="a"/>
        <w:spacing w:line="240" w:lineRule="auto"/>
        <w:ind w:firstLine="709"/>
        <w:rPr>
          <w:szCs w:val="28"/>
        </w:rPr>
      </w:pPr>
      <w:r w:rsidRPr="00652BF1">
        <w:rPr>
          <w:szCs w:val="28"/>
        </w:rPr>
        <w:t>использовать средства индивидуальной, коллективной защиты и приборы индивидуального дозиметрического контроля;</w:t>
      </w:r>
    </w:p>
    <w:p w:rsidR="00033DD3" w:rsidRPr="00652BF1" w:rsidRDefault="00033DD3" w:rsidP="00033DD3">
      <w:pPr>
        <w:pStyle w:val="a"/>
        <w:spacing w:line="240" w:lineRule="auto"/>
        <w:ind w:firstLine="709"/>
        <w:rPr>
          <w:szCs w:val="28"/>
        </w:rPr>
      </w:pPr>
      <w:r w:rsidRPr="00652BF1">
        <w:rPr>
          <w:szCs w:val="28"/>
        </w:rPr>
        <w:t xml:space="preserve">действовать согласно обозначению на знаках безопасности и плане эвакуации; </w:t>
      </w:r>
    </w:p>
    <w:p w:rsidR="00033DD3" w:rsidRPr="00652BF1" w:rsidRDefault="00033DD3" w:rsidP="00033DD3">
      <w:pPr>
        <w:pStyle w:val="a"/>
        <w:spacing w:line="240" w:lineRule="auto"/>
        <w:ind w:firstLine="709"/>
        <w:rPr>
          <w:szCs w:val="28"/>
        </w:rPr>
      </w:pPr>
      <w:r w:rsidRPr="00652BF1">
        <w:rPr>
          <w:szCs w:val="28"/>
        </w:rPr>
        <w:t>вызывать в случае необходимости службы экстренной помощи;</w:t>
      </w:r>
    </w:p>
    <w:p w:rsidR="00033DD3" w:rsidRPr="00652BF1" w:rsidRDefault="00033DD3" w:rsidP="00033DD3">
      <w:pPr>
        <w:pStyle w:val="a"/>
        <w:spacing w:line="240" w:lineRule="auto"/>
        <w:ind w:firstLine="709"/>
        <w:rPr>
          <w:szCs w:val="28"/>
        </w:rPr>
      </w:pPr>
      <w:r w:rsidRPr="00652BF1">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33DD3" w:rsidRPr="00652BF1" w:rsidRDefault="00033DD3" w:rsidP="00033DD3">
      <w:pPr>
        <w:pStyle w:val="a"/>
        <w:spacing w:line="240" w:lineRule="auto"/>
        <w:ind w:firstLine="709"/>
        <w:rPr>
          <w:szCs w:val="28"/>
        </w:rPr>
      </w:pPr>
      <w:r w:rsidRPr="00652BF1">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33DD3" w:rsidRPr="00652BF1" w:rsidRDefault="00033DD3" w:rsidP="00033DD3">
      <w:pPr>
        <w:pStyle w:val="a"/>
        <w:spacing w:line="240" w:lineRule="auto"/>
        <w:ind w:firstLine="709"/>
        <w:rPr>
          <w:szCs w:val="28"/>
        </w:rPr>
      </w:pPr>
      <w:r w:rsidRPr="00652BF1">
        <w:rPr>
          <w:szCs w:val="28"/>
        </w:rPr>
        <w:t>составлять модель личного безопасного поведения в условиях опасных и чрезвычайных ситуаций мирного и военного времени.</w:t>
      </w:r>
    </w:p>
    <w:p w:rsidR="00033DD3" w:rsidRPr="00652BF1" w:rsidRDefault="00033DD3" w:rsidP="00033DD3">
      <w:pPr>
        <w:rPr>
          <w:sz w:val="28"/>
          <w:szCs w:val="28"/>
        </w:rPr>
      </w:pPr>
    </w:p>
    <w:p w:rsidR="00033DD3" w:rsidRPr="00652BF1" w:rsidRDefault="00033DD3" w:rsidP="00033DD3">
      <w:pPr>
        <w:rPr>
          <w:b/>
          <w:sz w:val="28"/>
          <w:szCs w:val="28"/>
        </w:rPr>
      </w:pPr>
      <w:r w:rsidRPr="00652BF1">
        <w:rPr>
          <w:b/>
          <w:sz w:val="28"/>
          <w:szCs w:val="28"/>
        </w:rPr>
        <w:t>Основы противодействия экстремизму, терроризму и наркотизму в Российской Федерации</w:t>
      </w:r>
    </w:p>
    <w:p w:rsidR="00033DD3" w:rsidRPr="00652BF1" w:rsidRDefault="00033DD3" w:rsidP="00033DD3">
      <w:pPr>
        <w:pStyle w:val="a"/>
        <w:spacing w:line="240" w:lineRule="auto"/>
        <w:ind w:firstLine="709"/>
        <w:rPr>
          <w:szCs w:val="28"/>
        </w:rPr>
      </w:pPr>
      <w:r w:rsidRPr="00652BF1">
        <w:rPr>
          <w:szCs w:val="28"/>
        </w:rPr>
        <w:t>Характеризовать особенности экстремизма, терроризма и наркотизма в Российской Федерации;</w:t>
      </w:r>
    </w:p>
    <w:p w:rsidR="00033DD3" w:rsidRPr="00652BF1" w:rsidRDefault="00033DD3" w:rsidP="00033DD3">
      <w:pPr>
        <w:pStyle w:val="a"/>
        <w:spacing w:line="240" w:lineRule="auto"/>
        <w:ind w:firstLine="709"/>
        <w:rPr>
          <w:szCs w:val="28"/>
        </w:rPr>
      </w:pPr>
      <w:r w:rsidRPr="00652BF1">
        <w:rPr>
          <w:szCs w:val="28"/>
        </w:rPr>
        <w:t>объяснять взаимосвязь экстремизма, терроризма и наркотизма;</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противодействия экстремизму, терроризму и наркотизму в Российской Федерации;</w:t>
      </w:r>
    </w:p>
    <w:p w:rsidR="00033DD3" w:rsidRPr="00652BF1" w:rsidRDefault="00033DD3" w:rsidP="00033DD3">
      <w:pPr>
        <w:pStyle w:val="a"/>
        <w:spacing w:line="240" w:lineRule="auto"/>
        <w:ind w:firstLine="709"/>
        <w:rPr>
          <w:szCs w:val="28"/>
        </w:rPr>
      </w:pPr>
      <w:r w:rsidRPr="00652BF1">
        <w:rPr>
          <w:szCs w:val="28"/>
        </w:rPr>
        <w:t>раскрывать предназначение общегосударственной системы противодействия экстремизму, терроризму и наркотизму;</w:t>
      </w:r>
    </w:p>
    <w:p w:rsidR="00033DD3" w:rsidRPr="00652BF1" w:rsidRDefault="00033DD3" w:rsidP="00033DD3">
      <w:pPr>
        <w:pStyle w:val="a"/>
        <w:spacing w:line="240" w:lineRule="auto"/>
        <w:ind w:firstLine="709"/>
        <w:rPr>
          <w:szCs w:val="28"/>
        </w:rPr>
      </w:pPr>
      <w:r w:rsidRPr="00652BF1">
        <w:rPr>
          <w:szCs w:val="28"/>
        </w:rPr>
        <w:t>объяснять основные принципы и направления противодействия экстремистской, террористической деятельности и наркотизму;</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33DD3" w:rsidRPr="00652BF1" w:rsidRDefault="00033DD3" w:rsidP="00033DD3">
      <w:pPr>
        <w:pStyle w:val="a"/>
        <w:spacing w:line="240" w:lineRule="auto"/>
        <w:ind w:firstLine="709"/>
        <w:rPr>
          <w:szCs w:val="28"/>
        </w:rPr>
      </w:pPr>
      <w:r w:rsidRPr="00652BF1">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033DD3" w:rsidRPr="00652BF1" w:rsidRDefault="00033DD3" w:rsidP="00033DD3">
      <w:pPr>
        <w:pStyle w:val="a"/>
        <w:spacing w:line="240" w:lineRule="auto"/>
        <w:ind w:firstLine="709"/>
        <w:rPr>
          <w:szCs w:val="28"/>
        </w:rPr>
      </w:pPr>
      <w:r w:rsidRPr="00652BF1">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33DD3" w:rsidRPr="00652BF1" w:rsidRDefault="00033DD3" w:rsidP="00033DD3">
      <w:pPr>
        <w:pStyle w:val="a"/>
        <w:spacing w:line="240" w:lineRule="auto"/>
        <w:ind w:firstLine="709"/>
        <w:rPr>
          <w:szCs w:val="28"/>
        </w:rPr>
      </w:pPr>
      <w:r w:rsidRPr="00652BF1">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033DD3" w:rsidRPr="00652BF1" w:rsidRDefault="00033DD3" w:rsidP="00033DD3">
      <w:pPr>
        <w:pStyle w:val="a"/>
        <w:spacing w:line="240" w:lineRule="auto"/>
        <w:ind w:firstLine="709"/>
        <w:rPr>
          <w:szCs w:val="28"/>
        </w:rPr>
      </w:pPr>
      <w:r w:rsidRPr="00652BF1">
        <w:rPr>
          <w:szCs w:val="28"/>
        </w:rPr>
        <w:t>распознавать признаки вовлечения в экстремистскую и террористическую деятельность;</w:t>
      </w:r>
    </w:p>
    <w:p w:rsidR="00033DD3" w:rsidRPr="00652BF1" w:rsidRDefault="00033DD3" w:rsidP="00033DD3">
      <w:pPr>
        <w:pStyle w:val="a"/>
        <w:spacing w:line="240" w:lineRule="auto"/>
        <w:ind w:firstLine="709"/>
        <w:rPr>
          <w:szCs w:val="28"/>
        </w:rPr>
      </w:pPr>
      <w:r w:rsidRPr="00652BF1">
        <w:rPr>
          <w:szCs w:val="28"/>
        </w:rPr>
        <w:t>распознавать симптомы употребления наркотических средств;</w:t>
      </w:r>
    </w:p>
    <w:p w:rsidR="00033DD3" w:rsidRPr="00652BF1" w:rsidRDefault="00033DD3" w:rsidP="00033DD3">
      <w:pPr>
        <w:pStyle w:val="a"/>
        <w:spacing w:line="240" w:lineRule="auto"/>
        <w:ind w:firstLine="709"/>
        <w:rPr>
          <w:szCs w:val="28"/>
        </w:rPr>
      </w:pPr>
      <w:r w:rsidRPr="00652BF1">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33DD3" w:rsidRPr="00652BF1" w:rsidRDefault="00033DD3" w:rsidP="00033DD3">
      <w:pPr>
        <w:pStyle w:val="a"/>
        <w:spacing w:line="240" w:lineRule="auto"/>
        <w:ind w:firstLine="709"/>
        <w:rPr>
          <w:szCs w:val="28"/>
        </w:rPr>
      </w:pPr>
      <w:r w:rsidRPr="00652BF1">
        <w:rPr>
          <w:szCs w:val="28"/>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33DD3" w:rsidRPr="00652BF1" w:rsidRDefault="00033DD3" w:rsidP="00033DD3">
      <w:pPr>
        <w:pStyle w:val="a"/>
        <w:spacing w:line="240" w:lineRule="auto"/>
        <w:ind w:firstLine="709"/>
        <w:rPr>
          <w:szCs w:val="28"/>
        </w:rPr>
      </w:pPr>
      <w:r w:rsidRPr="00652BF1">
        <w:rPr>
          <w:szCs w:val="28"/>
        </w:rPr>
        <w:t>описывать действия граждан при установлении уровней террористической опасности;</w:t>
      </w:r>
    </w:p>
    <w:p w:rsidR="00033DD3" w:rsidRPr="00652BF1" w:rsidRDefault="00033DD3" w:rsidP="00033DD3">
      <w:pPr>
        <w:pStyle w:val="a"/>
        <w:spacing w:line="240" w:lineRule="auto"/>
        <w:ind w:firstLine="709"/>
        <w:rPr>
          <w:szCs w:val="28"/>
        </w:rPr>
      </w:pPr>
      <w:r w:rsidRPr="00652BF1">
        <w:rPr>
          <w:szCs w:val="28"/>
        </w:rPr>
        <w:t>описывать правила и рекомендации в случае проведения террористической акции;</w:t>
      </w:r>
    </w:p>
    <w:p w:rsidR="00033DD3" w:rsidRPr="00652BF1" w:rsidRDefault="00033DD3" w:rsidP="00033DD3">
      <w:pPr>
        <w:pStyle w:val="a"/>
        <w:spacing w:line="240" w:lineRule="auto"/>
        <w:ind w:firstLine="709"/>
        <w:rPr>
          <w:szCs w:val="28"/>
        </w:rPr>
      </w:pPr>
      <w:r w:rsidRPr="00652BF1">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33DD3" w:rsidRPr="00652BF1" w:rsidRDefault="00033DD3" w:rsidP="00033DD3">
      <w:pPr>
        <w:rPr>
          <w:sz w:val="28"/>
          <w:szCs w:val="28"/>
        </w:rPr>
      </w:pPr>
    </w:p>
    <w:p w:rsidR="00033DD3" w:rsidRPr="00652BF1" w:rsidRDefault="00033DD3" w:rsidP="00033DD3">
      <w:pPr>
        <w:rPr>
          <w:b/>
          <w:sz w:val="28"/>
          <w:szCs w:val="28"/>
        </w:rPr>
      </w:pPr>
      <w:r w:rsidRPr="00652BF1">
        <w:rPr>
          <w:b/>
          <w:sz w:val="28"/>
          <w:szCs w:val="28"/>
        </w:rPr>
        <w:t>Основы здорового образа жизни</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здорового образа жизни;</w:t>
      </w:r>
    </w:p>
    <w:p w:rsidR="00033DD3" w:rsidRPr="00652BF1" w:rsidRDefault="00033DD3" w:rsidP="00033DD3">
      <w:pPr>
        <w:pStyle w:val="a"/>
        <w:spacing w:line="240" w:lineRule="auto"/>
        <w:ind w:firstLine="709"/>
        <w:rPr>
          <w:szCs w:val="28"/>
        </w:rPr>
      </w:pPr>
      <w:r w:rsidRPr="00652BF1">
        <w:rPr>
          <w:szCs w:val="28"/>
        </w:rPr>
        <w:t>использовать основные нормативные правовые акты в области здорового образа жизни для изучения и реализации своих прав;</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здорового образа жизни;</w:t>
      </w:r>
    </w:p>
    <w:p w:rsidR="00033DD3" w:rsidRPr="00652BF1" w:rsidRDefault="00033DD3" w:rsidP="00033DD3">
      <w:pPr>
        <w:pStyle w:val="a"/>
        <w:spacing w:line="240" w:lineRule="auto"/>
        <w:ind w:firstLine="709"/>
        <w:rPr>
          <w:szCs w:val="28"/>
        </w:rPr>
      </w:pPr>
      <w:r w:rsidRPr="00652BF1">
        <w:rPr>
          <w:szCs w:val="28"/>
        </w:rPr>
        <w:t>описывать факторы здорового образа жизни;</w:t>
      </w:r>
    </w:p>
    <w:p w:rsidR="00033DD3" w:rsidRPr="00652BF1" w:rsidRDefault="00033DD3" w:rsidP="00033DD3">
      <w:pPr>
        <w:pStyle w:val="a"/>
        <w:spacing w:line="240" w:lineRule="auto"/>
        <w:ind w:firstLine="709"/>
        <w:rPr>
          <w:szCs w:val="28"/>
        </w:rPr>
      </w:pPr>
      <w:r w:rsidRPr="00652BF1">
        <w:rPr>
          <w:szCs w:val="28"/>
        </w:rPr>
        <w:t>объяснять преимущества здорового образа жизни;</w:t>
      </w:r>
    </w:p>
    <w:p w:rsidR="00033DD3" w:rsidRPr="00652BF1" w:rsidRDefault="00033DD3" w:rsidP="00033DD3">
      <w:pPr>
        <w:pStyle w:val="a"/>
        <w:spacing w:line="240" w:lineRule="auto"/>
        <w:ind w:firstLine="709"/>
        <w:rPr>
          <w:szCs w:val="28"/>
        </w:rPr>
      </w:pPr>
      <w:r w:rsidRPr="00652BF1">
        <w:rPr>
          <w:szCs w:val="28"/>
        </w:rPr>
        <w:t>объяснять значение здорового образа жизни для благополучия общества и государства;</w:t>
      </w:r>
    </w:p>
    <w:p w:rsidR="00033DD3" w:rsidRPr="00652BF1" w:rsidRDefault="00033DD3" w:rsidP="00033DD3">
      <w:pPr>
        <w:pStyle w:val="a"/>
        <w:spacing w:line="240" w:lineRule="auto"/>
        <w:ind w:firstLine="709"/>
        <w:rPr>
          <w:szCs w:val="28"/>
        </w:rPr>
      </w:pPr>
      <w:r w:rsidRPr="00652BF1">
        <w:rPr>
          <w:szCs w:val="28"/>
        </w:rPr>
        <w:t xml:space="preserve">описывать основные факторы и привычки, пагубно влияющие на здоровье человека; </w:t>
      </w:r>
    </w:p>
    <w:p w:rsidR="00033DD3" w:rsidRPr="00652BF1" w:rsidRDefault="00033DD3" w:rsidP="00033DD3">
      <w:pPr>
        <w:pStyle w:val="a"/>
        <w:spacing w:line="240" w:lineRule="auto"/>
        <w:ind w:firstLine="709"/>
        <w:rPr>
          <w:szCs w:val="28"/>
        </w:rPr>
      </w:pPr>
      <w:r w:rsidRPr="00652BF1">
        <w:rPr>
          <w:szCs w:val="28"/>
        </w:rPr>
        <w:t>раскрывать сущность репродуктивного здоровья;</w:t>
      </w:r>
    </w:p>
    <w:p w:rsidR="00033DD3" w:rsidRPr="00652BF1" w:rsidRDefault="00033DD3" w:rsidP="00033DD3">
      <w:pPr>
        <w:pStyle w:val="a"/>
        <w:spacing w:line="240" w:lineRule="auto"/>
        <w:ind w:firstLine="709"/>
        <w:rPr>
          <w:szCs w:val="28"/>
        </w:rPr>
      </w:pPr>
      <w:r w:rsidRPr="00652BF1">
        <w:rPr>
          <w:szCs w:val="28"/>
        </w:rPr>
        <w:t>распознавать факторы, положительно и отрицательно влияющие на репродуктивное здоровье;</w:t>
      </w:r>
    </w:p>
    <w:p w:rsidR="00033DD3" w:rsidRPr="00652BF1" w:rsidRDefault="00033DD3" w:rsidP="00033DD3">
      <w:pPr>
        <w:pStyle w:val="a"/>
        <w:spacing w:line="240" w:lineRule="auto"/>
        <w:ind w:firstLine="709"/>
        <w:rPr>
          <w:szCs w:val="28"/>
        </w:rPr>
      </w:pPr>
      <w:r w:rsidRPr="00652BF1">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652BF1">
        <w:rPr>
          <w:szCs w:val="28"/>
        </w:rPr>
        <w:t>.</w:t>
      </w:r>
    </w:p>
    <w:p w:rsidR="00033DD3" w:rsidRPr="00652BF1" w:rsidRDefault="00033DD3" w:rsidP="00033DD3">
      <w:pPr>
        <w:rPr>
          <w:b/>
          <w:sz w:val="28"/>
          <w:szCs w:val="28"/>
        </w:rPr>
      </w:pPr>
    </w:p>
    <w:p w:rsidR="00033DD3" w:rsidRPr="00652BF1" w:rsidRDefault="00033DD3" w:rsidP="00033DD3">
      <w:pPr>
        <w:rPr>
          <w:b/>
          <w:sz w:val="28"/>
          <w:szCs w:val="28"/>
        </w:rPr>
      </w:pPr>
      <w:r w:rsidRPr="00652BF1">
        <w:rPr>
          <w:b/>
          <w:sz w:val="28"/>
          <w:szCs w:val="28"/>
        </w:rPr>
        <w:t>Основы медицинских знаний и оказание первой помощи</w:t>
      </w:r>
    </w:p>
    <w:p w:rsidR="00033DD3" w:rsidRPr="00652BF1" w:rsidRDefault="00033DD3" w:rsidP="00033DD3">
      <w:pPr>
        <w:pStyle w:val="a"/>
        <w:spacing w:line="240" w:lineRule="auto"/>
        <w:ind w:firstLine="709"/>
        <w:rPr>
          <w:szCs w:val="28"/>
        </w:rPr>
      </w:pPr>
      <w:r w:rsidRPr="00652BF1">
        <w:rPr>
          <w:szCs w:val="28"/>
          <w:highlight w:val="white"/>
        </w:rPr>
        <w:t>Комментировать</w:t>
      </w:r>
      <w:r w:rsidRPr="00652BF1">
        <w:rPr>
          <w:szCs w:val="28"/>
        </w:rPr>
        <w:t xml:space="preserve"> назначение основных нормативных правовых актов в области оказания первой помощи;</w:t>
      </w:r>
    </w:p>
    <w:p w:rsidR="00033DD3" w:rsidRPr="00652BF1" w:rsidRDefault="00033DD3" w:rsidP="00033DD3">
      <w:pPr>
        <w:pStyle w:val="a"/>
        <w:spacing w:line="240" w:lineRule="auto"/>
        <w:ind w:firstLine="709"/>
        <w:rPr>
          <w:szCs w:val="28"/>
        </w:rPr>
      </w:pPr>
      <w:r w:rsidRPr="00652BF1">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оказания первой помощи;</w:t>
      </w:r>
    </w:p>
    <w:p w:rsidR="00033DD3" w:rsidRPr="00652BF1" w:rsidRDefault="00033DD3" w:rsidP="00033DD3">
      <w:pPr>
        <w:pStyle w:val="a"/>
        <w:spacing w:line="240" w:lineRule="auto"/>
        <w:ind w:firstLine="709"/>
        <w:rPr>
          <w:szCs w:val="28"/>
        </w:rPr>
      </w:pPr>
      <w:r w:rsidRPr="00652BF1">
        <w:rPr>
          <w:szCs w:val="28"/>
        </w:rPr>
        <w:t xml:space="preserve">отличать первую помощь от медицинской помощи; </w:t>
      </w:r>
    </w:p>
    <w:p w:rsidR="00033DD3" w:rsidRPr="00652BF1" w:rsidRDefault="00033DD3" w:rsidP="00033DD3">
      <w:pPr>
        <w:pStyle w:val="a"/>
        <w:spacing w:line="240" w:lineRule="auto"/>
        <w:ind w:firstLine="709"/>
        <w:rPr>
          <w:szCs w:val="28"/>
        </w:rPr>
      </w:pPr>
      <w:r w:rsidRPr="00652BF1">
        <w:rPr>
          <w:szCs w:val="28"/>
        </w:rPr>
        <w:t>распознавать состояния, при которых оказывается первая помощь, и определять мероприятия по ее оказанию;</w:t>
      </w:r>
    </w:p>
    <w:p w:rsidR="00033DD3" w:rsidRPr="00652BF1" w:rsidRDefault="00033DD3" w:rsidP="00033DD3">
      <w:pPr>
        <w:pStyle w:val="a"/>
        <w:spacing w:line="240" w:lineRule="auto"/>
        <w:ind w:firstLine="709"/>
        <w:rPr>
          <w:szCs w:val="28"/>
        </w:rPr>
      </w:pPr>
      <w:r w:rsidRPr="00652BF1">
        <w:rPr>
          <w:szCs w:val="28"/>
        </w:rPr>
        <w:t>оказывать первую помощь при неотложных состояниях;</w:t>
      </w:r>
    </w:p>
    <w:p w:rsidR="00033DD3" w:rsidRPr="00652BF1" w:rsidRDefault="00033DD3" w:rsidP="00033DD3">
      <w:pPr>
        <w:pStyle w:val="a"/>
        <w:spacing w:line="240" w:lineRule="auto"/>
        <w:ind w:firstLine="709"/>
        <w:rPr>
          <w:szCs w:val="28"/>
        </w:rPr>
      </w:pPr>
      <w:r w:rsidRPr="00652BF1">
        <w:rPr>
          <w:szCs w:val="28"/>
        </w:rPr>
        <w:t>вызывать в случае необходимости службы экстренной помощи;</w:t>
      </w:r>
    </w:p>
    <w:p w:rsidR="00033DD3" w:rsidRPr="00652BF1" w:rsidRDefault="00033DD3" w:rsidP="00033DD3">
      <w:pPr>
        <w:pStyle w:val="a"/>
        <w:spacing w:line="240" w:lineRule="auto"/>
        <w:ind w:firstLine="709"/>
        <w:rPr>
          <w:szCs w:val="28"/>
        </w:rPr>
      </w:pPr>
      <w:r w:rsidRPr="00652BF1">
        <w:rPr>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033DD3" w:rsidRPr="00652BF1" w:rsidRDefault="00033DD3" w:rsidP="00033DD3">
      <w:pPr>
        <w:pStyle w:val="a"/>
        <w:spacing w:line="240" w:lineRule="auto"/>
        <w:ind w:firstLine="709"/>
        <w:rPr>
          <w:szCs w:val="28"/>
        </w:rPr>
      </w:pPr>
      <w:r w:rsidRPr="00652BF1">
        <w:rPr>
          <w:szCs w:val="28"/>
        </w:rPr>
        <w:t>действовать согласно указанию на знаках безопасности медицинского и санитарного назначения;</w:t>
      </w:r>
    </w:p>
    <w:p w:rsidR="00033DD3" w:rsidRPr="00652BF1" w:rsidRDefault="00033DD3" w:rsidP="00033DD3">
      <w:pPr>
        <w:pStyle w:val="a"/>
        <w:spacing w:line="240" w:lineRule="auto"/>
        <w:ind w:firstLine="709"/>
        <w:rPr>
          <w:szCs w:val="28"/>
        </w:rPr>
      </w:pPr>
      <w:r w:rsidRPr="00652BF1">
        <w:rPr>
          <w:szCs w:val="28"/>
        </w:rPr>
        <w:lastRenderedPageBreak/>
        <w:t>составлять модель личного безопасного поведения при оказании первой помощи пострадавшему;</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в сфере санитарно-эпидемиологическом благополучия населения;</w:t>
      </w:r>
    </w:p>
    <w:p w:rsidR="00033DD3" w:rsidRPr="00652BF1" w:rsidRDefault="00033DD3" w:rsidP="00033DD3">
      <w:pPr>
        <w:pStyle w:val="a"/>
        <w:spacing w:line="240" w:lineRule="auto"/>
        <w:ind w:firstLine="709"/>
        <w:rPr>
          <w:szCs w:val="28"/>
        </w:rPr>
      </w:pPr>
      <w:r w:rsidRPr="00652BF1">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33DD3" w:rsidRPr="00652BF1" w:rsidRDefault="00033DD3" w:rsidP="00033DD3">
      <w:pPr>
        <w:pStyle w:val="a"/>
        <w:spacing w:line="240" w:lineRule="auto"/>
        <w:ind w:firstLine="709"/>
        <w:rPr>
          <w:szCs w:val="28"/>
        </w:rPr>
      </w:pPr>
      <w:r w:rsidRPr="00652BF1">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33DD3" w:rsidRPr="00652BF1" w:rsidRDefault="00033DD3" w:rsidP="00033DD3">
      <w:pPr>
        <w:pStyle w:val="a"/>
        <w:spacing w:line="240" w:lineRule="auto"/>
        <w:ind w:firstLine="709"/>
        <w:rPr>
          <w:szCs w:val="28"/>
        </w:rPr>
      </w:pPr>
      <w:r w:rsidRPr="00652BF1">
        <w:rPr>
          <w:szCs w:val="28"/>
        </w:rPr>
        <w:t>классифицировать основные инфекционные болезни;</w:t>
      </w:r>
    </w:p>
    <w:p w:rsidR="00033DD3" w:rsidRPr="00652BF1" w:rsidRDefault="00033DD3" w:rsidP="00033DD3">
      <w:pPr>
        <w:pStyle w:val="a"/>
        <w:spacing w:line="240" w:lineRule="auto"/>
        <w:ind w:firstLine="709"/>
        <w:rPr>
          <w:szCs w:val="28"/>
        </w:rPr>
      </w:pPr>
      <w:r w:rsidRPr="00652BF1">
        <w:rPr>
          <w:szCs w:val="28"/>
        </w:rPr>
        <w:t>определять меры, направленные на предупреждение возникновения и распространения инфекционных заболеваний;</w:t>
      </w:r>
    </w:p>
    <w:p w:rsidR="00033DD3" w:rsidRPr="00652BF1" w:rsidRDefault="00033DD3" w:rsidP="00033DD3">
      <w:pPr>
        <w:pStyle w:val="a"/>
        <w:spacing w:line="240" w:lineRule="auto"/>
        <w:ind w:firstLine="709"/>
        <w:rPr>
          <w:szCs w:val="28"/>
        </w:rPr>
      </w:pPr>
      <w:r w:rsidRPr="00652BF1">
        <w:rPr>
          <w:szCs w:val="28"/>
        </w:rPr>
        <w:t>действовать в порядке и по правилам поведения в случае возникновения эпидемиологического или бактериологического очага.</w:t>
      </w:r>
    </w:p>
    <w:p w:rsidR="00033DD3" w:rsidRPr="00652BF1" w:rsidRDefault="00033DD3" w:rsidP="00033DD3">
      <w:pPr>
        <w:rPr>
          <w:sz w:val="28"/>
          <w:szCs w:val="28"/>
        </w:rPr>
      </w:pPr>
    </w:p>
    <w:p w:rsidR="00033DD3" w:rsidRPr="00652BF1" w:rsidRDefault="00033DD3" w:rsidP="00033DD3">
      <w:pPr>
        <w:rPr>
          <w:b/>
          <w:sz w:val="28"/>
          <w:szCs w:val="28"/>
        </w:rPr>
      </w:pPr>
      <w:r w:rsidRPr="00652BF1">
        <w:rPr>
          <w:b/>
          <w:sz w:val="28"/>
          <w:szCs w:val="28"/>
        </w:rPr>
        <w:t>Основы обороны государства</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обороны государства;</w:t>
      </w:r>
    </w:p>
    <w:p w:rsidR="00033DD3" w:rsidRPr="00652BF1" w:rsidRDefault="00033DD3" w:rsidP="00033DD3">
      <w:pPr>
        <w:pStyle w:val="a"/>
        <w:spacing w:line="240" w:lineRule="auto"/>
        <w:ind w:firstLine="709"/>
        <w:rPr>
          <w:szCs w:val="28"/>
        </w:rPr>
      </w:pPr>
      <w:r w:rsidRPr="00652BF1">
        <w:rPr>
          <w:szCs w:val="28"/>
        </w:rPr>
        <w:t>характеризовать состояние и тенденции развития современного мира и России;</w:t>
      </w:r>
    </w:p>
    <w:p w:rsidR="00033DD3" w:rsidRPr="00652BF1" w:rsidRDefault="00033DD3" w:rsidP="00033DD3">
      <w:pPr>
        <w:pStyle w:val="a"/>
        <w:spacing w:line="240" w:lineRule="auto"/>
        <w:ind w:firstLine="709"/>
        <w:rPr>
          <w:szCs w:val="28"/>
        </w:rPr>
      </w:pPr>
      <w:r w:rsidRPr="00652BF1">
        <w:rPr>
          <w:szCs w:val="28"/>
        </w:rPr>
        <w:t>описывать национальные интересы РФ и стратегические национальные приоритеты;</w:t>
      </w:r>
    </w:p>
    <w:p w:rsidR="00033DD3" w:rsidRPr="00652BF1" w:rsidRDefault="00033DD3" w:rsidP="00033DD3">
      <w:pPr>
        <w:pStyle w:val="a"/>
        <w:spacing w:line="240" w:lineRule="auto"/>
        <w:ind w:firstLine="709"/>
        <w:rPr>
          <w:szCs w:val="28"/>
        </w:rPr>
      </w:pPr>
      <w:r w:rsidRPr="00652BF1">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33DD3" w:rsidRPr="00652BF1" w:rsidRDefault="00033DD3" w:rsidP="00033DD3">
      <w:pPr>
        <w:pStyle w:val="a"/>
        <w:spacing w:line="240" w:lineRule="auto"/>
        <w:ind w:firstLine="709"/>
        <w:rPr>
          <w:szCs w:val="28"/>
        </w:rPr>
      </w:pPr>
      <w:r w:rsidRPr="00652BF1">
        <w:rPr>
          <w:szCs w:val="28"/>
        </w:rPr>
        <w:t xml:space="preserve">приводить примеры основных внешних и внутренних опасностей; </w:t>
      </w:r>
    </w:p>
    <w:p w:rsidR="00033DD3" w:rsidRPr="00652BF1" w:rsidRDefault="00033DD3" w:rsidP="00033DD3">
      <w:pPr>
        <w:pStyle w:val="a"/>
        <w:spacing w:line="240" w:lineRule="auto"/>
        <w:ind w:firstLine="709"/>
        <w:rPr>
          <w:szCs w:val="28"/>
        </w:rPr>
      </w:pPr>
      <w:r w:rsidRPr="00652BF1">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33DD3" w:rsidRPr="00652BF1" w:rsidRDefault="00033DD3" w:rsidP="00033DD3">
      <w:pPr>
        <w:pStyle w:val="a"/>
        <w:spacing w:line="240" w:lineRule="auto"/>
        <w:ind w:firstLine="709"/>
        <w:rPr>
          <w:szCs w:val="28"/>
        </w:rPr>
      </w:pPr>
      <w:r w:rsidRPr="00652BF1">
        <w:rPr>
          <w:szCs w:val="28"/>
        </w:rPr>
        <w:t>разъяснять основные направления обеспечения национальной безопасности и обороны РФ;</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обороны государства;</w:t>
      </w:r>
    </w:p>
    <w:p w:rsidR="00033DD3" w:rsidRPr="00652BF1" w:rsidRDefault="00033DD3" w:rsidP="00033DD3">
      <w:pPr>
        <w:pStyle w:val="a"/>
        <w:spacing w:line="240" w:lineRule="auto"/>
        <w:ind w:firstLine="709"/>
        <w:rPr>
          <w:szCs w:val="28"/>
        </w:rPr>
      </w:pPr>
      <w:r w:rsidRPr="00652BF1">
        <w:rPr>
          <w:szCs w:val="28"/>
        </w:rPr>
        <w:t>раскрывать основы и организацию обороны РФ;</w:t>
      </w:r>
    </w:p>
    <w:p w:rsidR="00033DD3" w:rsidRPr="00652BF1" w:rsidRDefault="00033DD3" w:rsidP="00033DD3">
      <w:pPr>
        <w:pStyle w:val="a"/>
        <w:spacing w:line="240" w:lineRule="auto"/>
        <w:ind w:firstLine="709"/>
        <w:rPr>
          <w:szCs w:val="28"/>
        </w:rPr>
      </w:pPr>
      <w:r w:rsidRPr="00652BF1">
        <w:rPr>
          <w:szCs w:val="28"/>
        </w:rPr>
        <w:t>раскрывать предназначение и использование ВС РФ в области обороны;</w:t>
      </w:r>
    </w:p>
    <w:p w:rsidR="00033DD3" w:rsidRPr="00652BF1" w:rsidRDefault="00033DD3" w:rsidP="00033DD3">
      <w:pPr>
        <w:pStyle w:val="a"/>
        <w:spacing w:line="240" w:lineRule="auto"/>
        <w:ind w:firstLine="709"/>
        <w:rPr>
          <w:szCs w:val="28"/>
        </w:rPr>
      </w:pPr>
      <w:r w:rsidRPr="00652BF1">
        <w:rPr>
          <w:szCs w:val="28"/>
        </w:rPr>
        <w:t>объяснять направление военной политики РФ в современных условиях;</w:t>
      </w:r>
    </w:p>
    <w:p w:rsidR="00033DD3" w:rsidRPr="00652BF1" w:rsidRDefault="00033DD3" w:rsidP="00033DD3">
      <w:pPr>
        <w:pStyle w:val="a"/>
        <w:spacing w:line="240" w:lineRule="auto"/>
        <w:ind w:firstLine="709"/>
        <w:rPr>
          <w:szCs w:val="28"/>
        </w:rPr>
      </w:pPr>
      <w:r w:rsidRPr="00652BF1">
        <w:rPr>
          <w:szCs w:val="28"/>
        </w:rPr>
        <w:t>описывать предназначение и задачи Вооруженных Сил РФ, других войск, воинских формирований и органов в мирное и военное время;</w:t>
      </w:r>
    </w:p>
    <w:p w:rsidR="00033DD3" w:rsidRPr="00652BF1" w:rsidRDefault="00033DD3" w:rsidP="00033DD3">
      <w:pPr>
        <w:pStyle w:val="a"/>
        <w:spacing w:line="240" w:lineRule="auto"/>
        <w:ind w:firstLine="709"/>
        <w:rPr>
          <w:szCs w:val="28"/>
        </w:rPr>
      </w:pPr>
      <w:r w:rsidRPr="00652BF1">
        <w:rPr>
          <w:szCs w:val="28"/>
        </w:rPr>
        <w:t>характеризовать историю создания ВС РФ;</w:t>
      </w:r>
    </w:p>
    <w:p w:rsidR="00033DD3" w:rsidRPr="00652BF1" w:rsidRDefault="00033DD3" w:rsidP="00033DD3">
      <w:pPr>
        <w:pStyle w:val="a"/>
        <w:spacing w:line="240" w:lineRule="auto"/>
        <w:ind w:firstLine="709"/>
        <w:rPr>
          <w:szCs w:val="28"/>
        </w:rPr>
      </w:pPr>
      <w:r w:rsidRPr="00652BF1">
        <w:rPr>
          <w:szCs w:val="28"/>
        </w:rPr>
        <w:t>описывать структуру ВС РФ;</w:t>
      </w:r>
    </w:p>
    <w:p w:rsidR="00033DD3" w:rsidRPr="00652BF1" w:rsidRDefault="00033DD3" w:rsidP="00033DD3">
      <w:pPr>
        <w:pStyle w:val="a"/>
        <w:spacing w:line="240" w:lineRule="auto"/>
        <w:ind w:firstLine="709"/>
        <w:rPr>
          <w:szCs w:val="28"/>
        </w:rPr>
      </w:pPr>
      <w:r w:rsidRPr="00652BF1">
        <w:rPr>
          <w:szCs w:val="28"/>
        </w:rPr>
        <w:t>характеризовать виды и рода войск ВС РФ, их предназначение и задачи;</w:t>
      </w:r>
    </w:p>
    <w:p w:rsidR="00033DD3" w:rsidRPr="00652BF1" w:rsidRDefault="00033DD3" w:rsidP="00033DD3">
      <w:pPr>
        <w:pStyle w:val="a"/>
        <w:spacing w:line="240" w:lineRule="auto"/>
        <w:ind w:firstLine="709"/>
        <w:rPr>
          <w:szCs w:val="28"/>
        </w:rPr>
      </w:pPr>
      <w:r w:rsidRPr="00652BF1">
        <w:rPr>
          <w:szCs w:val="28"/>
        </w:rPr>
        <w:t>распознавать символы ВС РФ;</w:t>
      </w:r>
    </w:p>
    <w:p w:rsidR="00033DD3" w:rsidRPr="00652BF1" w:rsidRDefault="00033DD3" w:rsidP="00033DD3">
      <w:pPr>
        <w:pStyle w:val="a"/>
        <w:spacing w:line="240" w:lineRule="auto"/>
        <w:ind w:firstLine="709"/>
        <w:rPr>
          <w:szCs w:val="28"/>
        </w:rPr>
      </w:pPr>
      <w:r w:rsidRPr="00652BF1">
        <w:rPr>
          <w:szCs w:val="28"/>
        </w:rPr>
        <w:t>приводить примеры воинских традиций и ритуалов ВС РФ.</w:t>
      </w:r>
    </w:p>
    <w:p w:rsidR="00033DD3" w:rsidRPr="00652BF1" w:rsidRDefault="00033DD3" w:rsidP="00033DD3">
      <w:pPr>
        <w:rPr>
          <w:b/>
          <w:sz w:val="28"/>
          <w:szCs w:val="28"/>
        </w:rPr>
      </w:pPr>
    </w:p>
    <w:p w:rsidR="00033DD3" w:rsidRPr="00652BF1" w:rsidRDefault="00033DD3" w:rsidP="00033DD3">
      <w:pPr>
        <w:rPr>
          <w:b/>
          <w:sz w:val="28"/>
          <w:szCs w:val="28"/>
        </w:rPr>
      </w:pPr>
      <w:r w:rsidRPr="00652BF1">
        <w:rPr>
          <w:b/>
          <w:sz w:val="28"/>
          <w:szCs w:val="28"/>
        </w:rPr>
        <w:t>Правовые основы военной службы</w:t>
      </w:r>
    </w:p>
    <w:p w:rsidR="00033DD3" w:rsidRPr="00652BF1" w:rsidRDefault="00033DD3" w:rsidP="00033DD3">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воинской обязанности граждан и военной службы;</w:t>
      </w:r>
    </w:p>
    <w:p w:rsidR="00033DD3" w:rsidRPr="00652BF1" w:rsidRDefault="00033DD3" w:rsidP="00033DD3">
      <w:pPr>
        <w:pStyle w:val="a"/>
        <w:spacing w:line="240" w:lineRule="auto"/>
        <w:ind w:firstLine="709"/>
        <w:rPr>
          <w:szCs w:val="28"/>
        </w:rPr>
      </w:pPr>
      <w:r w:rsidRPr="00652BF1">
        <w:rPr>
          <w:szCs w:val="28"/>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в области воинской обязанности граждан и военной службы;</w:t>
      </w:r>
    </w:p>
    <w:p w:rsidR="00033DD3" w:rsidRPr="00652BF1" w:rsidRDefault="00033DD3" w:rsidP="00033DD3">
      <w:pPr>
        <w:pStyle w:val="a"/>
        <w:spacing w:line="240" w:lineRule="auto"/>
        <w:ind w:firstLine="709"/>
        <w:rPr>
          <w:szCs w:val="28"/>
        </w:rPr>
      </w:pPr>
      <w:r w:rsidRPr="00652BF1">
        <w:rPr>
          <w:szCs w:val="28"/>
        </w:rPr>
        <w:t>раскрывать сущность военной службы и составляющие воинской обязанности гражданина РФ;</w:t>
      </w:r>
    </w:p>
    <w:p w:rsidR="00033DD3" w:rsidRPr="00652BF1" w:rsidRDefault="00033DD3" w:rsidP="00033DD3">
      <w:pPr>
        <w:pStyle w:val="a"/>
        <w:spacing w:line="240" w:lineRule="auto"/>
        <w:ind w:firstLine="709"/>
        <w:rPr>
          <w:szCs w:val="28"/>
        </w:rPr>
      </w:pPr>
      <w:r w:rsidRPr="00652BF1">
        <w:rPr>
          <w:szCs w:val="28"/>
        </w:rPr>
        <w:t>характеризовать обязательную и добровольную подготовку к военной службе;</w:t>
      </w:r>
    </w:p>
    <w:p w:rsidR="00033DD3" w:rsidRPr="00652BF1" w:rsidRDefault="00033DD3" w:rsidP="00033DD3">
      <w:pPr>
        <w:pStyle w:val="a"/>
        <w:spacing w:line="240" w:lineRule="auto"/>
        <w:ind w:firstLine="709"/>
        <w:rPr>
          <w:szCs w:val="28"/>
        </w:rPr>
      </w:pPr>
      <w:r w:rsidRPr="00652BF1">
        <w:rPr>
          <w:szCs w:val="28"/>
        </w:rPr>
        <w:t>раскрывать организацию воинского учета;</w:t>
      </w:r>
    </w:p>
    <w:p w:rsidR="00033DD3" w:rsidRPr="00652BF1" w:rsidRDefault="00033DD3" w:rsidP="00033DD3">
      <w:pPr>
        <w:pStyle w:val="a"/>
        <w:spacing w:line="240" w:lineRule="auto"/>
        <w:ind w:firstLine="709"/>
        <w:rPr>
          <w:szCs w:val="28"/>
        </w:rPr>
      </w:pPr>
      <w:r w:rsidRPr="00652BF1">
        <w:rPr>
          <w:szCs w:val="28"/>
        </w:rPr>
        <w:t>комментировать назначение Общевоинских уставов ВС РФ;</w:t>
      </w:r>
    </w:p>
    <w:p w:rsidR="00033DD3" w:rsidRPr="00652BF1" w:rsidRDefault="00033DD3" w:rsidP="00033DD3">
      <w:pPr>
        <w:pStyle w:val="a"/>
        <w:spacing w:line="240" w:lineRule="auto"/>
        <w:ind w:firstLine="709"/>
        <w:rPr>
          <w:szCs w:val="28"/>
        </w:rPr>
      </w:pPr>
      <w:r w:rsidRPr="00652BF1">
        <w:rPr>
          <w:szCs w:val="28"/>
        </w:rPr>
        <w:t>использовать Общевоинские уставы ВС РФ при подготовке к прохождению военной службы по призыву, контракту;</w:t>
      </w:r>
    </w:p>
    <w:p w:rsidR="00033DD3" w:rsidRPr="00652BF1" w:rsidRDefault="00033DD3" w:rsidP="00033DD3">
      <w:pPr>
        <w:pStyle w:val="a"/>
        <w:spacing w:line="240" w:lineRule="auto"/>
        <w:ind w:firstLine="709"/>
        <w:rPr>
          <w:szCs w:val="28"/>
        </w:rPr>
      </w:pPr>
      <w:r w:rsidRPr="00652BF1">
        <w:rPr>
          <w:szCs w:val="28"/>
        </w:rPr>
        <w:t>описывать порядок и сроки прохождения службы по призыву, контракту и альтернативной гражданской службы;</w:t>
      </w:r>
    </w:p>
    <w:p w:rsidR="00033DD3" w:rsidRPr="00652BF1" w:rsidRDefault="00033DD3" w:rsidP="00033DD3">
      <w:pPr>
        <w:pStyle w:val="a"/>
        <w:spacing w:line="240" w:lineRule="auto"/>
        <w:ind w:firstLine="709"/>
        <w:rPr>
          <w:szCs w:val="28"/>
        </w:rPr>
      </w:pPr>
      <w:r w:rsidRPr="00652BF1">
        <w:rPr>
          <w:szCs w:val="28"/>
        </w:rPr>
        <w:t>объяснять порядок назначения на воинскую должность, присвоения и лишения воинского звания;</w:t>
      </w:r>
    </w:p>
    <w:p w:rsidR="00033DD3" w:rsidRPr="00652BF1" w:rsidRDefault="00033DD3" w:rsidP="00033DD3">
      <w:pPr>
        <w:pStyle w:val="a"/>
        <w:spacing w:line="240" w:lineRule="auto"/>
        <w:ind w:firstLine="709"/>
        <w:rPr>
          <w:spacing w:val="-8"/>
          <w:szCs w:val="28"/>
        </w:rPr>
      </w:pPr>
      <w:r w:rsidRPr="00652BF1">
        <w:rPr>
          <w:spacing w:val="-8"/>
          <w:szCs w:val="28"/>
        </w:rPr>
        <w:t>различать военную форму одежды и знаки различия военнослужащих ВС РФ;</w:t>
      </w:r>
    </w:p>
    <w:p w:rsidR="00033DD3" w:rsidRPr="00652BF1" w:rsidRDefault="00033DD3" w:rsidP="00033DD3">
      <w:pPr>
        <w:pStyle w:val="a"/>
        <w:spacing w:line="240" w:lineRule="auto"/>
        <w:ind w:firstLine="709"/>
        <w:rPr>
          <w:szCs w:val="28"/>
        </w:rPr>
      </w:pPr>
      <w:r w:rsidRPr="00652BF1">
        <w:rPr>
          <w:szCs w:val="28"/>
        </w:rPr>
        <w:t>описывать основание увольнения с военной службы;</w:t>
      </w:r>
    </w:p>
    <w:p w:rsidR="00033DD3" w:rsidRPr="00652BF1" w:rsidRDefault="00033DD3" w:rsidP="00033DD3">
      <w:pPr>
        <w:pStyle w:val="a"/>
        <w:spacing w:line="240" w:lineRule="auto"/>
        <w:ind w:firstLine="709"/>
        <w:rPr>
          <w:szCs w:val="28"/>
        </w:rPr>
      </w:pPr>
      <w:r w:rsidRPr="00652BF1">
        <w:rPr>
          <w:szCs w:val="28"/>
        </w:rPr>
        <w:t>раскрывать предназначение запаса;</w:t>
      </w:r>
    </w:p>
    <w:p w:rsidR="00033DD3" w:rsidRPr="00652BF1" w:rsidRDefault="00033DD3" w:rsidP="00033DD3">
      <w:pPr>
        <w:pStyle w:val="a"/>
        <w:spacing w:line="240" w:lineRule="auto"/>
        <w:ind w:firstLine="709"/>
        <w:rPr>
          <w:szCs w:val="28"/>
        </w:rPr>
      </w:pPr>
      <w:r w:rsidRPr="00652BF1">
        <w:rPr>
          <w:szCs w:val="28"/>
        </w:rPr>
        <w:t xml:space="preserve">объяснять порядок зачисления и пребывания в запасе; </w:t>
      </w:r>
    </w:p>
    <w:p w:rsidR="00033DD3" w:rsidRPr="00652BF1" w:rsidRDefault="00033DD3" w:rsidP="00033DD3">
      <w:pPr>
        <w:pStyle w:val="a"/>
        <w:spacing w:line="240" w:lineRule="auto"/>
        <w:ind w:firstLine="709"/>
        <w:rPr>
          <w:szCs w:val="28"/>
        </w:rPr>
      </w:pPr>
      <w:r w:rsidRPr="00652BF1">
        <w:rPr>
          <w:szCs w:val="28"/>
        </w:rPr>
        <w:t>раскрывать предназначение мобилизационного резерва;</w:t>
      </w:r>
    </w:p>
    <w:p w:rsidR="00033DD3" w:rsidRPr="00652BF1" w:rsidRDefault="00033DD3" w:rsidP="00033DD3">
      <w:pPr>
        <w:pStyle w:val="a"/>
        <w:spacing w:line="240" w:lineRule="auto"/>
        <w:ind w:firstLine="709"/>
        <w:rPr>
          <w:szCs w:val="28"/>
        </w:rPr>
      </w:pPr>
      <w:r w:rsidRPr="00652BF1">
        <w:rPr>
          <w:szCs w:val="28"/>
        </w:rPr>
        <w:t>объяснять порядок заключения контракта и сроки пребывания в резерве.</w:t>
      </w:r>
    </w:p>
    <w:p w:rsidR="00033DD3" w:rsidRPr="00652BF1" w:rsidRDefault="00033DD3" w:rsidP="00033DD3">
      <w:pPr>
        <w:rPr>
          <w:sz w:val="28"/>
          <w:szCs w:val="28"/>
        </w:rPr>
      </w:pPr>
    </w:p>
    <w:p w:rsidR="00033DD3" w:rsidRDefault="00033DD3" w:rsidP="00033DD3">
      <w:pPr>
        <w:rPr>
          <w:b/>
          <w:sz w:val="28"/>
          <w:szCs w:val="28"/>
        </w:rPr>
      </w:pPr>
    </w:p>
    <w:p w:rsidR="00033DD3" w:rsidRPr="00652BF1" w:rsidRDefault="00033DD3" w:rsidP="00033DD3">
      <w:pPr>
        <w:rPr>
          <w:b/>
          <w:sz w:val="28"/>
          <w:szCs w:val="28"/>
        </w:rPr>
      </w:pPr>
      <w:r w:rsidRPr="00652BF1">
        <w:rPr>
          <w:b/>
          <w:sz w:val="28"/>
          <w:szCs w:val="28"/>
        </w:rPr>
        <w:t>Элементы начальной военной подготовки</w:t>
      </w:r>
    </w:p>
    <w:p w:rsidR="00033DD3" w:rsidRPr="00652BF1" w:rsidRDefault="00033DD3" w:rsidP="00033DD3">
      <w:pPr>
        <w:pStyle w:val="a"/>
        <w:spacing w:line="240" w:lineRule="auto"/>
        <w:ind w:firstLine="709"/>
        <w:rPr>
          <w:szCs w:val="28"/>
        </w:rPr>
      </w:pPr>
      <w:r w:rsidRPr="00652BF1">
        <w:rPr>
          <w:szCs w:val="28"/>
        </w:rPr>
        <w:t>Комментировать назначение Строевого устава ВС РФ;</w:t>
      </w:r>
    </w:p>
    <w:p w:rsidR="00033DD3" w:rsidRPr="00652BF1" w:rsidRDefault="00033DD3" w:rsidP="00033DD3">
      <w:pPr>
        <w:pStyle w:val="a"/>
        <w:spacing w:line="240" w:lineRule="auto"/>
        <w:ind w:firstLine="709"/>
        <w:rPr>
          <w:szCs w:val="28"/>
        </w:rPr>
      </w:pPr>
      <w:r w:rsidRPr="00652BF1">
        <w:rPr>
          <w:szCs w:val="28"/>
        </w:rPr>
        <w:t>использовать Строевой устав ВС РФ при обучении элементам строевой подготовки;</w:t>
      </w:r>
    </w:p>
    <w:p w:rsidR="00033DD3" w:rsidRPr="00652BF1" w:rsidRDefault="00033DD3" w:rsidP="00033DD3">
      <w:pPr>
        <w:pStyle w:val="a"/>
        <w:spacing w:line="240" w:lineRule="auto"/>
        <w:ind w:firstLine="709"/>
        <w:rPr>
          <w:szCs w:val="28"/>
        </w:rPr>
      </w:pPr>
      <w:r w:rsidRPr="00652BF1">
        <w:rPr>
          <w:szCs w:val="28"/>
        </w:rPr>
        <w:t>оперировать основными понятиями Строевого устава ВС РФ;</w:t>
      </w:r>
    </w:p>
    <w:p w:rsidR="00033DD3" w:rsidRPr="00652BF1" w:rsidRDefault="00033DD3" w:rsidP="00033DD3">
      <w:pPr>
        <w:pStyle w:val="a"/>
        <w:spacing w:line="240" w:lineRule="auto"/>
        <w:ind w:firstLine="709"/>
        <w:rPr>
          <w:szCs w:val="28"/>
        </w:rPr>
      </w:pPr>
      <w:r w:rsidRPr="00652BF1">
        <w:rPr>
          <w:szCs w:val="28"/>
        </w:rPr>
        <w:t>выполнять строевые приемы и движение без оружия;</w:t>
      </w:r>
    </w:p>
    <w:p w:rsidR="00033DD3" w:rsidRPr="00652BF1" w:rsidRDefault="00033DD3" w:rsidP="00033DD3">
      <w:pPr>
        <w:pStyle w:val="a"/>
        <w:spacing w:line="240" w:lineRule="auto"/>
        <w:ind w:firstLine="709"/>
        <w:rPr>
          <w:szCs w:val="28"/>
        </w:rPr>
      </w:pPr>
      <w:r w:rsidRPr="00652BF1">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033DD3" w:rsidRPr="00652BF1" w:rsidRDefault="00033DD3" w:rsidP="00033DD3">
      <w:pPr>
        <w:pStyle w:val="a"/>
        <w:spacing w:line="240" w:lineRule="auto"/>
        <w:ind w:firstLine="709"/>
        <w:rPr>
          <w:szCs w:val="28"/>
        </w:rPr>
      </w:pPr>
      <w:r w:rsidRPr="00652BF1">
        <w:rPr>
          <w:szCs w:val="28"/>
        </w:rPr>
        <w:t>выполнять строевые приемы в составе отделения на месте и в движении;</w:t>
      </w:r>
    </w:p>
    <w:p w:rsidR="00033DD3" w:rsidRPr="00652BF1" w:rsidRDefault="00033DD3" w:rsidP="00033DD3">
      <w:pPr>
        <w:pStyle w:val="a"/>
        <w:spacing w:line="240" w:lineRule="auto"/>
        <w:ind w:firstLine="709"/>
        <w:rPr>
          <w:szCs w:val="28"/>
        </w:rPr>
      </w:pPr>
      <w:r w:rsidRPr="00652BF1">
        <w:rPr>
          <w:szCs w:val="28"/>
        </w:rPr>
        <w:t>приводить примеры команд управления строем с помощью голоса;</w:t>
      </w:r>
    </w:p>
    <w:p w:rsidR="00033DD3" w:rsidRPr="00652BF1" w:rsidRDefault="00033DD3" w:rsidP="00033DD3">
      <w:pPr>
        <w:pStyle w:val="a"/>
        <w:spacing w:line="240" w:lineRule="auto"/>
        <w:ind w:firstLine="709"/>
        <w:rPr>
          <w:szCs w:val="28"/>
        </w:rPr>
      </w:pPr>
      <w:r w:rsidRPr="00652BF1">
        <w:rPr>
          <w:szCs w:val="28"/>
        </w:rPr>
        <w:t>описывать назначение, боевые свойства и общее устройство автомата Калашникова;</w:t>
      </w:r>
    </w:p>
    <w:p w:rsidR="00033DD3" w:rsidRPr="00652BF1" w:rsidRDefault="00033DD3" w:rsidP="00033DD3">
      <w:pPr>
        <w:pStyle w:val="a"/>
        <w:spacing w:line="240" w:lineRule="auto"/>
        <w:ind w:firstLine="709"/>
        <w:rPr>
          <w:szCs w:val="28"/>
        </w:rPr>
      </w:pPr>
      <w:r w:rsidRPr="00652BF1">
        <w:rPr>
          <w:szCs w:val="28"/>
        </w:rPr>
        <w:t>выполнять неполную разборку и сборку автомата Калашникова для чистки и смазки;</w:t>
      </w:r>
      <w:r w:rsidRPr="00652BF1">
        <w:rPr>
          <w:szCs w:val="28"/>
        </w:rPr>
        <w:tab/>
      </w:r>
    </w:p>
    <w:p w:rsidR="00033DD3" w:rsidRPr="00652BF1" w:rsidRDefault="00033DD3" w:rsidP="00033DD3">
      <w:pPr>
        <w:pStyle w:val="a"/>
        <w:spacing w:line="240" w:lineRule="auto"/>
        <w:ind w:firstLine="709"/>
        <w:rPr>
          <w:szCs w:val="28"/>
        </w:rPr>
      </w:pPr>
      <w:r w:rsidRPr="00652BF1">
        <w:rPr>
          <w:szCs w:val="28"/>
        </w:rPr>
        <w:t>описывать порядок хранения автомата;</w:t>
      </w:r>
    </w:p>
    <w:p w:rsidR="00033DD3" w:rsidRPr="00652BF1" w:rsidRDefault="00033DD3" w:rsidP="00033DD3">
      <w:pPr>
        <w:pStyle w:val="a"/>
        <w:spacing w:line="240" w:lineRule="auto"/>
        <w:ind w:firstLine="709"/>
        <w:rPr>
          <w:szCs w:val="28"/>
        </w:rPr>
      </w:pPr>
      <w:r w:rsidRPr="00652BF1">
        <w:rPr>
          <w:szCs w:val="28"/>
        </w:rPr>
        <w:t>различать составляющие патрона;</w:t>
      </w:r>
    </w:p>
    <w:p w:rsidR="00033DD3" w:rsidRPr="00652BF1" w:rsidRDefault="00033DD3" w:rsidP="00033DD3">
      <w:pPr>
        <w:pStyle w:val="a"/>
        <w:spacing w:line="240" w:lineRule="auto"/>
        <w:ind w:firstLine="709"/>
        <w:rPr>
          <w:szCs w:val="28"/>
        </w:rPr>
      </w:pPr>
      <w:r w:rsidRPr="00652BF1">
        <w:rPr>
          <w:szCs w:val="28"/>
        </w:rPr>
        <w:t>снаряжать магазин патронами;</w:t>
      </w:r>
    </w:p>
    <w:p w:rsidR="00033DD3" w:rsidRPr="00652BF1" w:rsidRDefault="00033DD3" w:rsidP="00033DD3">
      <w:pPr>
        <w:pStyle w:val="a"/>
        <w:spacing w:line="240" w:lineRule="auto"/>
        <w:ind w:firstLine="709"/>
        <w:rPr>
          <w:szCs w:val="28"/>
        </w:rPr>
      </w:pPr>
      <w:r w:rsidRPr="00652BF1">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33DD3" w:rsidRPr="00652BF1" w:rsidRDefault="00033DD3" w:rsidP="00033DD3">
      <w:pPr>
        <w:pStyle w:val="a"/>
        <w:spacing w:line="240" w:lineRule="auto"/>
        <w:ind w:firstLine="709"/>
        <w:rPr>
          <w:szCs w:val="28"/>
        </w:rPr>
      </w:pPr>
      <w:r w:rsidRPr="00652BF1">
        <w:rPr>
          <w:szCs w:val="28"/>
        </w:rPr>
        <w:lastRenderedPageBreak/>
        <w:t>описывать явление выстрела и его практическое значение;</w:t>
      </w:r>
    </w:p>
    <w:p w:rsidR="00033DD3" w:rsidRPr="00652BF1" w:rsidRDefault="00033DD3" w:rsidP="00033DD3">
      <w:pPr>
        <w:pStyle w:val="a"/>
        <w:spacing w:line="240" w:lineRule="auto"/>
        <w:ind w:firstLine="709"/>
        <w:rPr>
          <w:szCs w:val="28"/>
        </w:rPr>
      </w:pPr>
      <w:r w:rsidRPr="00652BF1">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033DD3" w:rsidRPr="00652BF1" w:rsidRDefault="00033DD3" w:rsidP="00033DD3">
      <w:pPr>
        <w:pStyle w:val="a"/>
        <w:spacing w:line="240" w:lineRule="auto"/>
        <w:ind w:firstLine="709"/>
        <w:rPr>
          <w:szCs w:val="28"/>
        </w:rPr>
      </w:pPr>
      <w:r w:rsidRPr="00652BF1">
        <w:rPr>
          <w:szCs w:val="28"/>
        </w:rPr>
        <w:t>объяснять влияние отдачи оружия на результат выстрела;</w:t>
      </w:r>
    </w:p>
    <w:p w:rsidR="00033DD3" w:rsidRPr="00652BF1" w:rsidRDefault="00033DD3" w:rsidP="00033DD3">
      <w:pPr>
        <w:pStyle w:val="a"/>
        <w:spacing w:line="240" w:lineRule="auto"/>
        <w:ind w:firstLine="709"/>
        <w:rPr>
          <w:szCs w:val="28"/>
        </w:rPr>
      </w:pPr>
      <w:r w:rsidRPr="00652BF1">
        <w:rPr>
          <w:szCs w:val="28"/>
        </w:rPr>
        <w:t>выбирать прицел и правильную точку прицеливания для стрельбы по неподвижным целям;</w:t>
      </w:r>
    </w:p>
    <w:p w:rsidR="00033DD3" w:rsidRPr="00652BF1" w:rsidRDefault="00033DD3" w:rsidP="00033DD3">
      <w:pPr>
        <w:pStyle w:val="a"/>
        <w:spacing w:line="240" w:lineRule="auto"/>
        <w:ind w:firstLine="709"/>
        <w:rPr>
          <w:szCs w:val="28"/>
        </w:rPr>
      </w:pPr>
      <w:r w:rsidRPr="00652BF1">
        <w:rPr>
          <w:szCs w:val="28"/>
        </w:rPr>
        <w:t>объяснять ошибки прицеливания по результатам стрельбы;</w:t>
      </w:r>
    </w:p>
    <w:p w:rsidR="00033DD3" w:rsidRPr="00652BF1" w:rsidRDefault="00033DD3" w:rsidP="00033DD3">
      <w:pPr>
        <w:pStyle w:val="a"/>
        <w:spacing w:line="240" w:lineRule="auto"/>
        <w:ind w:firstLine="709"/>
        <w:rPr>
          <w:szCs w:val="28"/>
        </w:rPr>
      </w:pPr>
      <w:r w:rsidRPr="00652BF1">
        <w:rPr>
          <w:szCs w:val="28"/>
        </w:rPr>
        <w:t>выполнять изготовку к стрельбе;</w:t>
      </w:r>
    </w:p>
    <w:p w:rsidR="00033DD3" w:rsidRPr="00652BF1" w:rsidRDefault="00033DD3" w:rsidP="00033DD3">
      <w:pPr>
        <w:pStyle w:val="a"/>
        <w:spacing w:line="240" w:lineRule="auto"/>
        <w:ind w:firstLine="709"/>
        <w:rPr>
          <w:szCs w:val="28"/>
        </w:rPr>
      </w:pPr>
      <w:r w:rsidRPr="00652BF1">
        <w:rPr>
          <w:szCs w:val="28"/>
        </w:rPr>
        <w:t>производить стрельбу;</w:t>
      </w:r>
    </w:p>
    <w:p w:rsidR="00033DD3" w:rsidRPr="00652BF1" w:rsidRDefault="00033DD3" w:rsidP="00033DD3">
      <w:pPr>
        <w:pStyle w:val="a"/>
        <w:spacing w:line="240" w:lineRule="auto"/>
        <w:ind w:firstLine="709"/>
        <w:rPr>
          <w:szCs w:val="28"/>
        </w:rPr>
      </w:pPr>
      <w:r w:rsidRPr="00652BF1">
        <w:rPr>
          <w:szCs w:val="28"/>
        </w:rPr>
        <w:t>объяснять назначение и боевые свойства гранат;</w:t>
      </w:r>
    </w:p>
    <w:p w:rsidR="00033DD3" w:rsidRPr="00652BF1" w:rsidRDefault="00033DD3" w:rsidP="00033DD3">
      <w:pPr>
        <w:pStyle w:val="a"/>
        <w:spacing w:line="240" w:lineRule="auto"/>
        <w:ind w:firstLine="709"/>
        <w:rPr>
          <w:szCs w:val="28"/>
        </w:rPr>
      </w:pPr>
      <w:r w:rsidRPr="00652BF1">
        <w:rPr>
          <w:szCs w:val="28"/>
        </w:rPr>
        <w:t>различать наступательные и оборонительные гранаты;</w:t>
      </w:r>
    </w:p>
    <w:p w:rsidR="00033DD3" w:rsidRPr="00652BF1" w:rsidRDefault="00033DD3" w:rsidP="00033DD3">
      <w:pPr>
        <w:pStyle w:val="a"/>
        <w:spacing w:line="240" w:lineRule="auto"/>
        <w:ind w:firstLine="709"/>
        <w:rPr>
          <w:szCs w:val="28"/>
        </w:rPr>
      </w:pPr>
      <w:r w:rsidRPr="00652BF1">
        <w:rPr>
          <w:szCs w:val="28"/>
        </w:rPr>
        <w:t xml:space="preserve">описывать устройство ручных осколочных гранат; </w:t>
      </w:r>
    </w:p>
    <w:p w:rsidR="00033DD3" w:rsidRPr="00652BF1" w:rsidRDefault="00033DD3" w:rsidP="00033DD3">
      <w:pPr>
        <w:pStyle w:val="a"/>
        <w:spacing w:line="240" w:lineRule="auto"/>
        <w:ind w:firstLine="709"/>
        <w:rPr>
          <w:szCs w:val="28"/>
        </w:rPr>
      </w:pPr>
      <w:r w:rsidRPr="00652BF1">
        <w:rPr>
          <w:szCs w:val="28"/>
        </w:rPr>
        <w:t>выполнять приемы и правила снаряжения и метания ручных гранат;</w:t>
      </w:r>
    </w:p>
    <w:p w:rsidR="00033DD3" w:rsidRPr="00652BF1" w:rsidRDefault="00033DD3" w:rsidP="00033DD3">
      <w:pPr>
        <w:pStyle w:val="a"/>
        <w:spacing w:line="240" w:lineRule="auto"/>
        <w:ind w:firstLine="709"/>
        <w:rPr>
          <w:szCs w:val="28"/>
        </w:rPr>
      </w:pPr>
      <w:r w:rsidRPr="00652BF1">
        <w:rPr>
          <w:szCs w:val="28"/>
        </w:rPr>
        <w:t>выполнять меры безопасности при обращении с гранатами;</w:t>
      </w:r>
    </w:p>
    <w:p w:rsidR="00033DD3" w:rsidRPr="00652BF1" w:rsidRDefault="00033DD3" w:rsidP="00033DD3">
      <w:pPr>
        <w:pStyle w:val="a"/>
        <w:spacing w:line="240" w:lineRule="auto"/>
        <w:ind w:firstLine="709"/>
        <w:rPr>
          <w:szCs w:val="28"/>
        </w:rPr>
      </w:pPr>
      <w:r w:rsidRPr="00652BF1">
        <w:rPr>
          <w:szCs w:val="28"/>
        </w:rPr>
        <w:t>объяснять предназначение современного общевойскового боя;</w:t>
      </w:r>
    </w:p>
    <w:p w:rsidR="00033DD3" w:rsidRPr="00652BF1" w:rsidRDefault="00033DD3" w:rsidP="00033DD3">
      <w:pPr>
        <w:pStyle w:val="a"/>
        <w:spacing w:line="240" w:lineRule="auto"/>
        <w:ind w:firstLine="709"/>
        <w:rPr>
          <w:szCs w:val="28"/>
        </w:rPr>
      </w:pPr>
      <w:r w:rsidRPr="00652BF1">
        <w:rPr>
          <w:szCs w:val="28"/>
        </w:rPr>
        <w:t>характеризовать современный общевойсковой бой;</w:t>
      </w:r>
    </w:p>
    <w:p w:rsidR="00033DD3" w:rsidRPr="00652BF1" w:rsidRDefault="00033DD3" w:rsidP="00033DD3">
      <w:pPr>
        <w:pStyle w:val="a"/>
        <w:spacing w:line="240" w:lineRule="auto"/>
        <w:ind w:firstLine="709"/>
        <w:rPr>
          <w:szCs w:val="28"/>
        </w:rPr>
      </w:pPr>
      <w:r w:rsidRPr="00652BF1">
        <w:rPr>
          <w:szCs w:val="28"/>
        </w:rPr>
        <w:t>описывать элементы инженерного оборудования позиции солдата и порядок их оборудования;</w:t>
      </w:r>
    </w:p>
    <w:p w:rsidR="00033DD3" w:rsidRPr="00652BF1" w:rsidRDefault="00033DD3" w:rsidP="00033DD3">
      <w:pPr>
        <w:pStyle w:val="a"/>
        <w:spacing w:line="240" w:lineRule="auto"/>
        <w:ind w:firstLine="709"/>
        <w:rPr>
          <w:szCs w:val="28"/>
        </w:rPr>
      </w:pPr>
      <w:r w:rsidRPr="00652BF1">
        <w:rPr>
          <w:szCs w:val="28"/>
        </w:rPr>
        <w:t>выполнять приемы «К бою», «Встать»;</w:t>
      </w:r>
    </w:p>
    <w:p w:rsidR="00033DD3" w:rsidRPr="00652BF1" w:rsidRDefault="00033DD3" w:rsidP="00033DD3">
      <w:pPr>
        <w:pStyle w:val="a"/>
        <w:spacing w:line="240" w:lineRule="auto"/>
        <w:ind w:firstLine="709"/>
        <w:rPr>
          <w:szCs w:val="28"/>
        </w:rPr>
      </w:pPr>
      <w:r w:rsidRPr="00652BF1">
        <w:rPr>
          <w:szCs w:val="28"/>
        </w:rPr>
        <w:t>объяснять, в каких случаях используются перебежки и переползания;</w:t>
      </w:r>
    </w:p>
    <w:p w:rsidR="00033DD3" w:rsidRPr="00652BF1" w:rsidRDefault="00033DD3" w:rsidP="00033DD3">
      <w:pPr>
        <w:pStyle w:val="a"/>
        <w:spacing w:line="240" w:lineRule="auto"/>
        <w:ind w:firstLine="709"/>
        <w:rPr>
          <w:szCs w:val="28"/>
        </w:rPr>
      </w:pPr>
      <w:r w:rsidRPr="00652BF1">
        <w:rPr>
          <w:szCs w:val="28"/>
        </w:rPr>
        <w:t>выполнять перебежки и переползания (по-пластунски, на получетвереньках, на боку);</w:t>
      </w:r>
    </w:p>
    <w:p w:rsidR="00033DD3" w:rsidRPr="00652BF1" w:rsidRDefault="00033DD3" w:rsidP="00033DD3">
      <w:pPr>
        <w:pStyle w:val="a"/>
        <w:spacing w:line="240" w:lineRule="auto"/>
        <w:ind w:firstLine="709"/>
        <w:rPr>
          <w:szCs w:val="28"/>
        </w:rPr>
      </w:pPr>
      <w:r w:rsidRPr="00652BF1">
        <w:rPr>
          <w:szCs w:val="28"/>
        </w:rPr>
        <w:t>определять стороны горизонта по компасу, солнцу и часам, по Полярной звезде и признакам местных предметов;</w:t>
      </w:r>
    </w:p>
    <w:p w:rsidR="00033DD3" w:rsidRPr="00652BF1" w:rsidRDefault="00033DD3" w:rsidP="00033DD3">
      <w:pPr>
        <w:pStyle w:val="a"/>
        <w:spacing w:line="240" w:lineRule="auto"/>
        <w:ind w:firstLine="709"/>
        <w:rPr>
          <w:szCs w:val="28"/>
        </w:rPr>
      </w:pPr>
      <w:r w:rsidRPr="00652BF1">
        <w:rPr>
          <w:szCs w:val="28"/>
        </w:rPr>
        <w:t>передвигаться по азимутам;</w:t>
      </w:r>
    </w:p>
    <w:p w:rsidR="00033DD3" w:rsidRPr="00652BF1" w:rsidRDefault="00033DD3" w:rsidP="00033DD3">
      <w:pPr>
        <w:pStyle w:val="a"/>
        <w:spacing w:line="240" w:lineRule="auto"/>
        <w:ind w:firstLine="709"/>
        <w:rPr>
          <w:szCs w:val="28"/>
        </w:rPr>
      </w:pPr>
      <w:r w:rsidRPr="00652BF1">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33DD3" w:rsidRPr="00652BF1" w:rsidRDefault="00033DD3" w:rsidP="00033DD3">
      <w:pPr>
        <w:pStyle w:val="a"/>
        <w:spacing w:line="240" w:lineRule="auto"/>
        <w:ind w:firstLine="709"/>
        <w:rPr>
          <w:szCs w:val="28"/>
        </w:rPr>
      </w:pPr>
      <w:r w:rsidRPr="00652BF1">
        <w:rPr>
          <w:szCs w:val="28"/>
        </w:rPr>
        <w:t>применять средства индивидуальной защиты;</w:t>
      </w:r>
    </w:p>
    <w:p w:rsidR="00033DD3" w:rsidRPr="00652BF1" w:rsidRDefault="00033DD3" w:rsidP="00033DD3">
      <w:pPr>
        <w:pStyle w:val="a"/>
        <w:spacing w:line="240" w:lineRule="auto"/>
        <w:ind w:firstLine="709"/>
        <w:rPr>
          <w:szCs w:val="28"/>
        </w:rPr>
      </w:pPr>
      <w:r w:rsidRPr="00652BF1">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33DD3" w:rsidRPr="00652BF1" w:rsidRDefault="00033DD3" w:rsidP="00033DD3">
      <w:pPr>
        <w:pStyle w:val="a"/>
        <w:spacing w:line="240" w:lineRule="auto"/>
        <w:ind w:firstLine="709"/>
        <w:rPr>
          <w:szCs w:val="28"/>
        </w:rPr>
      </w:pPr>
      <w:r w:rsidRPr="00652BF1">
        <w:rPr>
          <w:szCs w:val="28"/>
        </w:rPr>
        <w:t>описывать состав и область применения аптечки индивидуальной;</w:t>
      </w:r>
    </w:p>
    <w:p w:rsidR="00033DD3" w:rsidRPr="00652BF1" w:rsidRDefault="00033DD3" w:rsidP="00033DD3">
      <w:pPr>
        <w:pStyle w:val="a"/>
        <w:spacing w:line="240" w:lineRule="auto"/>
        <w:ind w:firstLine="709"/>
        <w:rPr>
          <w:szCs w:val="28"/>
        </w:rPr>
      </w:pPr>
      <w:r w:rsidRPr="00652BF1">
        <w:rPr>
          <w:szCs w:val="28"/>
        </w:rPr>
        <w:t>раскрывать особенности оказания первой помощи в бою;</w:t>
      </w:r>
    </w:p>
    <w:p w:rsidR="00033DD3" w:rsidRPr="00652BF1" w:rsidRDefault="00033DD3" w:rsidP="00033DD3">
      <w:pPr>
        <w:pStyle w:val="a"/>
        <w:spacing w:line="240" w:lineRule="auto"/>
        <w:ind w:firstLine="709"/>
        <w:rPr>
          <w:szCs w:val="28"/>
        </w:rPr>
      </w:pPr>
      <w:r w:rsidRPr="00652BF1">
        <w:rPr>
          <w:szCs w:val="28"/>
        </w:rPr>
        <w:t>выполнять приемы по выносу раненых с поля боя.</w:t>
      </w:r>
    </w:p>
    <w:p w:rsidR="00033DD3" w:rsidRPr="00652BF1" w:rsidRDefault="00033DD3" w:rsidP="00033DD3">
      <w:pPr>
        <w:rPr>
          <w:sz w:val="28"/>
          <w:szCs w:val="28"/>
        </w:rPr>
      </w:pPr>
    </w:p>
    <w:p w:rsidR="00033DD3" w:rsidRPr="00652BF1" w:rsidRDefault="00033DD3" w:rsidP="00033DD3">
      <w:pPr>
        <w:rPr>
          <w:b/>
          <w:sz w:val="28"/>
          <w:szCs w:val="28"/>
        </w:rPr>
      </w:pPr>
      <w:r w:rsidRPr="00652BF1">
        <w:rPr>
          <w:b/>
          <w:sz w:val="28"/>
          <w:szCs w:val="28"/>
        </w:rPr>
        <w:t>Военно-профессиональная деятельность</w:t>
      </w:r>
    </w:p>
    <w:p w:rsidR="00033DD3" w:rsidRPr="00652BF1" w:rsidRDefault="00033DD3" w:rsidP="00033DD3">
      <w:pPr>
        <w:pStyle w:val="a"/>
        <w:spacing w:line="240" w:lineRule="auto"/>
        <w:ind w:firstLine="709"/>
        <w:rPr>
          <w:szCs w:val="28"/>
        </w:rPr>
      </w:pPr>
      <w:r w:rsidRPr="00652BF1">
        <w:rPr>
          <w:szCs w:val="28"/>
        </w:rPr>
        <w:t>Раскрывать сущность военно-профессиональной деятельности;</w:t>
      </w:r>
    </w:p>
    <w:p w:rsidR="00033DD3" w:rsidRPr="00652BF1" w:rsidRDefault="00033DD3" w:rsidP="00033DD3">
      <w:pPr>
        <w:pStyle w:val="a"/>
        <w:spacing w:line="240" w:lineRule="auto"/>
        <w:ind w:firstLine="709"/>
        <w:rPr>
          <w:szCs w:val="28"/>
        </w:rPr>
      </w:pPr>
      <w:r w:rsidRPr="00652BF1">
        <w:rPr>
          <w:szCs w:val="28"/>
        </w:rPr>
        <w:t>объяснять порядок подготовки граждан по военно-учетным специальностям;</w:t>
      </w:r>
    </w:p>
    <w:p w:rsidR="00033DD3" w:rsidRPr="00652BF1" w:rsidRDefault="00033DD3" w:rsidP="00033DD3">
      <w:pPr>
        <w:pStyle w:val="a"/>
        <w:spacing w:line="240" w:lineRule="auto"/>
        <w:ind w:firstLine="709"/>
        <w:rPr>
          <w:szCs w:val="28"/>
        </w:rPr>
      </w:pPr>
      <w:r w:rsidRPr="00652BF1">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033DD3" w:rsidRPr="00652BF1" w:rsidRDefault="00033DD3" w:rsidP="00033DD3">
      <w:pPr>
        <w:pStyle w:val="a"/>
        <w:spacing w:line="240" w:lineRule="auto"/>
        <w:ind w:firstLine="709"/>
        <w:rPr>
          <w:szCs w:val="28"/>
        </w:rPr>
      </w:pPr>
      <w:r w:rsidRPr="00652BF1">
        <w:rPr>
          <w:szCs w:val="28"/>
        </w:rPr>
        <w:t>характеризовать особенности подготовки офицеров в различных учебных и военно-учебных заведениях;</w:t>
      </w:r>
    </w:p>
    <w:p w:rsidR="00033DD3" w:rsidRPr="00652BF1" w:rsidRDefault="00033DD3" w:rsidP="00033DD3">
      <w:pPr>
        <w:pStyle w:val="a"/>
        <w:spacing w:line="240" w:lineRule="auto"/>
        <w:ind w:firstLine="709"/>
        <w:rPr>
          <w:szCs w:val="28"/>
        </w:rPr>
      </w:pPr>
      <w:r w:rsidRPr="00652BF1">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033DD3" w:rsidRPr="00652BF1" w:rsidRDefault="00033DD3" w:rsidP="00033DD3">
      <w:pPr>
        <w:rPr>
          <w:sz w:val="28"/>
          <w:szCs w:val="28"/>
        </w:rPr>
      </w:pPr>
    </w:p>
    <w:p w:rsidR="00033DD3" w:rsidRPr="00652BF1" w:rsidRDefault="00033DD3" w:rsidP="00033DD3">
      <w:pPr>
        <w:rPr>
          <w:b/>
          <w:sz w:val="28"/>
          <w:szCs w:val="28"/>
        </w:rPr>
      </w:pPr>
      <w:r>
        <w:rPr>
          <w:b/>
          <w:sz w:val="28"/>
          <w:szCs w:val="28"/>
        </w:rPr>
        <w:t>Уче</w:t>
      </w:r>
      <w:r w:rsidRPr="00652BF1">
        <w:rPr>
          <w:b/>
          <w:sz w:val="28"/>
          <w:szCs w:val="28"/>
        </w:rPr>
        <w:t>ник на базовом уровне получит возможность научиться:</w:t>
      </w:r>
    </w:p>
    <w:p w:rsidR="00033DD3" w:rsidRPr="00652BF1" w:rsidRDefault="00033DD3" w:rsidP="00033DD3">
      <w:pPr>
        <w:rPr>
          <w:b/>
          <w:i/>
          <w:sz w:val="28"/>
          <w:szCs w:val="28"/>
        </w:rPr>
      </w:pPr>
      <w:r w:rsidRPr="00652BF1">
        <w:rPr>
          <w:b/>
          <w:i/>
          <w:sz w:val="28"/>
          <w:szCs w:val="28"/>
        </w:rPr>
        <w:lastRenderedPageBreak/>
        <w:t>Основы комплексной безопасности</w:t>
      </w:r>
    </w:p>
    <w:p w:rsidR="00033DD3" w:rsidRPr="00652BF1" w:rsidRDefault="00033DD3" w:rsidP="00033DD3">
      <w:pPr>
        <w:pStyle w:val="a"/>
        <w:spacing w:line="240" w:lineRule="auto"/>
        <w:ind w:firstLine="709"/>
        <w:rPr>
          <w:i/>
          <w:szCs w:val="28"/>
        </w:rPr>
      </w:pPr>
      <w:r w:rsidRPr="00652BF1">
        <w:rPr>
          <w:i/>
          <w:szCs w:val="28"/>
        </w:rPr>
        <w:t>Объяснять, как экологическая безопасность связана с национальной безопасностью и влияет на нее .</w:t>
      </w:r>
    </w:p>
    <w:p w:rsidR="00033DD3" w:rsidRPr="00652BF1" w:rsidRDefault="00033DD3" w:rsidP="00033DD3">
      <w:pPr>
        <w:rPr>
          <w:i/>
          <w:sz w:val="28"/>
          <w:szCs w:val="28"/>
        </w:rPr>
      </w:pPr>
    </w:p>
    <w:p w:rsidR="00033DD3" w:rsidRPr="00652BF1" w:rsidRDefault="00033DD3" w:rsidP="00033DD3">
      <w:pPr>
        <w:rPr>
          <w:i/>
          <w:sz w:val="28"/>
          <w:szCs w:val="28"/>
        </w:rPr>
      </w:pPr>
      <w:r w:rsidRPr="00652BF1">
        <w:rPr>
          <w:b/>
          <w:i/>
          <w:sz w:val="28"/>
          <w:szCs w:val="28"/>
        </w:rPr>
        <w:t>Защита населения Российской Федерации от опасных и чрезвычайных ситуаций</w:t>
      </w:r>
    </w:p>
    <w:p w:rsidR="00033DD3" w:rsidRPr="00652BF1" w:rsidRDefault="00033DD3" w:rsidP="00033DD3">
      <w:pPr>
        <w:pStyle w:val="a"/>
        <w:spacing w:line="240" w:lineRule="auto"/>
        <w:ind w:firstLine="709"/>
        <w:rPr>
          <w:i/>
          <w:szCs w:val="28"/>
        </w:rPr>
      </w:pPr>
      <w:r w:rsidRPr="00652BF1">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33DD3" w:rsidRPr="00652BF1" w:rsidRDefault="00033DD3" w:rsidP="00033DD3">
      <w:pPr>
        <w:rPr>
          <w:i/>
          <w:sz w:val="28"/>
          <w:szCs w:val="28"/>
        </w:rPr>
      </w:pPr>
    </w:p>
    <w:p w:rsidR="00033DD3" w:rsidRPr="00652BF1" w:rsidRDefault="00033DD3" w:rsidP="00033DD3">
      <w:pPr>
        <w:rPr>
          <w:i/>
          <w:sz w:val="28"/>
          <w:szCs w:val="28"/>
        </w:rPr>
      </w:pPr>
      <w:r w:rsidRPr="00652BF1">
        <w:rPr>
          <w:b/>
          <w:i/>
          <w:sz w:val="28"/>
          <w:szCs w:val="28"/>
        </w:rPr>
        <w:t>Основы обороны государства</w:t>
      </w:r>
    </w:p>
    <w:p w:rsidR="00033DD3" w:rsidRPr="00652BF1" w:rsidRDefault="00033DD3" w:rsidP="00033DD3">
      <w:pPr>
        <w:pStyle w:val="a"/>
        <w:spacing w:line="240" w:lineRule="auto"/>
        <w:ind w:firstLine="709"/>
        <w:rPr>
          <w:i/>
          <w:szCs w:val="28"/>
        </w:rPr>
      </w:pPr>
      <w:r w:rsidRPr="00652BF1">
        <w:rPr>
          <w:i/>
          <w:szCs w:val="28"/>
        </w:rPr>
        <w:t>Объяснять основные задачи и направления развития, строительства, оснащения и модернизации ВС РФ;</w:t>
      </w:r>
    </w:p>
    <w:p w:rsidR="00033DD3" w:rsidRPr="00652BF1" w:rsidRDefault="00033DD3" w:rsidP="00033DD3">
      <w:pPr>
        <w:pStyle w:val="a"/>
        <w:spacing w:line="240" w:lineRule="auto"/>
        <w:ind w:firstLine="709"/>
        <w:rPr>
          <w:i/>
          <w:szCs w:val="28"/>
        </w:rPr>
      </w:pPr>
      <w:r w:rsidRPr="00652BF1">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33DD3" w:rsidRPr="00652BF1" w:rsidRDefault="00033DD3" w:rsidP="00033DD3">
      <w:pPr>
        <w:rPr>
          <w:i/>
          <w:sz w:val="28"/>
          <w:szCs w:val="28"/>
        </w:rPr>
      </w:pPr>
    </w:p>
    <w:p w:rsidR="00033DD3" w:rsidRPr="00652BF1" w:rsidRDefault="00033DD3" w:rsidP="00033DD3">
      <w:pPr>
        <w:rPr>
          <w:i/>
          <w:sz w:val="28"/>
          <w:szCs w:val="28"/>
        </w:rPr>
      </w:pPr>
      <w:r w:rsidRPr="00652BF1">
        <w:rPr>
          <w:b/>
          <w:i/>
          <w:sz w:val="28"/>
          <w:szCs w:val="28"/>
        </w:rPr>
        <w:t>Элементы начальной военной подготовки</w:t>
      </w:r>
    </w:p>
    <w:p w:rsidR="00033DD3" w:rsidRPr="00652BF1" w:rsidRDefault="00033DD3" w:rsidP="00033DD3">
      <w:pPr>
        <w:pStyle w:val="a"/>
        <w:spacing w:line="240" w:lineRule="auto"/>
        <w:ind w:firstLine="709"/>
        <w:rPr>
          <w:i/>
          <w:szCs w:val="28"/>
        </w:rPr>
      </w:pPr>
      <w:r w:rsidRPr="00652BF1">
        <w:rPr>
          <w:i/>
          <w:szCs w:val="28"/>
        </w:rPr>
        <w:t>Приводить примеры сигналов управления строем с помощью рук, флажков и фонаря;</w:t>
      </w:r>
    </w:p>
    <w:p w:rsidR="00033DD3" w:rsidRPr="00652BF1" w:rsidRDefault="00033DD3" w:rsidP="00033DD3">
      <w:pPr>
        <w:pStyle w:val="a"/>
        <w:spacing w:line="240" w:lineRule="auto"/>
        <w:ind w:firstLine="709"/>
        <w:rPr>
          <w:i/>
          <w:szCs w:val="28"/>
        </w:rPr>
      </w:pPr>
      <w:r w:rsidRPr="00652BF1">
        <w:rPr>
          <w:i/>
          <w:szCs w:val="28"/>
        </w:rPr>
        <w:t>определять назначение, устройство частей и механизмов автомата Калашникова;</w:t>
      </w:r>
    </w:p>
    <w:p w:rsidR="00033DD3" w:rsidRPr="00652BF1" w:rsidRDefault="00033DD3" w:rsidP="00033DD3">
      <w:pPr>
        <w:pStyle w:val="a"/>
        <w:spacing w:line="240" w:lineRule="auto"/>
        <w:ind w:firstLine="709"/>
        <w:rPr>
          <w:i/>
          <w:szCs w:val="28"/>
        </w:rPr>
      </w:pPr>
      <w:r w:rsidRPr="00652BF1">
        <w:rPr>
          <w:i/>
          <w:szCs w:val="28"/>
        </w:rPr>
        <w:t>выполнять чистку и смазку автомата Калашникова;</w:t>
      </w:r>
    </w:p>
    <w:p w:rsidR="00033DD3" w:rsidRPr="00652BF1" w:rsidRDefault="00033DD3" w:rsidP="00033DD3">
      <w:pPr>
        <w:pStyle w:val="a"/>
        <w:spacing w:line="240" w:lineRule="auto"/>
        <w:ind w:firstLine="709"/>
        <w:rPr>
          <w:i/>
          <w:szCs w:val="28"/>
        </w:rPr>
      </w:pPr>
      <w:r w:rsidRPr="00652BF1">
        <w:rPr>
          <w:i/>
          <w:szCs w:val="28"/>
        </w:rPr>
        <w:t>выполнять нормативы неполной разборки и сборки автомата Калашникова;</w:t>
      </w:r>
    </w:p>
    <w:p w:rsidR="00033DD3" w:rsidRPr="00652BF1" w:rsidRDefault="00033DD3" w:rsidP="00033DD3">
      <w:pPr>
        <w:pStyle w:val="a"/>
        <w:spacing w:line="240" w:lineRule="auto"/>
        <w:ind w:firstLine="709"/>
        <w:rPr>
          <w:i/>
          <w:szCs w:val="28"/>
        </w:rPr>
      </w:pPr>
      <w:r w:rsidRPr="00652BF1">
        <w:rPr>
          <w:i/>
          <w:szCs w:val="28"/>
        </w:rPr>
        <w:t>описывать работу частей и механизмов автомата Калашникова при стрельбе;</w:t>
      </w:r>
    </w:p>
    <w:p w:rsidR="00033DD3" w:rsidRPr="00652BF1" w:rsidRDefault="00033DD3" w:rsidP="00033DD3">
      <w:pPr>
        <w:pStyle w:val="a"/>
        <w:spacing w:line="240" w:lineRule="auto"/>
        <w:ind w:firstLine="709"/>
        <w:rPr>
          <w:i/>
          <w:szCs w:val="28"/>
        </w:rPr>
      </w:pPr>
      <w:r w:rsidRPr="00652BF1">
        <w:rPr>
          <w:i/>
          <w:szCs w:val="28"/>
        </w:rPr>
        <w:t>выполнять норматив снаряжения магазина автомата Калашникова патронами;</w:t>
      </w:r>
    </w:p>
    <w:p w:rsidR="00033DD3" w:rsidRPr="00652BF1" w:rsidRDefault="00033DD3" w:rsidP="00033DD3">
      <w:pPr>
        <w:pStyle w:val="a"/>
        <w:spacing w:line="240" w:lineRule="auto"/>
        <w:ind w:firstLine="709"/>
        <w:rPr>
          <w:i/>
          <w:szCs w:val="28"/>
        </w:rPr>
      </w:pPr>
      <w:r w:rsidRPr="00652BF1">
        <w:rPr>
          <w:i/>
          <w:szCs w:val="28"/>
        </w:rPr>
        <w:t>описывать работу частей и механизмов гранаты при метании;</w:t>
      </w:r>
    </w:p>
    <w:p w:rsidR="00033DD3" w:rsidRPr="00652BF1" w:rsidRDefault="00033DD3" w:rsidP="00033DD3">
      <w:pPr>
        <w:pStyle w:val="a"/>
        <w:spacing w:line="240" w:lineRule="auto"/>
        <w:ind w:firstLine="709"/>
        <w:rPr>
          <w:i/>
          <w:szCs w:val="28"/>
        </w:rPr>
      </w:pPr>
      <w:r w:rsidRPr="00652BF1">
        <w:rPr>
          <w:i/>
          <w:szCs w:val="28"/>
        </w:rPr>
        <w:t>выполнять нормативы надевания противогаза, респиратора и общевойскового защитного комплекта (ОЗК).</w:t>
      </w:r>
    </w:p>
    <w:p w:rsidR="00033DD3" w:rsidRPr="00652BF1" w:rsidRDefault="00033DD3" w:rsidP="00033DD3">
      <w:pPr>
        <w:rPr>
          <w:i/>
          <w:sz w:val="28"/>
          <w:szCs w:val="28"/>
        </w:rPr>
      </w:pPr>
    </w:p>
    <w:p w:rsidR="00033DD3" w:rsidRPr="00652BF1" w:rsidRDefault="00033DD3" w:rsidP="00033DD3">
      <w:pPr>
        <w:rPr>
          <w:b/>
          <w:i/>
          <w:sz w:val="28"/>
          <w:szCs w:val="28"/>
        </w:rPr>
      </w:pPr>
      <w:r w:rsidRPr="00652BF1">
        <w:rPr>
          <w:b/>
          <w:i/>
          <w:sz w:val="28"/>
          <w:szCs w:val="28"/>
        </w:rPr>
        <w:t>Военно-профессиональная деятельность</w:t>
      </w:r>
    </w:p>
    <w:p w:rsidR="00033DD3" w:rsidRPr="00652BF1" w:rsidRDefault="00033DD3" w:rsidP="00033DD3">
      <w:pPr>
        <w:pStyle w:val="a"/>
        <w:spacing w:line="240" w:lineRule="auto"/>
        <w:ind w:firstLine="709"/>
        <w:rPr>
          <w:i/>
          <w:szCs w:val="28"/>
        </w:rPr>
      </w:pPr>
      <w:r w:rsidRPr="00652BF1">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33DD3" w:rsidRPr="00652BF1" w:rsidRDefault="00033DD3" w:rsidP="00033DD3">
      <w:pPr>
        <w:pStyle w:val="a"/>
        <w:spacing w:line="240" w:lineRule="auto"/>
        <w:ind w:firstLine="709"/>
        <w:rPr>
          <w:i/>
          <w:szCs w:val="28"/>
        </w:rPr>
      </w:pPr>
      <w:r w:rsidRPr="00652BF1">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33DD3" w:rsidRPr="00652BF1" w:rsidRDefault="00033DD3" w:rsidP="00033DD3">
      <w:pPr>
        <w:widowControl w:val="0"/>
        <w:shd w:val="clear" w:color="auto" w:fill="FFFFFF"/>
        <w:tabs>
          <w:tab w:val="left" w:pos="518"/>
        </w:tabs>
        <w:autoSpaceDE w:val="0"/>
        <w:rPr>
          <w:b/>
          <w:i/>
          <w:color w:val="000000"/>
          <w:sz w:val="28"/>
          <w:szCs w:val="28"/>
        </w:rPr>
      </w:pPr>
    </w:p>
    <w:p w:rsidR="00033DD3" w:rsidRPr="00652BF1" w:rsidRDefault="00033DD3" w:rsidP="00033DD3">
      <w:pPr>
        <w:widowControl w:val="0"/>
        <w:shd w:val="clear" w:color="auto" w:fill="FFFFFF"/>
        <w:tabs>
          <w:tab w:val="left" w:pos="518"/>
        </w:tabs>
        <w:autoSpaceDE w:val="0"/>
        <w:rPr>
          <w:b/>
          <w:color w:val="000000"/>
          <w:sz w:val="28"/>
          <w:szCs w:val="28"/>
        </w:rPr>
      </w:pPr>
      <w:r w:rsidRPr="00652BF1">
        <w:rPr>
          <w:b/>
          <w:color w:val="000000"/>
          <w:sz w:val="28"/>
          <w:szCs w:val="28"/>
        </w:rPr>
        <w:t>Содержание учебного предмета «Основы безопасности жизнедеятельности»</w:t>
      </w:r>
    </w:p>
    <w:p w:rsidR="00033DD3" w:rsidRPr="00652BF1" w:rsidRDefault="00033DD3" w:rsidP="00033DD3">
      <w:pPr>
        <w:rPr>
          <w:b/>
          <w:sz w:val="28"/>
          <w:szCs w:val="28"/>
        </w:rPr>
      </w:pPr>
    </w:p>
    <w:p w:rsidR="00033DD3" w:rsidRPr="00652BF1" w:rsidRDefault="00033DD3" w:rsidP="00033DD3">
      <w:pPr>
        <w:rPr>
          <w:sz w:val="28"/>
          <w:szCs w:val="28"/>
        </w:rPr>
      </w:pPr>
      <w:r w:rsidRPr="00652BF1">
        <w:rPr>
          <w:b/>
          <w:sz w:val="28"/>
          <w:szCs w:val="28"/>
        </w:rPr>
        <w:t>Базовый уровень</w:t>
      </w:r>
    </w:p>
    <w:p w:rsidR="00033DD3" w:rsidRPr="00652BF1" w:rsidRDefault="00033DD3" w:rsidP="00033DD3">
      <w:pPr>
        <w:rPr>
          <w:sz w:val="28"/>
          <w:szCs w:val="28"/>
        </w:rPr>
      </w:pPr>
      <w:r w:rsidRPr="00652BF1">
        <w:rPr>
          <w:b/>
          <w:sz w:val="28"/>
          <w:szCs w:val="28"/>
        </w:rPr>
        <w:t>Основы комплексной безопасности</w:t>
      </w:r>
    </w:p>
    <w:p w:rsidR="00033DD3" w:rsidRPr="00652BF1" w:rsidRDefault="00033DD3" w:rsidP="00033DD3">
      <w:pPr>
        <w:rPr>
          <w:sz w:val="28"/>
          <w:szCs w:val="28"/>
        </w:rPr>
      </w:pPr>
      <w:r w:rsidRPr="00652BF1">
        <w:rPr>
          <w:sz w:val="28"/>
          <w:szCs w:val="28"/>
        </w:rPr>
        <w:t xml:space="preserve">Экологическая безопасность и охрана окружающей среды. </w:t>
      </w:r>
      <w:r w:rsidRPr="00652BF1">
        <w:rPr>
          <w:i/>
          <w:sz w:val="28"/>
          <w:szCs w:val="28"/>
        </w:rPr>
        <w:t xml:space="preserve">Влияние экологической безопасности на национальную безопасность РФ. </w:t>
      </w:r>
      <w:r w:rsidRPr="00652BF1">
        <w:rPr>
          <w:sz w:val="28"/>
          <w:szCs w:val="28"/>
        </w:rPr>
        <w:t xml:space="preserve">Права, обязанности и ответственность гражданина в области охраны окружающей </w:t>
      </w:r>
      <w:r w:rsidRPr="00652BF1">
        <w:rPr>
          <w:sz w:val="28"/>
          <w:szCs w:val="28"/>
        </w:rPr>
        <w:lastRenderedPageBreak/>
        <w:t>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033DD3" w:rsidRPr="00652BF1" w:rsidRDefault="00033DD3" w:rsidP="00033DD3">
      <w:pPr>
        <w:rPr>
          <w:sz w:val="28"/>
          <w:szCs w:val="28"/>
        </w:rPr>
      </w:pPr>
      <w:r w:rsidRPr="00652BF1">
        <w:rPr>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33DD3" w:rsidRPr="00652BF1" w:rsidRDefault="00033DD3" w:rsidP="00033DD3">
      <w:pPr>
        <w:rPr>
          <w:sz w:val="28"/>
          <w:szCs w:val="28"/>
        </w:rPr>
      </w:pPr>
      <w:r w:rsidRPr="00652BF1">
        <w:rPr>
          <w:sz w:val="28"/>
          <w:szCs w:val="28"/>
        </w:rPr>
        <w:t>Явные и скрытые опасности современных молодежных хобби. Последствия и ответственность.</w:t>
      </w:r>
    </w:p>
    <w:p w:rsidR="00033DD3" w:rsidRPr="00652BF1" w:rsidRDefault="00033DD3" w:rsidP="00033DD3">
      <w:pPr>
        <w:rPr>
          <w:sz w:val="28"/>
          <w:szCs w:val="28"/>
        </w:rPr>
      </w:pPr>
    </w:p>
    <w:p w:rsidR="00033DD3" w:rsidRPr="00652BF1" w:rsidRDefault="00033DD3" w:rsidP="00033DD3">
      <w:pPr>
        <w:rPr>
          <w:sz w:val="28"/>
          <w:szCs w:val="28"/>
        </w:rPr>
      </w:pPr>
      <w:r w:rsidRPr="00652BF1">
        <w:rPr>
          <w:b/>
          <w:sz w:val="28"/>
          <w:szCs w:val="28"/>
        </w:rPr>
        <w:t>Защита населения Российской Федерации от опасных и чрезвычайных ситуаций</w:t>
      </w:r>
    </w:p>
    <w:p w:rsidR="00033DD3" w:rsidRPr="00652BF1" w:rsidRDefault="00033DD3" w:rsidP="00033DD3">
      <w:pPr>
        <w:rPr>
          <w:sz w:val="28"/>
          <w:szCs w:val="28"/>
        </w:rPr>
      </w:pPr>
      <w:r w:rsidRPr="00652BF1">
        <w:rPr>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033DD3" w:rsidRPr="00652BF1" w:rsidRDefault="00033DD3" w:rsidP="00033DD3">
      <w:pPr>
        <w:rPr>
          <w:sz w:val="28"/>
          <w:szCs w:val="28"/>
        </w:rPr>
      </w:pPr>
    </w:p>
    <w:p w:rsidR="00033DD3" w:rsidRPr="00652BF1" w:rsidRDefault="00033DD3" w:rsidP="00033DD3">
      <w:pPr>
        <w:rPr>
          <w:sz w:val="28"/>
          <w:szCs w:val="28"/>
        </w:rPr>
      </w:pPr>
      <w:r w:rsidRPr="00652BF1">
        <w:rPr>
          <w:b/>
          <w:sz w:val="28"/>
          <w:szCs w:val="28"/>
        </w:rPr>
        <w:t>Основы противодействия экстремизму, терроризму и наркотизму в Российской Федерации</w:t>
      </w:r>
    </w:p>
    <w:p w:rsidR="00033DD3" w:rsidRPr="00652BF1" w:rsidRDefault="00033DD3" w:rsidP="00033DD3">
      <w:pPr>
        <w:rPr>
          <w:sz w:val="28"/>
          <w:szCs w:val="28"/>
        </w:rPr>
      </w:pPr>
      <w:r w:rsidRPr="00652BF1">
        <w:rPr>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033DD3" w:rsidRPr="00652BF1" w:rsidRDefault="00033DD3" w:rsidP="00033DD3">
      <w:pPr>
        <w:rPr>
          <w:sz w:val="28"/>
          <w:szCs w:val="28"/>
        </w:rPr>
      </w:pPr>
      <w:r w:rsidRPr="00652BF1">
        <w:rPr>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33DD3" w:rsidRPr="00652BF1" w:rsidRDefault="00033DD3" w:rsidP="00033DD3">
      <w:pPr>
        <w:rPr>
          <w:sz w:val="28"/>
          <w:szCs w:val="28"/>
        </w:rPr>
      </w:pPr>
    </w:p>
    <w:p w:rsidR="00033DD3" w:rsidRPr="00652BF1" w:rsidRDefault="00033DD3" w:rsidP="00033DD3">
      <w:pPr>
        <w:rPr>
          <w:sz w:val="28"/>
          <w:szCs w:val="28"/>
        </w:rPr>
      </w:pPr>
      <w:r w:rsidRPr="00652BF1">
        <w:rPr>
          <w:b/>
          <w:sz w:val="28"/>
          <w:szCs w:val="28"/>
        </w:rPr>
        <w:t>Основы здорового образа жизни</w:t>
      </w:r>
    </w:p>
    <w:p w:rsidR="00033DD3" w:rsidRPr="00652BF1" w:rsidRDefault="00033DD3" w:rsidP="00033DD3">
      <w:pPr>
        <w:rPr>
          <w:sz w:val="28"/>
          <w:szCs w:val="28"/>
        </w:rPr>
      </w:pPr>
      <w:r w:rsidRPr="00652BF1">
        <w:rPr>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33DD3" w:rsidRPr="00652BF1" w:rsidRDefault="00033DD3" w:rsidP="00033DD3">
      <w:pPr>
        <w:rPr>
          <w:b/>
          <w:sz w:val="28"/>
          <w:szCs w:val="28"/>
        </w:rPr>
      </w:pPr>
    </w:p>
    <w:p w:rsidR="00033DD3" w:rsidRPr="00652BF1" w:rsidRDefault="00033DD3" w:rsidP="00033DD3">
      <w:pPr>
        <w:rPr>
          <w:sz w:val="28"/>
          <w:szCs w:val="28"/>
        </w:rPr>
      </w:pPr>
      <w:r w:rsidRPr="00652BF1">
        <w:rPr>
          <w:b/>
          <w:sz w:val="28"/>
          <w:szCs w:val="28"/>
        </w:rPr>
        <w:t>Основы медицинских знаний и оказание первой помощи</w:t>
      </w:r>
    </w:p>
    <w:p w:rsidR="00033DD3" w:rsidRPr="00652BF1" w:rsidRDefault="00033DD3" w:rsidP="00033DD3">
      <w:pPr>
        <w:rPr>
          <w:sz w:val="28"/>
          <w:szCs w:val="28"/>
        </w:rPr>
      </w:pPr>
      <w:r w:rsidRPr="00652BF1">
        <w:rPr>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33DD3" w:rsidRPr="00652BF1" w:rsidRDefault="00033DD3" w:rsidP="00033DD3">
      <w:pPr>
        <w:rPr>
          <w:sz w:val="28"/>
          <w:szCs w:val="28"/>
        </w:rPr>
      </w:pPr>
      <w:r w:rsidRPr="00652BF1">
        <w:rPr>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652BF1">
        <w:rPr>
          <w:b/>
          <w:sz w:val="28"/>
          <w:szCs w:val="28"/>
        </w:rPr>
        <w:t xml:space="preserve"> </w:t>
      </w:r>
      <w:r w:rsidRPr="00652BF1">
        <w:rPr>
          <w:sz w:val="28"/>
          <w:szCs w:val="28"/>
        </w:rPr>
        <w:t>медицинского и санитарного назначения.</w:t>
      </w:r>
    </w:p>
    <w:p w:rsidR="00033DD3" w:rsidRPr="00652BF1" w:rsidRDefault="00033DD3" w:rsidP="00033DD3">
      <w:pPr>
        <w:rPr>
          <w:b/>
          <w:sz w:val="28"/>
          <w:szCs w:val="28"/>
        </w:rPr>
      </w:pPr>
    </w:p>
    <w:p w:rsidR="00033DD3" w:rsidRPr="00652BF1" w:rsidRDefault="00033DD3" w:rsidP="00033DD3">
      <w:pPr>
        <w:rPr>
          <w:sz w:val="28"/>
          <w:szCs w:val="28"/>
        </w:rPr>
      </w:pPr>
      <w:r w:rsidRPr="00652BF1">
        <w:rPr>
          <w:b/>
          <w:sz w:val="28"/>
          <w:szCs w:val="28"/>
        </w:rPr>
        <w:t>Основы обороны государства</w:t>
      </w:r>
    </w:p>
    <w:p w:rsidR="00033DD3" w:rsidRPr="00652BF1" w:rsidRDefault="00033DD3" w:rsidP="00033DD3">
      <w:pPr>
        <w:rPr>
          <w:sz w:val="28"/>
          <w:szCs w:val="28"/>
        </w:rPr>
      </w:pPr>
      <w:r w:rsidRPr="00652BF1">
        <w:rPr>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652BF1">
        <w:rPr>
          <w:i/>
          <w:sz w:val="28"/>
          <w:szCs w:val="28"/>
        </w:rPr>
        <w:t>Основные направления развития и строительства ВС РФ.</w:t>
      </w:r>
      <w:r w:rsidRPr="00652BF1">
        <w:rPr>
          <w:sz w:val="28"/>
          <w:szCs w:val="28"/>
        </w:rPr>
        <w:t xml:space="preserve"> </w:t>
      </w:r>
      <w:r w:rsidRPr="00652BF1">
        <w:rPr>
          <w:i/>
          <w:sz w:val="28"/>
          <w:szCs w:val="28"/>
        </w:rPr>
        <w:t>Модернизация вооружения, военной и специальной техники. Техническая оснащенность и ресурсное обеспечение ВС РФ.</w:t>
      </w:r>
    </w:p>
    <w:p w:rsidR="00033DD3" w:rsidRPr="00652BF1" w:rsidRDefault="00033DD3" w:rsidP="00033DD3">
      <w:pPr>
        <w:rPr>
          <w:b/>
          <w:sz w:val="28"/>
          <w:szCs w:val="28"/>
        </w:rPr>
      </w:pPr>
    </w:p>
    <w:p w:rsidR="00033DD3" w:rsidRPr="00652BF1" w:rsidRDefault="00033DD3" w:rsidP="00033DD3">
      <w:pPr>
        <w:rPr>
          <w:sz w:val="28"/>
          <w:szCs w:val="28"/>
        </w:rPr>
      </w:pPr>
      <w:r w:rsidRPr="00652BF1">
        <w:rPr>
          <w:b/>
          <w:sz w:val="28"/>
          <w:szCs w:val="28"/>
        </w:rPr>
        <w:t>Правовые основы военной службы</w:t>
      </w:r>
    </w:p>
    <w:p w:rsidR="00033DD3" w:rsidRPr="00652BF1" w:rsidRDefault="00033DD3" w:rsidP="00033DD3">
      <w:pPr>
        <w:rPr>
          <w:sz w:val="28"/>
          <w:szCs w:val="28"/>
        </w:rPr>
      </w:pPr>
      <w:r w:rsidRPr="00652BF1">
        <w:rPr>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033DD3" w:rsidRPr="00652BF1" w:rsidRDefault="00033DD3" w:rsidP="00033DD3">
      <w:pPr>
        <w:rPr>
          <w:sz w:val="28"/>
          <w:szCs w:val="28"/>
        </w:rPr>
      </w:pPr>
    </w:p>
    <w:p w:rsidR="00033DD3" w:rsidRPr="00652BF1" w:rsidRDefault="00033DD3" w:rsidP="00033DD3">
      <w:pPr>
        <w:rPr>
          <w:sz w:val="28"/>
          <w:szCs w:val="28"/>
        </w:rPr>
      </w:pPr>
      <w:r w:rsidRPr="00652BF1">
        <w:rPr>
          <w:b/>
          <w:sz w:val="28"/>
          <w:szCs w:val="28"/>
        </w:rPr>
        <w:t>Элементы начальной военной подготовки</w:t>
      </w:r>
    </w:p>
    <w:p w:rsidR="00033DD3" w:rsidRPr="00652BF1" w:rsidRDefault="00033DD3" w:rsidP="00033DD3">
      <w:pPr>
        <w:rPr>
          <w:sz w:val="28"/>
          <w:szCs w:val="28"/>
        </w:rPr>
      </w:pPr>
      <w:r w:rsidRPr="00652BF1">
        <w:rPr>
          <w:sz w:val="28"/>
          <w:szCs w:val="28"/>
        </w:rPr>
        <w:t xml:space="preserve">Строи и управление ими. Строевые приемы и движение без оружия. Выполнение воинского приветствия без оружия на месте и в движении, выход </w:t>
      </w:r>
      <w:r w:rsidRPr="00652BF1">
        <w:rPr>
          <w:sz w:val="28"/>
          <w:szCs w:val="28"/>
        </w:rPr>
        <w:lastRenderedPageBreak/>
        <w:t>из строя и возвращение в строй. Подход к начальнику и отход от него. Строи отделения.</w:t>
      </w:r>
    </w:p>
    <w:p w:rsidR="00033DD3" w:rsidRPr="00652BF1" w:rsidRDefault="00033DD3" w:rsidP="00033DD3">
      <w:pPr>
        <w:rPr>
          <w:sz w:val="28"/>
          <w:szCs w:val="28"/>
        </w:rPr>
      </w:pPr>
      <w:r w:rsidRPr="00652BF1">
        <w:rPr>
          <w:sz w:val="28"/>
          <w:szCs w:val="28"/>
        </w:rPr>
        <w:t xml:space="preserve">Назначение, боевые свойства и общее устройство автомата Калашникова. </w:t>
      </w:r>
      <w:r w:rsidRPr="00652BF1">
        <w:rPr>
          <w:i/>
          <w:sz w:val="28"/>
          <w:szCs w:val="28"/>
        </w:rPr>
        <w:t xml:space="preserve">Работа частей и механизмов автомата Калашникова при стрельбе. </w:t>
      </w:r>
      <w:r w:rsidRPr="00652BF1">
        <w:rPr>
          <w:sz w:val="28"/>
          <w:szCs w:val="28"/>
        </w:rPr>
        <w:t>Неполная разборка и сборка автомата Калашникова для чистки и смазки.</w:t>
      </w:r>
      <w:r w:rsidRPr="00652BF1">
        <w:rPr>
          <w:i/>
          <w:sz w:val="28"/>
          <w:szCs w:val="28"/>
        </w:rPr>
        <w:t xml:space="preserve"> </w:t>
      </w:r>
      <w:r w:rsidRPr="00652BF1">
        <w:rPr>
          <w:sz w:val="28"/>
          <w:szCs w:val="28"/>
        </w:rPr>
        <w:t>Хранение автомата Калашникова. Устройство патрона.</w:t>
      </w:r>
      <w:r w:rsidRPr="00652BF1">
        <w:rPr>
          <w:i/>
          <w:sz w:val="28"/>
          <w:szCs w:val="28"/>
        </w:rPr>
        <w:t xml:space="preserve"> </w:t>
      </w:r>
      <w:r w:rsidRPr="00652BF1">
        <w:rPr>
          <w:sz w:val="28"/>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33DD3" w:rsidRPr="00652BF1" w:rsidRDefault="00033DD3" w:rsidP="00033DD3">
      <w:pPr>
        <w:rPr>
          <w:sz w:val="28"/>
          <w:szCs w:val="28"/>
        </w:rPr>
      </w:pPr>
      <w:r w:rsidRPr="00652BF1">
        <w:rPr>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033DD3" w:rsidRPr="00652BF1" w:rsidRDefault="00033DD3" w:rsidP="00033DD3">
      <w:pPr>
        <w:rPr>
          <w:b/>
          <w:sz w:val="28"/>
          <w:szCs w:val="28"/>
        </w:rPr>
      </w:pPr>
    </w:p>
    <w:p w:rsidR="00033DD3" w:rsidRPr="00652BF1" w:rsidRDefault="00033DD3" w:rsidP="00033DD3">
      <w:pPr>
        <w:rPr>
          <w:sz w:val="28"/>
          <w:szCs w:val="28"/>
        </w:rPr>
      </w:pPr>
      <w:r w:rsidRPr="00652BF1">
        <w:rPr>
          <w:b/>
          <w:sz w:val="28"/>
          <w:szCs w:val="28"/>
        </w:rPr>
        <w:t>Военно-профессиональная деятельность</w:t>
      </w:r>
    </w:p>
    <w:p w:rsidR="00033DD3" w:rsidRPr="00652BF1" w:rsidRDefault="00033DD3" w:rsidP="00033DD3">
      <w:pPr>
        <w:rPr>
          <w:sz w:val="28"/>
          <w:szCs w:val="28"/>
        </w:rPr>
      </w:pPr>
      <w:r w:rsidRPr="00652BF1">
        <w:rPr>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033DD3" w:rsidRDefault="00033DD3" w:rsidP="00033DD3">
      <w:pPr>
        <w:ind w:firstLine="708"/>
        <w:jc w:val="both"/>
      </w:pPr>
    </w:p>
    <w:p w:rsidR="00033DD3" w:rsidRDefault="00033DD3" w:rsidP="00033DD3">
      <w:pPr>
        <w:ind w:firstLine="708"/>
        <w:jc w:val="both"/>
      </w:pPr>
    </w:p>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Default="00033DD3"/>
    <w:p w:rsidR="00033DD3" w:rsidRPr="003423A8" w:rsidRDefault="00033DD3" w:rsidP="00033DD3">
      <w:pPr>
        <w:pStyle w:val="Default"/>
        <w:jc w:val="center"/>
      </w:pPr>
      <w:r w:rsidRPr="003423A8">
        <w:rPr>
          <w:b/>
          <w:bCs/>
        </w:rPr>
        <w:t>Аннотация к рабочей программе по обществознанию 6-9 классы</w:t>
      </w:r>
    </w:p>
    <w:p w:rsidR="00033DD3" w:rsidRPr="003423A8" w:rsidRDefault="00033DD3" w:rsidP="00033DD3">
      <w:pPr>
        <w:pStyle w:val="Default"/>
      </w:pPr>
      <w:r w:rsidRPr="003423A8">
        <w:t xml:space="preserve">      Рабочая программа по обществознанию (6-9 классы) составлена на основе следующих нормативных документов: Федерального государственного образовательного стандарта основного общего образования, на основе Примерной программы по обществознанию для 6-9 классов, авторской программы по обществознанию к предметной линии учебников под редакцией Л.Н.Боголюбова и обеспечивает конкретизацию содержания, объема, порядка изучения данной учебной дисциплины в рамках освоения основной образовательной программы (основного общего образования) с учетом целей, задач и особенностей  учебно- воспитательного процесса в образовательном учреждении. При составлении рабочей программы использовались материалы программ: Л.Н.Боголюбов. Обществознание. Программы общеобразовательных учреждений. 6-9 классов. М.: Просвещение, 2012. </w:t>
      </w:r>
    </w:p>
    <w:p w:rsidR="00033DD3" w:rsidRPr="003423A8" w:rsidRDefault="00033DD3" w:rsidP="00033DD3">
      <w:pPr>
        <w:pStyle w:val="Default"/>
      </w:pPr>
      <w:r w:rsidRPr="003423A8">
        <w:rPr>
          <w:b/>
          <w:bCs/>
        </w:rPr>
        <w:t xml:space="preserve">Место предмета в федеральном базисном учебном плане </w:t>
      </w:r>
    </w:p>
    <w:p w:rsidR="00033DD3" w:rsidRPr="003423A8" w:rsidRDefault="00033DD3" w:rsidP="00033DD3">
      <w:pPr>
        <w:pStyle w:val="Default"/>
      </w:pPr>
      <w:r w:rsidRPr="003423A8">
        <w:t xml:space="preserve">Федеральный базисный учебный план для образовательных учреждений РФ отводит 139 часов для обязательного изучения учебного предмета «Обществознание» на этапе основного общего образования. </w:t>
      </w:r>
    </w:p>
    <w:p w:rsidR="00033DD3" w:rsidRPr="003423A8" w:rsidRDefault="00033DD3" w:rsidP="00033DD3">
      <w:pPr>
        <w:pStyle w:val="Default"/>
      </w:pPr>
      <w:r w:rsidRPr="003423A8">
        <w:t xml:space="preserve">        Согласно календарном</w:t>
      </w:r>
      <w:r>
        <w:t>у учебному графику школы на 2020</w:t>
      </w:r>
      <w:r w:rsidRPr="003423A8">
        <w:t>-202</w:t>
      </w:r>
      <w:r>
        <w:t>1</w:t>
      </w:r>
      <w:r w:rsidRPr="003423A8">
        <w:t xml:space="preserve"> уч. год в 6-8 классах учебный план рассчитан на 34 учебные недели, а в 9 классе – на 34 учебные недели. Следовательно: </w:t>
      </w:r>
    </w:p>
    <w:p w:rsidR="00033DD3" w:rsidRPr="003423A8" w:rsidRDefault="00033DD3" w:rsidP="00033DD3">
      <w:pPr>
        <w:pStyle w:val="Default"/>
      </w:pPr>
      <w:r w:rsidRPr="003423A8">
        <w:t xml:space="preserve">- рабочая программа 6 класса рассчитана на 34 часов в год (из расчёта 1 учебный час в неделю); </w:t>
      </w:r>
    </w:p>
    <w:p w:rsidR="00033DD3" w:rsidRPr="003423A8" w:rsidRDefault="00033DD3" w:rsidP="00033DD3">
      <w:pPr>
        <w:pStyle w:val="Default"/>
      </w:pPr>
      <w:r w:rsidRPr="003423A8">
        <w:t xml:space="preserve">- рабочая программа 7 класса рассчитана на 34 часов в год (из расчёта 1 учебный час в неделю); </w:t>
      </w:r>
    </w:p>
    <w:p w:rsidR="00033DD3" w:rsidRPr="003423A8" w:rsidRDefault="00033DD3" w:rsidP="00033DD3">
      <w:pPr>
        <w:pStyle w:val="Default"/>
      </w:pPr>
      <w:r w:rsidRPr="003423A8">
        <w:t xml:space="preserve">- рабочая программа 8 класса рассчитана на 34 часов в год (из расчёта 1 учебный час в неделю); </w:t>
      </w:r>
    </w:p>
    <w:p w:rsidR="00033DD3" w:rsidRPr="003423A8" w:rsidRDefault="00033DD3" w:rsidP="00033DD3">
      <w:pPr>
        <w:pStyle w:val="Default"/>
      </w:pPr>
      <w:r w:rsidRPr="003423A8">
        <w:t xml:space="preserve">- рабочая программа 9 класса рассчитана на 34 час. в год (из расчёта 1 час в неделю при 34 учебной неделе); </w:t>
      </w:r>
    </w:p>
    <w:p w:rsidR="00033DD3" w:rsidRPr="003423A8" w:rsidRDefault="00033DD3" w:rsidP="00033DD3">
      <w:pPr>
        <w:pStyle w:val="Default"/>
      </w:pPr>
      <w:r w:rsidRPr="003423A8">
        <w:t xml:space="preserve">                 Изучение обществознания (включая экономику и право) на базовом уровне основного общего образования направлено на достижение следующих целей: Цели обществоведческого образования в основной школе состоят в том, чтобы средствами учебного предмета активно содействовать: </w:t>
      </w:r>
    </w:p>
    <w:p w:rsidR="00033DD3" w:rsidRPr="003423A8" w:rsidRDefault="00033DD3" w:rsidP="00033DD3">
      <w:pPr>
        <w:pStyle w:val="Default"/>
      </w:pPr>
      <w:r w:rsidRPr="003423A8">
        <w:rPr>
          <w:b/>
        </w:rPr>
        <w:t>1</w:t>
      </w:r>
      <w:r w:rsidRPr="003423A8">
        <w:t xml:space="preserve">.Воспитанию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033DD3" w:rsidRPr="003423A8" w:rsidRDefault="00033DD3" w:rsidP="00033DD3">
      <w:pPr>
        <w:pStyle w:val="Default"/>
      </w:pPr>
      <w:r w:rsidRPr="003423A8">
        <w:rPr>
          <w:b/>
        </w:rPr>
        <w:t>2</w:t>
      </w:r>
      <w:r w:rsidRPr="003423A8">
        <w:t xml:space="preserve">.Развитию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 </w:t>
      </w:r>
    </w:p>
    <w:p w:rsidR="00033DD3" w:rsidRPr="003423A8" w:rsidRDefault="00033DD3" w:rsidP="00033DD3">
      <w:pPr>
        <w:pStyle w:val="Default"/>
      </w:pPr>
      <w:r w:rsidRPr="003423A8">
        <w:rPr>
          <w:b/>
        </w:rPr>
        <w:t>3</w:t>
      </w:r>
      <w:r w:rsidRPr="003423A8">
        <w:t xml:space="preserve">.Формированию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w:t>
      </w:r>
    </w:p>
    <w:p w:rsidR="00033DD3" w:rsidRPr="003423A8" w:rsidRDefault="00033DD3" w:rsidP="00033DD3">
      <w:pPr>
        <w:pStyle w:val="Default"/>
      </w:pPr>
      <w:r w:rsidRPr="003423A8">
        <w:rPr>
          <w:b/>
        </w:rPr>
        <w:t>4</w:t>
      </w:r>
      <w:r w:rsidRPr="003423A8">
        <w:t xml:space="preserve">.Овладению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w:t>
      </w:r>
    </w:p>
    <w:p w:rsidR="00033DD3" w:rsidRPr="003423A8" w:rsidRDefault="00033DD3" w:rsidP="00033DD3">
      <w:pPr>
        <w:pStyle w:val="Default"/>
      </w:pPr>
      <w:r w:rsidRPr="003423A8">
        <w:rPr>
          <w:b/>
        </w:rPr>
        <w:t>5</w:t>
      </w:r>
      <w:r w:rsidRPr="003423A8">
        <w:t xml:space="preserve">.Формированию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w:t>
      </w:r>
      <w:r w:rsidRPr="003423A8">
        <w:lastRenderedPageBreak/>
        <w:t xml:space="preserve">ценностями и нормами поведения, установленными законом; для содействия правовыми способами и средствами защите правопорядка в обществе. </w:t>
      </w:r>
    </w:p>
    <w:p w:rsidR="00033DD3" w:rsidRPr="003423A8" w:rsidRDefault="00033DD3" w:rsidP="00033DD3">
      <w:pPr>
        <w:pStyle w:val="Default"/>
      </w:pPr>
      <w:r w:rsidRPr="003423A8">
        <w:t xml:space="preserve">      Программа предусматривает выделение двух самостоятельных, связанных между собой этапов. Первый этап (6 класс)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курсу «Окружающий мир», изучаемому в начальной школе. Второй этап (7-9 классы) ориентирован на более сложный круг вопросов и нее только сопровождает процесс социализации, но и способствует пред профильной подготовкой учащихся, а также наиболее разносторонней подготовке к экзаменам.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 На каждом из этапов реализуются меж предметные связи с курсом истории и другими учебными дисциплинами </w:t>
      </w:r>
    </w:p>
    <w:p w:rsidR="00033DD3" w:rsidRPr="003423A8" w:rsidRDefault="00033DD3" w:rsidP="00033DD3">
      <w:pPr>
        <w:pStyle w:val="Default"/>
      </w:pPr>
      <w:r w:rsidRPr="003423A8">
        <w:t xml:space="preserve">Рабочая программа ориентирована на использование </w:t>
      </w:r>
      <w:r w:rsidRPr="003423A8">
        <w:rPr>
          <w:b/>
          <w:bCs/>
        </w:rPr>
        <w:t xml:space="preserve">учебно- методического комплекта: </w:t>
      </w:r>
    </w:p>
    <w:p w:rsidR="00033DD3" w:rsidRPr="003423A8" w:rsidRDefault="00033DD3" w:rsidP="00033DD3">
      <w:pPr>
        <w:pStyle w:val="Default"/>
      </w:pPr>
      <w:r w:rsidRPr="003423A8">
        <w:t xml:space="preserve">1. Обществознание. 6 класс: учебник для общеобразовательных учреждений /Л.Н.Боголюбов, Н.Ф.Виноградова, Н.И.Городецкая и другие /под редакцией Л.Н.Боголюбова, Л.Ф.Ивановой; Российская Академия наук, Российское академическое образование, издательство «Просвещение.- М.: Просвещение, 2017. </w:t>
      </w:r>
    </w:p>
    <w:p w:rsidR="00033DD3" w:rsidRPr="003423A8" w:rsidRDefault="00033DD3" w:rsidP="00033DD3">
      <w:pPr>
        <w:pStyle w:val="Default"/>
      </w:pPr>
      <w:r w:rsidRPr="003423A8">
        <w:t xml:space="preserve">2. Обществознание. 7 класс: учебник для общеобразовательных учреждений /Л.Н.Боголюбов, Н.И.Городецкая, Л.Ф.Иванова и другие /под редакцией Л.Н.Боголюбова, Л.Ф.Ивановой; Российская Академия наук, Российское академическое образование, издательство «Просвещение.- М.: Просвещение, 2013. </w:t>
      </w:r>
    </w:p>
    <w:p w:rsidR="00033DD3" w:rsidRPr="003423A8" w:rsidRDefault="00033DD3" w:rsidP="00033DD3">
      <w:pPr>
        <w:pStyle w:val="Default"/>
      </w:pPr>
      <w:r w:rsidRPr="003423A8">
        <w:t xml:space="preserve">3. Обществознание. 8 класс: учебник для общеобразовательных учреждений /Л.Н.Боголюбов, Н.И.Городецкая, Л.Ф.Иванова /; под редакцией Л.Н.Боголюбова, Н.И.Городецкой; Российская Академия наук, Российское академическое образование, издательство «Просвещение.- 2 изд.- М.: Просвещение, 2014. </w:t>
      </w:r>
    </w:p>
    <w:p w:rsidR="00033DD3" w:rsidRPr="003423A8" w:rsidRDefault="00033DD3" w:rsidP="00033DD3">
      <w:pPr>
        <w:pStyle w:val="Default"/>
      </w:pPr>
      <w:r w:rsidRPr="003423A8">
        <w:t xml:space="preserve">4. Обществознание. 9 класс: учебник для общеобразовательных учреждений /Л.Н.Боголюбов, А.И.Матвеев, Е.И. Жильцова и другие; /под редакцией Л.Н.Боголюбова, А.И.Матвеева; Российская Академия наук, Российское академическое образование, издательство «Просвещение.- 2 изд.- М.: Просвещение, 2013. </w:t>
      </w:r>
    </w:p>
    <w:p w:rsidR="00033DD3" w:rsidRPr="003423A8" w:rsidRDefault="00033DD3" w:rsidP="00033DD3">
      <w:pPr>
        <w:pStyle w:val="Default"/>
      </w:pPr>
      <w:r w:rsidRPr="003423A8">
        <w:t xml:space="preserve">УМК способствует всестороннему развитию личности в период ранней юности. Большое внимание уделяется развитию духовно-нравственной, правовой культуре, социальному поведению, основанного на уважении закона и правопорядка. Воспитывает в учащихся гражданскую ответственность, толерантность. Вызывает интерес изучению социальных и гуманитарных дисциплин. Углубляет знания учащихся о гражданине, праве, морали. </w:t>
      </w:r>
    </w:p>
    <w:p w:rsidR="00033DD3" w:rsidRPr="003423A8" w:rsidRDefault="00033DD3" w:rsidP="00033DD3">
      <w:pPr>
        <w:jc w:val="center"/>
        <w:rPr>
          <w:rFonts w:eastAsiaTheme="minorEastAsia"/>
          <w:b/>
        </w:rPr>
      </w:pPr>
      <w:r w:rsidRPr="003423A8">
        <w:rPr>
          <w:rFonts w:eastAsiaTheme="minorEastAsia"/>
          <w:b/>
        </w:rPr>
        <w:t>Аннотация к рабочей программе по обществознанию 10 классы ФГОС</w:t>
      </w:r>
    </w:p>
    <w:p w:rsidR="00033DD3" w:rsidRPr="003423A8" w:rsidRDefault="00033DD3" w:rsidP="00033DD3">
      <w:pPr>
        <w:autoSpaceDE w:val="0"/>
        <w:autoSpaceDN w:val="0"/>
        <w:adjustRightInd w:val="0"/>
        <w:rPr>
          <w:rFonts w:eastAsiaTheme="minorEastAsia"/>
          <w:color w:val="000000"/>
        </w:rPr>
      </w:pPr>
      <w:r w:rsidRPr="003423A8">
        <w:rPr>
          <w:rFonts w:eastAsiaTheme="minorEastAsia"/>
          <w:color w:val="000000"/>
        </w:rPr>
        <w:t xml:space="preserve"> Рабочая программа по истории составлена на основе: </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t xml:space="preserve">1. Закона «Об образовании в Российской Федерации» от 29 декабря 2012года №273-ФЗ </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t xml:space="preserve">2.Конституции РФ </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t xml:space="preserve">3. Федерального государственного образовательного стандарта основного общего образования второго поколения с учетом федеральных и учебных программ по учебным предметам </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t xml:space="preserve">4. Концепции духовно-нравственного развития и воспитания личности гражданина России </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t xml:space="preserve">5. Примерной программы основного общего образования по истории МО РФ. </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t xml:space="preserve">6. Гигиенических требований к условиям обучения в общеобразовательных учреждениях. Санитарно-эпидемиологических правил СанПиН. </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t xml:space="preserve">7. Методического письма о преподавании учебного предмета «Обществознание» в условиях введения Федерального компонента государственного стандарта общего образования. </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t xml:space="preserve">Данная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 предметных и внутри предметных связей, логики учебного процесса, возрастных особенностей учащихся. Рабочая программа содействует реализации единой концепции образования, сохраняя при этом условия для вариативного построения курсов обществознания и проявления творческой инициативы учителей. </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lastRenderedPageBreak/>
        <w:t xml:space="preserve">Рабочая программа рассчитана на 68 учебных часов. При этом в ней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t>Согласно календарному учебному графику школы на 2020-2021 учебный год в 10 классе учебный план рассчитан на 68 учебные недели</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t>В 2020-2021 учебном году продолжается переход на линейную модель изучения обществознания.</w:t>
      </w:r>
    </w:p>
    <w:p w:rsidR="00033DD3" w:rsidRPr="003423A8" w:rsidRDefault="00033DD3" w:rsidP="00033DD3">
      <w:pPr>
        <w:autoSpaceDE w:val="0"/>
        <w:autoSpaceDN w:val="0"/>
        <w:adjustRightInd w:val="0"/>
        <w:ind w:firstLine="709"/>
        <w:rPr>
          <w:rFonts w:eastAsiaTheme="minorEastAsia"/>
          <w:color w:val="000000"/>
        </w:rPr>
      </w:pPr>
      <w:r w:rsidRPr="003423A8">
        <w:rPr>
          <w:rFonts w:eastAsiaTheme="minorEastAsia"/>
          <w:color w:val="000000"/>
        </w:rPr>
        <w:t xml:space="preserve"> В 10 классе изучается общество, как огромная система взаимосвязанных компонентов-68 ч</w:t>
      </w:r>
    </w:p>
    <w:p w:rsidR="00033DD3" w:rsidRPr="003423A8" w:rsidRDefault="00033DD3" w:rsidP="00033DD3">
      <w:pPr>
        <w:autoSpaceDE w:val="0"/>
        <w:autoSpaceDN w:val="0"/>
        <w:adjustRightInd w:val="0"/>
        <w:rPr>
          <w:rFonts w:eastAsiaTheme="minorEastAsia"/>
          <w:b/>
          <w:bCs/>
          <w:color w:val="000000"/>
        </w:rPr>
      </w:pPr>
      <w:r w:rsidRPr="003423A8">
        <w:rPr>
          <w:rFonts w:eastAsiaTheme="minorEastAsia"/>
          <w:color w:val="000000"/>
        </w:rPr>
        <w:t xml:space="preserve">          </w:t>
      </w:r>
    </w:p>
    <w:p w:rsidR="00033DD3" w:rsidRDefault="00033DD3"/>
    <w:p w:rsidR="00033DD3" w:rsidRDefault="00033DD3"/>
    <w:p w:rsidR="00577E59" w:rsidRPr="00D73E58" w:rsidRDefault="00577E59" w:rsidP="00577E59">
      <w:pPr>
        <w:spacing w:before="100" w:beforeAutospacing="1" w:after="100" w:afterAutospacing="1" w:line="264" w:lineRule="atLeast"/>
        <w:jc w:val="center"/>
        <w:outlineLvl w:val="0"/>
        <w:rPr>
          <w:b/>
          <w:bCs/>
          <w:kern w:val="36"/>
          <w:sz w:val="28"/>
          <w:szCs w:val="28"/>
        </w:rPr>
      </w:pPr>
      <w:r w:rsidRPr="00D73E58">
        <w:rPr>
          <w:b/>
          <w:bCs/>
          <w:kern w:val="36"/>
          <w:sz w:val="28"/>
          <w:szCs w:val="28"/>
        </w:rPr>
        <w:t>Русский язык — аннотация к рабочим программам (5-9 класс)</w:t>
      </w:r>
    </w:p>
    <w:p w:rsidR="00577E59" w:rsidRPr="00D73E58" w:rsidRDefault="00577E59" w:rsidP="00577E59">
      <w:pPr>
        <w:spacing w:before="100" w:beforeAutospacing="1" w:after="100" w:afterAutospacing="1"/>
        <w:jc w:val="both"/>
        <w:rPr>
          <w:color w:val="01314B"/>
        </w:rPr>
      </w:pPr>
      <w:r w:rsidRPr="00D73E58">
        <w:rPr>
          <w:color w:val="000000"/>
          <w:bdr w:val="none" w:sz="0" w:space="0" w:color="auto" w:frame="1"/>
        </w:rPr>
        <w:t>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по  русскому языку 5-9 классы / М. М. Разумовская, С. И. Львова, В. И. Капинос, В. В. Львов, Г. А. Богданова.- М.: Дрофа</w:t>
      </w:r>
    </w:p>
    <w:p w:rsidR="00577E59" w:rsidRPr="00D73E58" w:rsidRDefault="00577E59" w:rsidP="00577E59">
      <w:pPr>
        <w:spacing w:before="100" w:beforeAutospacing="1" w:after="100" w:afterAutospacing="1"/>
      </w:pPr>
      <w:r w:rsidRPr="00D73E58">
        <w:rPr>
          <w:bdr w:val="none" w:sz="0" w:space="0" w:color="auto" w:frame="1"/>
        </w:rPr>
        <w:t>УЧЕБНО-МЕТОДИЧЕСКИЙ КОМПЛЕКС (УМК):</w:t>
      </w:r>
    </w:p>
    <w:p w:rsidR="00577E59" w:rsidRPr="00B24E6A" w:rsidRDefault="00577E59" w:rsidP="00577E59">
      <w:pPr>
        <w:numPr>
          <w:ilvl w:val="0"/>
          <w:numId w:val="22"/>
        </w:numPr>
        <w:spacing w:before="100" w:beforeAutospacing="1" w:after="100" w:afterAutospacing="1"/>
        <w:ind w:left="0"/>
        <w:rPr>
          <w:color w:val="01314B"/>
        </w:rPr>
      </w:pPr>
      <w:r>
        <w:rPr>
          <w:color w:val="000000"/>
          <w:bdr w:val="none" w:sz="0" w:space="0" w:color="auto" w:frame="1"/>
        </w:rPr>
        <w:t>Т.А.Ладыженская, М.Т.Баранов</w:t>
      </w:r>
      <w:r w:rsidRPr="00D73E58">
        <w:rPr>
          <w:color w:val="000000"/>
          <w:bdr w:val="none" w:sz="0" w:space="0" w:color="auto" w:frame="1"/>
        </w:rPr>
        <w:t xml:space="preserve"> и др. Русский язык. 5 класс. М.: </w:t>
      </w:r>
      <w:r>
        <w:rPr>
          <w:color w:val="000000"/>
          <w:bdr w:val="none" w:sz="0" w:space="0" w:color="auto" w:frame="1"/>
        </w:rPr>
        <w:t>Просвещение</w:t>
      </w:r>
    </w:p>
    <w:p w:rsidR="00577E59" w:rsidRPr="00B24E6A" w:rsidRDefault="00577E59" w:rsidP="00577E59">
      <w:pPr>
        <w:numPr>
          <w:ilvl w:val="0"/>
          <w:numId w:val="22"/>
        </w:numPr>
        <w:spacing w:before="100" w:beforeAutospacing="1" w:after="100" w:afterAutospacing="1"/>
        <w:ind w:left="0"/>
        <w:rPr>
          <w:color w:val="01314B"/>
        </w:rPr>
      </w:pPr>
      <w:r>
        <w:rPr>
          <w:color w:val="000000"/>
          <w:bdr w:val="none" w:sz="0" w:space="0" w:color="auto" w:frame="1"/>
        </w:rPr>
        <w:t>Т.А.Ладыженская, М.Т.Баранов и др. Русский язык. 6</w:t>
      </w:r>
      <w:r w:rsidRPr="00D73E58">
        <w:rPr>
          <w:color w:val="000000"/>
          <w:bdr w:val="none" w:sz="0" w:space="0" w:color="auto" w:frame="1"/>
        </w:rPr>
        <w:t xml:space="preserve"> класс. М.: </w:t>
      </w:r>
      <w:r>
        <w:rPr>
          <w:color w:val="000000"/>
          <w:bdr w:val="none" w:sz="0" w:space="0" w:color="auto" w:frame="1"/>
        </w:rPr>
        <w:t>Просвещение</w:t>
      </w:r>
    </w:p>
    <w:p w:rsidR="00577E59" w:rsidRPr="00B24E6A" w:rsidRDefault="00577E59" w:rsidP="00577E59">
      <w:pPr>
        <w:numPr>
          <w:ilvl w:val="0"/>
          <w:numId w:val="22"/>
        </w:numPr>
        <w:spacing w:before="100" w:beforeAutospacing="1" w:after="100" w:afterAutospacing="1"/>
        <w:ind w:left="0"/>
        <w:rPr>
          <w:color w:val="01314B"/>
        </w:rPr>
      </w:pPr>
      <w:r>
        <w:rPr>
          <w:color w:val="000000"/>
          <w:bdr w:val="none" w:sz="0" w:space="0" w:color="auto" w:frame="1"/>
        </w:rPr>
        <w:t>Т.А.Ладыженская, М.Т.Баранов и др. Русский язык. 7</w:t>
      </w:r>
      <w:r w:rsidRPr="00D73E58">
        <w:rPr>
          <w:color w:val="000000"/>
          <w:bdr w:val="none" w:sz="0" w:space="0" w:color="auto" w:frame="1"/>
        </w:rPr>
        <w:t xml:space="preserve"> класс. М.: </w:t>
      </w:r>
      <w:r>
        <w:rPr>
          <w:color w:val="000000"/>
          <w:bdr w:val="none" w:sz="0" w:space="0" w:color="auto" w:frame="1"/>
        </w:rPr>
        <w:t>Просвещение</w:t>
      </w:r>
    </w:p>
    <w:p w:rsidR="00577E59" w:rsidRPr="00B24E6A" w:rsidRDefault="00577E59" w:rsidP="00577E59">
      <w:pPr>
        <w:numPr>
          <w:ilvl w:val="0"/>
          <w:numId w:val="22"/>
        </w:numPr>
        <w:spacing w:before="100" w:beforeAutospacing="1" w:after="100" w:afterAutospacing="1"/>
        <w:ind w:left="0"/>
        <w:rPr>
          <w:color w:val="01314B"/>
        </w:rPr>
      </w:pPr>
      <w:r>
        <w:rPr>
          <w:color w:val="000000"/>
          <w:bdr w:val="none" w:sz="0" w:space="0" w:color="auto" w:frame="1"/>
        </w:rPr>
        <w:t>Т.А.Ладыженская, М.Т.Баранов и др. Русский язык. 8</w:t>
      </w:r>
      <w:r w:rsidRPr="00D73E58">
        <w:rPr>
          <w:color w:val="000000"/>
          <w:bdr w:val="none" w:sz="0" w:space="0" w:color="auto" w:frame="1"/>
        </w:rPr>
        <w:t xml:space="preserve"> класс. М.: </w:t>
      </w:r>
      <w:r>
        <w:rPr>
          <w:color w:val="000000"/>
          <w:bdr w:val="none" w:sz="0" w:space="0" w:color="auto" w:frame="1"/>
        </w:rPr>
        <w:t>Просвещение</w:t>
      </w:r>
    </w:p>
    <w:p w:rsidR="00577E59" w:rsidRPr="00B24E6A" w:rsidRDefault="00577E59" w:rsidP="00577E59">
      <w:pPr>
        <w:numPr>
          <w:ilvl w:val="0"/>
          <w:numId w:val="22"/>
        </w:numPr>
        <w:spacing w:before="100" w:beforeAutospacing="1" w:after="100" w:afterAutospacing="1"/>
        <w:ind w:left="0"/>
        <w:rPr>
          <w:color w:val="01314B"/>
        </w:rPr>
      </w:pPr>
      <w:r>
        <w:rPr>
          <w:color w:val="000000"/>
          <w:bdr w:val="none" w:sz="0" w:space="0" w:color="auto" w:frame="1"/>
        </w:rPr>
        <w:t>Т.А.Ладыженская, М.Т.Баранов и др. Русский язык. 9</w:t>
      </w:r>
      <w:r w:rsidRPr="00D73E58">
        <w:rPr>
          <w:color w:val="000000"/>
          <w:bdr w:val="none" w:sz="0" w:space="0" w:color="auto" w:frame="1"/>
        </w:rPr>
        <w:t xml:space="preserve"> класс. М.: </w:t>
      </w:r>
      <w:r>
        <w:rPr>
          <w:color w:val="000000"/>
          <w:bdr w:val="none" w:sz="0" w:space="0" w:color="auto" w:frame="1"/>
        </w:rPr>
        <w:t>Просвещение</w:t>
      </w:r>
    </w:p>
    <w:p w:rsidR="00577E59" w:rsidRPr="00D73E58" w:rsidRDefault="00577E59" w:rsidP="00577E59">
      <w:pPr>
        <w:spacing w:before="100" w:beforeAutospacing="1" w:after="100" w:afterAutospacing="1"/>
        <w:rPr>
          <w:color w:val="01314B"/>
        </w:rPr>
      </w:pPr>
    </w:p>
    <w:p w:rsidR="00577E59" w:rsidRPr="00D73E58" w:rsidRDefault="00577E59" w:rsidP="00577E59">
      <w:pPr>
        <w:spacing w:before="100" w:beforeAutospacing="1" w:after="100" w:afterAutospacing="1"/>
      </w:pPr>
      <w:r w:rsidRPr="00D73E58">
        <w:rPr>
          <w:color w:val="000080"/>
          <w:bdr w:val="none" w:sz="0" w:space="0" w:color="auto" w:frame="1"/>
        </w:rPr>
        <w:t> </w:t>
      </w:r>
      <w:r w:rsidRPr="00D73E58">
        <w:rPr>
          <w:bdr w:val="none" w:sz="0" w:space="0" w:color="auto" w:frame="1"/>
        </w:rPr>
        <w:t>УЧЕБНЫЙ ПЛАН (количество часов):</w:t>
      </w:r>
    </w:p>
    <w:p w:rsidR="00577E59" w:rsidRPr="00D73E58" w:rsidRDefault="00577E59" w:rsidP="00577E59">
      <w:pPr>
        <w:numPr>
          <w:ilvl w:val="0"/>
          <w:numId w:val="23"/>
        </w:numPr>
        <w:spacing w:before="100" w:beforeAutospacing="1" w:after="100" w:afterAutospacing="1"/>
        <w:ind w:left="0"/>
        <w:rPr>
          <w:color w:val="01314B"/>
        </w:rPr>
      </w:pPr>
      <w:r w:rsidRPr="00D73E58">
        <w:rPr>
          <w:color w:val="000000"/>
          <w:bdr w:val="none" w:sz="0" w:space="0" w:color="auto" w:frame="1"/>
        </w:rPr>
        <w:t>5 класс — 5 часов в неделю, 170 часов в год</w:t>
      </w:r>
    </w:p>
    <w:p w:rsidR="00577E59" w:rsidRPr="00D73E58" w:rsidRDefault="00577E59" w:rsidP="00577E59">
      <w:pPr>
        <w:numPr>
          <w:ilvl w:val="0"/>
          <w:numId w:val="23"/>
        </w:numPr>
        <w:spacing w:before="100" w:beforeAutospacing="1" w:after="100" w:afterAutospacing="1"/>
        <w:ind w:left="0"/>
        <w:rPr>
          <w:color w:val="01314B"/>
        </w:rPr>
      </w:pPr>
      <w:r w:rsidRPr="00D73E58">
        <w:rPr>
          <w:color w:val="000000"/>
          <w:bdr w:val="none" w:sz="0" w:space="0" w:color="auto" w:frame="1"/>
        </w:rPr>
        <w:t>6 класс — 6 часов в неделю, 204 часа в год</w:t>
      </w:r>
    </w:p>
    <w:p w:rsidR="00577E59" w:rsidRPr="00D73E58" w:rsidRDefault="00577E59" w:rsidP="00577E59">
      <w:pPr>
        <w:numPr>
          <w:ilvl w:val="0"/>
          <w:numId w:val="23"/>
        </w:numPr>
        <w:spacing w:before="100" w:beforeAutospacing="1" w:after="100" w:afterAutospacing="1"/>
        <w:ind w:left="0"/>
        <w:rPr>
          <w:color w:val="01314B"/>
        </w:rPr>
      </w:pPr>
      <w:r w:rsidRPr="00D73E58">
        <w:rPr>
          <w:color w:val="000000"/>
          <w:bdr w:val="none" w:sz="0" w:space="0" w:color="auto" w:frame="1"/>
        </w:rPr>
        <w:t>7 класс — 4 часа в неделю, 136 часов в год</w:t>
      </w:r>
    </w:p>
    <w:p w:rsidR="00577E59" w:rsidRPr="00D73E58" w:rsidRDefault="00577E59" w:rsidP="00577E59">
      <w:pPr>
        <w:numPr>
          <w:ilvl w:val="0"/>
          <w:numId w:val="23"/>
        </w:numPr>
        <w:spacing w:before="100" w:beforeAutospacing="1" w:after="100" w:afterAutospacing="1"/>
        <w:ind w:left="0"/>
        <w:rPr>
          <w:color w:val="01314B"/>
        </w:rPr>
      </w:pPr>
      <w:r w:rsidRPr="00D73E58">
        <w:rPr>
          <w:color w:val="000000"/>
          <w:bdr w:val="none" w:sz="0" w:space="0" w:color="auto" w:frame="1"/>
        </w:rPr>
        <w:t>8 класс — 3 часа в неделю, 102  часа в год</w:t>
      </w:r>
    </w:p>
    <w:p w:rsidR="00577E59" w:rsidRPr="00D73E58" w:rsidRDefault="00577E59" w:rsidP="00577E59">
      <w:pPr>
        <w:numPr>
          <w:ilvl w:val="0"/>
          <w:numId w:val="23"/>
        </w:numPr>
        <w:spacing w:before="100" w:beforeAutospacing="1" w:after="100" w:afterAutospacing="1"/>
        <w:ind w:left="0"/>
        <w:rPr>
          <w:color w:val="01314B"/>
        </w:rPr>
      </w:pPr>
      <w:r w:rsidRPr="00D73E58">
        <w:rPr>
          <w:color w:val="000000"/>
          <w:bdr w:val="none" w:sz="0" w:space="0" w:color="auto" w:frame="1"/>
        </w:rPr>
        <w:t>9 класс — 2 часа в неделю, 68 часов в год</w:t>
      </w:r>
    </w:p>
    <w:p w:rsidR="00577E59" w:rsidRPr="00D73E58" w:rsidRDefault="00577E59" w:rsidP="00577E59">
      <w:pPr>
        <w:spacing w:before="100" w:beforeAutospacing="1" w:after="100" w:afterAutospacing="1"/>
      </w:pPr>
      <w:r w:rsidRPr="00D73E58">
        <w:rPr>
          <w:bdr w:val="none" w:sz="0" w:space="0" w:color="auto" w:frame="1"/>
        </w:rPr>
        <w:t>ЦЕЛИ:</w:t>
      </w:r>
    </w:p>
    <w:p w:rsidR="00577E59" w:rsidRPr="00D73E58" w:rsidRDefault="00577E59" w:rsidP="00577E59">
      <w:pPr>
        <w:numPr>
          <w:ilvl w:val="0"/>
          <w:numId w:val="24"/>
        </w:numPr>
        <w:spacing w:before="100" w:beforeAutospacing="1" w:after="100" w:afterAutospacing="1"/>
        <w:ind w:left="0"/>
        <w:jc w:val="both"/>
        <w:rPr>
          <w:color w:val="01314B"/>
        </w:rPr>
      </w:pPr>
      <w:r w:rsidRPr="00D73E58">
        <w:rPr>
          <w:color w:val="000000"/>
          <w:bdr w:val="none" w:sz="0" w:space="0" w:color="auto" w:frame="1"/>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77E59" w:rsidRPr="00D73E58" w:rsidRDefault="00577E59" w:rsidP="00577E59">
      <w:pPr>
        <w:numPr>
          <w:ilvl w:val="0"/>
          <w:numId w:val="24"/>
        </w:numPr>
        <w:spacing w:before="100" w:beforeAutospacing="1" w:after="100" w:afterAutospacing="1"/>
        <w:ind w:left="0"/>
        <w:jc w:val="both"/>
        <w:rPr>
          <w:color w:val="01314B"/>
        </w:rPr>
      </w:pPr>
      <w:r w:rsidRPr="00D73E58">
        <w:rPr>
          <w:color w:val="000000"/>
          <w:bdr w:val="none" w:sz="0" w:space="0" w:color="auto" w:frame="1"/>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w:t>
      </w:r>
    </w:p>
    <w:p w:rsidR="00577E59" w:rsidRPr="00D73E58" w:rsidRDefault="00577E59" w:rsidP="00577E59">
      <w:pPr>
        <w:numPr>
          <w:ilvl w:val="0"/>
          <w:numId w:val="24"/>
        </w:numPr>
        <w:spacing w:before="100" w:beforeAutospacing="1" w:after="100" w:afterAutospacing="1"/>
        <w:ind w:left="0"/>
        <w:jc w:val="both"/>
        <w:rPr>
          <w:color w:val="01314B"/>
        </w:rPr>
      </w:pPr>
      <w:r w:rsidRPr="00D73E58">
        <w:rPr>
          <w:color w:val="000000"/>
          <w:bdr w:val="none" w:sz="0" w:space="0" w:color="auto" w:frame="1"/>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77E59" w:rsidRPr="00D73E58" w:rsidRDefault="00577E59" w:rsidP="00577E59">
      <w:pPr>
        <w:numPr>
          <w:ilvl w:val="0"/>
          <w:numId w:val="24"/>
        </w:numPr>
        <w:spacing w:before="100" w:beforeAutospacing="1" w:after="100" w:afterAutospacing="1"/>
        <w:ind w:left="0"/>
        <w:jc w:val="both"/>
        <w:rPr>
          <w:color w:val="01314B"/>
        </w:rPr>
      </w:pPr>
      <w:r w:rsidRPr="00D73E58">
        <w:rPr>
          <w:color w:val="000000"/>
          <w:bdr w:val="none" w:sz="0" w:space="0" w:color="auto" w:frame="1"/>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77E59" w:rsidRPr="00D73E58" w:rsidRDefault="00577E59" w:rsidP="00577E59">
      <w:pPr>
        <w:numPr>
          <w:ilvl w:val="0"/>
          <w:numId w:val="24"/>
        </w:numPr>
        <w:spacing w:before="100" w:beforeAutospacing="1" w:after="100" w:afterAutospacing="1"/>
        <w:ind w:left="0"/>
        <w:jc w:val="both"/>
        <w:rPr>
          <w:color w:val="01314B"/>
        </w:rPr>
      </w:pPr>
      <w:r w:rsidRPr="00D73E58">
        <w:rPr>
          <w:color w:val="000000"/>
          <w:bdr w:val="none" w:sz="0" w:space="0" w:color="auto" w:frame="1"/>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77E59" w:rsidRPr="00D73E58" w:rsidRDefault="00577E59" w:rsidP="00577E59">
      <w:pPr>
        <w:spacing w:before="100" w:beforeAutospacing="1" w:after="100" w:afterAutospacing="1"/>
      </w:pPr>
      <w:r w:rsidRPr="00D73E58">
        <w:rPr>
          <w:bdr w:val="none" w:sz="0" w:space="0" w:color="auto" w:frame="1"/>
        </w:rPr>
        <w:t>ЗАДАЧИ:</w:t>
      </w:r>
    </w:p>
    <w:p w:rsidR="00577E59" w:rsidRPr="00D73E58" w:rsidRDefault="00577E59" w:rsidP="00577E59">
      <w:pPr>
        <w:numPr>
          <w:ilvl w:val="0"/>
          <w:numId w:val="25"/>
        </w:numPr>
        <w:spacing w:before="100" w:beforeAutospacing="1" w:after="100" w:afterAutospacing="1"/>
        <w:ind w:left="0"/>
        <w:jc w:val="both"/>
        <w:rPr>
          <w:color w:val="01314B"/>
        </w:rPr>
      </w:pPr>
      <w:r w:rsidRPr="00D73E58">
        <w:rPr>
          <w:color w:val="000000"/>
          <w:bdr w:val="none" w:sz="0" w:space="0" w:color="auto" w:frame="1"/>
        </w:rPr>
        <w:lastRenderedPageBreak/>
        <w:t>приобретение знаний о языке как знаковой системе и общественном явлении, его устройстве, развитии и функционировании;</w:t>
      </w:r>
    </w:p>
    <w:p w:rsidR="00577E59" w:rsidRPr="00D73E58" w:rsidRDefault="00577E59" w:rsidP="00577E59">
      <w:pPr>
        <w:numPr>
          <w:ilvl w:val="0"/>
          <w:numId w:val="25"/>
        </w:numPr>
        <w:spacing w:before="100" w:beforeAutospacing="1" w:after="100" w:afterAutospacing="1"/>
        <w:ind w:left="0"/>
        <w:jc w:val="both"/>
        <w:rPr>
          <w:color w:val="01314B"/>
        </w:rPr>
      </w:pPr>
      <w:r w:rsidRPr="00D73E58">
        <w:rPr>
          <w:color w:val="000000"/>
          <w:bdr w:val="none" w:sz="0" w:space="0" w:color="auto" w:frame="1"/>
        </w:rPr>
        <w:t>овладение умениями и навыками использования языка в различных сферах и ситуациях общения, основными нормами русского литературного языка;</w:t>
      </w:r>
    </w:p>
    <w:p w:rsidR="00577E59" w:rsidRPr="00D73E58" w:rsidRDefault="00577E59" w:rsidP="00577E59">
      <w:pPr>
        <w:numPr>
          <w:ilvl w:val="0"/>
          <w:numId w:val="25"/>
        </w:numPr>
        <w:spacing w:before="100" w:beforeAutospacing="1" w:after="100" w:afterAutospacing="1"/>
        <w:ind w:left="0"/>
        <w:jc w:val="both"/>
        <w:rPr>
          <w:color w:val="01314B"/>
        </w:rPr>
      </w:pPr>
      <w:r w:rsidRPr="00D73E58">
        <w:rPr>
          <w:color w:val="000000"/>
          <w:bdr w:val="none" w:sz="0" w:space="0" w:color="auto" w:frame="1"/>
        </w:rPr>
        <w:t>формирование способностей к анализу и оценке языковых явлений и фактов; умения пользоваться различными лингвистическими словарями; совершенствование умений и навыков письменной речи;</w:t>
      </w:r>
    </w:p>
    <w:p w:rsidR="00577E59" w:rsidRPr="00D73E58" w:rsidRDefault="00577E59" w:rsidP="00577E59">
      <w:pPr>
        <w:numPr>
          <w:ilvl w:val="0"/>
          <w:numId w:val="25"/>
        </w:numPr>
        <w:spacing w:before="100" w:beforeAutospacing="1" w:after="100" w:afterAutospacing="1"/>
        <w:ind w:left="0"/>
        <w:jc w:val="both"/>
        <w:rPr>
          <w:color w:val="01314B"/>
        </w:rPr>
      </w:pPr>
      <w:r w:rsidRPr="00D73E58">
        <w:rPr>
          <w:color w:val="000000"/>
          <w:bdr w:val="none" w:sz="0" w:space="0" w:color="auto" w:frame="1"/>
        </w:rPr>
        <w:t>освоение компетенций – коммуникативной, языковедческой и культуроведческой;</w:t>
      </w:r>
    </w:p>
    <w:p w:rsidR="00577E59" w:rsidRPr="00D73E58" w:rsidRDefault="00577E59" w:rsidP="00577E59">
      <w:pPr>
        <w:spacing w:before="100" w:beforeAutospacing="1" w:after="100" w:afterAutospacing="1"/>
        <w:rPr>
          <w:color w:val="01314B"/>
        </w:rPr>
      </w:pPr>
      <w:r w:rsidRPr="00D73E58">
        <w:rPr>
          <w:i/>
          <w:iCs/>
          <w:color w:val="000000"/>
          <w:bdr w:val="none" w:sz="0" w:space="0" w:color="auto" w:frame="1"/>
        </w:rPr>
        <w:t>Программы обеспечивают достижение выпускниками основной школы определённых личностных, метапредметных и предметных  результатов.</w:t>
      </w:r>
    </w:p>
    <w:p w:rsidR="00577E59" w:rsidRPr="00D73E58" w:rsidRDefault="00577E59" w:rsidP="00577E59">
      <w:pPr>
        <w:spacing w:before="100" w:beforeAutospacing="1" w:after="100" w:afterAutospacing="1"/>
      </w:pPr>
      <w:r w:rsidRPr="00D73E58">
        <w:rPr>
          <w:bdr w:val="none" w:sz="0" w:space="0" w:color="auto" w:frame="1"/>
        </w:rPr>
        <w:t>ЛИЧНОСТНЫЕ РЕЗУЛЬТАТЫ</w:t>
      </w:r>
    </w:p>
    <w:p w:rsidR="00577E59" w:rsidRPr="00D73E58" w:rsidRDefault="00577E59" w:rsidP="00577E59">
      <w:pPr>
        <w:numPr>
          <w:ilvl w:val="0"/>
          <w:numId w:val="26"/>
        </w:numPr>
        <w:spacing w:before="100" w:beforeAutospacing="1" w:after="100" w:afterAutospacing="1"/>
        <w:ind w:left="0"/>
        <w:jc w:val="both"/>
        <w:rPr>
          <w:color w:val="01314B"/>
        </w:rPr>
      </w:pPr>
      <w:r w:rsidRPr="00D73E58">
        <w:rPr>
          <w:color w:val="000000"/>
          <w:bdr w:val="none" w:sz="0" w:space="0" w:color="auto" w:frame="1"/>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77E59" w:rsidRPr="00D73E58" w:rsidRDefault="00577E59" w:rsidP="00577E59">
      <w:pPr>
        <w:numPr>
          <w:ilvl w:val="0"/>
          <w:numId w:val="26"/>
        </w:numPr>
        <w:spacing w:before="100" w:beforeAutospacing="1" w:after="100" w:afterAutospacing="1"/>
        <w:ind w:left="0"/>
        <w:jc w:val="both"/>
        <w:rPr>
          <w:color w:val="01314B"/>
        </w:rPr>
      </w:pPr>
      <w:r w:rsidRPr="00D73E58">
        <w:rPr>
          <w:color w:val="000000"/>
          <w:bdr w:val="none" w:sz="0" w:space="0" w:color="auto" w:frame="1"/>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77E59" w:rsidRPr="00D73E58" w:rsidRDefault="00577E59" w:rsidP="00577E59">
      <w:pPr>
        <w:numPr>
          <w:ilvl w:val="0"/>
          <w:numId w:val="26"/>
        </w:numPr>
        <w:spacing w:before="100" w:beforeAutospacing="1" w:after="100" w:afterAutospacing="1"/>
        <w:ind w:left="0"/>
        <w:jc w:val="both"/>
        <w:rPr>
          <w:color w:val="01314B"/>
        </w:rPr>
      </w:pPr>
      <w:r w:rsidRPr="00D73E58">
        <w:rPr>
          <w:color w:val="000000"/>
          <w:bdr w:val="none" w:sz="0" w:space="0" w:color="auto" w:frame="1"/>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577E59" w:rsidRPr="00D73E58" w:rsidRDefault="00577E59" w:rsidP="00577E59">
      <w:pPr>
        <w:spacing w:before="100" w:beforeAutospacing="1" w:after="100" w:afterAutospacing="1"/>
      </w:pPr>
      <w:r w:rsidRPr="00D73E58">
        <w:rPr>
          <w:bdr w:val="none" w:sz="0" w:space="0" w:color="auto" w:frame="1"/>
        </w:rPr>
        <w:t>МЕТАПРЕДМЕТНЫЕ РЕЗУЛЬТАТЫ</w:t>
      </w:r>
    </w:p>
    <w:p w:rsidR="00577E59" w:rsidRPr="00D73E58" w:rsidRDefault="00577E59" w:rsidP="00577E59">
      <w:pPr>
        <w:numPr>
          <w:ilvl w:val="0"/>
          <w:numId w:val="27"/>
        </w:numPr>
        <w:spacing w:before="100" w:beforeAutospacing="1" w:after="100" w:afterAutospacing="1"/>
        <w:ind w:left="0"/>
        <w:jc w:val="both"/>
        <w:rPr>
          <w:color w:val="01314B"/>
        </w:rPr>
      </w:pPr>
      <w:r w:rsidRPr="00D73E58">
        <w:rPr>
          <w:color w:val="000000"/>
          <w:bdr w:val="none" w:sz="0" w:space="0" w:color="auto" w:frame="1"/>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D73E58">
        <w:rPr>
          <w:color w:val="01314B"/>
        </w:rPr>
        <w:br/>
      </w:r>
      <w:r w:rsidRPr="00D73E58">
        <w:rPr>
          <w:color w:val="000000"/>
          <w:bdr w:val="none" w:sz="0" w:space="0" w:color="auto" w:frame="1"/>
        </w:rPr>
        <w:t>Владение разными видами чтения (поисковым, просмотровым, ознакомительным, изучающим) текстов разных стилей и жанров.</w:t>
      </w:r>
    </w:p>
    <w:p w:rsidR="00577E59" w:rsidRPr="00D73E58" w:rsidRDefault="00577E59" w:rsidP="00577E59">
      <w:pPr>
        <w:numPr>
          <w:ilvl w:val="0"/>
          <w:numId w:val="27"/>
        </w:numPr>
        <w:spacing w:before="100" w:beforeAutospacing="1" w:after="100" w:afterAutospacing="1"/>
        <w:ind w:left="0"/>
        <w:jc w:val="both"/>
        <w:rPr>
          <w:color w:val="01314B"/>
        </w:rPr>
      </w:pPr>
      <w:r w:rsidRPr="00D73E58">
        <w:rPr>
          <w:color w:val="000000"/>
          <w:bdr w:val="none" w:sz="0" w:space="0" w:color="auto" w:frame="1"/>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577E59" w:rsidRPr="00D73E58" w:rsidRDefault="00577E59" w:rsidP="00577E59">
      <w:pPr>
        <w:numPr>
          <w:ilvl w:val="0"/>
          <w:numId w:val="27"/>
        </w:numPr>
        <w:spacing w:before="100" w:beforeAutospacing="1" w:after="100" w:afterAutospacing="1"/>
        <w:ind w:left="0"/>
        <w:jc w:val="both"/>
        <w:rPr>
          <w:color w:val="01314B"/>
        </w:rPr>
      </w:pPr>
      <w:r w:rsidRPr="00D73E58">
        <w:rPr>
          <w:color w:val="000000"/>
          <w:bdr w:val="none" w:sz="0" w:space="0" w:color="auto" w:frame="1"/>
        </w:rPr>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577E59" w:rsidRPr="00D73E58" w:rsidRDefault="00577E59" w:rsidP="00577E59">
      <w:pPr>
        <w:numPr>
          <w:ilvl w:val="0"/>
          <w:numId w:val="27"/>
        </w:numPr>
        <w:spacing w:before="100" w:beforeAutospacing="1" w:after="100" w:afterAutospacing="1"/>
        <w:ind w:left="0"/>
        <w:jc w:val="both"/>
        <w:rPr>
          <w:color w:val="01314B"/>
        </w:rPr>
      </w:pPr>
      <w:r w:rsidRPr="00D73E58">
        <w:rPr>
          <w:color w:val="000000"/>
          <w:bdr w:val="none" w:sz="0" w:space="0" w:color="auto" w:frame="1"/>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w:t>
      </w:r>
    </w:p>
    <w:p w:rsidR="00577E59" w:rsidRPr="00D73E58" w:rsidRDefault="00577E59" w:rsidP="00577E59">
      <w:pPr>
        <w:numPr>
          <w:ilvl w:val="0"/>
          <w:numId w:val="27"/>
        </w:numPr>
        <w:spacing w:before="100" w:beforeAutospacing="1" w:after="100" w:afterAutospacing="1"/>
        <w:ind w:left="0"/>
        <w:jc w:val="both"/>
        <w:rPr>
          <w:color w:val="01314B"/>
        </w:rPr>
      </w:pPr>
      <w:r w:rsidRPr="00D73E58">
        <w:rPr>
          <w:color w:val="000000"/>
          <w:bdr w:val="none" w:sz="0" w:space="0" w:color="auto" w:frame="1"/>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77E59" w:rsidRPr="00D73E58" w:rsidRDefault="00577E59" w:rsidP="00577E59">
      <w:pPr>
        <w:numPr>
          <w:ilvl w:val="0"/>
          <w:numId w:val="27"/>
        </w:numPr>
        <w:spacing w:before="100" w:beforeAutospacing="1" w:after="100" w:afterAutospacing="1"/>
        <w:ind w:left="0"/>
        <w:jc w:val="both"/>
        <w:rPr>
          <w:color w:val="01314B"/>
        </w:rPr>
      </w:pPr>
      <w:r w:rsidRPr="00D73E58">
        <w:rPr>
          <w:color w:val="000000"/>
          <w:bdr w:val="none" w:sz="0" w:space="0" w:color="auto" w:frame="1"/>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577E59" w:rsidRPr="00D73E58" w:rsidRDefault="00577E59" w:rsidP="00577E59">
      <w:pPr>
        <w:spacing w:before="100" w:beforeAutospacing="1" w:after="100" w:afterAutospacing="1"/>
      </w:pPr>
      <w:r w:rsidRPr="00D73E58">
        <w:rPr>
          <w:bdr w:val="none" w:sz="0" w:space="0" w:color="auto" w:frame="1"/>
        </w:rPr>
        <w:t>ПРЕДМЕТНЫЕ РЕЗУЛЬТАТЫ</w:t>
      </w:r>
    </w:p>
    <w:p w:rsidR="00577E59" w:rsidRPr="00D73E58" w:rsidRDefault="00577E59" w:rsidP="00577E59">
      <w:pPr>
        <w:numPr>
          <w:ilvl w:val="0"/>
          <w:numId w:val="28"/>
        </w:numPr>
        <w:spacing w:before="100" w:beforeAutospacing="1" w:after="100" w:afterAutospacing="1"/>
        <w:ind w:left="0"/>
        <w:jc w:val="both"/>
        <w:rPr>
          <w:color w:val="01314B"/>
        </w:rPr>
      </w:pPr>
      <w:r w:rsidRPr="00D73E58">
        <w:rPr>
          <w:color w:val="000000"/>
          <w:bdr w:val="none" w:sz="0" w:space="0" w:color="auto" w:frame="1"/>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577E59" w:rsidRPr="00D73E58" w:rsidRDefault="00577E59" w:rsidP="00577E59">
      <w:pPr>
        <w:numPr>
          <w:ilvl w:val="0"/>
          <w:numId w:val="28"/>
        </w:numPr>
        <w:spacing w:before="100" w:beforeAutospacing="1" w:after="100" w:afterAutospacing="1"/>
        <w:ind w:left="0"/>
        <w:jc w:val="both"/>
        <w:rPr>
          <w:color w:val="01314B"/>
        </w:rPr>
      </w:pPr>
      <w:r w:rsidRPr="00D73E58">
        <w:rPr>
          <w:color w:val="000000"/>
          <w:bdr w:val="none" w:sz="0" w:space="0" w:color="auto" w:frame="1"/>
        </w:rPr>
        <w:t>Понимание места родного языка в системе гуманитарных наук и его роли в образовании в целом.</w:t>
      </w:r>
    </w:p>
    <w:p w:rsidR="00577E59" w:rsidRPr="00D73E58" w:rsidRDefault="00577E59" w:rsidP="00577E59">
      <w:pPr>
        <w:numPr>
          <w:ilvl w:val="0"/>
          <w:numId w:val="28"/>
        </w:numPr>
        <w:spacing w:before="100" w:beforeAutospacing="1" w:after="100" w:afterAutospacing="1"/>
        <w:ind w:left="0"/>
        <w:jc w:val="both"/>
        <w:rPr>
          <w:color w:val="01314B"/>
        </w:rPr>
      </w:pPr>
      <w:r w:rsidRPr="00D73E58">
        <w:rPr>
          <w:color w:val="000000"/>
          <w:bdr w:val="none" w:sz="0" w:space="0" w:color="auto" w:frame="1"/>
        </w:rPr>
        <w:t xml:space="preserve">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w:t>
      </w:r>
      <w:r w:rsidRPr="00D73E58">
        <w:rPr>
          <w:color w:val="000000"/>
          <w:bdr w:val="none" w:sz="0" w:space="0" w:color="auto" w:frame="1"/>
        </w:rPr>
        <w:lastRenderedPageBreak/>
        <w:t>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 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577E59" w:rsidRPr="00D73E58" w:rsidRDefault="00577E59" w:rsidP="00577E59">
      <w:pPr>
        <w:numPr>
          <w:ilvl w:val="0"/>
          <w:numId w:val="28"/>
        </w:numPr>
        <w:spacing w:before="100" w:beforeAutospacing="1" w:after="100" w:afterAutospacing="1"/>
        <w:ind w:left="0"/>
        <w:jc w:val="both"/>
        <w:rPr>
          <w:color w:val="01314B"/>
        </w:rPr>
      </w:pPr>
      <w:r w:rsidRPr="00D73E58">
        <w:rPr>
          <w:color w:val="000000"/>
          <w:bdr w:val="none" w:sz="0" w:space="0" w:color="auto" w:frame="1"/>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577E59" w:rsidRPr="00D73E58" w:rsidRDefault="00577E59" w:rsidP="00577E59">
      <w:pPr>
        <w:numPr>
          <w:ilvl w:val="0"/>
          <w:numId w:val="28"/>
        </w:numPr>
        <w:spacing w:before="100" w:beforeAutospacing="1" w:after="100" w:afterAutospacing="1"/>
        <w:ind w:left="0"/>
        <w:jc w:val="both"/>
        <w:rPr>
          <w:color w:val="01314B"/>
        </w:rPr>
      </w:pPr>
      <w:r w:rsidRPr="00D73E58">
        <w:rPr>
          <w:color w:val="000000"/>
          <w:bdr w:val="none" w:sz="0" w:space="0" w:color="auto" w:frame="1"/>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77E59" w:rsidRPr="00D73E58" w:rsidRDefault="00577E59" w:rsidP="00577E59">
      <w:pPr>
        <w:numPr>
          <w:ilvl w:val="0"/>
          <w:numId w:val="28"/>
        </w:numPr>
        <w:spacing w:before="100" w:beforeAutospacing="1" w:after="100" w:afterAutospacing="1"/>
        <w:ind w:left="0"/>
        <w:jc w:val="both"/>
        <w:rPr>
          <w:color w:val="01314B"/>
        </w:rPr>
      </w:pPr>
      <w:r w:rsidRPr="00D73E58">
        <w:rPr>
          <w:color w:val="000000"/>
          <w:bdr w:val="none" w:sz="0" w:space="0" w:color="auto" w:frame="1"/>
        </w:rPr>
        <w:t>Проведение различных видов  анализа слова (фонетичский,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577E59" w:rsidRPr="00D73E58" w:rsidRDefault="00577E59" w:rsidP="00577E59">
      <w:pPr>
        <w:spacing w:before="100" w:beforeAutospacing="1" w:after="100" w:afterAutospacing="1"/>
      </w:pPr>
      <w:r w:rsidRPr="00D73E58">
        <w:rPr>
          <w:bdr w:val="none" w:sz="0" w:space="0" w:color="auto" w:frame="1"/>
        </w:rPr>
        <w:t>СОДЕРЖАНИЕ:</w:t>
      </w:r>
    </w:p>
    <w:p w:rsidR="00577E59" w:rsidRPr="00D73E58" w:rsidRDefault="00577E59" w:rsidP="00577E59">
      <w:pPr>
        <w:spacing w:before="100" w:beforeAutospacing="1" w:after="100" w:afterAutospacing="1"/>
        <w:rPr>
          <w:color w:val="01314B"/>
        </w:rPr>
      </w:pPr>
      <w:r w:rsidRPr="00D73E58">
        <w:rPr>
          <w:color w:val="000000"/>
          <w:bdr w:val="none" w:sz="0" w:space="0" w:color="auto" w:frame="1"/>
        </w:rPr>
        <w:t>5 класс</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О языке  и речи — 5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Фонетика. Графика — 3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Текст – 4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Письмо. Орфография — 12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Слово и его строение — 2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Слово как часть речи. Морфология — 7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Фонетика. Орфоэпия – 7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Лексика. Словообразование. Орфография — 20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Стили речи — 7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Синтаксис и пунктуация (вводный курс) — 23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Типы речи – 4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Строение  текста – 5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Части речи (обзор) – 1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Глагол — 19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Строение текста (продолжение) – 5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Имя существительное — 15 часов</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Строение текста (продолжение) – 14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Имя прилагательное – 12 ч</w:t>
      </w:r>
    </w:p>
    <w:p w:rsidR="00577E59" w:rsidRPr="00D73E58" w:rsidRDefault="00577E59" w:rsidP="00577E59">
      <w:pPr>
        <w:numPr>
          <w:ilvl w:val="0"/>
          <w:numId w:val="29"/>
        </w:numPr>
        <w:spacing w:before="100" w:beforeAutospacing="1" w:after="100" w:afterAutospacing="1"/>
        <w:ind w:left="0"/>
        <w:rPr>
          <w:color w:val="01314B"/>
        </w:rPr>
      </w:pPr>
      <w:r w:rsidRPr="00D73E58">
        <w:rPr>
          <w:color w:val="000000"/>
          <w:bdr w:val="none" w:sz="0" w:space="0" w:color="auto" w:frame="1"/>
        </w:rPr>
        <w:t>Повторение — 5 ч</w:t>
      </w:r>
    </w:p>
    <w:p w:rsidR="00577E59" w:rsidRPr="00D73E58" w:rsidRDefault="00577E59" w:rsidP="00577E59">
      <w:pPr>
        <w:spacing w:before="100" w:beforeAutospacing="1" w:after="100" w:afterAutospacing="1"/>
        <w:rPr>
          <w:color w:val="01314B"/>
        </w:rPr>
      </w:pPr>
      <w:r w:rsidRPr="00D73E58">
        <w:rPr>
          <w:color w:val="000000"/>
          <w:bdr w:val="none" w:sz="0" w:space="0" w:color="auto" w:frame="1"/>
        </w:rPr>
        <w:t>6 класс</w:t>
      </w:r>
    </w:p>
    <w:p w:rsidR="00577E59" w:rsidRPr="00D73E58" w:rsidRDefault="00577E59" w:rsidP="00577E59">
      <w:pPr>
        <w:numPr>
          <w:ilvl w:val="0"/>
          <w:numId w:val="30"/>
        </w:numPr>
        <w:spacing w:before="100" w:beforeAutospacing="1" w:after="100" w:afterAutospacing="1"/>
        <w:ind w:left="0"/>
        <w:rPr>
          <w:color w:val="01314B"/>
        </w:rPr>
      </w:pPr>
      <w:r w:rsidRPr="00D73E58">
        <w:rPr>
          <w:color w:val="000000"/>
          <w:bdr w:val="none" w:sz="0" w:space="0" w:color="auto" w:frame="1"/>
        </w:rPr>
        <w:t>Введение. О языке — 1 ч</w:t>
      </w:r>
    </w:p>
    <w:p w:rsidR="00577E59" w:rsidRPr="00D73E58" w:rsidRDefault="00577E59" w:rsidP="00577E59">
      <w:pPr>
        <w:numPr>
          <w:ilvl w:val="0"/>
          <w:numId w:val="30"/>
        </w:numPr>
        <w:spacing w:before="100" w:beforeAutospacing="1" w:after="100" w:afterAutospacing="1"/>
        <w:ind w:left="0"/>
        <w:rPr>
          <w:color w:val="01314B"/>
        </w:rPr>
      </w:pPr>
      <w:r w:rsidRPr="00D73E58">
        <w:rPr>
          <w:color w:val="000000"/>
          <w:bdr w:val="none" w:sz="0" w:space="0" w:color="auto" w:frame="1"/>
        </w:rPr>
        <w:t>Закрепление и углубление изученного в 5 классе — Речь. Грамматика. Правописание  — 24 ч</w:t>
      </w:r>
    </w:p>
    <w:p w:rsidR="00577E59" w:rsidRPr="00D73E58" w:rsidRDefault="00577E59" w:rsidP="00577E59">
      <w:pPr>
        <w:numPr>
          <w:ilvl w:val="0"/>
          <w:numId w:val="30"/>
        </w:numPr>
        <w:spacing w:before="100" w:beforeAutospacing="1" w:after="100" w:afterAutospacing="1"/>
        <w:ind w:left="0"/>
        <w:rPr>
          <w:color w:val="01314B"/>
        </w:rPr>
      </w:pPr>
      <w:r w:rsidRPr="00D73E58">
        <w:rPr>
          <w:color w:val="000000"/>
          <w:bdr w:val="none" w:sz="0" w:space="0" w:color="auto" w:frame="1"/>
        </w:rPr>
        <w:t>Части речи, их грамматические признаки, словообразование, правописание и употребление в речи   имен существительных, прилагательных и глаголов — 67 ч</w:t>
      </w:r>
    </w:p>
    <w:p w:rsidR="00577E59" w:rsidRPr="00D73E58" w:rsidRDefault="00577E59" w:rsidP="00577E59">
      <w:pPr>
        <w:numPr>
          <w:ilvl w:val="0"/>
          <w:numId w:val="30"/>
        </w:numPr>
        <w:spacing w:before="100" w:beforeAutospacing="1" w:after="100" w:afterAutospacing="1"/>
        <w:ind w:left="0"/>
        <w:rPr>
          <w:color w:val="01314B"/>
        </w:rPr>
      </w:pPr>
      <w:r w:rsidRPr="00D73E58">
        <w:rPr>
          <w:color w:val="000000"/>
          <w:bdr w:val="none" w:sz="0" w:space="0" w:color="auto" w:frame="1"/>
        </w:rPr>
        <w:t>Морфология. Орфография -105 ч</w:t>
      </w:r>
    </w:p>
    <w:p w:rsidR="00577E59" w:rsidRPr="00D73E58" w:rsidRDefault="00577E59" w:rsidP="00577E59">
      <w:pPr>
        <w:numPr>
          <w:ilvl w:val="0"/>
          <w:numId w:val="30"/>
        </w:numPr>
        <w:spacing w:before="100" w:beforeAutospacing="1" w:after="100" w:afterAutospacing="1"/>
        <w:ind w:left="0"/>
        <w:rPr>
          <w:color w:val="01314B"/>
        </w:rPr>
      </w:pPr>
      <w:r w:rsidRPr="00D73E58">
        <w:rPr>
          <w:color w:val="000000"/>
          <w:bdr w:val="none" w:sz="0" w:space="0" w:color="auto" w:frame="1"/>
        </w:rPr>
        <w:t>Повторение и обобщение изученного в 5-6 классах – 7 ч</w:t>
      </w:r>
    </w:p>
    <w:p w:rsidR="00577E59" w:rsidRPr="00D73E58" w:rsidRDefault="00577E59" w:rsidP="00577E59">
      <w:pPr>
        <w:spacing w:before="100" w:beforeAutospacing="1" w:after="100" w:afterAutospacing="1"/>
        <w:rPr>
          <w:color w:val="01314B"/>
        </w:rPr>
      </w:pPr>
      <w:r w:rsidRPr="00D73E58">
        <w:rPr>
          <w:color w:val="000000"/>
          <w:bdr w:val="none" w:sz="0" w:space="0" w:color="auto" w:frame="1"/>
        </w:rPr>
        <w:t>7 класс</w:t>
      </w:r>
    </w:p>
    <w:p w:rsidR="00577E59" w:rsidRPr="00D73E58" w:rsidRDefault="00577E59" w:rsidP="00577E59">
      <w:pPr>
        <w:numPr>
          <w:ilvl w:val="0"/>
          <w:numId w:val="31"/>
        </w:numPr>
        <w:spacing w:before="100" w:beforeAutospacing="1" w:after="100" w:afterAutospacing="1"/>
        <w:ind w:left="0"/>
        <w:rPr>
          <w:color w:val="01314B"/>
        </w:rPr>
      </w:pPr>
      <w:r w:rsidRPr="00D73E58">
        <w:rPr>
          <w:color w:val="000000"/>
          <w:bdr w:val="none" w:sz="0" w:space="0" w:color="auto" w:frame="1"/>
        </w:rPr>
        <w:t>О языке — 1 ч</w:t>
      </w:r>
    </w:p>
    <w:p w:rsidR="00577E59" w:rsidRPr="00D73E58" w:rsidRDefault="00577E59" w:rsidP="00577E59">
      <w:pPr>
        <w:numPr>
          <w:ilvl w:val="0"/>
          <w:numId w:val="31"/>
        </w:numPr>
        <w:spacing w:before="100" w:beforeAutospacing="1" w:after="100" w:afterAutospacing="1"/>
        <w:ind w:left="0"/>
        <w:rPr>
          <w:color w:val="01314B"/>
        </w:rPr>
      </w:pPr>
      <w:r w:rsidRPr="00D73E58">
        <w:rPr>
          <w:color w:val="000000"/>
          <w:bdr w:val="none" w:sz="0" w:space="0" w:color="auto" w:frame="1"/>
        </w:rPr>
        <w:t>Повторение изученного в 5–6 классах – 14 ч</w:t>
      </w:r>
    </w:p>
    <w:p w:rsidR="00577E59" w:rsidRPr="00D73E58" w:rsidRDefault="00577E59" w:rsidP="00577E59">
      <w:pPr>
        <w:numPr>
          <w:ilvl w:val="0"/>
          <w:numId w:val="31"/>
        </w:numPr>
        <w:spacing w:before="100" w:beforeAutospacing="1" w:after="100" w:afterAutospacing="1"/>
        <w:ind w:left="0"/>
        <w:rPr>
          <w:color w:val="01314B"/>
        </w:rPr>
      </w:pPr>
      <w:r w:rsidRPr="00D73E58">
        <w:rPr>
          <w:color w:val="000000"/>
          <w:bdr w:val="none" w:sz="0" w:space="0" w:color="auto" w:frame="1"/>
        </w:rPr>
        <w:t>Орфография и пунктуация (повторение и углубление) – 29 ч</w:t>
      </w:r>
    </w:p>
    <w:p w:rsidR="00577E59" w:rsidRPr="00D73E58" w:rsidRDefault="00577E59" w:rsidP="00577E59">
      <w:pPr>
        <w:numPr>
          <w:ilvl w:val="0"/>
          <w:numId w:val="31"/>
        </w:numPr>
        <w:spacing w:before="100" w:beforeAutospacing="1" w:after="100" w:afterAutospacing="1"/>
        <w:ind w:left="0"/>
        <w:rPr>
          <w:color w:val="01314B"/>
        </w:rPr>
      </w:pPr>
      <w:r w:rsidRPr="00D73E58">
        <w:rPr>
          <w:color w:val="000000"/>
          <w:bdr w:val="none" w:sz="0" w:space="0" w:color="auto" w:frame="1"/>
        </w:rPr>
        <w:t>Морфология. Орфография. Наречие – 40 ч</w:t>
      </w:r>
    </w:p>
    <w:p w:rsidR="00577E59" w:rsidRPr="00D73E58" w:rsidRDefault="00577E59" w:rsidP="00577E59">
      <w:pPr>
        <w:numPr>
          <w:ilvl w:val="0"/>
          <w:numId w:val="31"/>
        </w:numPr>
        <w:spacing w:before="100" w:beforeAutospacing="1" w:after="100" w:afterAutospacing="1"/>
        <w:ind w:left="0"/>
        <w:rPr>
          <w:color w:val="01314B"/>
        </w:rPr>
      </w:pPr>
      <w:r w:rsidRPr="00D73E58">
        <w:rPr>
          <w:color w:val="000000"/>
          <w:bdr w:val="none" w:sz="0" w:space="0" w:color="auto" w:frame="1"/>
        </w:rPr>
        <w:lastRenderedPageBreak/>
        <w:t>Служебные части речи – 33 ч</w:t>
      </w:r>
    </w:p>
    <w:p w:rsidR="00577E59" w:rsidRPr="00D73E58" w:rsidRDefault="00577E59" w:rsidP="00577E59">
      <w:pPr>
        <w:numPr>
          <w:ilvl w:val="0"/>
          <w:numId w:val="31"/>
        </w:numPr>
        <w:spacing w:before="100" w:beforeAutospacing="1" w:after="100" w:afterAutospacing="1"/>
        <w:ind w:left="0"/>
        <w:rPr>
          <w:color w:val="01314B"/>
        </w:rPr>
      </w:pPr>
      <w:r w:rsidRPr="00D73E58">
        <w:rPr>
          <w:color w:val="000000"/>
          <w:bdr w:val="none" w:sz="0" w:space="0" w:color="auto" w:frame="1"/>
        </w:rPr>
        <w:t>Междометие и звукоподражательные слова. Омонимия слов разных частей речи — 6 ч</w:t>
      </w:r>
    </w:p>
    <w:p w:rsidR="00577E59" w:rsidRPr="00D73E58" w:rsidRDefault="00577E59" w:rsidP="00577E59">
      <w:pPr>
        <w:numPr>
          <w:ilvl w:val="0"/>
          <w:numId w:val="31"/>
        </w:numPr>
        <w:spacing w:before="100" w:beforeAutospacing="1" w:after="100" w:afterAutospacing="1"/>
        <w:ind w:left="0"/>
        <w:rPr>
          <w:color w:val="01314B"/>
        </w:rPr>
      </w:pPr>
      <w:r w:rsidRPr="00D73E58">
        <w:rPr>
          <w:color w:val="000000"/>
          <w:bdr w:val="none" w:sz="0" w:space="0" w:color="auto" w:frame="1"/>
        </w:rPr>
        <w:t>Речь – 8 ч</w:t>
      </w:r>
    </w:p>
    <w:p w:rsidR="00577E59" w:rsidRPr="00D73E58" w:rsidRDefault="00577E59" w:rsidP="00577E59">
      <w:pPr>
        <w:numPr>
          <w:ilvl w:val="0"/>
          <w:numId w:val="31"/>
        </w:numPr>
        <w:spacing w:before="100" w:beforeAutospacing="1" w:after="100" w:afterAutospacing="1"/>
        <w:ind w:left="0"/>
        <w:rPr>
          <w:color w:val="01314B"/>
        </w:rPr>
      </w:pPr>
      <w:r w:rsidRPr="00D73E58">
        <w:rPr>
          <w:color w:val="000000"/>
          <w:bdr w:val="none" w:sz="0" w:space="0" w:color="auto" w:frame="1"/>
        </w:rPr>
        <w:t>Повторение изученного в конце года – 5 ч</w:t>
      </w:r>
    </w:p>
    <w:p w:rsidR="00577E59" w:rsidRPr="00D73E58" w:rsidRDefault="00577E59" w:rsidP="00577E59">
      <w:pPr>
        <w:spacing w:before="100" w:beforeAutospacing="1" w:after="100" w:afterAutospacing="1"/>
        <w:rPr>
          <w:color w:val="01314B"/>
        </w:rPr>
      </w:pPr>
      <w:r w:rsidRPr="00D73E58">
        <w:rPr>
          <w:color w:val="000000"/>
          <w:bdr w:val="none" w:sz="0" w:space="0" w:color="auto" w:frame="1"/>
        </w:rPr>
        <w:t> 8 класс</w:t>
      </w:r>
    </w:p>
    <w:p w:rsidR="00577E59" w:rsidRPr="00D73E58" w:rsidRDefault="00577E59" w:rsidP="00577E59">
      <w:pPr>
        <w:numPr>
          <w:ilvl w:val="0"/>
          <w:numId w:val="32"/>
        </w:numPr>
        <w:spacing w:before="100" w:beforeAutospacing="1" w:after="100" w:afterAutospacing="1"/>
        <w:ind w:left="0"/>
        <w:rPr>
          <w:color w:val="01314B"/>
        </w:rPr>
      </w:pPr>
      <w:r w:rsidRPr="00D73E58">
        <w:rPr>
          <w:color w:val="000000"/>
          <w:bdr w:val="none" w:sz="0" w:space="0" w:color="auto" w:frame="1"/>
        </w:rPr>
        <w:t>О языке — 1 ч</w:t>
      </w:r>
    </w:p>
    <w:p w:rsidR="00577E59" w:rsidRPr="00D73E58" w:rsidRDefault="00577E59" w:rsidP="00577E59">
      <w:pPr>
        <w:numPr>
          <w:ilvl w:val="0"/>
          <w:numId w:val="32"/>
        </w:numPr>
        <w:spacing w:before="100" w:beforeAutospacing="1" w:after="100" w:afterAutospacing="1"/>
        <w:ind w:left="0"/>
        <w:rPr>
          <w:color w:val="01314B"/>
        </w:rPr>
      </w:pPr>
      <w:r w:rsidRPr="00D73E58">
        <w:rPr>
          <w:color w:val="000000"/>
          <w:bdr w:val="none" w:sz="0" w:space="0" w:color="auto" w:frame="1"/>
        </w:rPr>
        <w:t>Орфография и морфология (на основе изученного изученного в 5-7 классах) — 8 ч</w:t>
      </w:r>
    </w:p>
    <w:p w:rsidR="00577E59" w:rsidRPr="00D73E58" w:rsidRDefault="00577E59" w:rsidP="00577E59">
      <w:pPr>
        <w:numPr>
          <w:ilvl w:val="0"/>
          <w:numId w:val="32"/>
        </w:numPr>
        <w:spacing w:before="100" w:beforeAutospacing="1" w:after="100" w:afterAutospacing="1"/>
        <w:ind w:left="0"/>
        <w:rPr>
          <w:color w:val="01314B"/>
        </w:rPr>
      </w:pPr>
      <w:r w:rsidRPr="00D73E58">
        <w:rPr>
          <w:color w:val="000000"/>
          <w:bdr w:val="none" w:sz="0" w:space="0" w:color="auto" w:frame="1"/>
        </w:rPr>
        <w:t>Синтаксис и пунктуация. Словосочетание и предложение как единицы синтаксиса – 5 ч</w:t>
      </w:r>
    </w:p>
    <w:p w:rsidR="00577E59" w:rsidRPr="00D73E58" w:rsidRDefault="00577E59" w:rsidP="00577E59">
      <w:pPr>
        <w:numPr>
          <w:ilvl w:val="0"/>
          <w:numId w:val="32"/>
        </w:numPr>
        <w:spacing w:before="100" w:beforeAutospacing="1" w:after="100" w:afterAutospacing="1"/>
        <w:ind w:left="0"/>
        <w:rPr>
          <w:color w:val="01314B"/>
        </w:rPr>
      </w:pPr>
      <w:r w:rsidRPr="00D73E58">
        <w:rPr>
          <w:color w:val="000000"/>
          <w:bdr w:val="none" w:sz="0" w:space="0" w:color="auto" w:frame="1"/>
        </w:rPr>
        <w:t>Синтаксис простого предложения. Двусоставное предложение. Главные и второстепенные члены предложения – 19 ч</w:t>
      </w:r>
    </w:p>
    <w:p w:rsidR="00577E59" w:rsidRPr="00D73E58" w:rsidRDefault="00577E59" w:rsidP="00577E59">
      <w:pPr>
        <w:numPr>
          <w:ilvl w:val="0"/>
          <w:numId w:val="32"/>
        </w:numPr>
        <w:spacing w:before="100" w:beforeAutospacing="1" w:after="100" w:afterAutospacing="1"/>
        <w:ind w:left="0"/>
        <w:rPr>
          <w:color w:val="01314B"/>
        </w:rPr>
      </w:pPr>
      <w:r w:rsidRPr="00D73E58">
        <w:rPr>
          <w:color w:val="000000"/>
          <w:bdr w:val="none" w:sz="0" w:space="0" w:color="auto" w:frame="1"/>
        </w:rPr>
        <w:t>Односоставные предложения – 14 ч</w:t>
      </w:r>
    </w:p>
    <w:p w:rsidR="00577E59" w:rsidRPr="00D73E58" w:rsidRDefault="00577E59" w:rsidP="00577E59">
      <w:pPr>
        <w:numPr>
          <w:ilvl w:val="0"/>
          <w:numId w:val="32"/>
        </w:numPr>
        <w:spacing w:before="100" w:beforeAutospacing="1" w:after="100" w:afterAutospacing="1"/>
        <w:ind w:left="0"/>
        <w:rPr>
          <w:color w:val="01314B"/>
        </w:rPr>
      </w:pPr>
      <w:r w:rsidRPr="00D73E58">
        <w:rPr>
          <w:color w:val="000000"/>
          <w:bdr w:val="none" w:sz="0" w:space="0" w:color="auto" w:frame="1"/>
        </w:rPr>
        <w:t>Неполные предложения – 4 ч</w:t>
      </w:r>
    </w:p>
    <w:p w:rsidR="00577E59" w:rsidRPr="00D73E58" w:rsidRDefault="00577E59" w:rsidP="00577E59">
      <w:pPr>
        <w:numPr>
          <w:ilvl w:val="0"/>
          <w:numId w:val="32"/>
        </w:numPr>
        <w:spacing w:before="100" w:beforeAutospacing="1" w:after="100" w:afterAutospacing="1"/>
        <w:ind w:left="0"/>
        <w:rPr>
          <w:color w:val="01314B"/>
        </w:rPr>
      </w:pPr>
      <w:r w:rsidRPr="00D73E58">
        <w:rPr>
          <w:color w:val="000000"/>
          <w:bdr w:val="none" w:sz="0" w:space="0" w:color="auto" w:frame="1"/>
        </w:rPr>
        <w:t>Простое осложнённое предложение. Предложения с однородными членами предложения – 17</w:t>
      </w:r>
    </w:p>
    <w:p w:rsidR="00577E59" w:rsidRPr="00D73E58" w:rsidRDefault="00577E59" w:rsidP="00577E59">
      <w:pPr>
        <w:numPr>
          <w:ilvl w:val="0"/>
          <w:numId w:val="32"/>
        </w:numPr>
        <w:spacing w:before="100" w:beforeAutospacing="1" w:after="100" w:afterAutospacing="1"/>
        <w:ind w:left="0"/>
        <w:rPr>
          <w:color w:val="01314B"/>
        </w:rPr>
      </w:pPr>
      <w:r w:rsidRPr="00D73E58">
        <w:rPr>
          <w:color w:val="000000"/>
          <w:bdr w:val="none" w:sz="0" w:space="0" w:color="auto" w:frame="1"/>
        </w:rPr>
        <w:t>Предложения с обращениями, вводными словами (словосочетаниями и предложениями), междометиями – 10 ч</w:t>
      </w:r>
    </w:p>
    <w:p w:rsidR="00577E59" w:rsidRPr="00D73E58" w:rsidRDefault="00577E59" w:rsidP="00577E59">
      <w:pPr>
        <w:numPr>
          <w:ilvl w:val="0"/>
          <w:numId w:val="32"/>
        </w:numPr>
        <w:spacing w:before="100" w:beforeAutospacing="1" w:after="100" w:afterAutospacing="1"/>
        <w:ind w:left="0"/>
        <w:rPr>
          <w:color w:val="01314B"/>
        </w:rPr>
      </w:pPr>
      <w:r w:rsidRPr="00D73E58">
        <w:rPr>
          <w:color w:val="000000"/>
          <w:bdr w:val="none" w:sz="0" w:space="0" w:color="auto" w:frame="1"/>
        </w:rPr>
        <w:t>Предложения с обособленными членами – 13 ч</w:t>
      </w:r>
    </w:p>
    <w:p w:rsidR="00577E59" w:rsidRPr="00D73E58" w:rsidRDefault="00577E59" w:rsidP="00577E59">
      <w:pPr>
        <w:numPr>
          <w:ilvl w:val="0"/>
          <w:numId w:val="32"/>
        </w:numPr>
        <w:spacing w:before="100" w:beforeAutospacing="1" w:after="100" w:afterAutospacing="1"/>
        <w:ind w:left="0"/>
        <w:rPr>
          <w:color w:val="01314B"/>
        </w:rPr>
      </w:pPr>
      <w:r w:rsidRPr="00D73E58">
        <w:rPr>
          <w:color w:val="000000"/>
          <w:bdr w:val="none" w:sz="0" w:space="0" w:color="auto" w:frame="1"/>
        </w:rPr>
        <w:t>Прямая и косвенная речь – 4 ч</w:t>
      </w:r>
    </w:p>
    <w:p w:rsidR="00577E59" w:rsidRPr="00D73E58" w:rsidRDefault="00577E59" w:rsidP="00577E59">
      <w:pPr>
        <w:numPr>
          <w:ilvl w:val="0"/>
          <w:numId w:val="32"/>
        </w:numPr>
        <w:spacing w:before="100" w:beforeAutospacing="1" w:after="100" w:afterAutospacing="1"/>
        <w:ind w:left="0"/>
        <w:rPr>
          <w:color w:val="01314B"/>
        </w:rPr>
      </w:pPr>
      <w:r w:rsidRPr="00D73E58">
        <w:rPr>
          <w:color w:val="000000"/>
          <w:bdr w:val="none" w:sz="0" w:space="0" w:color="auto" w:frame="1"/>
        </w:rPr>
        <w:t>Итоговое повторение и обобщение изученного за курс 8 класса – 7 ч</w:t>
      </w:r>
    </w:p>
    <w:p w:rsidR="00577E59" w:rsidRPr="00D73E58" w:rsidRDefault="00577E59" w:rsidP="00577E59">
      <w:pPr>
        <w:spacing w:before="100" w:beforeAutospacing="1" w:after="100" w:afterAutospacing="1"/>
        <w:rPr>
          <w:color w:val="01314B"/>
        </w:rPr>
      </w:pPr>
      <w:r w:rsidRPr="00D73E58">
        <w:rPr>
          <w:color w:val="000000"/>
          <w:bdr w:val="none" w:sz="0" w:space="0" w:color="auto" w:frame="1"/>
        </w:rPr>
        <w:t>9 класс</w:t>
      </w:r>
    </w:p>
    <w:p w:rsidR="00577E59" w:rsidRPr="00D73E58" w:rsidRDefault="00577E59" w:rsidP="00577E59">
      <w:pPr>
        <w:numPr>
          <w:ilvl w:val="0"/>
          <w:numId w:val="33"/>
        </w:numPr>
        <w:spacing w:before="100" w:beforeAutospacing="1" w:after="100" w:afterAutospacing="1"/>
        <w:ind w:left="0"/>
        <w:rPr>
          <w:color w:val="01314B"/>
        </w:rPr>
      </w:pPr>
      <w:r w:rsidRPr="00D73E58">
        <w:rPr>
          <w:color w:val="000000"/>
          <w:bdr w:val="none" w:sz="0" w:space="0" w:color="auto" w:frame="1"/>
        </w:rPr>
        <w:t>Введение. Русский язык – национальный язык русского народа – 1 ч</w:t>
      </w:r>
    </w:p>
    <w:p w:rsidR="00577E59" w:rsidRPr="00D73E58" w:rsidRDefault="00577E59" w:rsidP="00577E59">
      <w:pPr>
        <w:numPr>
          <w:ilvl w:val="0"/>
          <w:numId w:val="33"/>
        </w:numPr>
        <w:spacing w:before="100" w:beforeAutospacing="1" w:after="100" w:afterAutospacing="1"/>
        <w:ind w:left="0"/>
        <w:rPr>
          <w:color w:val="01314B"/>
        </w:rPr>
      </w:pPr>
      <w:r w:rsidRPr="00D73E58">
        <w:rPr>
          <w:color w:val="000000"/>
          <w:bdr w:val="none" w:sz="0" w:space="0" w:color="auto" w:frame="1"/>
        </w:rPr>
        <w:t>Повторение и систематизация изученного в 5-8 классах – 10 ч</w:t>
      </w:r>
    </w:p>
    <w:p w:rsidR="00577E59" w:rsidRPr="00D73E58" w:rsidRDefault="00577E59" w:rsidP="00577E59">
      <w:pPr>
        <w:numPr>
          <w:ilvl w:val="0"/>
          <w:numId w:val="33"/>
        </w:numPr>
        <w:spacing w:before="100" w:beforeAutospacing="1" w:after="100" w:afterAutospacing="1"/>
        <w:ind w:left="0"/>
        <w:rPr>
          <w:color w:val="01314B"/>
        </w:rPr>
      </w:pPr>
      <w:r w:rsidRPr="00D73E58">
        <w:rPr>
          <w:color w:val="000000"/>
          <w:bdr w:val="none" w:sz="0" w:space="0" w:color="auto" w:frame="1"/>
        </w:rPr>
        <w:t>Синтаксис сложного предложения. Пунктуация – 2 ч</w:t>
      </w:r>
    </w:p>
    <w:p w:rsidR="00577E59" w:rsidRPr="00D73E58" w:rsidRDefault="00577E59" w:rsidP="00577E59">
      <w:pPr>
        <w:numPr>
          <w:ilvl w:val="0"/>
          <w:numId w:val="33"/>
        </w:numPr>
        <w:spacing w:before="100" w:beforeAutospacing="1" w:after="100" w:afterAutospacing="1"/>
        <w:ind w:left="0"/>
        <w:rPr>
          <w:color w:val="01314B"/>
        </w:rPr>
      </w:pPr>
      <w:r w:rsidRPr="00D73E58">
        <w:rPr>
          <w:color w:val="000000"/>
          <w:bdr w:val="none" w:sz="0" w:space="0" w:color="auto" w:frame="1"/>
        </w:rPr>
        <w:t>Сложносочиненное предложение – 4 ч</w:t>
      </w:r>
    </w:p>
    <w:p w:rsidR="00577E59" w:rsidRPr="00D73E58" w:rsidRDefault="00577E59" w:rsidP="00577E59">
      <w:pPr>
        <w:numPr>
          <w:ilvl w:val="0"/>
          <w:numId w:val="33"/>
        </w:numPr>
        <w:spacing w:before="100" w:beforeAutospacing="1" w:after="100" w:afterAutospacing="1"/>
        <w:ind w:left="0"/>
        <w:rPr>
          <w:color w:val="01314B"/>
        </w:rPr>
      </w:pPr>
      <w:r w:rsidRPr="00D73E58">
        <w:rPr>
          <w:color w:val="000000"/>
          <w:bdr w:val="none" w:sz="0" w:space="0" w:color="auto" w:frame="1"/>
        </w:rPr>
        <w:t>Сложноподчиненное предложение – 22 ч</w:t>
      </w:r>
    </w:p>
    <w:p w:rsidR="00577E59" w:rsidRPr="00D73E58" w:rsidRDefault="00577E59" w:rsidP="00577E59">
      <w:pPr>
        <w:numPr>
          <w:ilvl w:val="0"/>
          <w:numId w:val="33"/>
        </w:numPr>
        <w:spacing w:before="100" w:beforeAutospacing="1" w:after="100" w:afterAutospacing="1"/>
        <w:ind w:left="0"/>
        <w:rPr>
          <w:color w:val="01314B"/>
        </w:rPr>
      </w:pPr>
      <w:r w:rsidRPr="00D73E58">
        <w:rPr>
          <w:color w:val="000000"/>
          <w:bdr w:val="none" w:sz="0" w:space="0" w:color="auto" w:frame="1"/>
        </w:rPr>
        <w:t>Сложноподчинённое предложение с несколькими придаточными – 5 ч</w:t>
      </w:r>
    </w:p>
    <w:p w:rsidR="00577E59" w:rsidRPr="00D73E58" w:rsidRDefault="00577E59" w:rsidP="00577E59">
      <w:pPr>
        <w:numPr>
          <w:ilvl w:val="0"/>
          <w:numId w:val="33"/>
        </w:numPr>
        <w:spacing w:before="100" w:beforeAutospacing="1" w:after="100" w:afterAutospacing="1"/>
        <w:ind w:left="0"/>
        <w:rPr>
          <w:color w:val="01314B"/>
        </w:rPr>
      </w:pPr>
      <w:r w:rsidRPr="00D73E58">
        <w:rPr>
          <w:color w:val="000000"/>
          <w:bdr w:val="none" w:sz="0" w:space="0" w:color="auto" w:frame="1"/>
        </w:rPr>
        <w:t>Бессоюзное сложное предложение – 9 ч</w:t>
      </w:r>
    </w:p>
    <w:p w:rsidR="00577E59" w:rsidRPr="00D73E58" w:rsidRDefault="00577E59" w:rsidP="00577E59">
      <w:pPr>
        <w:numPr>
          <w:ilvl w:val="0"/>
          <w:numId w:val="33"/>
        </w:numPr>
        <w:spacing w:before="100" w:beforeAutospacing="1" w:after="100" w:afterAutospacing="1"/>
        <w:ind w:left="0"/>
        <w:rPr>
          <w:color w:val="01314B"/>
        </w:rPr>
      </w:pPr>
      <w:r w:rsidRPr="00D73E58">
        <w:rPr>
          <w:color w:val="000000"/>
          <w:bdr w:val="none" w:sz="0" w:space="0" w:color="auto" w:frame="1"/>
        </w:rPr>
        <w:t>Сложное предложение с различными видами союзной и бессоюзной связи – 7 ч</w:t>
      </w:r>
    </w:p>
    <w:p w:rsidR="00577E59" w:rsidRPr="00D73E58" w:rsidRDefault="00577E59" w:rsidP="00577E59">
      <w:pPr>
        <w:numPr>
          <w:ilvl w:val="0"/>
          <w:numId w:val="33"/>
        </w:numPr>
        <w:spacing w:before="100" w:beforeAutospacing="1" w:after="100" w:afterAutospacing="1"/>
        <w:ind w:left="0"/>
        <w:rPr>
          <w:color w:val="01314B"/>
        </w:rPr>
      </w:pPr>
      <w:r w:rsidRPr="00D73E58">
        <w:rPr>
          <w:color w:val="000000"/>
          <w:bdr w:val="none" w:sz="0" w:space="0" w:color="auto" w:frame="1"/>
        </w:rPr>
        <w:t>Итоговое повторение и систематизация изученного в 9 классе – 8 ч</w:t>
      </w:r>
    </w:p>
    <w:p w:rsidR="00577E59" w:rsidRPr="00D73E58" w:rsidRDefault="00577E59" w:rsidP="00577E59">
      <w:pPr>
        <w:spacing w:before="100" w:beforeAutospacing="1" w:after="100" w:afterAutospacing="1"/>
      </w:pPr>
      <w:r w:rsidRPr="00D73E58">
        <w:rPr>
          <w:bdr w:val="none" w:sz="0" w:space="0" w:color="auto" w:frame="1"/>
        </w:rPr>
        <w:t>ФОРМЫ ТЕКУЩЕГО КОНТРОЛЯ И ПРОМЕЖУТОЧНОЙ АТТЕСТАЦИИ</w:t>
      </w:r>
    </w:p>
    <w:p w:rsidR="00577E59" w:rsidRPr="00D73E58" w:rsidRDefault="00577E59" w:rsidP="00577E59">
      <w:pPr>
        <w:spacing w:before="100" w:beforeAutospacing="1" w:after="100" w:afterAutospacing="1"/>
        <w:jc w:val="both"/>
        <w:rPr>
          <w:color w:val="01314B"/>
        </w:rPr>
      </w:pPr>
      <w:r w:rsidRPr="00D73E58">
        <w:rPr>
          <w:color w:val="000000"/>
          <w:bdr w:val="none" w:sz="0" w:space="0" w:color="auto" w:frame="1"/>
        </w:rPr>
        <w:t>Предусмотрены разнообразные виды (вводный, текущий, промежуточный, тематический, итоговый) и формы контроля:</w:t>
      </w:r>
    </w:p>
    <w:p w:rsidR="00577E59" w:rsidRPr="00D73E58" w:rsidRDefault="00577E59" w:rsidP="00577E59">
      <w:pPr>
        <w:numPr>
          <w:ilvl w:val="0"/>
          <w:numId w:val="34"/>
        </w:numPr>
        <w:spacing w:before="100" w:beforeAutospacing="1" w:after="100" w:afterAutospacing="1"/>
        <w:ind w:left="0"/>
        <w:jc w:val="both"/>
        <w:rPr>
          <w:color w:val="01314B"/>
        </w:rPr>
      </w:pPr>
      <w:r w:rsidRPr="00D73E58">
        <w:rPr>
          <w:color w:val="000000"/>
          <w:bdr w:val="none" w:sz="0" w:space="0" w:color="auto" w:frame="1"/>
        </w:rPr>
        <w:t>диктанты (объяснительный, предупредительный, «Проверяю себя», графический, выборочный, распределительный, творческий (с дополнительным заданием), контрольный, морфемный);</w:t>
      </w:r>
    </w:p>
    <w:p w:rsidR="00577E59" w:rsidRPr="00D73E58" w:rsidRDefault="00577E59" w:rsidP="00577E59">
      <w:pPr>
        <w:numPr>
          <w:ilvl w:val="0"/>
          <w:numId w:val="34"/>
        </w:numPr>
        <w:spacing w:before="100" w:beforeAutospacing="1" w:after="100" w:afterAutospacing="1"/>
        <w:ind w:left="0"/>
        <w:jc w:val="both"/>
        <w:rPr>
          <w:color w:val="01314B"/>
        </w:rPr>
      </w:pPr>
      <w:r w:rsidRPr="00D73E58">
        <w:rPr>
          <w:color w:val="000000"/>
          <w:bdr w:val="none" w:sz="0" w:space="0" w:color="auto" w:frame="1"/>
        </w:rPr>
        <w:t>тест;</w:t>
      </w:r>
    </w:p>
    <w:p w:rsidR="00577E59" w:rsidRPr="00D73E58" w:rsidRDefault="00577E59" w:rsidP="00577E59">
      <w:pPr>
        <w:numPr>
          <w:ilvl w:val="0"/>
          <w:numId w:val="34"/>
        </w:numPr>
        <w:spacing w:before="100" w:beforeAutospacing="1" w:after="100" w:afterAutospacing="1"/>
        <w:ind w:left="0"/>
        <w:jc w:val="both"/>
        <w:rPr>
          <w:color w:val="01314B"/>
        </w:rPr>
      </w:pPr>
      <w:r w:rsidRPr="00D73E58">
        <w:rPr>
          <w:color w:val="000000"/>
          <w:bdr w:val="none" w:sz="0" w:space="0" w:color="auto" w:frame="1"/>
        </w:rPr>
        <w:t>комплексный анализ текста;</w:t>
      </w:r>
    </w:p>
    <w:p w:rsidR="00577E59" w:rsidRPr="00D73E58" w:rsidRDefault="00577E59" w:rsidP="00577E59">
      <w:pPr>
        <w:numPr>
          <w:ilvl w:val="0"/>
          <w:numId w:val="34"/>
        </w:numPr>
        <w:spacing w:before="100" w:beforeAutospacing="1" w:after="100" w:afterAutospacing="1"/>
        <w:ind w:left="0"/>
        <w:jc w:val="both"/>
        <w:rPr>
          <w:color w:val="01314B"/>
        </w:rPr>
      </w:pPr>
      <w:r w:rsidRPr="00D73E58">
        <w:rPr>
          <w:color w:val="000000"/>
          <w:bdr w:val="none" w:sz="0" w:space="0" w:color="auto" w:frame="1"/>
        </w:rPr>
        <w:t>устные рассказы по плану на лингвистические темы;</w:t>
      </w:r>
    </w:p>
    <w:p w:rsidR="00577E59" w:rsidRPr="00D73E58" w:rsidRDefault="00577E59" w:rsidP="00577E59">
      <w:pPr>
        <w:numPr>
          <w:ilvl w:val="0"/>
          <w:numId w:val="34"/>
        </w:numPr>
        <w:spacing w:before="100" w:beforeAutospacing="1" w:after="100" w:afterAutospacing="1"/>
        <w:ind w:left="0"/>
        <w:jc w:val="both"/>
        <w:rPr>
          <w:color w:val="01314B"/>
        </w:rPr>
      </w:pPr>
      <w:r w:rsidRPr="00D73E58">
        <w:rPr>
          <w:color w:val="000000"/>
          <w:bdr w:val="none" w:sz="0" w:space="0" w:color="auto" w:frame="1"/>
        </w:rPr>
        <w:t>сочинения небольшого объёма по началу, по опорным словам.</w:t>
      </w:r>
    </w:p>
    <w:p w:rsidR="00577E59" w:rsidRDefault="00577E59" w:rsidP="00577E59"/>
    <w:p w:rsidR="00033DD3" w:rsidRDefault="00033DD3"/>
    <w:p w:rsidR="00577E59" w:rsidRDefault="00577E59"/>
    <w:p w:rsidR="00577E59" w:rsidRDefault="00577E59"/>
    <w:p w:rsidR="00577E59" w:rsidRDefault="00577E59"/>
    <w:p w:rsidR="00577E59" w:rsidRDefault="00577E59"/>
    <w:p w:rsidR="00577E59" w:rsidRDefault="00577E59"/>
    <w:p w:rsidR="00577E59" w:rsidRDefault="00577E59"/>
    <w:p w:rsidR="00577E59" w:rsidRDefault="00577E59"/>
    <w:p w:rsidR="00577E59" w:rsidRDefault="00577E59"/>
    <w:p w:rsidR="00577E59" w:rsidRDefault="00577E59"/>
    <w:p w:rsidR="009614FC" w:rsidRDefault="009614FC" w:rsidP="009614FC">
      <w:pPr>
        <w:pStyle w:val="Textbody"/>
        <w:spacing w:before="75" w:after="75" w:line="315" w:lineRule="atLeast"/>
        <w:jc w:val="center"/>
      </w:pPr>
      <w:r>
        <w:rPr>
          <w:rStyle w:val="StrongEmphasis"/>
          <w:rFonts w:ascii="Arial, Helvetica, sans-serif" w:hAnsi="Arial, Helvetica, sans-serif"/>
          <w:color w:val="000000"/>
          <w:sz w:val="26"/>
        </w:rPr>
        <w:lastRenderedPageBreak/>
        <w:t>Аннотация  к рабочей программе</w:t>
      </w:r>
    </w:p>
    <w:p w:rsidR="009614FC" w:rsidRDefault="009614FC" w:rsidP="009614FC">
      <w:pPr>
        <w:pStyle w:val="Textbody"/>
        <w:spacing w:before="75" w:after="75" w:line="315" w:lineRule="atLeast"/>
        <w:jc w:val="center"/>
      </w:pPr>
      <w:r>
        <w:rPr>
          <w:rStyle w:val="StrongEmphasis"/>
          <w:color w:val="000000"/>
        </w:rPr>
        <w:t> </w:t>
      </w:r>
      <w:r>
        <w:rPr>
          <w:rStyle w:val="StrongEmphasis"/>
          <w:rFonts w:ascii="Arial, Helvetica, sans-serif" w:hAnsi="Arial, Helvetica, sans-serif"/>
          <w:color w:val="000000"/>
          <w:sz w:val="26"/>
        </w:rPr>
        <w:t>по русскому языку</w:t>
      </w:r>
    </w:p>
    <w:p w:rsidR="009614FC" w:rsidRDefault="009614FC" w:rsidP="009614FC">
      <w:pPr>
        <w:pStyle w:val="Textbody"/>
        <w:spacing w:before="75" w:after="75" w:line="315" w:lineRule="atLeast"/>
        <w:jc w:val="center"/>
      </w:pPr>
      <w:r>
        <w:rPr>
          <w:rStyle w:val="StrongEmphasis"/>
          <w:rFonts w:ascii="Arial, Helvetica, sans-serif" w:hAnsi="Arial, Helvetica, sans-serif"/>
          <w:color w:val="000000"/>
          <w:sz w:val="26"/>
        </w:rPr>
        <w:t>10-11 класс</w:t>
      </w:r>
    </w:p>
    <w:p w:rsidR="009614FC" w:rsidRDefault="009614FC" w:rsidP="009614FC">
      <w:pPr>
        <w:pStyle w:val="Textbody"/>
        <w:spacing w:before="75" w:after="75" w:line="315" w:lineRule="atLeast"/>
        <w:jc w:val="center"/>
        <w:rPr>
          <w:rFonts w:ascii="Arial, Helvetica, sans-serif" w:hAnsi="Arial, Helvetica, sans-serif" w:hint="eastAsia"/>
          <w:color w:val="000000"/>
          <w:sz w:val="26"/>
        </w:rPr>
      </w:pPr>
      <w:r>
        <w:rPr>
          <w:rFonts w:ascii="Arial, Helvetica, sans-serif" w:hAnsi="Arial, Helvetica, sans-serif"/>
          <w:color w:val="000000"/>
          <w:sz w:val="26"/>
        </w:rPr>
        <w:t>Базовый уровень</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t>Учебник:</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t>Программа курса:</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t>Автор: Гольцова Н.Г. «Русский язык. 10—11 классы»: Учебное пособие. — 8-е изд. — М.: «Русское слово — РС», 2011. Программа «Русский язык» предназначена для изучения рус</w:t>
      </w:r>
      <w:r>
        <w:rPr>
          <w:rFonts w:ascii="Arial, Helvetica, sans-serif" w:hAnsi="Arial, Helvetica, sans-serif"/>
          <w:color w:val="000000"/>
          <w:sz w:val="26"/>
        </w:rPr>
        <w:softHyphen/>
        <w:t>ского языка в 10— 11 классах на базовом уровне и составлена из рас</w:t>
      </w:r>
      <w:r>
        <w:rPr>
          <w:rFonts w:ascii="Arial, Helvetica, sans-serif" w:hAnsi="Arial, Helvetica, sans-serif"/>
          <w:color w:val="000000"/>
          <w:sz w:val="26"/>
        </w:rPr>
        <w:softHyphen/>
        <w:t>чета 2 часа в неделю (10 класс — 68 часов; 11 класс — 68 часов). Предлагаемый курс должен обеспечить более высокий уровень языковой подготовки учащихся и способствовать восприятию язы</w:t>
      </w:r>
      <w:r>
        <w:rPr>
          <w:rFonts w:ascii="Arial, Helvetica, sans-serif" w:hAnsi="Arial, Helvetica, sans-serif"/>
          <w:color w:val="000000"/>
          <w:sz w:val="26"/>
        </w:rPr>
        <w:softHyphen/>
        <w:t>ка как системы.</w:t>
      </w:r>
    </w:p>
    <w:p w:rsidR="009614FC" w:rsidRDefault="009614FC" w:rsidP="009614FC">
      <w:pPr>
        <w:pStyle w:val="Textbody"/>
        <w:spacing w:before="75" w:after="75" w:line="315" w:lineRule="atLeast"/>
        <w:rPr>
          <w:rFonts w:ascii="Arial, Helvetica, sans-serif" w:hAnsi="Arial, Helvetica, sans-serif" w:hint="eastAsia"/>
          <w:color w:val="000000"/>
          <w:sz w:val="26"/>
        </w:rPr>
      </w:pPr>
      <w:r w:rsidRPr="006065B7">
        <w:rPr>
          <w:rFonts w:ascii="Arial, Helvetica, sans-serif" w:hAnsi="Arial, Helvetica, sans-serif"/>
          <w:b/>
          <w:bCs/>
          <w:color w:val="000000"/>
          <w:sz w:val="26"/>
        </w:rPr>
        <w:t>Цель курса</w:t>
      </w:r>
      <w:r>
        <w:rPr>
          <w:rFonts w:ascii="Arial, Helvetica, sans-serif" w:hAnsi="Arial, Helvetica, sans-serif"/>
          <w:color w:val="000000"/>
          <w:sz w:val="26"/>
        </w:rPr>
        <w:t xml:space="preserve"> — повторение, обобщение, систематизация и углуб</w:t>
      </w:r>
      <w:r>
        <w:rPr>
          <w:rFonts w:ascii="Arial, Helvetica, sans-serif" w:hAnsi="Arial, Helvetica, sans-serif"/>
          <w:color w:val="000000"/>
          <w:sz w:val="26"/>
        </w:rPr>
        <w:softHyphen/>
        <w:t>ление знаний по русскому языку, полученных в основной школе. Программа охватывает все разделы курса «Русский язык», однако основное внимание уделяется грамматике, орфографии и пунктуа</w:t>
      </w:r>
      <w:r>
        <w:rPr>
          <w:rFonts w:ascii="Arial, Helvetica, sans-serif" w:hAnsi="Arial, Helvetica, sans-serif"/>
          <w:color w:val="000000"/>
          <w:sz w:val="26"/>
        </w:rPr>
        <w:softHyphen/>
        <w:t>ции в их взаимосвязи и взаимодействии. При этом предусматрива</w:t>
      </w:r>
      <w:r>
        <w:rPr>
          <w:rFonts w:ascii="Arial, Helvetica, sans-serif" w:hAnsi="Arial, Helvetica, sans-serif"/>
          <w:color w:val="000000"/>
          <w:sz w:val="26"/>
        </w:rPr>
        <w:softHyphen/>
        <w:t>ется подача материала крупными блоками, что поможет учащимся глубже осмыслить взаимосвязь между различными разделами науки о языке и представить русский язык как систему.</w:t>
      </w:r>
    </w:p>
    <w:p w:rsidR="009614FC" w:rsidRDefault="009614FC" w:rsidP="009614FC">
      <w:pPr>
        <w:pStyle w:val="Textbody"/>
        <w:spacing w:before="75" w:after="75" w:line="315" w:lineRule="atLeast"/>
        <w:rPr>
          <w:rFonts w:ascii="Arial, Helvetica, sans-serif" w:hAnsi="Arial, Helvetica, sans-serif" w:hint="eastAsia"/>
          <w:color w:val="000000"/>
          <w:sz w:val="26"/>
        </w:rPr>
      </w:pPr>
      <w:r w:rsidRPr="006065B7">
        <w:rPr>
          <w:rFonts w:ascii="Arial, Helvetica, sans-serif" w:hAnsi="Arial, Helvetica, sans-serif"/>
          <w:b/>
          <w:bCs/>
          <w:color w:val="000000"/>
          <w:sz w:val="26"/>
        </w:rPr>
        <w:t>Методологической основой</w:t>
      </w:r>
      <w:r>
        <w:rPr>
          <w:rFonts w:ascii="Arial, Helvetica, sans-serif" w:hAnsi="Arial, Helvetica, sans-serif"/>
          <w:color w:val="000000"/>
          <w:sz w:val="26"/>
        </w:rPr>
        <w:t xml:space="preserve"> данной программы и курса «Рус</w:t>
      </w:r>
      <w:r>
        <w:rPr>
          <w:rFonts w:ascii="Arial, Helvetica, sans-serif" w:hAnsi="Arial, Helvetica, sans-serif"/>
          <w:color w:val="000000"/>
          <w:sz w:val="26"/>
        </w:rPr>
        <w:softHyphen/>
        <w:t>ский язык» в 10—11 классах являются Образовательные стандарты среднего (полного) общего образования по русскому языку (базо</w:t>
      </w:r>
      <w:r>
        <w:rPr>
          <w:rFonts w:ascii="Arial, Helvetica, sans-serif" w:hAnsi="Arial, Helvetica, sans-serif"/>
          <w:color w:val="000000"/>
          <w:sz w:val="26"/>
        </w:rPr>
        <w:softHyphen/>
        <w:t>вый и профильный уровни), что позволяет организовывать занятия по русскому языку как в классах неязыкового профиля (общеобра</w:t>
      </w:r>
      <w:r>
        <w:rPr>
          <w:rFonts w:ascii="Arial, Helvetica, sans-serif" w:hAnsi="Arial, Helvetica, sans-serif"/>
          <w:color w:val="000000"/>
          <w:sz w:val="26"/>
        </w:rPr>
        <w:softHyphen/>
        <w:t>зовательных, математических и т.д.), так и в классах с углубленным изучением русского языка и предметов гуманитарного цикла.</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t>Система расположения материала, полнота изложения теоре</w:t>
      </w:r>
      <w:r>
        <w:rPr>
          <w:rFonts w:ascii="Arial, Helvetica, sans-serif" w:hAnsi="Arial, Helvetica, sans-serif"/>
          <w:color w:val="000000"/>
          <w:sz w:val="26"/>
        </w:rPr>
        <w:softHyphen/>
        <w:t>тических сведений, характер отбора материала для упражнений, разнообразие заданий и т.д. направлены на достижение воспита</w:t>
      </w:r>
      <w:r>
        <w:rPr>
          <w:rFonts w:ascii="Arial, Helvetica, sans-serif" w:hAnsi="Arial, Helvetica, sans-serif"/>
          <w:color w:val="000000"/>
          <w:sz w:val="26"/>
        </w:rPr>
        <w:softHyphen/>
        <w:t>тельных, образовательных, информационных целей, обозначенных в Госстандарте, и на формирование коммуникативной, языковой, лингвистической, культуроведческой компетентностей как резуль</w:t>
      </w:r>
      <w:r>
        <w:rPr>
          <w:rFonts w:ascii="Arial, Helvetica, sans-serif" w:hAnsi="Arial, Helvetica, sans-serif"/>
          <w:color w:val="000000"/>
          <w:sz w:val="26"/>
        </w:rPr>
        <w:softHyphen/>
        <w:t>тат освоения содержания курса «Русский язык».</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t>Теоретические сведения носят инструментальный характер, их объем и особенности подчинены формированию конкретных уме</w:t>
      </w:r>
      <w:r>
        <w:rPr>
          <w:rFonts w:ascii="Arial, Helvetica, sans-serif" w:hAnsi="Arial, Helvetica, sans-serif"/>
          <w:color w:val="000000"/>
          <w:sz w:val="26"/>
        </w:rPr>
        <w:softHyphen/>
        <w:t>ний и навыков. Данный учебник может быть использован как спра</w:t>
      </w:r>
      <w:r>
        <w:rPr>
          <w:rFonts w:ascii="Arial, Helvetica, sans-serif" w:hAnsi="Arial, Helvetica, sans-serif"/>
          <w:color w:val="000000"/>
          <w:sz w:val="26"/>
        </w:rPr>
        <w:softHyphen/>
        <w:t>вочник по основным разделам русского языка, обеспечивая восполняющее повторение, при подготовке к вступительным экза</w:t>
      </w:r>
      <w:r>
        <w:rPr>
          <w:rFonts w:ascii="Arial, Helvetica, sans-serif" w:hAnsi="Arial, Helvetica, sans-serif"/>
          <w:color w:val="000000"/>
          <w:sz w:val="26"/>
        </w:rPr>
        <w:softHyphen/>
        <w:t>менам в вузы, а также при подготовке к Единому государственному экзамену (ЕГЭ) по русскому языку.</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t>Большое количество упражнений, предлагаемых в учебнике по всем темам, определяется практической целесообразностью и на</w:t>
      </w:r>
      <w:r>
        <w:rPr>
          <w:rFonts w:ascii="Arial, Helvetica, sans-serif" w:hAnsi="Arial, Helvetica, sans-serif"/>
          <w:color w:val="000000"/>
          <w:sz w:val="26"/>
        </w:rPr>
        <w:softHyphen/>
        <w:t>правлено на выработку практических навыков, в первую очередь навыков правильного письма. Включение в программу таких тем, как «Основные принципы русской орфографии», «Основные прин</w:t>
      </w:r>
      <w:r>
        <w:rPr>
          <w:rFonts w:ascii="Arial, Helvetica, sans-serif" w:hAnsi="Arial, Helvetica, sans-serif"/>
          <w:color w:val="000000"/>
          <w:sz w:val="26"/>
        </w:rPr>
        <w:softHyphen/>
        <w:t>ципы русской пунктуации» и др. очень важны при повторении пра</w:t>
      </w:r>
      <w:r>
        <w:rPr>
          <w:rFonts w:ascii="Arial, Helvetica, sans-serif" w:hAnsi="Arial, Helvetica, sans-serif"/>
          <w:color w:val="000000"/>
          <w:sz w:val="26"/>
        </w:rPr>
        <w:softHyphen/>
        <w:t>вил орфографии и пунктуации, так как обеспечивают сознательный подход к изучаемому материалу.</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t>Темы «Сочетание знаков препинания», «Факультативные знаки препинания», «Индивидуально-авторская пунктуация» обращают внимание на такие особенности русской пунктуации, как вариант</w:t>
      </w:r>
      <w:r>
        <w:rPr>
          <w:rFonts w:ascii="Arial, Helvetica, sans-serif" w:hAnsi="Arial, Helvetica, sans-serif"/>
          <w:color w:val="000000"/>
          <w:sz w:val="26"/>
        </w:rPr>
        <w:softHyphen/>
        <w:t>ность в постановке знаков препинания, их многозначность и мно</w:t>
      </w:r>
      <w:r>
        <w:rPr>
          <w:rFonts w:ascii="Arial, Helvetica, sans-serif" w:hAnsi="Arial, Helvetica, sans-serif"/>
          <w:color w:val="000000"/>
          <w:sz w:val="26"/>
        </w:rPr>
        <w:softHyphen/>
        <w:t>гофункциональность.</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lastRenderedPageBreak/>
        <w:t>В художественном тексте знаки препинания выполняют особую смысловую и экспрессивную функцию, поэтому при анализе текс</w:t>
      </w:r>
      <w:r>
        <w:rPr>
          <w:rFonts w:ascii="Arial, Helvetica, sans-serif" w:hAnsi="Arial, Helvetica, sans-serif"/>
          <w:color w:val="000000"/>
          <w:sz w:val="26"/>
        </w:rPr>
        <w:softHyphen/>
        <w:t>та, наряду с анализом лексики, морфологии, синтаксиса, следует уделять внимание пунктуационному анализу.</w:t>
      </w:r>
    </w:p>
    <w:p w:rsidR="009614FC" w:rsidRDefault="009614FC" w:rsidP="009614FC">
      <w:pPr>
        <w:pStyle w:val="Textbody"/>
        <w:spacing w:before="75" w:after="75" w:line="315" w:lineRule="atLeast"/>
        <w:rPr>
          <w:rFonts w:ascii="Arial, Helvetica, sans-serif" w:hAnsi="Arial, Helvetica, sans-serif" w:hint="eastAsia"/>
          <w:color w:val="000000"/>
          <w:sz w:val="26"/>
        </w:rPr>
      </w:pPr>
      <w:r w:rsidRPr="006065B7">
        <w:rPr>
          <w:rFonts w:ascii="Arial, Helvetica, sans-serif" w:hAnsi="Arial, Helvetica, sans-serif"/>
          <w:b/>
          <w:bCs/>
          <w:color w:val="000000"/>
          <w:sz w:val="26"/>
        </w:rPr>
        <w:t>Задачи,</w:t>
      </w:r>
      <w:r>
        <w:rPr>
          <w:rFonts w:ascii="Arial, Helvetica, sans-serif" w:hAnsi="Arial, Helvetica, sans-serif"/>
          <w:color w:val="000000"/>
          <w:sz w:val="26"/>
        </w:rPr>
        <w:t xml:space="preserve"> стоящие перед курсом «Русский язык» в старших классах, могут быть успешно решены, если на занятиях и в самостоятельной работе использовать все виды языкового анализа. Фонетический, морфемный, словообразовательный, морфологический, синтаксичес</w:t>
      </w:r>
      <w:r>
        <w:rPr>
          <w:rFonts w:ascii="Arial, Helvetica, sans-serif" w:hAnsi="Arial, Helvetica, sans-serif"/>
          <w:color w:val="000000"/>
          <w:sz w:val="26"/>
        </w:rPr>
        <w:softHyphen/>
        <w:t>кий виды анализа базируются на ранее полученных знаниях. Боль</w:t>
      </w:r>
      <w:r>
        <w:rPr>
          <w:rFonts w:ascii="Arial, Helvetica, sans-serif" w:hAnsi="Arial, Helvetica, sans-serif"/>
          <w:color w:val="000000"/>
          <w:sz w:val="26"/>
        </w:rPr>
        <w:softHyphen/>
        <w:t>шое место должно быть отведено орфографическому и пунктуацион</w:t>
      </w:r>
      <w:r>
        <w:rPr>
          <w:rFonts w:ascii="Arial, Helvetica, sans-serif" w:hAnsi="Arial, Helvetica, sans-serif"/>
          <w:color w:val="000000"/>
          <w:sz w:val="26"/>
        </w:rPr>
        <w:softHyphen/>
        <w:t>ному анализу, что обеспечивает прочные знания и повышает качество грамотного письма, культуру владения языком, совершенствует уме</w:t>
      </w:r>
      <w:r>
        <w:rPr>
          <w:rFonts w:ascii="Arial, Helvetica, sans-serif" w:hAnsi="Arial, Helvetica, sans-serif"/>
          <w:color w:val="000000"/>
          <w:sz w:val="26"/>
        </w:rPr>
        <w:softHyphen/>
        <w:t>ния и навыки нормативного использования языковых средств.</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t>Учитывая особенности условий работы с определенными уча</w:t>
      </w:r>
      <w:r>
        <w:rPr>
          <w:rFonts w:ascii="Arial, Helvetica, sans-serif" w:hAnsi="Arial, Helvetica, sans-serif"/>
          <w:color w:val="000000"/>
          <w:sz w:val="26"/>
        </w:rPr>
        <w:softHyphen/>
        <w:t>щимися, учитель может вносить изменения в примерное распреде</w:t>
      </w:r>
      <w:r>
        <w:rPr>
          <w:rFonts w:ascii="Arial, Helvetica, sans-serif" w:hAnsi="Arial, Helvetica, sans-serif"/>
          <w:color w:val="000000"/>
          <w:sz w:val="26"/>
        </w:rPr>
        <w:softHyphen/>
        <w:t>ление учебного времени, рекомендуемого программой, решать вопрос об изучении материала более крупными блоками. Это позво</w:t>
      </w:r>
      <w:r>
        <w:rPr>
          <w:rFonts w:ascii="Arial, Helvetica, sans-serif" w:hAnsi="Arial, Helvetica, sans-serif"/>
          <w:color w:val="000000"/>
          <w:sz w:val="26"/>
        </w:rPr>
        <w:softHyphen/>
        <w:t>лит высвободить время для практической работы и опережающего рассмотрения отдельных вопросов курса.</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t>В соответствии с современными требованиями коммуникатив</w:t>
      </w:r>
      <w:r>
        <w:rPr>
          <w:rFonts w:ascii="Arial, Helvetica, sans-serif" w:hAnsi="Arial, Helvetica, sans-serif"/>
          <w:color w:val="000000"/>
          <w:sz w:val="26"/>
        </w:rPr>
        <w:softHyphen/>
        <w:t>ной направленности в обучении русскому языку программа преду</w:t>
      </w:r>
      <w:r>
        <w:rPr>
          <w:rFonts w:ascii="Arial, Helvetica, sans-serif" w:hAnsi="Arial, Helvetica, sans-serif"/>
          <w:color w:val="000000"/>
          <w:sz w:val="26"/>
        </w:rPr>
        <w:softHyphen/>
        <w:t>сматривает анализ текстов разных жанров для языкового, стилисти</w:t>
      </w:r>
      <w:r>
        <w:rPr>
          <w:rFonts w:ascii="Arial, Helvetica, sans-serif" w:hAnsi="Arial, Helvetica, sans-serif"/>
          <w:color w:val="000000"/>
          <w:sz w:val="26"/>
        </w:rPr>
        <w:softHyphen/>
        <w:t>ческого и других видов лингвистического анализа. Для развития речи желательно использовать такие виды работ, как пересказ, реферирование, составление тезисов, написание изложений, сочинений-миниатюр и другие творческие задания.</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t>Эффективность работы обеспечивается сочетанием работы на занятиях и вне аудитории, а также правильно организованной само</w:t>
      </w:r>
      <w:r>
        <w:rPr>
          <w:rFonts w:ascii="Arial, Helvetica, sans-serif" w:hAnsi="Arial, Helvetica, sans-serif"/>
          <w:color w:val="000000"/>
          <w:sz w:val="26"/>
        </w:rPr>
        <w:softHyphen/>
        <w:t>стоятельной работой. Практика показывает, что знания, добытые самостоятельно, являются более прочными, чем знания, получен</w:t>
      </w:r>
      <w:r>
        <w:rPr>
          <w:rFonts w:ascii="Arial, Helvetica, sans-serif" w:hAnsi="Arial, Helvetica, sans-serif"/>
          <w:color w:val="000000"/>
          <w:sz w:val="26"/>
        </w:rPr>
        <w:softHyphen/>
        <w:t>ные при пассивном восприятии.</w:t>
      </w:r>
    </w:p>
    <w:p w:rsidR="009614FC" w:rsidRDefault="009614FC" w:rsidP="009614FC">
      <w:pPr>
        <w:pStyle w:val="Textbody"/>
        <w:spacing w:before="75" w:after="75" w:line="315" w:lineRule="atLeast"/>
        <w:rPr>
          <w:rFonts w:ascii="Arial, Helvetica, sans-serif" w:hAnsi="Arial, Helvetica, sans-serif" w:hint="eastAsia"/>
          <w:color w:val="000000"/>
          <w:sz w:val="26"/>
        </w:rPr>
      </w:pPr>
      <w:r>
        <w:rPr>
          <w:rFonts w:ascii="Arial, Helvetica, sans-serif" w:hAnsi="Arial, Helvetica, sans-serif"/>
          <w:color w:val="000000"/>
          <w:sz w:val="26"/>
        </w:rPr>
        <w:t>Для активизации познавательной деятельности учащихся в про</w:t>
      </w:r>
      <w:r>
        <w:rPr>
          <w:rFonts w:ascii="Arial, Helvetica, sans-serif" w:hAnsi="Arial, Helvetica, sans-serif"/>
          <w:color w:val="000000"/>
          <w:sz w:val="26"/>
        </w:rPr>
        <w:softHyphen/>
        <w:t>грамму включены разделы, «Культура речи», «Стилистика», «Анализ текста», изучение которых предполагает в первую очередь самостоятельное освоение материа</w:t>
      </w:r>
      <w:r>
        <w:rPr>
          <w:rFonts w:ascii="Arial, Helvetica, sans-serif" w:hAnsi="Arial, Helvetica, sans-serif"/>
          <w:color w:val="000000"/>
          <w:sz w:val="26"/>
        </w:rPr>
        <w:softHyphen/>
        <w:t>ла первоисточников, анализ текстов разных функциональных стилей, обеспечивает расширение лингвистического кругозора, формирование языкового вкуса, углубление знаний о языке.</w:t>
      </w:r>
    </w:p>
    <w:p w:rsidR="009614FC" w:rsidRDefault="009614FC" w:rsidP="009614FC"/>
    <w:p w:rsidR="00577E59" w:rsidRDefault="00577E59"/>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rsidP="009614FC">
      <w:pPr>
        <w:autoSpaceDE w:val="0"/>
        <w:autoSpaceDN w:val="0"/>
        <w:adjustRightInd w:val="0"/>
        <w:ind w:firstLine="851"/>
        <w:contextualSpacing/>
        <w:jc w:val="center"/>
        <w:rPr>
          <w:b/>
          <w:bCs/>
        </w:rPr>
      </w:pPr>
      <w:r w:rsidRPr="002E2E37">
        <w:rPr>
          <w:b/>
          <w:bCs/>
        </w:rPr>
        <w:t>Аннотация к</w:t>
      </w:r>
      <w:r>
        <w:rPr>
          <w:b/>
          <w:bCs/>
        </w:rPr>
        <w:t xml:space="preserve"> рабочей программе по физике 7-8</w:t>
      </w:r>
      <w:r w:rsidRPr="002E2E37">
        <w:rPr>
          <w:b/>
          <w:bCs/>
        </w:rPr>
        <w:t xml:space="preserve"> класс ФГОС ООО</w:t>
      </w:r>
    </w:p>
    <w:p w:rsidR="009614FC" w:rsidRPr="002E2E37" w:rsidRDefault="009614FC" w:rsidP="009614FC">
      <w:pPr>
        <w:autoSpaceDE w:val="0"/>
        <w:autoSpaceDN w:val="0"/>
        <w:adjustRightInd w:val="0"/>
        <w:ind w:firstLine="851"/>
        <w:contextualSpacing/>
        <w:jc w:val="center"/>
        <w:rPr>
          <w:b/>
          <w:bCs/>
        </w:rPr>
      </w:pPr>
    </w:p>
    <w:p w:rsidR="009614FC" w:rsidRPr="002E2E37" w:rsidRDefault="009614FC" w:rsidP="009614FC">
      <w:pPr>
        <w:autoSpaceDE w:val="0"/>
        <w:autoSpaceDN w:val="0"/>
        <w:adjustRightInd w:val="0"/>
        <w:ind w:left="-142"/>
        <w:contextualSpacing/>
        <w:jc w:val="both"/>
      </w:pPr>
      <w:r w:rsidRPr="002E2E37">
        <w:t>Рабочая программа составлена на основе авторской программы основно</w:t>
      </w:r>
      <w:r>
        <w:t>го общего образования Физика 7-8</w:t>
      </w:r>
      <w:r w:rsidRPr="002E2E37">
        <w:t xml:space="preserve"> классы. Авторы: А. В. Перышкин, Н.В. Филонович, Е. М. Гутник» в соответствии с: требованиями Федерального компонента государственного образовательного стандарта); требованиями к результатам освоения основной образовательной программы МКОО «Комсомольская СОШ».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9614FC" w:rsidRPr="002E2E37" w:rsidRDefault="009614FC" w:rsidP="009614FC">
      <w:pPr>
        <w:autoSpaceDE w:val="0"/>
        <w:autoSpaceDN w:val="0"/>
        <w:adjustRightInd w:val="0"/>
        <w:ind w:left="-142"/>
        <w:contextualSpacing/>
        <w:jc w:val="both"/>
      </w:pPr>
      <w:r w:rsidRPr="002E2E37">
        <w:t>Раб</w:t>
      </w:r>
      <w:r>
        <w:t>очая программа по физике для 7-8</w:t>
      </w:r>
      <w:r w:rsidRPr="002E2E37">
        <w:t xml:space="preserve"> классов разработана в соответствии:</w:t>
      </w:r>
    </w:p>
    <w:p w:rsidR="009614FC" w:rsidRPr="009614FC" w:rsidRDefault="009614FC" w:rsidP="009614FC">
      <w:pPr>
        <w:pStyle w:val="a5"/>
        <w:widowControl/>
        <w:numPr>
          <w:ilvl w:val="0"/>
          <w:numId w:val="35"/>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 xml:space="preserve">с Законом РФ «Об образовании» от 29 декабря 2012 г. </w:t>
      </w:r>
      <w:r w:rsidRPr="002E2E37">
        <w:rPr>
          <w:rFonts w:ascii="Times New Roman" w:hAnsi="Times New Roman" w:cs="Times New Roman"/>
          <w:sz w:val="24"/>
          <w:szCs w:val="24"/>
        </w:rPr>
        <w:t>N</w:t>
      </w:r>
      <w:r w:rsidRPr="009614FC">
        <w:rPr>
          <w:rFonts w:ascii="Times New Roman" w:hAnsi="Times New Roman" w:cs="Times New Roman"/>
          <w:sz w:val="24"/>
          <w:szCs w:val="24"/>
          <w:lang w:val="ru-RU"/>
        </w:rPr>
        <w:t xml:space="preserve"> 273 - ФЗ;</w:t>
      </w:r>
    </w:p>
    <w:p w:rsidR="009614FC" w:rsidRPr="009614FC" w:rsidRDefault="009614FC" w:rsidP="009614FC">
      <w:pPr>
        <w:pStyle w:val="a5"/>
        <w:widowControl/>
        <w:numPr>
          <w:ilvl w:val="0"/>
          <w:numId w:val="35"/>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с Приказом «Об утверждении Федеральных перечней учебников»;</w:t>
      </w:r>
    </w:p>
    <w:p w:rsidR="009614FC" w:rsidRPr="009614FC" w:rsidRDefault="009614FC" w:rsidP="009614FC">
      <w:pPr>
        <w:pStyle w:val="a5"/>
        <w:widowControl/>
        <w:numPr>
          <w:ilvl w:val="0"/>
          <w:numId w:val="35"/>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eastAsia="Wingdings-Regular" w:hAnsi="Times New Roman" w:cs="Times New Roman"/>
          <w:sz w:val="24"/>
          <w:szCs w:val="24"/>
          <w:lang w:val="ru-RU"/>
        </w:rPr>
        <w:t xml:space="preserve"> </w:t>
      </w:r>
      <w:r w:rsidRPr="009614FC">
        <w:rPr>
          <w:rFonts w:ascii="Times New Roman" w:hAnsi="Times New Roman" w:cs="Times New Roman"/>
          <w:sz w:val="24"/>
          <w:szCs w:val="24"/>
          <w:lang w:val="ru-RU"/>
        </w:rPr>
        <w:t>Федеральным государственным образовательным стандартом основного общего образования (утвержден приказом Министерства</w:t>
      </w:r>
    </w:p>
    <w:p w:rsidR="009614FC" w:rsidRPr="002E2E37" w:rsidRDefault="009614FC" w:rsidP="009614FC">
      <w:pPr>
        <w:autoSpaceDE w:val="0"/>
        <w:autoSpaceDN w:val="0"/>
        <w:adjustRightInd w:val="0"/>
        <w:ind w:left="-142"/>
        <w:contextualSpacing/>
        <w:jc w:val="both"/>
      </w:pPr>
      <w:r w:rsidRPr="002E2E37">
        <w:t>образования и науки Российской Федерации от 17.12.2010г. № 1897);</w:t>
      </w:r>
    </w:p>
    <w:p w:rsidR="009614FC" w:rsidRPr="009614FC" w:rsidRDefault="009614FC" w:rsidP="009614FC">
      <w:pPr>
        <w:pStyle w:val="a5"/>
        <w:widowControl/>
        <w:numPr>
          <w:ilvl w:val="0"/>
          <w:numId w:val="36"/>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Основной образовательной программой основного общего образования;</w:t>
      </w:r>
    </w:p>
    <w:p w:rsidR="009614FC" w:rsidRPr="002E2E37" w:rsidRDefault="009614FC" w:rsidP="009614FC">
      <w:pPr>
        <w:autoSpaceDE w:val="0"/>
        <w:autoSpaceDN w:val="0"/>
        <w:adjustRightInd w:val="0"/>
        <w:ind w:left="-142"/>
        <w:contextualSpacing/>
        <w:jc w:val="both"/>
        <w:rPr>
          <w:b/>
          <w:bCs/>
        </w:rPr>
      </w:pPr>
      <w:r w:rsidRPr="002E2E37">
        <w:rPr>
          <w:b/>
          <w:bCs/>
        </w:rPr>
        <w:t>Общая характеристика учебного предмета</w:t>
      </w:r>
    </w:p>
    <w:p w:rsidR="009614FC" w:rsidRPr="002E2E37" w:rsidRDefault="009614FC" w:rsidP="009614FC">
      <w:pPr>
        <w:autoSpaceDE w:val="0"/>
        <w:autoSpaceDN w:val="0"/>
        <w:adjustRightInd w:val="0"/>
        <w:ind w:left="-142"/>
        <w:contextualSpacing/>
        <w:jc w:val="both"/>
      </w:pPr>
      <w:r w:rsidRPr="002E2E37">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 «Физика и физические методы изучения природы».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9614FC" w:rsidRPr="002E2E37" w:rsidRDefault="009614FC" w:rsidP="009614FC">
      <w:pPr>
        <w:ind w:left="-142"/>
        <w:contextualSpacing/>
        <w:jc w:val="both"/>
      </w:pPr>
      <w:r w:rsidRPr="002E2E37">
        <w:rPr>
          <w:b/>
          <w:bCs/>
        </w:rPr>
        <w:t>Цели и задачи курса:</w:t>
      </w:r>
    </w:p>
    <w:p w:rsidR="009614FC" w:rsidRPr="002E2E37" w:rsidRDefault="009614FC" w:rsidP="009614FC">
      <w:pPr>
        <w:autoSpaceDE w:val="0"/>
        <w:autoSpaceDN w:val="0"/>
        <w:adjustRightInd w:val="0"/>
        <w:ind w:left="-142"/>
        <w:contextualSpacing/>
        <w:jc w:val="both"/>
      </w:pPr>
      <w:r w:rsidRPr="002E2E37">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w:t>
      </w:r>
    </w:p>
    <w:p w:rsidR="009614FC" w:rsidRPr="009614FC" w:rsidRDefault="009614FC" w:rsidP="009614FC">
      <w:pPr>
        <w:pStyle w:val="a5"/>
        <w:widowControl/>
        <w:numPr>
          <w:ilvl w:val="0"/>
          <w:numId w:val="36"/>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9614FC" w:rsidRPr="009614FC" w:rsidRDefault="009614FC" w:rsidP="009614FC">
      <w:pPr>
        <w:pStyle w:val="a5"/>
        <w:widowControl/>
        <w:numPr>
          <w:ilvl w:val="0"/>
          <w:numId w:val="36"/>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усвоение обучающимися смысла основных понятий и законов физики, взаимосвязи между ними;</w:t>
      </w:r>
    </w:p>
    <w:p w:rsidR="009614FC" w:rsidRPr="009614FC" w:rsidRDefault="009614FC" w:rsidP="009614FC">
      <w:pPr>
        <w:pStyle w:val="a5"/>
        <w:widowControl/>
        <w:numPr>
          <w:ilvl w:val="0"/>
          <w:numId w:val="36"/>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формирование системы научных знаний о природе, ее фундаментальных законах для построения представления о физической картинемира;</w:t>
      </w:r>
    </w:p>
    <w:p w:rsidR="009614FC" w:rsidRPr="009614FC" w:rsidRDefault="009614FC" w:rsidP="009614FC">
      <w:pPr>
        <w:pStyle w:val="a5"/>
        <w:widowControl/>
        <w:numPr>
          <w:ilvl w:val="0"/>
          <w:numId w:val="36"/>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формирование убежденности в познаваемости окружающего мира и достоверности научных методов его изучения;</w:t>
      </w:r>
    </w:p>
    <w:p w:rsidR="009614FC" w:rsidRPr="009614FC" w:rsidRDefault="009614FC" w:rsidP="009614FC">
      <w:pPr>
        <w:pStyle w:val="a5"/>
        <w:widowControl/>
        <w:numPr>
          <w:ilvl w:val="0"/>
          <w:numId w:val="36"/>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 xml:space="preserve">развитие познавательных интересов и творческих способностей,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w:t>
      </w:r>
      <w:r w:rsidRPr="009614FC">
        <w:rPr>
          <w:rFonts w:ascii="Times New Roman" w:hAnsi="Times New Roman" w:cs="Times New Roman"/>
          <w:sz w:val="24"/>
          <w:szCs w:val="24"/>
          <w:lang w:val="ru-RU"/>
        </w:rPr>
        <w:lastRenderedPageBreak/>
        <w:t>измерений с использованием аналоговых и цифровых измерительных приборов; оценка погрешностей любых измерений;</w:t>
      </w:r>
    </w:p>
    <w:p w:rsidR="009614FC" w:rsidRPr="009614FC" w:rsidRDefault="009614FC" w:rsidP="009614FC">
      <w:pPr>
        <w:pStyle w:val="a5"/>
        <w:widowControl/>
        <w:numPr>
          <w:ilvl w:val="0"/>
          <w:numId w:val="36"/>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9614FC" w:rsidRPr="009614FC" w:rsidRDefault="009614FC" w:rsidP="009614FC">
      <w:pPr>
        <w:pStyle w:val="a5"/>
        <w:widowControl/>
        <w:numPr>
          <w:ilvl w:val="0"/>
          <w:numId w:val="36"/>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углублениюфизических знаний и выбора физики как профильного предмета для продолжения образования;</w:t>
      </w:r>
    </w:p>
    <w:p w:rsidR="009614FC" w:rsidRPr="009614FC" w:rsidRDefault="009614FC" w:rsidP="009614FC">
      <w:pPr>
        <w:pStyle w:val="a5"/>
        <w:widowControl/>
        <w:numPr>
          <w:ilvl w:val="0"/>
          <w:numId w:val="36"/>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9614FC" w:rsidRPr="009614FC" w:rsidRDefault="009614FC" w:rsidP="009614FC">
      <w:pPr>
        <w:pStyle w:val="a5"/>
        <w:widowControl/>
        <w:numPr>
          <w:ilvl w:val="0"/>
          <w:numId w:val="36"/>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9614FC" w:rsidRPr="002E2E37" w:rsidRDefault="009614FC" w:rsidP="009614FC">
      <w:pPr>
        <w:pStyle w:val="a5"/>
        <w:widowControl/>
        <w:numPr>
          <w:ilvl w:val="0"/>
          <w:numId w:val="37"/>
        </w:numPr>
        <w:autoSpaceDE w:val="0"/>
        <w:autoSpaceDN w:val="0"/>
        <w:adjustRightInd w:val="0"/>
        <w:ind w:left="-142" w:right="0" w:firstLine="0"/>
        <w:contextualSpacing/>
        <w:rPr>
          <w:rFonts w:ascii="Times New Roman" w:hAnsi="Times New Roman" w:cs="Times New Roman"/>
          <w:sz w:val="24"/>
          <w:szCs w:val="24"/>
        </w:rPr>
      </w:pPr>
      <w:r w:rsidRPr="002E2E37">
        <w:rPr>
          <w:rFonts w:ascii="Times New Roman" w:hAnsi="Times New Roman" w:cs="Times New Roman"/>
          <w:sz w:val="24"/>
          <w:szCs w:val="24"/>
        </w:rPr>
        <w:t>осознание возможных причин техногенных и</w:t>
      </w:r>
    </w:p>
    <w:p w:rsidR="009614FC" w:rsidRPr="002E2E37" w:rsidRDefault="009614FC" w:rsidP="009614FC">
      <w:pPr>
        <w:autoSpaceDE w:val="0"/>
        <w:autoSpaceDN w:val="0"/>
        <w:adjustRightInd w:val="0"/>
        <w:ind w:left="-142"/>
        <w:contextualSpacing/>
        <w:jc w:val="both"/>
      </w:pPr>
      <w:r w:rsidRPr="002E2E37">
        <w:t>экологических катастроф.</w:t>
      </w:r>
    </w:p>
    <w:p w:rsidR="009614FC" w:rsidRPr="002E2E37" w:rsidRDefault="009614FC" w:rsidP="009614FC">
      <w:pPr>
        <w:autoSpaceDE w:val="0"/>
        <w:autoSpaceDN w:val="0"/>
        <w:adjustRightInd w:val="0"/>
        <w:ind w:left="-142"/>
        <w:contextualSpacing/>
        <w:jc w:val="both"/>
      </w:pPr>
      <w:r w:rsidRPr="002E2E37">
        <w:t>Достижение целей рабочей программы по физике обеспечивается решением следующих задач:</w:t>
      </w:r>
    </w:p>
    <w:p w:rsidR="009614FC" w:rsidRPr="009614FC" w:rsidRDefault="009614FC" w:rsidP="009614FC">
      <w:pPr>
        <w:pStyle w:val="a5"/>
        <w:widowControl/>
        <w:numPr>
          <w:ilvl w:val="0"/>
          <w:numId w:val="37"/>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614FC" w:rsidRPr="009614FC" w:rsidRDefault="009614FC" w:rsidP="009614FC">
      <w:pPr>
        <w:pStyle w:val="a5"/>
        <w:widowControl/>
        <w:numPr>
          <w:ilvl w:val="0"/>
          <w:numId w:val="37"/>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организация интеллектуальных и творческих соревнований, проектной и учебно-исследовательской деятельности;</w:t>
      </w:r>
    </w:p>
    <w:p w:rsidR="009614FC" w:rsidRPr="009614FC" w:rsidRDefault="009614FC" w:rsidP="009614FC">
      <w:pPr>
        <w:pStyle w:val="a5"/>
        <w:widowControl/>
        <w:numPr>
          <w:ilvl w:val="0"/>
          <w:numId w:val="37"/>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9614FC" w:rsidRPr="009614FC" w:rsidRDefault="009614FC" w:rsidP="009614FC">
      <w:pPr>
        <w:pStyle w:val="a5"/>
        <w:widowControl/>
        <w:numPr>
          <w:ilvl w:val="0"/>
          <w:numId w:val="37"/>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формирование позитивной мотивации обучающихся к учебной деятельности;</w:t>
      </w:r>
    </w:p>
    <w:p w:rsidR="009614FC" w:rsidRPr="009614FC" w:rsidRDefault="009614FC" w:rsidP="009614FC">
      <w:pPr>
        <w:pStyle w:val="a5"/>
        <w:widowControl/>
        <w:numPr>
          <w:ilvl w:val="0"/>
          <w:numId w:val="37"/>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обеспечение условий, учитывающих индивидуально-личностные особенности обучающихся;</w:t>
      </w:r>
    </w:p>
    <w:p w:rsidR="009614FC" w:rsidRPr="009614FC" w:rsidRDefault="009614FC" w:rsidP="009614FC">
      <w:pPr>
        <w:pStyle w:val="a5"/>
        <w:widowControl/>
        <w:numPr>
          <w:ilvl w:val="0"/>
          <w:numId w:val="37"/>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совершенствование взаимодействия учебных дисциплин на основе интеграции;</w:t>
      </w:r>
    </w:p>
    <w:p w:rsidR="009614FC" w:rsidRPr="009614FC" w:rsidRDefault="009614FC" w:rsidP="009614FC">
      <w:pPr>
        <w:pStyle w:val="a5"/>
        <w:widowControl/>
        <w:numPr>
          <w:ilvl w:val="0"/>
          <w:numId w:val="37"/>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внедрение в учебно-воспитательный процесс современных образовательных технологий, формирующих ключевые компетенции;</w:t>
      </w:r>
    </w:p>
    <w:p w:rsidR="009614FC" w:rsidRPr="002E2E37" w:rsidRDefault="009614FC" w:rsidP="009614FC">
      <w:pPr>
        <w:pStyle w:val="a5"/>
        <w:widowControl/>
        <w:numPr>
          <w:ilvl w:val="0"/>
          <w:numId w:val="37"/>
        </w:numPr>
        <w:autoSpaceDE w:val="0"/>
        <w:autoSpaceDN w:val="0"/>
        <w:adjustRightInd w:val="0"/>
        <w:ind w:left="-142" w:right="0" w:firstLine="0"/>
        <w:contextualSpacing/>
        <w:rPr>
          <w:rFonts w:ascii="Times New Roman" w:hAnsi="Times New Roman" w:cs="Times New Roman"/>
          <w:sz w:val="24"/>
          <w:szCs w:val="24"/>
        </w:rPr>
      </w:pPr>
      <w:r w:rsidRPr="002E2E37">
        <w:rPr>
          <w:rFonts w:ascii="Times New Roman" w:hAnsi="Times New Roman" w:cs="Times New Roman"/>
          <w:sz w:val="24"/>
          <w:szCs w:val="24"/>
        </w:rPr>
        <w:t>развитие дифференциации обучения;</w:t>
      </w:r>
    </w:p>
    <w:p w:rsidR="009614FC" w:rsidRPr="009614FC" w:rsidRDefault="009614FC" w:rsidP="009614FC">
      <w:pPr>
        <w:pStyle w:val="a5"/>
        <w:widowControl/>
        <w:numPr>
          <w:ilvl w:val="0"/>
          <w:numId w:val="37"/>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знакомство обучающихся с методом научного познания и методами исследования объектов и явлений природы;</w:t>
      </w:r>
    </w:p>
    <w:p w:rsidR="009614FC" w:rsidRPr="009614FC" w:rsidRDefault="009614FC" w:rsidP="009614FC">
      <w:pPr>
        <w:pStyle w:val="a5"/>
        <w:widowControl/>
        <w:numPr>
          <w:ilvl w:val="0"/>
          <w:numId w:val="37"/>
        </w:numPr>
        <w:autoSpaceDE w:val="0"/>
        <w:autoSpaceDN w:val="0"/>
        <w:adjustRightInd w:val="0"/>
        <w:ind w:left="-142" w:right="0" w:firstLine="0"/>
        <w:contextualSpacing/>
        <w:rPr>
          <w:rFonts w:ascii="Times New Roman" w:hAnsi="Times New Roman" w:cs="Times New Roman"/>
          <w:sz w:val="24"/>
          <w:szCs w:val="24"/>
          <w:lang w:val="ru-RU"/>
        </w:rPr>
      </w:pPr>
      <w:r w:rsidRPr="009614FC">
        <w:rPr>
          <w:rFonts w:ascii="Times New Roman" w:hAnsi="Times New Roman" w:cs="Times New Roman"/>
          <w:sz w:val="24"/>
          <w:szCs w:val="24"/>
          <w:lang w:val="ru-RU"/>
        </w:rPr>
        <w:t>формирование у обучающихся умений наблюдать природные явления и выполнять опыты, лабораторные работы и</w:t>
      </w:r>
    </w:p>
    <w:p w:rsidR="009614FC" w:rsidRPr="002E2E37" w:rsidRDefault="009614FC" w:rsidP="009614FC">
      <w:pPr>
        <w:ind w:left="-142"/>
        <w:contextualSpacing/>
        <w:jc w:val="both"/>
      </w:pPr>
      <w:r w:rsidRPr="002E2E37">
        <w:t>экспериментальные исследования с использованием измерительных приборов, широко применяемых в практической жизни;</w:t>
      </w:r>
    </w:p>
    <w:p w:rsidR="009614FC" w:rsidRPr="009614FC" w:rsidRDefault="009614FC" w:rsidP="009614FC">
      <w:pPr>
        <w:pStyle w:val="a5"/>
        <w:widowControl/>
        <w:numPr>
          <w:ilvl w:val="0"/>
          <w:numId w:val="38"/>
        </w:numPr>
        <w:autoSpaceDE w:val="0"/>
        <w:autoSpaceDN w:val="0"/>
        <w:adjustRightInd w:val="0"/>
        <w:ind w:left="-142" w:right="0" w:firstLine="0"/>
        <w:contextualSpacing/>
        <w:rPr>
          <w:rFonts w:ascii="Times New Roman" w:eastAsia="Wingdings-Regular" w:hAnsi="Times New Roman" w:cs="Times New Roman"/>
          <w:sz w:val="24"/>
          <w:szCs w:val="24"/>
          <w:lang w:val="ru-RU"/>
        </w:rPr>
      </w:pPr>
      <w:r w:rsidRPr="009614FC">
        <w:rPr>
          <w:rFonts w:ascii="Times New Roman" w:eastAsia="Wingdings-Regular" w:hAnsi="Times New Roman" w:cs="Times New Roman"/>
          <w:sz w:val="24"/>
          <w:szCs w:val="24"/>
          <w:lang w:val="ru-RU"/>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9614FC" w:rsidRPr="009614FC" w:rsidRDefault="009614FC" w:rsidP="009614FC">
      <w:pPr>
        <w:pStyle w:val="a5"/>
        <w:widowControl/>
        <w:numPr>
          <w:ilvl w:val="0"/>
          <w:numId w:val="38"/>
        </w:numPr>
        <w:autoSpaceDE w:val="0"/>
        <w:autoSpaceDN w:val="0"/>
        <w:adjustRightInd w:val="0"/>
        <w:ind w:left="-142" w:right="0" w:firstLine="0"/>
        <w:contextualSpacing/>
        <w:rPr>
          <w:rFonts w:ascii="Times New Roman" w:eastAsia="Wingdings-Regular" w:hAnsi="Times New Roman" w:cs="Times New Roman"/>
          <w:sz w:val="24"/>
          <w:szCs w:val="24"/>
          <w:lang w:val="ru-RU"/>
        </w:rPr>
      </w:pPr>
      <w:r w:rsidRPr="009614FC">
        <w:rPr>
          <w:rFonts w:ascii="Times New Roman" w:eastAsia="Wingdings-Regular" w:hAnsi="Times New Roman" w:cs="Times New Roman"/>
          <w:sz w:val="24"/>
          <w:szCs w:val="24"/>
          <w:lang w:val="ru-RU"/>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9614FC" w:rsidRPr="002E2E37" w:rsidRDefault="009614FC" w:rsidP="009614FC">
      <w:pPr>
        <w:autoSpaceDE w:val="0"/>
        <w:autoSpaceDN w:val="0"/>
        <w:adjustRightInd w:val="0"/>
        <w:ind w:left="-142"/>
        <w:contextualSpacing/>
        <w:jc w:val="both"/>
        <w:rPr>
          <w:rFonts w:eastAsia="TimesNewRomanPS-ItalicMT"/>
          <w:i/>
          <w:iCs/>
          <w:u w:val="single"/>
        </w:rPr>
      </w:pPr>
      <w:r w:rsidRPr="002E2E37">
        <w:rPr>
          <w:rFonts w:eastAsia="TimesNewRomanPS-ItalicMT"/>
          <w:i/>
          <w:iCs/>
          <w:u w:val="single"/>
        </w:rPr>
        <w:t>Описание места учебного предмета в учебном плане</w:t>
      </w:r>
    </w:p>
    <w:p w:rsidR="009614FC" w:rsidRPr="002E2E37" w:rsidRDefault="009614FC" w:rsidP="009614FC">
      <w:pPr>
        <w:autoSpaceDE w:val="0"/>
        <w:autoSpaceDN w:val="0"/>
        <w:adjustRightInd w:val="0"/>
        <w:ind w:left="-142"/>
        <w:contextualSpacing/>
        <w:jc w:val="both"/>
        <w:rPr>
          <w:rFonts w:eastAsia="Wingdings-Regular"/>
        </w:rPr>
      </w:pPr>
      <w:r w:rsidRPr="002E2E37">
        <w:rPr>
          <w:rFonts w:eastAsia="Wingdings-Regular"/>
        </w:rPr>
        <w:t>В соответствии с федеральным базисным учебным планом для образовательного учреждения в рамках основного общего образования в 2018-2019г программа предполагает преподавание учебного предмета «Физика» в 7 классе - 2часа.</w:t>
      </w:r>
    </w:p>
    <w:p w:rsidR="009614FC" w:rsidRPr="002E2E37" w:rsidRDefault="009614FC" w:rsidP="009614FC">
      <w:pPr>
        <w:autoSpaceDE w:val="0"/>
        <w:autoSpaceDN w:val="0"/>
        <w:adjustRightInd w:val="0"/>
        <w:ind w:left="-142"/>
        <w:contextualSpacing/>
        <w:jc w:val="both"/>
        <w:rPr>
          <w:rFonts w:eastAsia="Wingdings-Regular"/>
        </w:rPr>
      </w:pPr>
      <w:r w:rsidRPr="002E2E37">
        <w:rPr>
          <w:rFonts w:eastAsia="Wingdings-Regular"/>
        </w:rPr>
        <w:t>Преподавание учебного предмета «Физика» в 8 классе – из расчета 2ч в неделю,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9614FC" w:rsidRDefault="009614FC"/>
    <w:p w:rsidR="00033DD3" w:rsidRDefault="00033DD3"/>
    <w:p w:rsidR="00033DD3" w:rsidRDefault="00033DD3"/>
    <w:p w:rsidR="00033DD3" w:rsidRDefault="00033DD3"/>
    <w:p w:rsidR="00033DD3" w:rsidRDefault="00033DD3"/>
    <w:p w:rsidR="00033DD3" w:rsidRDefault="00033DD3"/>
    <w:p w:rsidR="00033DD3" w:rsidRDefault="00033DD3"/>
    <w:p w:rsidR="009614FC" w:rsidRDefault="009614FC" w:rsidP="009614FC">
      <w:pPr>
        <w:ind w:right="394"/>
        <w:contextualSpacing/>
        <w:jc w:val="both"/>
        <w:rPr>
          <w:b/>
          <w:sz w:val="28"/>
          <w:szCs w:val="28"/>
        </w:rPr>
      </w:pPr>
      <w:r>
        <w:rPr>
          <w:b/>
          <w:sz w:val="28"/>
          <w:szCs w:val="28"/>
        </w:rPr>
        <w:lastRenderedPageBreak/>
        <w:t>Аннотация к рабочей программе по предмету «Физика», 9 класс.</w:t>
      </w:r>
    </w:p>
    <w:p w:rsidR="009614FC" w:rsidRDefault="009614FC" w:rsidP="009614FC">
      <w:pPr>
        <w:ind w:right="394"/>
        <w:contextualSpacing/>
        <w:jc w:val="both"/>
        <w:rPr>
          <w:b/>
        </w:rPr>
      </w:pPr>
    </w:p>
    <w:p w:rsidR="009614FC" w:rsidRDefault="009614FC" w:rsidP="009614FC">
      <w:pPr>
        <w:ind w:right="394" w:firstLine="425"/>
        <w:contextualSpacing/>
        <w:jc w:val="both"/>
      </w:pPr>
      <w:r>
        <w:rPr>
          <w:color w:val="000000"/>
        </w:rPr>
        <w:t xml:space="preserve">Рабочая программа по физике для обучающихся 9 класса составлена в соответствии с примерной программой </w:t>
      </w:r>
      <w:r>
        <w:t xml:space="preserve">по физике, 7—9 классы: рабочая программа к линии УМК А. В. Перышкина, Е. М. Гутник: учебно-методическое пособие / Н. В. Филонович, Е. М. Гутник. — М.: Дрофа, 2017, </w:t>
      </w:r>
      <w:r>
        <w:rPr>
          <w:color w:val="000000"/>
        </w:rPr>
        <w:t xml:space="preserve">к предметной линии учебников под редакцией </w:t>
      </w:r>
      <w:r>
        <w:t xml:space="preserve">А.В.Перышкин, Е. М. Гутник - 4-е изд., стереотип. – М.: Дрофа, 2017 год, для 9 класса. </w:t>
      </w:r>
    </w:p>
    <w:p w:rsidR="009614FC" w:rsidRDefault="009614FC" w:rsidP="009614FC">
      <w:pPr>
        <w:ind w:right="394" w:firstLine="425"/>
        <w:contextualSpacing/>
        <w:jc w:val="both"/>
      </w:pPr>
      <w:r>
        <w:t>На изучение предмета «Физика» в 9 классе в учебном плане МАОУ «Аксаринская СОШ» отводится 3 часа в неделю, 102 часов в год.</w:t>
      </w:r>
    </w:p>
    <w:p w:rsidR="009614FC" w:rsidRDefault="009614FC" w:rsidP="009614FC">
      <w:pPr>
        <w:ind w:right="394" w:firstLine="425"/>
        <w:contextualSpacing/>
        <w:jc w:val="both"/>
        <w:rPr>
          <w:b/>
        </w:rPr>
      </w:pPr>
    </w:p>
    <w:p w:rsidR="009614FC" w:rsidRDefault="009614FC" w:rsidP="009614FC">
      <w:pPr>
        <w:ind w:right="394" w:firstLine="425"/>
        <w:contextualSpacing/>
        <w:jc w:val="both"/>
        <w:rPr>
          <w:b/>
        </w:rPr>
      </w:pPr>
      <w:r>
        <w:rPr>
          <w:b/>
        </w:rPr>
        <w:t>Планируемые результаты освоения предмета  «Физики»</w:t>
      </w:r>
    </w:p>
    <w:p w:rsidR="009614FC" w:rsidRDefault="009614FC" w:rsidP="009614FC">
      <w:pPr>
        <w:ind w:right="394" w:firstLine="425"/>
        <w:contextualSpacing/>
        <w:jc w:val="both"/>
        <w:rPr>
          <w:rStyle w:val="fontstyle01"/>
          <w:color w:val="000000" w:themeColor="text1"/>
          <w:sz w:val="22"/>
          <w:szCs w:val="22"/>
        </w:rPr>
      </w:pPr>
      <w:r>
        <w:rPr>
          <w:rStyle w:val="fontstyle01"/>
          <w:color w:val="000000" w:themeColor="text1"/>
        </w:rPr>
        <w:t>1) сформируется представление о закономерной связи и познаваемости явлений природы, об</w:t>
      </w:r>
      <w:r>
        <w:t xml:space="preserve"> </w:t>
      </w:r>
      <w:r>
        <w:rPr>
          <w:rStyle w:val="fontstyle01"/>
          <w:color w:val="000000" w:themeColor="text1"/>
        </w:rPr>
        <w:t>объективности научного знания; о системообразующей роли физики для развития других естественных</w:t>
      </w:r>
      <w:r>
        <w:t xml:space="preserve"> </w:t>
      </w:r>
      <w:r>
        <w:rPr>
          <w:rStyle w:val="fontstyle01"/>
          <w:color w:val="000000" w:themeColor="text1"/>
        </w:rPr>
        <w:t>наук, техники и технологий; научного мировоззрения как результата изучения основ строения материи и</w:t>
      </w:r>
      <w:r>
        <w:t xml:space="preserve"> </w:t>
      </w:r>
      <w:r>
        <w:rPr>
          <w:rStyle w:val="fontstyle01"/>
          <w:color w:val="000000" w:themeColor="text1"/>
        </w:rPr>
        <w:t>фундаментальных законов физики;</w:t>
      </w:r>
    </w:p>
    <w:p w:rsidR="009614FC" w:rsidRDefault="009614FC" w:rsidP="009614FC">
      <w:pPr>
        <w:ind w:right="394" w:firstLine="425"/>
        <w:contextualSpacing/>
        <w:jc w:val="both"/>
        <w:rPr>
          <w:rStyle w:val="fontstyle01"/>
          <w:color w:val="000000" w:themeColor="text1"/>
        </w:rPr>
      </w:pPr>
      <w:r>
        <w:rPr>
          <w:rStyle w:val="fontstyle01"/>
          <w:color w:val="000000" w:themeColor="text1"/>
        </w:rPr>
        <w:t>2) сформируются первоначальные представления о физической сущности явлений природы</w:t>
      </w:r>
      <w:r>
        <w:t xml:space="preserve"> </w:t>
      </w:r>
      <w:r>
        <w:rPr>
          <w:rStyle w:val="fontstyle01"/>
          <w:color w:val="000000" w:themeColor="text1"/>
        </w:rPr>
        <w:t>(механических, тепловых, электромагнитных и квантовых), видах материи (вещество и поле), движении как</w:t>
      </w:r>
      <w:r>
        <w:t xml:space="preserve"> </w:t>
      </w:r>
      <w:r>
        <w:rPr>
          <w:rStyle w:val="fontstyle01"/>
          <w:color w:val="000000" w:themeColor="text1"/>
        </w:rPr>
        <w:t>способе существования материи; усвоят основные идеи механики, атомно-молекулярного учения о</w:t>
      </w:r>
      <w:r>
        <w:t xml:space="preserve"> </w:t>
      </w:r>
      <w:r>
        <w:rPr>
          <w:rStyle w:val="fontstyle01"/>
          <w:color w:val="000000" w:themeColor="text1"/>
        </w:rPr>
        <w:t>строении вещества, элементов электродинамики и квантовой физики; овладеют понятийным аппаратом и</w:t>
      </w:r>
      <w:r>
        <w:t xml:space="preserve"> </w:t>
      </w:r>
      <w:r>
        <w:rPr>
          <w:rStyle w:val="fontstyle01"/>
          <w:color w:val="000000" w:themeColor="text1"/>
        </w:rPr>
        <w:t>символическим языком физики;</w:t>
      </w:r>
    </w:p>
    <w:p w:rsidR="009614FC" w:rsidRDefault="009614FC" w:rsidP="009614FC">
      <w:pPr>
        <w:ind w:right="394" w:firstLine="425"/>
        <w:contextualSpacing/>
        <w:jc w:val="both"/>
        <w:rPr>
          <w:rStyle w:val="fontstyle01"/>
          <w:color w:val="000000" w:themeColor="text1"/>
        </w:rPr>
      </w:pPr>
      <w:r>
        <w:rPr>
          <w:rStyle w:val="fontstyle01"/>
          <w:color w:val="000000" w:themeColor="text1"/>
        </w:rPr>
        <w:t>3) приобретут опыт применения научных методов познания, наблюдения физических явлений,</w:t>
      </w:r>
      <w:r>
        <w:t xml:space="preserve"> </w:t>
      </w:r>
      <w:r>
        <w:rPr>
          <w:rStyle w:val="fontstyle01"/>
          <w:color w:val="000000" w:themeColor="text1"/>
        </w:rPr>
        <w:t>проведения опытов, простых экспериментальных исследований, прямых и косвенных измерений с</w:t>
      </w:r>
      <w:r>
        <w:t xml:space="preserve"> </w:t>
      </w:r>
      <w:r>
        <w:rPr>
          <w:rStyle w:val="fontstyle01"/>
          <w:color w:val="000000" w:themeColor="text1"/>
        </w:rPr>
        <w:t>использованием аналоговых и цифровых измерительных приборов; понимание неизбежности погрешностей</w:t>
      </w:r>
      <w:r>
        <w:t xml:space="preserve"> </w:t>
      </w:r>
      <w:r>
        <w:rPr>
          <w:rStyle w:val="fontstyle01"/>
          <w:color w:val="000000" w:themeColor="text1"/>
        </w:rPr>
        <w:t>любых измерений;</w:t>
      </w:r>
    </w:p>
    <w:p w:rsidR="009614FC" w:rsidRDefault="009614FC" w:rsidP="009614FC">
      <w:pPr>
        <w:ind w:right="394" w:firstLine="425"/>
        <w:contextualSpacing/>
        <w:jc w:val="both"/>
        <w:rPr>
          <w:rStyle w:val="fontstyle01"/>
          <w:color w:val="000000" w:themeColor="text1"/>
        </w:rPr>
      </w:pPr>
      <w:r>
        <w:rPr>
          <w:rStyle w:val="fontstyle01"/>
          <w:color w:val="000000" w:themeColor="text1"/>
        </w:rPr>
        <w:t>4) будут понимать физических основ и принципов действия (работы) машин и механизмов, средств</w:t>
      </w:r>
      <w:r>
        <w:t xml:space="preserve"> </w:t>
      </w:r>
      <w:r>
        <w:rPr>
          <w:rStyle w:val="fontstyle01"/>
          <w:color w:val="000000" w:themeColor="text1"/>
        </w:rPr>
        <w:t>передвижения и связи, бытовых приборов, промышленных технологических процессов, влияния их на</w:t>
      </w:r>
      <w:r>
        <w:t xml:space="preserve"> </w:t>
      </w:r>
      <w:r>
        <w:rPr>
          <w:rStyle w:val="fontstyle01"/>
          <w:color w:val="000000" w:themeColor="text1"/>
        </w:rPr>
        <w:t>окружающую среду; осознание возможных причин техногенных и экологических катастроф;</w:t>
      </w:r>
    </w:p>
    <w:p w:rsidR="009614FC" w:rsidRDefault="009614FC" w:rsidP="009614FC">
      <w:pPr>
        <w:ind w:right="394" w:firstLine="425"/>
        <w:contextualSpacing/>
        <w:jc w:val="both"/>
        <w:rPr>
          <w:rStyle w:val="fontstyle01"/>
          <w:color w:val="000000" w:themeColor="text1"/>
        </w:rPr>
      </w:pPr>
      <w:r>
        <w:rPr>
          <w:rStyle w:val="fontstyle01"/>
          <w:color w:val="000000" w:themeColor="text1"/>
        </w:rPr>
        <w:t>5) осознают необходимости применения достижений физики и технологий для рационального</w:t>
      </w:r>
      <w:r>
        <w:t xml:space="preserve"> </w:t>
      </w:r>
      <w:r>
        <w:rPr>
          <w:rStyle w:val="fontstyle01"/>
          <w:color w:val="000000" w:themeColor="text1"/>
        </w:rPr>
        <w:t>природопользования;</w:t>
      </w:r>
    </w:p>
    <w:p w:rsidR="009614FC" w:rsidRDefault="009614FC" w:rsidP="009614FC">
      <w:pPr>
        <w:ind w:right="394" w:firstLine="425"/>
        <w:contextualSpacing/>
        <w:jc w:val="both"/>
        <w:rPr>
          <w:rStyle w:val="fontstyle01"/>
          <w:color w:val="000000" w:themeColor="text1"/>
        </w:rPr>
      </w:pPr>
      <w:r>
        <w:rPr>
          <w:rStyle w:val="fontstyle01"/>
          <w:color w:val="000000" w:themeColor="text1"/>
        </w:rPr>
        <w:t>6) овладеют основами безопасного использования естественных и искусственных электрических и</w:t>
      </w:r>
      <w:r>
        <w:t xml:space="preserve"> </w:t>
      </w:r>
      <w:r>
        <w:rPr>
          <w:rStyle w:val="fontstyle01"/>
          <w:color w:val="000000" w:themeColor="text1"/>
        </w:rPr>
        <w:t>магнитных полей, электромагнитных и звуковых волн, естественных и искусственных ионизирующих</w:t>
      </w:r>
      <w:r>
        <w:t xml:space="preserve"> </w:t>
      </w:r>
      <w:r>
        <w:rPr>
          <w:rStyle w:val="fontstyle01"/>
          <w:color w:val="000000" w:themeColor="text1"/>
        </w:rPr>
        <w:t>излучений во избежание их вредного воздействия на окружающую среду и организм человека;</w:t>
      </w:r>
    </w:p>
    <w:p w:rsidR="009614FC" w:rsidRDefault="009614FC" w:rsidP="009614FC">
      <w:pPr>
        <w:ind w:right="394" w:firstLine="425"/>
        <w:contextualSpacing/>
        <w:jc w:val="both"/>
        <w:rPr>
          <w:rStyle w:val="fontstyle01"/>
          <w:color w:val="000000" w:themeColor="text1"/>
        </w:rPr>
      </w:pPr>
      <w:r>
        <w:rPr>
          <w:rStyle w:val="fontstyle01"/>
          <w:color w:val="000000" w:themeColor="text1"/>
        </w:rPr>
        <w:t>7)разовьются умения планировать в повседневной жизни свои действия с применением полученных</w:t>
      </w:r>
      <w:r>
        <w:t xml:space="preserve"> </w:t>
      </w:r>
      <w:r>
        <w:rPr>
          <w:rStyle w:val="fontstyle01"/>
          <w:color w:val="000000" w:themeColor="text1"/>
        </w:rPr>
        <w:t>знаний законов механики, электродинамики, термодинамики и тепловых явлений с целью сбережения</w:t>
      </w:r>
      <w:r>
        <w:t xml:space="preserve"> </w:t>
      </w:r>
      <w:r>
        <w:rPr>
          <w:rStyle w:val="fontstyle01"/>
          <w:color w:val="000000" w:themeColor="text1"/>
        </w:rPr>
        <w:t>здоровья;</w:t>
      </w:r>
    </w:p>
    <w:p w:rsidR="009614FC" w:rsidRDefault="009614FC" w:rsidP="009614FC">
      <w:pPr>
        <w:ind w:right="394" w:firstLine="425"/>
        <w:contextualSpacing/>
        <w:jc w:val="both"/>
        <w:rPr>
          <w:rStyle w:val="fontstyle01"/>
        </w:rPr>
      </w:pPr>
      <w:r>
        <w:rPr>
          <w:rStyle w:val="fontstyle01"/>
          <w:color w:val="000000" w:themeColor="text1"/>
        </w:rPr>
        <w:t>8) сформируются представлений о нерациональном использовании природных ресурсов и энергии,</w:t>
      </w:r>
      <w:r>
        <w:t xml:space="preserve"> </w:t>
      </w:r>
      <w:r>
        <w:rPr>
          <w:rStyle w:val="fontstyle01"/>
          <w:color w:val="000000" w:themeColor="text1"/>
        </w:rPr>
        <w:t>загрязнении окружающей среды как следствие несовершенства машин и механизмов.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3577"/>
      </w:tblGrid>
      <w:tr w:rsidR="009614FC" w:rsidTr="00FD71E0">
        <w:tc>
          <w:tcPr>
            <w:tcW w:w="3185" w:type="pct"/>
            <w:tcBorders>
              <w:top w:val="single" w:sz="4" w:space="0" w:color="auto"/>
              <w:left w:val="single" w:sz="4" w:space="0" w:color="auto"/>
              <w:bottom w:val="single" w:sz="4" w:space="0" w:color="auto"/>
              <w:right w:val="single" w:sz="4" w:space="0" w:color="auto"/>
            </w:tcBorders>
          </w:tcPr>
          <w:p w:rsidR="009614FC" w:rsidRDefault="009614FC" w:rsidP="00FD71E0">
            <w:pPr>
              <w:pStyle w:val="ae"/>
              <w:spacing w:line="254" w:lineRule="auto"/>
              <w:ind w:right="394"/>
              <w:contextualSpacing/>
              <w:jc w:val="both"/>
              <w:rPr>
                <w:rFonts w:ascii="Times New Roman" w:hAnsi="Times New Roman"/>
                <w:b/>
                <w:color w:val="000000" w:themeColor="text1"/>
              </w:rPr>
            </w:pPr>
            <w:r>
              <w:rPr>
                <w:rFonts w:ascii="Times New Roman" w:hAnsi="Times New Roman"/>
                <w:b/>
                <w:color w:val="000000" w:themeColor="text1"/>
              </w:rPr>
              <w:t>Обучающиеся научатся:</w:t>
            </w:r>
          </w:p>
          <w:p w:rsidR="009614FC" w:rsidRDefault="009614FC" w:rsidP="00FD71E0">
            <w:pPr>
              <w:pStyle w:val="ae"/>
              <w:spacing w:line="254" w:lineRule="auto"/>
              <w:ind w:right="394"/>
              <w:contextualSpacing/>
              <w:jc w:val="both"/>
              <w:rPr>
                <w:rFonts w:ascii="Times New Roman" w:hAnsi="Times New Roman"/>
                <w:b/>
                <w:color w:val="000000" w:themeColor="text1"/>
              </w:rPr>
            </w:pPr>
          </w:p>
        </w:tc>
        <w:tc>
          <w:tcPr>
            <w:tcW w:w="1815" w:type="pct"/>
            <w:tcBorders>
              <w:top w:val="single" w:sz="4" w:space="0" w:color="auto"/>
              <w:left w:val="single" w:sz="4" w:space="0" w:color="auto"/>
              <w:bottom w:val="single" w:sz="4" w:space="0" w:color="auto"/>
              <w:right w:val="single" w:sz="4" w:space="0" w:color="auto"/>
            </w:tcBorders>
          </w:tcPr>
          <w:p w:rsidR="009614FC" w:rsidRDefault="009614FC" w:rsidP="00FD71E0">
            <w:pPr>
              <w:pStyle w:val="ae"/>
              <w:spacing w:line="254" w:lineRule="auto"/>
              <w:ind w:right="394"/>
              <w:contextualSpacing/>
              <w:jc w:val="both"/>
              <w:rPr>
                <w:rFonts w:ascii="Times New Roman" w:hAnsi="Times New Roman"/>
                <w:b/>
                <w:color w:val="000000" w:themeColor="text1"/>
              </w:rPr>
            </w:pPr>
            <w:r>
              <w:rPr>
                <w:rFonts w:ascii="Times New Roman" w:hAnsi="Times New Roman"/>
                <w:b/>
                <w:color w:val="000000" w:themeColor="text1"/>
              </w:rPr>
              <w:t>Обучающиеся получат возможность научится:</w:t>
            </w:r>
          </w:p>
          <w:p w:rsidR="009614FC" w:rsidRDefault="009614FC" w:rsidP="00FD71E0">
            <w:pPr>
              <w:pStyle w:val="ae"/>
              <w:spacing w:line="254" w:lineRule="auto"/>
              <w:ind w:right="394"/>
              <w:contextualSpacing/>
              <w:jc w:val="both"/>
              <w:rPr>
                <w:rFonts w:ascii="Times New Roman" w:hAnsi="Times New Roman"/>
                <w:b/>
                <w:color w:val="000000" w:themeColor="text1"/>
              </w:rPr>
            </w:pPr>
          </w:p>
        </w:tc>
      </w:tr>
      <w:tr w:rsidR="009614FC" w:rsidTr="00FD71E0">
        <w:tc>
          <w:tcPr>
            <w:tcW w:w="3185" w:type="pct"/>
            <w:tcBorders>
              <w:top w:val="single" w:sz="4" w:space="0" w:color="auto"/>
              <w:left w:val="single" w:sz="4" w:space="0" w:color="auto"/>
              <w:bottom w:val="single" w:sz="4" w:space="0" w:color="auto"/>
              <w:right w:val="single" w:sz="4" w:space="0" w:color="auto"/>
            </w:tcBorders>
          </w:tcPr>
          <w:p w:rsidR="009614FC" w:rsidRDefault="009614FC" w:rsidP="00FD71E0">
            <w:pPr>
              <w:widowControl w:val="0"/>
              <w:tabs>
                <w:tab w:val="left" w:pos="993"/>
              </w:tabs>
              <w:autoSpaceDE w:val="0"/>
              <w:autoSpaceDN w:val="0"/>
              <w:adjustRightInd w:val="0"/>
              <w:ind w:right="394"/>
              <w:contextualSpacing/>
              <w:jc w:val="both"/>
            </w:pPr>
            <w:r>
              <w:t>соблюдать правила безопасности и охраны труда при работе с учебным и лабораторным оборудованием;</w:t>
            </w:r>
          </w:p>
          <w:p w:rsidR="009614FC" w:rsidRDefault="009614FC" w:rsidP="00FD71E0">
            <w:pPr>
              <w:widowControl w:val="0"/>
              <w:tabs>
                <w:tab w:val="left" w:pos="993"/>
              </w:tabs>
              <w:autoSpaceDE w:val="0"/>
              <w:autoSpaceDN w:val="0"/>
              <w:adjustRightInd w:val="0"/>
              <w:ind w:right="394"/>
              <w:contextualSpacing/>
              <w:jc w:val="both"/>
            </w:pPr>
            <w:r>
              <w:t>понимать смысл основных физических терминов: физическое тело, физическое явление, физическая величина, единицы измерения;</w:t>
            </w:r>
          </w:p>
          <w:p w:rsidR="009614FC" w:rsidRDefault="009614FC" w:rsidP="00FD71E0">
            <w:pPr>
              <w:widowControl w:val="0"/>
              <w:tabs>
                <w:tab w:val="left" w:pos="993"/>
              </w:tabs>
              <w:autoSpaceDE w:val="0"/>
              <w:autoSpaceDN w:val="0"/>
              <w:adjustRightInd w:val="0"/>
              <w:ind w:right="394"/>
              <w:contextualSpacing/>
              <w:jc w:val="both"/>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614FC" w:rsidRDefault="009614FC" w:rsidP="00FD71E0">
            <w:pPr>
              <w:widowControl w:val="0"/>
              <w:tabs>
                <w:tab w:val="left" w:pos="993"/>
              </w:tabs>
              <w:autoSpaceDE w:val="0"/>
              <w:autoSpaceDN w:val="0"/>
              <w:adjustRightInd w:val="0"/>
              <w:ind w:right="394"/>
              <w:contextualSpacing/>
              <w:jc w:val="both"/>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614FC" w:rsidRDefault="009614FC" w:rsidP="00FD71E0">
            <w:pPr>
              <w:tabs>
                <w:tab w:val="left" w:pos="851"/>
              </w:tabs>
              <w:autoSpaceDE w:val="0"/>
              <w:autoSpaceDN w:val="0"/>
              <w:adjustRightInd w:val="0"/>
              <w:ind w:right="394"/>
              <w:contextualSpacing/>
              <w:jc w:val="both"/>
            </w:pPr>
            <w:r>
              <w:rPr>
                <w:u w:val="single"/>
              </w:rPr>
              <w:t>Примечание</w:t>
            </w:r>
            <w: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614FC" w:rsidRDefault="009614FC" w:rsidP="00FD71E0">
            <w:pPr>
              <w:widowControl w:val="0"/>
              <w:tabs>
                <w:tab w:val="left" w:pos="993"/>
              </w:tabs>
              <w:autoSpaceDE w:val="0"/>
              <w:autoSpaceDN w:val="0"/>
              <w:adjustRightInd w:val="0"/>
              <w:ind w:right="394"/>
              <w:contextualSpacing/>
              <w:jc w:val="both"/>
            </w:pPr>
            <w:r>
              <w:lastRenderedPageBreak/>
              <w:t>понимать роль эксперимента в получении научной информации;</w:t>
            </w:r>
          </w:p>
          <w:p w:rsidR="009614FC" w:rsidRDefault="009614FC" w:rsidP="00FD71E0">
            <w:pPr>
              <w:widowControl w:val="0"/>
              <w:tabs>
                <w:tab w:val="left" w:pos="993"/>
              </w:tabs>
              <w:autoSpaceDE w:val="0"/>
              <w:autoSpaceDN w:val="0"/>
              <w:adjustRightInd w:val="0"/>
              <w:ind w:right="394"/>
              <w:contextualSpacing/>
              <w:jc w:val="both"/>
            </w:pPr>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614FC" w:rsidRDefault="009614FC" w:rsidP="00FD71E0">
            <w:pPr>
              <w:tabs>
                <w:tab w:val="left" w:pos="851"/>
              </w:tabs>
              <w:autoSpaceDE w:val="0"/>
              <w:autoSpaceDN w:val="0"/>
              <w:adjustRightInd w:val="0"/>
              <w:ind w:right="394"/>
              <w:contextualSpacing/>
              <w:jc w:val="both"/>
            </w:pPr>
            <w:r>
              <w:rPr>
                <w:u w:val="single"/>
              </w:rPr>
              <w:t>Примечание</w:t>
            </w:r>
            <w:r>
              <w:t>. Любая учебная программа должна обеспечивать овладение прямыми измерениями всех перечисленных физических величин.</w:t>
            </w:r>
          </w:p>
          <w:p w:rsidR="009614FC" w:rsidRDefault="009614FC" w:rsidP="00FD71E0">
            <w:pPr>
              <w:widowControl w:val="0"/>
              <w:tabs>
                <w:tab w:val="left" w:pos="993"/>
              </w:tabs>
              <w:autoSpaceDE w:val="0"/>
              <w:autoSpaceDN w:val="0"/>
              <w:adjustRightInd w:val="0"/>
              <w:ind w:right="394"/>
              <w:contextualSpacing/>
              <w:jc w:val="both"/>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614FC" w:rsidRDefault="009614FC" w:rsidP="00FD71E0">
            <w:pPr>
              <w:widowControl w:val="0"/>
              <w:tabs>
                <w:tab w:val="left" w:pos="993"/>
              </w:tabs>
              <w:autoSpaceDE w:val="0"/>
              <w:autoSpaceDN w:val="0"/>
              <w:adjustRightInd w:val="0"/>
              <w:ind w:right="394"/>
              <w:contextualSpacing/>
              <w:jc w:val="both"/>
            </w:pPr>
            <w: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614FC" w:rsidRDefault="009614FC" w:rsidP="00FD71E0">
            <w:pPr>
              <w:widowControl w:val="0"/>
              <w:tabs>
                <w:tab w:val="left" w:pos="993"/>
              </w:tabs>
              <w:autoSpaceDE w:val="0"/>
              <w:autoSpaceDN w:val="0"/>
              <w:adjustRightInd w:val="0"/>
              <w:ind w:right="394"/>
              <w:contextualSpacing/>
              <w:jc w:val="both"/>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614FC" w:rsidRDefault="009614FC" w:rsidP="00FD71E0">
            <w:pPr>
              <w:widowControl w:val="0"/>
              <w:tabs>
                <w:tab w:val="left" w:pos="993"/>
              </w:tabs>
              <w:autoSpaceDE w:val="0"/>
              <w:autoSpaceDN w:val="0"/>
              <w:adjustRightInd w:val="0"/>
              <w:ind w:right="394"/>
              <w:contextualSpacing/>
              <w:jc w:val="both"/>
            </w:pPr>
            <w:r>
              <w:t>понимать принципы действия машин, приборов и технических устройств, условия их безопасного использования в повседневной жизни;</w:t>
            </w:r>
          </w:p>
          <w:p w:rsidR="009614FC" w:rsidRDefault="009614FC" w:rsidP="00FD71E0">
            <w:pPr>
              <w:widowControl w:val="0"/>
              <w:tabs>
                <w:tab w:val="left" w:pos="993"/>
              </w:tabs>
              <w:autoSpaceDE w:val="0"/>
              <w:autoSpaceDN w:val="0"/>
              <w:adjustRightInd w:val="0"/>
              <w:ind w:right="394"/>
              <w:contextualSpacing/>
              <w:jc w:val="both"/>
            </w:pPr>
            <w:r>
              <w:t>использовать при выполнении учебных задач научно-популярную литературу о физических явлениях, справочные материалы, ресурсы Интернет.</w:t>
            </w:r>
          </w:p>
          <w:p w:rsidR="009614FC" w:rsidRDefault="009614FC" w:rsidP="00FD71E0">
            <w:pPr>
              <w:pStyle w:val="ae"/>
              <w:spacing w:line="254" w:lineRule="auto"/>
              <w:ind w:right="394"/>
              <w:contextualSpacing/>
              <w:jc w:val="both"/>
              <w:rPr>
                <w:rFonts w:ascii="Times New Roman" w:hAnsi="Times New Roman"/>
                <w:color w:val="000000" w:themeColor="text1"/>
              </w:rPr>
            </w:pPr>
          </w:p>
        </w:tc>
        <w:tc>
          <w:tcPr>
            <w:tcW w:w="1815" w:type="pct"/>
            <w:tcBorders>
              <w:top w:val="single" w:sz="4" w:space="0" w:color="auto"/>
              <w:left w:val="single" w:sz="4" w:space="0" w:color="auto"/>
              <w:bottom w:val="single" w:sz="4" w:space="0" w:color="auto"/>
              <w:right w:val="single" w:sz="4" w:space="0" w:color="auto"/>
            </w:tcBorders>
          </w:tcPr>
          <w:p w:rsidR="009614FC" w:rsidRDefault="009614FC" w:rsidP="00FD71E0">
            <w:pPr>
              <w:widowControl w:val="0"/>
              <w:tabs>
                <w:tab w:val="left" w:pos="142"/>
                <w:tab w:val="left" w:pos="993"/>
              </w:tabs>
              <w:autoSpaceDE w:val="0"/>
              <w:autoSpaceDN w:val="0"/>
              <w:adjustRightInd w:val="0"/>
              <w:ind w:right="394" w:hanging="3"/>
              <w:contextualSpacing/>
              <w:jc w:val="both"/>
              <w:rPr>
                <w:iCs/>
              </w:rPr>
            </w:pPr>
            <w:r>
              <w:rPr>
                <w:iCs/>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9614FC" w:rsidRDefault="009614FC" w:rsidP="00FD71E0">
            <w:pPr>
              <w:widowControl w:val="0"/>
              <w:tabs>
                <w:tab w:val="left" w:pos="993"/>
              </w:tabs>
              <w:autoSpaceDE w:val="0"/>
              <w:autoSpaceDN w:val="0"/>
              <w:adjustRightInd w:val="0"/>
              <w:ind w:right="394" w:hanging="3"/>
              <w:contextualSpacing/>
              <w:jc w:val="both"/>
              <w:rPr>
                <w:iCs/>
              </w:rPr>
            </w:pPr>
            <w:r>
              <w:rPr>
                <w:iC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614FC" w:rsidRDefault="009614FC" w:rsidP="00FD71E0">
            <w:pPr>
              <w:widowControl w:val="0"/>
              <w:tabs>
                <w:tab w:val="left" w:pos="993"/>
              </w:tabs>
              <w:autoSpaceDE w:val="0"/>
              <w:autoSpaceDN w:val="0"/>
              <w:adjustRightInd w:val="0"/>
              <w:ind w:right="394" w:hanging="3"/>
              <w:contextualSpacing/>
              <w:jc w:val="both"/>
              <w:rPr>
                <w:iCs/>
              </w:rPr>
            </w:pPr>
            <w:r>
              <w:rPr>
                <w:iCs/>
              </w:rPr>
              <w:t xml:space="preserve">сравнивать точность измерения физических величин по величине их относительной погрешности </w:t>
            </w:r>
            <w:r>
              <w:rPr>
                <w:iCs/>
              </w:rPr>
              <w:lastRenderedPageBreak/>
              <w:t>при проведении прямых измерений;</w:t>
            </w:r>
          </w:p>
          <w:p w:rsidR="009614FC" w:rsidRDefault="009614FC" w:rsidP="00FD71E0">
            <w:pPr>
              <w:widowControl w:val="0"/>
              <w:tabs>
                <w:tab w:val="left" w:pos="993"/>
              </w:tabs>
              <w:autoSpaceDE w:val="0"/>
              <w:autoSpaceDN w:val="0"/>
              <w:adjustRightInd w:val="0"/>
              <w:ind w:right="394" w:hanging="3"/>
              <w:contextualSpacing/>
              <w:jc w:val="both"/>
              <w:rPr>
                <w:iCs/>
              </w:rPr>
            </w:pPr>
            <w:r>
              <w:rPr>
                <w:iC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614FC" w:rsidRDefault="009614FC" w:rsidP="00FD71E0">
            <w:pPr>
              <w:widowControl w:val="0"/>
              <w:tabs>
                <w:tab w:val="left" w:pos="993"/>
              </w:tabs>
              <w:autoSpaceDE w:val="0"/>
              <w:autoSpaceDN w:val="0"/>
              <w:adjustRightInd w:val="0"/>
              <w:ind w:right="394" w:hanging="3"/>
              <w:contextualSpacing/>
              <w:jc w:val="both"/>
              <w:rPr>
                <w:iCs/>
              </w:rPr>
            </w:pPr>
            <w:r>
              <w:rPr>
                <w:iC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614FC" w:rsidRDefault="009614FC" w:rsidP="00FD71E0">
            <w:pPr>
              <w:widowControl w:val="0"/>
              <w:tabs>
                <w:tab w:val="left" w:pos="993"/>
              </w:tabs>
              <w:autoSpaceDE w:val="0"/>
              <w:autoSpaceDN w:val="0"/>
              <w:adjustRightInd w:val="0"/>
              <w:ind w:right="394" w:hanging="3"/>
              <w:contextualSpacing/>
              <w:jc w:val="both"/>
              <w:rPr>
                <w:iCs/>
              </w:rPr>
            </w:pPr>
            <w:r>
              <w:rPr>
                <w:iC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614FC" w:rsidRDefault="009614FC" w:rsidP="00FD71E0">
            <w:pPr>
              <w:pStyle w:val="ae"/>
              <w:spacing w:line="254" w:lineRule="auto"/>
              <w:ind w:right="394"/>
              <w:contextualSpacing/>
              <w:jc w:val="both"/>
              <w:rPr>
                <w:rFonts w:ascii="Times New Roman" w:hAnsi="Times New Roman"/>
                <w:color w:val="000000" w:themeColor="text1"/>
              </w:rPr>
            </w:pPr>
          </w:p>
        </w:tc>
      </w:tr>
    </w:tbl>
    <w:p w:rsidR="009614FC" w:rsidRDefault="009614FC" w:rsidP="009614FC">
      <w:pPr>
        <w:widowControl w:val="0"/>
        <w:tabs>
          <w:tab w:val="left" w:pos="993"/>
        </w:tabs>
        <w:autoSpaceDE w:val="0"/>
        <w:autoSpaceDN w:val="0"/>
        <w:adjustRightInd w:val="0"/>
        <w:ind w:right="394"/>
        <w:contextualSpacing/>
        <w:jc w:val="both"/>
        <w:rPr>
          <w:iCs/>
        </w:rPr>
      </w:pPr>
    </w:p>
    <w:p w:rsidR="009614FC" w:rsidRDefault="009614FC" w:rsidP="009614FC">
      <w:pPr>
        <w:tabs>
          <w:tab w:val="left" w:pos="851"/>
        </w:tabs>
        <w:autoSpaceDE w:val="0"/>
        <w:autoSpaceDN w:val="0"/>
        <w:adjustRightInd w:val="0"/>
        <w:ind w:right="394" w:firstLine="709"/>
        <w:contextualSpacing/>
        <w:jc w:val="both"/>
      </w:pPr>
      <w:r>
        <w:rPr>
          <w:b/>
        </w:rPr>
        <w:t>Содержание предмета «Физика»</w:t>
      </w:r>
    </w:p>
    <w:p w:rsidR="009614FC" w:rsidRDefault="009614FC" w:rsidP="009614FC">
      <w:pPr>
        <w:pStyle w:val="ae"/>
        <w:ind w:firstLine="708"/>
        <w:rPr>
          <w:rFonts w:ascii="Times New Roman" w:hAnsi="Times New Roman"/>
          <w:b/>
        </w:rPr>
      </w:pPr>
      <w:r>
        <w:rPr>
          <w:rFonts w:ascii="Times New Roman" w:hAnsi="Times New Roman"/>
          <w:b/>
        </w:rPr>
        <w:t>Раздел 1.  Законы взаимодействия и движения тел (34 ч)</w:t>
      </w:r>
    </w:p>
    <w:p w:rsidR="009614FC" w:rsidRDefault="009614FC" w:rsidP="009614FC">
      <w:pPr>
        <w:pStyle w:val="ae"/>
        <w:rPr>
          <w:rFonts w:ascii="Times New Roman" w:hAnsi="Times New Roman"/>
        </w:rPr>
      </w:pPr>
      <w:r>
        <w:rPr>
          <w:rFonts w:ascii="Times New Roman" w:hAnsi="Times New Roman"/>
        </w:rPr>
        <w:t xml:space="preserve">Материальная точка. Система отсчёта.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отсчёта. Первый, второй и третий законы Ньютона. Свободное падение. Закон всемирного тяготения. Искусственные спутники Земли. Импульс. Закон сохранения импульса. </w:t>
      </w:r>
      <w:r>
        <w:rPr>
          <w:rFonts w:ascii="Times New Roman" w:hAnsi="Times New Roman"/>
          <w:b/>
        </w:rPr>
        <w:t xml:space="preserve">Реактивное движение. </w:t>
      </w:r>
      <w:r>
        <w:rPr>
          <w:rFonts w:ascii="Times New Roman" w:hAnsi="Times New Roman"/>
        </w:rPr>
        <w:t xml:space="preserve">Ракеты. </w:t>
      </w:r>
    </w:p>
    <w:p w:rsidR="009614FC" w:rsidRDefault="009614FC" w:rsidP="009614FC">
      <w:pPr>
        <w:pStyle w:val="ae"/>
        <w:rPr>
          <w:rFonts w:ascii="Times New Roman" w:hAnsi="Times New Roman"/>
        </w:rPr>
      </w:pPr>
      <w:r>
        <w:rPr>
          <w:rFonts w:ascii="Times New Roman" w:hAnsi="Times New Roman"/>
          <w:i/>
        </w:rPr>
        <w:t>Фронтальные лабораторные работы.</w:t>
      </w:r>
    </w:p>
    <w:p w:rsidR="009614FC" w:rsidRDefault="009614FC" w:rsidP="009614FC">
      <w:pPr>
        <w:pStyle w:val="ae"/>
        <w:rPr>
          <w:rFonts w:ascii="Times New Roman" w:hAnsi="Times New Roman"/>
        </w:rPr>
      </w:pPr>
      <w:r>
        <w:rPr>
          <w:rFonts w:ascii="Times New Roman" w:hAnsi="Times New Roman"/>
        </w:rPr>
        <w:t>Исследование равноускоренного движения без начальной скорости.</w:t>
      </w:r>
    </w:p>
    <w:p w:rsidR="009614FC" w:rsidRDefault="009614FC" w:rsidP="009614FC">
      <w:pPr>
        <w:pStyle w:val="ae"/>
        <w:rPr>
          <w:rFonts w:ascii="Times New Roman" w:hAnsi="Times New Roman"/>
        </w:rPr>
      </w:pPr>
      <w:r>
        <w:rPr>
          <w:rFonts w:ascii="Times New Roman" w:hAnsi="Times New Roman"/>
        </w:rPr>
        <w:t>Измерение ускорения свободного падения.</w:t>
      </w:r>
    </w:p>
    <w:p w:rsidR="009614FC" w:rsidRDefault="009614FC" w:rsidP="009614FC">
      <w:pPr>
        <w:pStyle w:val="ae"/>
        <w:ind w:firstLine="708"/>
        <w:rPr>
          <w:rFonts w:ascii="Times New Roman" w:hAnsi="Times New Roman"/>
          <w:b/>
        </w:rPr>
      </w:pPr>
      <w:r>
        <w:rPr>
          <w:rFonts w:ascii="Times New Roman" w:hAnsi="Times New Roman"/>
          <w:b/>
        </w:rPr>
        <w:t>Раздел 2.  Механические колебания и волны. Звук (16 ч)</w:t>
      </w:r>
    </w:p>
    <w:p w:rsidR="009614FC" w:rsidRDefault="009614FC" w:rsidP="009614FC">
      <w:pPr>
        <w:pStyle w:val="ae"/>
        <w:rPr>
          <w:rFonts w:ascii="Times New Roman" w:hAnsi="Times New Roman"/>
        </w:rPr>
      </w:pPr>
      <w:r>
        <w:rPr>
          <w:rFonts w:ascii="Times New Roman" w:hAnsi="Times New Roman"/>
        </w:rPr>
        <w:t>Колебательное движение. Колебания груза на пружине. Свободные колебания. Колебательная система. Маятник. Амплитуда, период, частота колебаний.</w:t>
      </w:r>
    </w:p>
    <w:p w:rsidR="009614FC" w:rsidRDefault="009614FC" w:rsidP="009614FC">
      <w:pPr>
        <w:pStyle w:val="ae"/>
        <w:rPr>
          <w:rFonts w:ascii="Times New Roman" w:hAnsi="Times New Roman"/>
        </w:rPr>
      </w:pPr>
      <w:r>
        <w:rPr>
          <w:rFonts w:ascii="Times New Roman" w:hAnsi="Times New Roman"/>
        </w:rPr>
        <w:t>Превращения энергии при колебательном движении. Затухающие колебания. Вынужденные колебания.</w:t>
      </w:r>
    </w:p>
    <w:p w:rsidR="009614FC" w:rsidRDefault="009614FC" w:rsidP="009614FC">
      <w:pPr>
        <w:pStyle w:val="ae"/>
        <w:rPr>
          <w:rFonts w:ascii="Times New Roman" w:hAnsi="Times New Roman"/>
        </w:rPr>
      </w:pPr>
      <w:r>
        <w:rPr>
          <w:rFonts w:ascii="Times New Roman" w:hAnsi="Times New Roman"/>
        </w:rPr>
        <w:t>Распространение колебаний в упругих средах. Поперечные и продольные волны. Связь длины волны со скоростью её распространения и периодом (частотой).</w:t>
      </w:r>
    </w:p>
    <w:p w:rsidR="009614FC" w:rsidRDefault="009614FC" w:rsidP="009614FC">
      <w:pPr>
        <w:pStyle w:val="ae"/>
        <w:rPr>
          <w:rFonts w:ascii="Times New Roman" w:hAnsi="Times New Roman"/>
        </w:rPr>
      </w:pPr>
      <w:r>
        <w:rPr>
          <w:rFonts w:ascii="Times New Roman" w:hAnsi="Times New Roman"/>
        </w:rPr>
        <w:t>Звуковые волны. Скорость звука. Высота и громкость звука. Эхо.</w:t>
      </w:r>
    </w:p>
    <w:p w:rsidR="009614FC" w:rsidRDefault="009614FC" w:rsidP="009614FC">
      <w:pPr>
        <w:pStyle w:val="ae"/>
        <w:rPr>
          <w:rFonts w:ascii="Times New Roman" w:hAnsi="Times New Roman"/>
        </w:rPr>
      </w:pPr>
      <w:r>
        <w:rPr>
          <w:rFonts w:ascii="Times New Roman" w:hAnsi="Times New Roman"/>
          <w:i/>
        </w:rPr>
        <w:t>Фронтальная лабораторная работа.</w:t>
      </w:r>
    </w:p>
    <w:p w:rsidR="009614FC" w:rsidRDefault="009614FC" w:rsidP="009614FC">
      <w:pPr>
        <w:pStyle w:val="ae"/>
        <w:rPr>
          <w:rFonts w:ascii="Times New Roman" w:hAnsi="Times New Roman"/>
        </w:rPr>
      </w:pPr>
      <w:r>
        <w:rPr>
          <w:rFonts w:ascii="Times New Roman" w:hAnsi="Times New Roman"/>
        </w:rPr>
        <w:t>Исследование зависимости периода и частоты свободных колебаний маятника от его длины.</w:t>
      </w:r>
    </w:p>
    <w:p w:rsidR="009614FC" w:rsidRDefault="009614FC" w:rsidP="009614FC">
      <w:pPr>
        <w:pStyle w:val="ae"/>
        <w:ind w:firstLine="708"/>
        <w:rPr>
          <w:rFonts w:ascii="Times New Roman" w:hAnsi="Times New Roman"/>
          <w:b/>
        </w:rPr>
      </w:pPr>
      <w:r>
        <w:rPr>
          <w:rFonts w:ascii="Times New Roman" w:hAnsi="Times New Roman"/>
          <w:b/>
        </w:rPr>
        <w:lastRenderedPageBreak/>
        <w:t>Раздел 3.  Электромагнитные явления (26 ч)</w:t>
      </w:r>
    </w:p>
    <w:p w:rsidR="009614FC" w:rsidRDefault="009614FC" w:rsidP="009614FC">
      <w:pPr>
        <w:pStyle w:val="ae"/>
        <w:rPr>
          <w:rFonts w:ascii="Times New Roman" w:hAnsi="Times New Roman"/>
        </w:rPr>
      </w:pPr>
      <w:r>
        <w:rPr>
          <w:rFonts w:ascii="Times New Roman" w:hAnsi="Times New Roman"/>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Электромагнитная индукция. Генератор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Электромагнитная природа света.</w:t>
      </w:r>
    </w:p>
    <w:p w:rsidR="009614FC" w:rsidRDefault="009614FC" w:rsidP="009614FC">
      <w:pPr>
        <w:pStyle w:val="ae"/>
        <w:rPr>
          <w:rFonts w:ascii="Times New Roman" w:hAnsi="Times New Roman"/>
        </w:rPr>
      </w:pPr>
      <w:r>
        <w:rPr>
          <w:rFonts w:ascii="Times New Roman" w:hAnsi="Times New Roman"/>
          <w:i/>
        </w:rPr>
        <w:t>Фронтальная лабораторная работа.</w:t>
      </w:r>
    </w:p>
    <w:p w:rsidR="009614FC" w:rsidRDefault="009614FC" w:rsidP="009614FC">
      <w:pPr>
        <w:pStyle w:val="ae"/>
        <w:rPr>
          <w:rFonts w:ascii="Times New Roman" w:hAnsi="Times New Roman"/>
        </w:rPr>
      </w:pPr>
      <w:r>
        <w:rPr>
          <w:rFonts w:ascii="Times New Roman" w:hAnsi="Times New Roman"/>
        </w:rPr>
        <w:t>Изучение явления электромагнитной индукции.</w:t>
      </w:r>
    </w:p>
    <w:p w:rsidR="009614FC" w:rsidRDefault="009614FC" w:rsidP="009614FC">
      <w:pPr>
        <w:pStyle w:val="ae"/>
        <w:rPr>
          <w:rFonts w:ascii="Times New Roman" w:hAnsi="Times New Roman"/>
        </w:rPr>
      </w:pPr>
      <w:r>
        <w:rPr>
          <w:rFonts w:ascii="Times New Roman" w:hAnsi="Times New Roman"/>
        </w:rPr>
        <w:t>Наблюдение сплошного и линейчатого спектров.</w:t>
      </w:r>
    </w:p>
    <w:p w:rsidR="009614FC" w:rsidRDefault="009614FC" w:rsidP="009614FC">
      <w:pPr>
        <w:pStyle w:val="ae"/>
        <w:ind w:firstLine="708"/>
        <w:rPr>
          <w:rFonts w:ascii="Times New Roman" w:hAnsi="Times New Roman"/>
          <w:b/>
        </w:rPr>
      </w:pPr>
      <w:r>
        <w:rPr>
          <w:rFonts w:ascii="Times New Roman" w:hAnsi="Times New Roman"/>
          <w:b/>
        </w:rPr>
        <w:t>Раздел 4.  Строение атома и атомного ядра (19 ч)</w:t>
      </w:r>
    </w:p>
    <w:p w:rsidR="009614FC" w:rsidRDefault="009614FC" w:rsidP="009614FC">
      <w:pPr>
        <w:pStyle w:val="ae"/>
        <w:rPr>
          <w:rFonts w:ascii="Times New Roman" w:hAnsi="Times New Roman"/>
          <w:b/>
        </w:rPr>
      </w:pPr>
      <w:r>
        <w:rPr>
          <w:rFonts w:ascii="Times New Roman" w:hAnsi="Times New Roman"/>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Протонно-нейтронная модель ядра. </w:t>
      </w:r>
      <w:r>
        <w:rPr>
          <w:rFonts w:ascii="Times New Roman" w:hAnsi="Times New Roman"/>
          <w:b/>
        </w:rPr>
        <w:t xml:space="preserve">Дефект масс и энергия связи атомных ядер. </w:t>
      </w:r>
      <w:r>
        <w:rPr>
          <w:rFonts w:ascii="Times New Roman" w:hAnsi="Times New Roman"/>
        </w:rPr>
        <w:t xml:space="preserve">Зарядовое и массовое числа. Ядерные реакции. Деление и синтез ядер. Сохранение зарядового и массового чисел при ядерных реакциях. Энергия связи частиц в ядре. Выделение энергии при делении и синтезе ядер. Излучение звёзд. Ядерная энергетика. Экологические проблемы работы атомных электростанций. Методы наблюдения и регистрации частиц в ядерной физике. Дозиметрия. </w:t>
      </w:r>
      <w:r>
        <w:rPr>
          <w:rFonts w:ascii="Times New Roman" w:hAnsi="Times New Roman"/>
          <w:b/>
        </w:rPr>
        <w:t>Влияние радиоактивных излучений на живые организмы.</w:t>
      </w:r>
    </w:p>
    <w:p w:rsidR="009614FC" w:rsidRDefault="009614FC" w:rsidP="009614FC">
      <w:pPr>
        <w:pStyle w:val="ae"/>
        <w:rPr>
          <w:rFonts w:ascii="Times New Roman" w:hAnsi="Times New Roman"/>
        </w:rPr>
      </w:pPr>
      <w:r>
        <w:rPr>
          <w:rFonts w:ascii="Times New Roman" w:hAnsi="Times New Roman"/>
          <w:i/>
        </w:rPr>
        <w:t>Фронтальные лабораторные работы.</w:t>
      </w:r>
    </w:p>
    <w:p w:rsidR="009614FC" w:rsidRDefault="009614FC" w:rsidP="009614FC">
      <w:pPr>
        <w:pStyle w:val="ae"/>
        <w:rPr>
          <w:rFonts w:ascii="Times New Roman" w:hAnsi="Times New Roman"/>
        </w:rPr>
      </w:pPr>
      <w:r>
        <w:rPr>
          <w:rFonts w:ascii="Times New Roman" w:hAnsi="Times New Roman"/>
        </w:rPr>
        <w:t>Измерение естественного радиационного фона дозиметром.</w:t>
      </w:r>
    </w:p>
    <w:p w:rsidR="009614FC" w:rsidRDefault="009614FC" w:rsidP="009614FC">
      <w:pPr>
        <w:pStyle w:val="ae"/>
        <w:rPr>
          <w:rFonts w:ascii="Times New Roman" w:hAnsi="Times New Roman"/>
        </w:rPr>
      </w:pPr>
      <w:r>
        <w:rPr>
          <w:rFonts w:ascii="Times New Roman" w:hAnsi="Times New Roman"/>
        </w:rPr>
        <w:t>Изучение деления ядра урана по фотографии треков.</w:t>
      </w:r>
    </w:p>
    <w:p w:rsidR="009614FC" w:rsidRDefault="009614FC" w:rsidP="009614FC">
      <w:pPr>
        <w:pStyle w:val="ae"/>
        <w:rPr>
          <w:rFonts w:ascii="Times New Roman" w:hAnsi="Times New Roman"/>
        </w:rPr>
      </w:pPr>
      <w:r>
        <w:rPr>
          <w:rFonts w:ascii="Times New Roman" w:hAnsi="Times New Roman"/>
        </w:rPr>
        <w:t>Оценка периода полураспада находящихся в воздухе продуктов распада газа радона.</w:t>
      </w:r>
    </w:p>
    <w:p w:rsidR="009614FC" w:rsidRDefault="009614FC" w:rsidP="009614FC">
      <w:pPr>
        <w:pStyle w:val="ae"/>
        <w:rPr>
          <w:rFonts w:ascii="Times New Roman" w:hAnsi="Times New Roman"/>
        </w:rPr>
      </w:pPr>
      <w:r>
        <w:rPr>
          <w:rFonts w:ascii="Times New Roman" w:hAnsi="Times New Roman"/>
        </w:rPr>
        <w:t xml:space="preserve">Изучение треков заряженных частиц по готовым фотографиям. </w:t>
      </w:r>
    </w:p>
    <w:p w:rsidR="009614FC" w:rsidRDefault="009614FC" w:rsidP="009614FC">
      <w:pPr>
        <w:pStyle w:val="ae"/>
        <w:ind w:firstLine="708"/>
        <w:rPr>
          <w:rFonts w:ascii="Times New Roman" w:hAnsi="Times New Roman"/>
          <w:b/>
        </w:rPr>
      </w:pPr>
      <w:r>
        <w:rPr>
          <w:rFonts w:ascii="Times New Roman" w:hAnsi="Times New Roman"/>
          <w:b/>
        </w:rPr>
        <w:t>Раздел 5. Строение и эволюция Вселенной (5ч)</w:t>
      </w:r>
    </w:p>
    <w:p w:rsidR="009614FC" w:rsidRDefault="009614FC" w:rsidP="009614FC">
      <w:pPr>
        <w:pStyle w:val="ae"/>
        <w:rPr>
          <w:rFonts w:ascii="Times New Roman" w:hAnsi="Times New Roman"/>
        </w:rPr>
      </w:pPr>
      <w:r>
        <w:rPr>
          <w:rFonts w:ascii="Times New Roman" w:hAnsi="Times New Roman"/>
        </w:rPr>
        <w:t>Геоцентрическая и гелиоцентрическая системы мира. Фи</w:t>
      </w:r>
      <w:r>
        <w:rPr>
          <w:rFonts w:ascii="Times New Roman" w:hAnsi="Times New Roman"/>
        </w:rPr>
        <w:softHyphen/>
        <w:t>зическая природа небесных тел Солнечной системы.  Проис</w:t>
      </w:r>
      <w:r>
        <w:rPr>
          <w:rFonts w:ascii="Times New Roman" w:hAnsi="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9614FC" w:rsidRDefault="009614FC" w:rsidP="009614FC">
      <w:pPr>
        <w:pStyle w:val="ae"/>
        <w:ind w:firstLine="708"/>
        <w:rPr>
          <w:rFonts w:ascii="Times New Roman" w:hAnsi="Times New Roman"/>
          <w:b/>
        </w:rPr>
      </w:pPr>
      <w:r>
        <w:rPr>
          <w:rFonts w:ascii="Times New Roman" w:hAnsi="Times New Roman"/>
          <w:b/>
        </w:rPr>
        <w:t>Раздел 6. Повторение (2ч)</w:t>
      </w:r>
    </w:p>
    <w:p w:rsidR="009614FC" w:rsidRDefault="009614FC" w:rsidP="009614FC">
      <w:pPr>
        <w:pStyle w:val="ae"/>
        <w:rPr>
          <w:rFonts w:ascii="Times New Roman" w:hAnsi="Times New Roman"/>
        </w:rPr>
      </w:pPr>
      <w:r>
        <w:rPr>
          <w:rFonts w:ascii="Times New Roman" w:hAnsi="Times New Roman"/>
          <w:i/>
        </w:rPr>
        <w:t>Демонстрации.</w:t>
      </w:r>
    </w:p>
    <w:p w:rsidR="009614FC" w:rsidRDefault="009614FC" w:rsidP="009614FC">
      <w:pPr>
        <w:pStyle w:val="ae"/>
        <w:rPr>
          <w:rFonts w:ascii="Times New Roman" w:hAnsi="Times New Roman"/>
        </w:rPr>
      </w:pPr>
      <w:r>
        <w:rPr>
          <w:rFonts w:ascii="Times New Roman" w:hAnsi="Times New Roman"/>
        </w:rPr>
        <w:t>Прямолинейное и криволинейное движение.</w:t>
      </w:r>
    </w:p>
    <w:p w:rsidR="009614FC" w:rsidRDefault="009614FC" w:rsidP="009614FC">
      <w:pPr>
        <w:pStyle w:val="ae"/>
        <w:rPr>
          <w:rFonts w:ascii="Times New Roman" w:hAnsi="Times New Roman"/>
        </w:rPr>
      </w:pPr>
      <w:r>
        <w:rPr>
          <w:rFonts w:ascii="Times New Roman" w:hAnsi="Times New Roman"/>
        </w:rPr>
        <w:t>Направление скорости при движении по окружности.</w:t>
      </w:r>
    </w:p>
    <w:p w:rsidR="009614FC" w:rsidRDefault="009614FC" w:rsidP="009614FC">
      <w:pPr>
        <w:pStyle w:val="ae"/>
        <w:rPr>
          <w:rFonts w:ascii="Times New Roman" w:hAnsi="Times New Roman"/>
        </w:rPr>
      </w:pPr>
      <w:r>
        <w:rPr>
          <w:rFonts w:ascii="Times New Roman" w:hAnsi="Times New Roman"/>
        </w:rPr>
        <w:t>Свободные колебания груза на нити и груза на пружине.</w:t>
      </w:r>
    </w:p>
    <w:p w:rsidR="009614FC" w:rsidRDefault="009614FC" w:rsidP="009614FC">
      <w:pPr>
        <w:pStyle w:val="ae"/>
        <w:rPr>
          <w:rFonts w:ascii="Times New Roman" w:hAnsi="Times New Roman"/>
        </w:rPr>
      </w:pPr>
      <w:r>
        <w:rPr>
          <w:rFonts w:ascii="Times New Roman" w:hAnsi="Times New Roman"/>
        </w:rPr>
        <w:t>Образование и распространение поперечных и продольных волн.</w:t>
      </w:r>
    </w:p>
    <w:p w:rsidR="009614FC" w:rsidRDefault="009614FC" w:rsidP="009614FC">
      <w:pPr>
        <w:pStyle w:val="ae"/>
        <w:rPr>
          <w:rFonts w:ascii="Times New Roman" w:hAnsi="Times New Roman"/>
        </w:rPr>
      </w:pPr>
      <w:r>
        <w:rPr>
          <w:rFonts w:ascii="Times New Roman" w:hAnsi="Times New Roman"/>
        </w:rPr>
        <w:t>Второй закон Ньютона.</w:t>
      </w:r>
    </w:p>
    <w:p w:rsidR="009614FC" w:rsidRDefault="009614FC" w:rsidP="009614FC">
      <w:pPr>
        <w:pStyle w:val="ae"/>
        <w:rPr>
          <w:rFonts w:ascii="Times New Roman" w:hAnsi="Times New Roman"/>
        </w:rPr>
      </w:pPr>
      <w:r>
        <w:rPr>
          <w:rFonts w:ascii="Times New Roman" w:hAnsi="Times New Roman"/>
        </w:rPr>
        <w:t>Третий закон Ньютона.</w:t>
      </w:r>
    </w:p>
    <w:p w:rsidR="009614FC" w:rsidRDefault="009614FC" w:rsidP="009614FC">
      <w:pPr>
        <w:pStyle w:val="ae"/>
        <w:rPr>
          <w:rFonts w:ascii="Times New Roman" w:hAnsi="Times New Roman"/>
        </w:rPr>
      </w:pPr>
      <w:r>
        <w:rPr>
          <w:rFonts w:ascii="Times New Roman" w:hAnsi="Times New Roman"/>
        </w:rPr>
        <w:t>Закон сохранения импульса.</w:t>
      </w:r>
    </w:p>
    <w:p w:rsidR="009614FC" w:rsidRDefault="009614FC" w:rsidP="009614FC">
      <w:pPr>
        <w:pStyle w:val="ae"/>
        <w:rPr>
          <w:rFonts w:ascii="Times New Roman" w:hAnsi="Times New Roman"/>
        </w:rPr>
      </w:pPr>
      <w:r>
        <w:rPr>
          <w:rFonts w:ascii="Times New Roman" w:hAnsi="Times New Roman"/>
        </w:rPr>
        <w:t>Реактивное движение.</w:t>
      </w:r>
    </w:p>
    <w:p w:rsidR="009614FC" w:rsidRDefault="009614FC" w:rsidP="009614FC">
      <w:pPr>
        <w:pStyle w:val="ae"/>
        <w:rPr>
          <w:rFonts w:ascii="Times New Roman" w:hAnsi="Times New Roman"/>
        </w:rPr>
      </w:pPr>
      <w:r>
        <w:rPr>
          <w:rFonts w:ascii="Times New Roman" w:hAnsi="Times New Roman"/>
        </w:rPr>
        <w:t>Запись колебательного движения.</w:t>
      </w:r>
    </w:p>
    <w:p w:rsidR="009614FC" w:rsidRDefault="009614FC" w:rsidP="009614FC">
      <w:pPr>
        <w:pStyle w:val="ae"/>
        <w:rPr>
          <w:rFonts w:ascii="Times New Roman" w:hAnsi="Times New Roman"/>
        </w:rPr>
      </w:pPr>
      <w:r>
        <w:rPr>
          <w:rFonts w:ascii="Times New Roman" w:hAnsi="Times New Roman"/>
        </w:rPr>
        <w:t>Взаимодействие постоянных магнитов.</w:t>
      </w:r>
    </w:p>
    <w:p w:rsidR="009614FC" w:rsidRDefault="009614FC" w:rsidP="009614FC">
      <w:pPr>
        <w:pStyle w:val="ae"/>
        <w:rPr>
          <w:rFonts w:ascii="Times New Roman" w:hAnsi="Times New Roman"/>
        </w:rPr>
      </w:pPr>
      <w:r>
        <w:rPr>
          <w:rFonts w:ascii="Times New Roman" w:hAnsi="Times New Roman"/>
        </w:rPr>
        <w:t>Действие магнитного поля на ток.</w:t>
      </w:r>
    </w:p>
    <w:p w:rsidR="009614FC" w:rsidRDefault="009614FC" w:rsidP="009614FC">
      <w:pPr>
        <w:pStyle w:val="ae"/>
        <w:rPr>
          <w:rFonts w:ascii="Times New Roman" w:hAnsi="Times New Roman"/>
        </w:rPr>
      </w:pPr>
      <w:r>
        <w:rPr>
          <w:rFonts w:ascii="Times New Roman" w:hAnsi="Times New Roman"/>
        </w:rPr>
        <w:t>Движение прямого проводника и рамки с током в магнитном поле.</w:t>
      </w:r>
    </w:p>
    <w:p w:rsidR="009614FC" w:rsidRDefault="009614FC" w:rsidP="009614FC">
      <w:pPr>
        <w:pStyle w:val="ae"/>
        <w:rPr>
          <w:rFonts w:ascii="Times New Roman" w:hAnsi="Times New Roman"/>
        </w:rPr>
      </w:pPr>
      <w:r>
        <w:rPr>
          <w:rFonts w:ascii="Times New Roman" w:hAnsi="Times New Roman"/>
        </w:rPr>
        <w:t>Электромагнитная индукция.</w:t>
      </w:r>
    </w:p>
    <w:p w:rsidR="009614FC" w:rsidRDefault="009614FC" w:rsidP="009614FC">
      <w:pPr>
        <w:pStyle w:val="ae"/>
        <w:rPr>
          <w:rFonts w:ascii="Times New Roman" w:hAnsi="Times New Roman"/>
        </w:rPr>
      </w:pPr>
    </w:p>
    <w:p w:rsidR="009614FC" w:rsidRDefault="009614FC" w:rsidP="009614FC">
      <w:pPr>
        <w:ind w:right="394"/>
        <w:contextualSpacing/>
        <w:jc w:val="both"/>
      </w:pPr>
    </w:p>
    <w:p w:rsidR="00033DD3" w:rsidRDefault="00033DD3"/>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Default="009614FC"/>
    <w:p w:rsidR="009614FC" w:rsidRPr="00943F30" w:rsidRDefault="009614FC" w:rsidP="009614FC">
      <w:pPr>
        <w:ind w:right="394"/>
        <w:contextualSpacing/>
        <w:jc w:val="both"/>
        <w:rPr>
          <w:b/>
        </w:rPr>
      </w:pPr>
      <w:r w:rsidRPr="00943F30">
        <w:rPr>
          <w:b/>
        </w:rPr>
        <w:t>Аннотация к рабочей программе по предмету «Физика», 10 класс (базовый уровень).</w:t>
      </w:r>
    </w:p>
    <w:p w:rsidR="009614FC" w:rsidRPr="00943F30" w:rsidRDefault="009614FC" w:rsidP="009614FC">
      <w:pPr>
        <w:ind w:right="394"/>
        <w:contextualSpacing/>
        <w:jc w:val="both"/>
        <w:rPr>
          <w:b/>
        </w:rPr>
      </w:pPr>
    </w:p>
    <w:p w:rsidR="009614FC" w:rsidRPr="00943F30" w:rsidRDefault="009614FC" w:rsidP="009614FC">
      <w:pPr>
        <w:autoSpaceDE w:val="0"/>
        <w:autoSpaceDN w:val="0"/>
        <w:adjustRightInd w:val="0"/>
        <w:ind w:right="394" w:firstLine="425"/>
        <w:contextualSpacing/>
        <w:jc w:val="both"/>
        <w:rPr>
          <w:color w:val="000000"/>
        </w:rPr>
      </w:pPr>
      <w:r w:rsidRPr="00943F30">
        <w:rPr>
          <w:color w:val="000000"/>
        </w:rPr>
        <w:t xml:space="preserve">Рабочая программа по предмету «Физика» для обучающихся 10 класса составлена в соответствии с примерной программой по физике 10-11 классы: рабочая программа к линии учеб. пособие для общеобразоват. организации / А. В. Шаталина. – М.: Просвещение, 2017, к предметной линии учебников серии «Классический курс» под редакцией Г. Я. Мякишев, Б. Б. Буховцев, Н. Н. Сотский; под  ред. Н. А. Парфентьевой. - 4-е изд. – М.: Просвещение, 2018 год, для 10 класса. </w:t>
      </w:r>
    </w:p>
    <w:p w:rsidR="009614FC" w:rsidRPr="00943F30" w:rsidRDefault="009614FC" w:rsidP="009614FC">
      <w:pPr>
        <w:autoSpaceDE w:val="0"/>
        <w:autoSpaceDN w:val="0"/>
        <w:adjustRightInd w:val="0"/>
        <w:ind w:right="394" w:firstLine="425"/>
        <w:contextualSpacing/>
        <w:jc w:val="both"/>
        <w:rPr>
          <w:color w:val="000000"/>
        </w:rPr>
      </w:pPr>
      <w:r w:rsidRPr="00943F30">
        <w:rPr>
          <w:color w:val="000000"/>
        </w:rPr>
        <w:t>На изучение предмета «Физика» в 10 классе в учебном плане М</w:t>
      </w:r>
      <w:r>
        <w:rPr>
          <w:color w:val="000000"/>
        </w:rPr>
        <w:t xml:space="preserve">АОУ «Аксаринская </w:t>
      </w:r>
      <w:r w:rsidRPr="00943F30">
        <w:rPr>
          <w:color w:val="000000"/>
        </w:rPr>
        <w:t xml:space="preserve"> СОШ» отводится 2 часа в неделю, 68 часов в год.</w:t>
      </w:r>
    </w:p>
    <w:p w:rsidR="009614FC" w:rsidRPr="00943F30" w:rsidRDefault="009614FC" w:rsidP="009614FC">
      <w:pPr>
        <w:autoSpaceDE w:val="0"/>
        <w:autoSpaceDN w:val="0"/>
        <w:adjustRightInd w:val="0"/>
        <w:ind w:right="394" w:firstLine="425"/>
        <w:contextualSpacing/>
        <w:jc w:val="both"/>
        <w:rPr>
          <w:color w:val="000000"/>
        </w:rPr>
      </w:pPr>
    </w:p>
    <w:p w:rsidR="009614FC" w:rsidRPr="00943F30" w:rsidRDefault="009614FC" w:rsidP="009614FC">
      <w:pPr>
        <w:autoSpaceDE w:val="0"/>
        <w:autoSpaceDN w:val="0"/>
        <w:adjustRightInd w:val="0"/>
        <w:ind w:right="394" w:firstLine="425"/>
        <w:contextualSpacing/>
        <w:jc w:val="both"/>
        <w:rPr>
          <w:b/>
          <w:bCs/>
          <w:color w:val="000000"/>
        </w:rPr>
      </w:pPr>
      <w:r w:rsidRPr="00943F30">
        <w:rPr>
          <w:b/>
          <w:bCs/>
          <w:color w:val="000000"/>
        </w:rPr>
        <w:t>Планируемые результаты</w:t>
      </w:r>
    </w:p>
    <w:p w:rsidR="009614FC" w:rsidRPr="00943F30" w:rsidRDefault="009614FC" w:rsidP="009614FC">
      <w:pPr>
        <w:autoSpaceDE w:val="0"/>
        <w:autoSpaceDN w:val="0"/>
        <w:adjustRightInd w:val="0"/>
        <w:ind w:right="394" w:firstLine="425"/>
        <w:contextualSpacing/>
        <w:jc w:val="both"/>
        <w:rPr>
          <w:b/>
          <w:bCs/>
          <w:color w:val="000000"/>
        </w:rPr>
      </w:pPr>
    </w:p>
    <w:p w:rsidR="009614FC" w:rsidRPr="00943F30" w:rsidRDefault="009614FC" w:rsidP="009614FC">
      <w:pPr>
        <w:autoSpaceDE w:val="0"/>
        <w:autoSpaceDN w:val="0"/>
        <w:adjustRightInd w:val="0"/>
        <w:ind w:right="394"/>
        <w:contextualSpacing/>
        <w:jc w:val="both"/>
        <w:rPr>
          <w:highlight w:val="white"/>
        </w:rPr>
      </w:pPr>
      <w:r w:rsidRPr="00943F30">
        <w:rPr>
          <w:highlight w:val="white"/>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9614FC" w:rsidRPr="00943F30" w:rsidRDefault="009614FC" w:rsidP="009614FC">
      <w:pPr>
        <w:autoSpaceDE w:val="0"/>
        <w:autoSpaceDN w:val="0"/>
        <w:adjustRightInd w:val="0"/>
        <w:ind w:right="394"/>
        <w:contextualSpacing/>
        <w:jc w:val="both"/>
        <w:rPr>
          <w:highlight w:val="white"/>
        </w:rPr>
      </w:pPr>
      <w:r w:rsidRPr="00943F30">
        <w:rPr>
          <w:highlight w:val="white"/>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614FC" w:rsidRPr="00943F30" w:rsidRDefault="009614FC" w:rsidP="009614FC">
      <w:pPr>
        <w:autoSpaceDE w:val="0"/>
        <w:autoSpaceDN w:val="0"/>
        <w:adjustRightInd w:val="0"/>
        <w:ind w:right="394"/>
        <w:contextualSpacing/>
        <w:jc w:val="both"/>
        <w:rPr>
          <w:highlight w:val="white"/>
        </w:rPr>
      </w:pPr>
      <w:r w:rsidRPr="00943F30">
        <w:rPr>
          <w:highlight w:val="white"/>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614FC" w:rsidRPr="00943F30" w:rsidRDefault="009614FC" w:rsidP="009614FC">
      <w:pPr>
        <w:autoSpaceDE w:val="0"/>
        <w:autoSpaceDN w:val="0"/>
        <w:adjustRightInd w:val="0"/>
        <w:ind w:right="394"/>
        <w:contextualSpacing/>
        <w:jc w:val="both"/>
        <w:rPr>
          <w:highlight w:val="white"/>
        </w:rPr>
      </w:pPr>
      <w:r w:rsidRPr="00943F30">
        <w:rPr>
          <w:highlight w:val="white"/>
        </w:rPr>
        <w:t>4) сформированность умения решать физические задачи;</w:t>
      </w:r>
    </w:p>
    <w:p w:rsidR="009614FC" w:rsidRPr="00943F30" w:rsidRDefault="009614FC" w:rsidP="009614FC">
      <w:pPr>
        <w:autoSpaceDE w:val="0"/>
        <w:autoSpaceDN w:val="0"/>
        <w:adjustRightInd w:val="0"/>
        <w:ind w:right="394"/>
        <w:contextualSpacing/>
        <w:jc w:val="both"/>
        <w:rPr>
          <w:highlight w:val="white"/>
        </w:rPr>
      </w:pPr>
      <w:r w:rsidRPr="00943F30">
        <w:rPr>
          <w:highlight w:val="white"/>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9614FC" w:rsidRPr="00943F30" w:rsidRDefault="009614FC" w:rsidP="009614FC">
      <w:pPr>
        <w:autoSpaceDE w:val="0"/>
        <w:autoSpaceDN w:val="0"/>
        <w:adjustRightInd w:val="0"/>
        <w:ind w:right="394"/>
        <w:contextualSpacing/>
        <w:jc w:val="both"/>
        <w:rPr>
          <w:highlight w:val="white"/>
        </w:rPr>
      </w:pPr>
      <w:r w:rsidRPr="00943F30">
        <w:rPr>
          <w:highlight w:val="white"/>
        </w:rPr>
        <w:t>6) сформированность собственной позиции по отношению к физической информации, получаемой из разных источников;</w:t>
      </w:r>
    </w:p>
    <w:p w:rsidR="009614FC" w:rsidRPr="00943F30" w:rsidRDefault="009614FC" w:rsidP="009614FC">
      <w:pPr>
        <w:autoSpaceDE w:val="0"/>
        <w:autoSpaceDN w:val="0"/>
        <w:adjustRightInd w:val="0"/>
        <w:ind w:right="394"/>
        <w:contextualSpacing/>
        <w:jc w:val="both"/>
        <w:rPr>
          <w:highlight w:val="white"/>
        </w:rPr>
      </w:pPr>
      <w:r w:rsidRPr="00943F30">
        <w:rPr>
          <w:highlight w:val="white"/>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9614FC" w:rsidRPr="00943F30" w:rsidRDefault="009614FC" w:rsidP="009614FC">
      <w:pPr>
        <w:autoSpaceDE w:val="0"/>
        <w:autoSpaceDN w:val="0"/>
        <w:adjustRightInd w:val="0"/>
        <w:ind w:right="394" w:firstLine="425"/>
        <w:contextualSpacing/>
        <w:jc w:val="both"/>
        <w:rPr>
          <w:b/>
          <w:bCs/>
          <w:color w:val="000000"/>
        </w:rPr>
      </w:pPr>
    </w:p>
    <w:tbl>
      <w:tblPr>
        <w:tblpPr w:leftFromText="180" w:rightFromText="180" w:bottomFromText="160" w:vertAnchor="text" w:horzAnchor="margin" w:tblpXSpec="center" w:tblpY="123"/>
        <w:tblW w:w="5000" w:type="pct"/>
        <w:tblLook w:val="04A0" w:firstRow="1" w:lastRow="0" w:firstColumn="1" w:lastColumn="0" w:noHBand="0" w:noVBand="1"/>
      </w:tblPr>
      <w:tblGrid>
        <w:gridCol w:w="6201"/>
        <w:gridCol w:w="3654"/>
      </w:tblGrid>
      <w:tr w:rsidR="009614FC" w:rsidRPr="00943F30" w:rsidTr="00FD71E0">
        <w:trPr>
          <w:trHeight w:val="1"/>
        </w:trPr>
        <w:tc>
          <w:tcPr>
            <w:tcW w:w="3146" w:type="pct"/>
            <w:tcBorders>
              <w:top w:val="single" w:sz="4" w:space="0" w:color="000000"/>
              <w:left w:val="single" w:sz="4" w:space="0" w:color="000000"/>
              <w:bottom w:val="single" w:sz="4" w:space="0" w:color="000000"/>
              <w:right w:val="single" w:sz="4" w:space="0" w:color="000000"/>
            </w:tcBorders>
            <w:shd w:val="clear" w:color="auto" w:fill="FFFFFF"/>
            <w:hideMark/>
          </w:tcPr>
          <w:p w:rsidR="009614FC" w:rsidRPr="00943F30" w:rsidRDefault="009614FC" w:rsidP="00FD71E0">
            <w:pPr>
              <w:autoSpaceDE w:val="0"/>
              <w:autoSpaceDN w:val="0"/>
              <w:adjustRightInd w:val="0"/>
              <w:ind w:right="394"/>
              <w:contextualSpacing/>
              <w:jc w:val="both"/>
              <w:rPr>
                <w:lang w:val="en-US"/>
              </w:rPr>
            </w:pPr>
            <w:r w:rsidRPr="00943F30">
              <w:rPr>
                <w:b/>
                <w:bCs/>
                <w:color w:val="000000"/>
              </w:rPr>
              <w:t>Ученик научится:</w:t>
            </w:r>
          </w:p>
        </w:tc>
        <w:tc>
          <w:tcPr>
            <w:tcW w:w="1854" w:type="pct"/>
            <w:tcBorders>
              <w:top w:val="single" w:sz="4" w:space="0" w:color="000000"/>
              <w:left w:val="single" w:sz="4" w:space="0" w:color="000000"/>
              <w:bottom w:val="single" w:sz="4" w:space="0" w:color="000000"/>
              <w:right w:val="single" w:sz="4" w:space="0" w:color="000000"/>
            </w:tcBorders>
            <w:shd w:val="clear" w:color="auto" w:fill="FFFFFF"/>
            <w:hideMark/>
          </w:tcPr>
          <w:p w:rsidR="009614FC" w:rsidRPr="00943F30" w:rsidRDefault="009614FC" w:rsidP="00FD71E0">
            <w:pPr>
              <w:autoSpaceDE w:val="0"/>
              <w:autoSpaceDN w:val="0"/>
              <w:adjustRightInd w:val="0"/>
              <w:ind w:right="394"/>
              <w:contextualSpacing/>
              <w:jc w:val="both"/>
              <w:rPr>
                <w:lang w:val="en-US"/>
              </w:rPr>
            </w:pPr>
            <w:r w:rsidRPr="00943F30">
              <w:rPr>
                <w:b/>
                <w:bCs/>
                <w:color w:val="000000"/>
              </w:rPr>
              <w:t>Ученик получит возможность научиться:</w:t>
            </w:r>
          </w:p>
        </w:tc>
      </w:tr>
      <w:tr w:rsidR="009614FC" w:rsidRPr="00943F30" w:rsidTr="00FD71E0">
        <w:trPr>
          <w:trHeight w:val="1"/>
        </w:trPr>
        <w:tc>
          <w:tcPr>
            <w:tcW w:w="3146" w:type="pct"/>
            <w:tcBorders>
              <w:top w:val="single" w:sz="4" w:space="0" w:color="000000"/>
              <w:left w:val="single" w:sz="4" w:space="0" w:color="000000"/>
              <w:bottom w:val="single" w:sz="4" w:space="0" w:color="000000"/>
              <w:right w:val="single" w:sz="4" w:space="0" w:color="000000"/>
            </w:tcBorders>
            <w:shd w:val="clear" w:color="auto" w:fill="FFFFFF"/>
            <w:hideMark/>
          </w:tcPr>
          <w:p w:rsidR="009614FC" w:rsidRPr="00943F30" w:rsidRDefault="009614FC" w:rsidP="00FD71E0">
            <w:pPr>
              <w:tabs>
                <w:tab w:val="left" w:pos="480"/>
              </w:tabs>
              <w:autoSpaceDE w:val="0"/>
              <w:autoSpaceDN w:val="0"/>
              <w:adjustRightInd w:val="0"/>
              <w:ind w:right="394"/>
              <w:contextualSpacing/>
              <w:jc w:val="both"/>
            </w:pPr>
            <w:r w:rsidRPr="00943F30">
              <w:t>соблюдать правила безопасности и охраны труда при работе с учебным и лабораторным оборудованием;</w:t>
            </w:r>
          </w:p>
          <w:p w:rsidR="009614FC" w:rsidRPr="00943F30" w:rsidRDefault="009614FC" w:rsidP="00FD71E0">
            <w:pPr>
              <w:tabs>
                <w:tab w:val="left" w:pos="480"/>
              </w:tabs>
              <w:autoSpaceDE w:val="0"/>
              <w:autoSpaceDN w:val="0"/>
              <w:adjustRightInd w:val="0"/>
              <w:ind w:right="394"/>
              <w:contextualSpacing/>
              <w:jc w:val="both"/>
            </w:pPr>
            <w:r w:rsidRPr="00943F30">
              <w:t>понимать смысл основных физических терминов: физическое тело, физическое явление, физическая величина, единицы измерения;</w:t>
            </w:r>
          </w:p>
          <w:p w:rsidR="009614FC" w:rsidRPr="00943F30" w:rsidRDefault="009614FC" w:rsidP="00FD71E0">
            <w:pPr>
              <w:tabs>
                <w:tab w:val="left" w:pos="480"/>
              </w:tabs>
              <w:autoSpaceDE w:val="0"/>
              <w:autoSpaceDN w:val="0"/>
              <w:adjustRightInd w:val="0"/>
              <w:ind w:right="394"/>
              <w:contextualSpacing/>
              <w:jc w:val="both"/>
            </w:pPr>
            <w:r w:rsidRPr="00943F30">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614FC" w:rsidRPr="00943F30" w:rsidRDefault="009614FC" w:rsidP="00FD71E0">
            <w:pPr>
              <w:tabs>
                <w:tab w:val="left" w:pos="480"/>
              </w:tabs>
              <w:autoSpaceDE w:val="0"/>
              <w:autoSpaceDN w:val="0"/>
              <w:adjustRightInd w:val="0"/>
              <w:ind w:right="394"/>
              <w:contextualSpacing/>
              <w:jc w:val="both"/>
            </w:pPr>
            <w:r w:rsidRPr="00943F30">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614FC" w:rsidRPr="00943F30" w:rsidRDefault="009614FC" w:rsidP="00FD71E0">
            <w:pPr>
              <w:tabs>
                <w:tab w:val="left" w:pos="480"/>
                <w:tab w:val="left" w:pos="851"/>
              </w:tabs>
              <w:autoSpaceDE w:val="0"/>
              <w:autoSpaceDN w:val="0"/>
              <w:adjustRightInd w:val="0"/>
              <w:ind w:right="394"/>
              <w:contextualSpacing/>
              <w:jc w:val="both"/>
            </w:pPr>
            <w:r w:rsidRPr="00943F30">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614FC" w:rsidRPr="00943F30" w:rsidRDefault="009614FC" w:rsidP="00FD71E0">
            <w:pPr>
              <w:tabs>
                <w:tab w:val="left" w:pos="480"/>
              </w:tabs>
              <w:autoSpaceDE w:val="0"/>
              <w:autoSpaceDN w:val="0"/>
              <w:adjustRightInd w:val="0"/>
              <w:ind w:right="394"/>
              <w:contextualSpacing/>
              <w:jc w:val="both"/>
            </w:pPr>
            <w:r w:rsidRPr="00943F30">
              <w:lastRenderedPageBreak/>
              <w:t>понимать роль эксперимента в получении научной информации;</w:t>
            </w:r>
          </w:p>
          <w:p w:rsidR="009614FC" w:rsidRPr="00943F30" w:rsidRDefault="009614FC" w:rsidP="00FD71E0">
            <w:pPr>
              <w:tabs>
                <w:tab w:val="left" w:pos="480"/>
              </w:tabs>
              <w:autoSpaceDE w:val="0"/>
              <w:autoSpaceDN w:val="0"/>
              <w:adjustRightInd w:val="0"/>
              <w:ind w:right="394"/>
              <w:contextualSpacing/>
              <w:jc w:val="both"/>
            </w:pPr>
            <w:r w:rsidRPr="00943F30">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9614FC" w:rsidRPr="00943F30" w:rsidRDefault="009614FC" w:rsidP="00FD71E0">
            <w:pPr>
              <w:tabs>
                <w:tab w:val="left" w:pos="480"/>
              </w:tabs>
              <w:autoSpaceDE w:val="0"/>
              <w:autoSpaceDN w:val="0"/>
              <w:adjustRightInd w:val="0"/>
              <w:ind w:right="394"/>
              <w:contextualSpacing/>
              <w:jc w:val="both"/>
            </w:pPr>
            <w:r w:rsidRPr="00943F30">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614FC" w:rsidRPr="00943F30" w:rsidRDefault="009614FC" w:rsidP="00FD71E0">
            <w:pPr>
              <w:tabs>
                <w:tab w:val="left" w:pos="480"/>
              </w:tabs>
              <w:autoSpaceDE w:val="0"/>
              <w:autoSpaceDN w:val="0"/>
              <w:adjustRightInd w:val="0"/>
              <w:ind w:right="394"/>
              <w:contextualSpacing/>
              <w:jc w:val="both"/>
            </w:pPr>
            <w:r w:rsidRPr="00943F30">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614FC" w:rsidRPr="00943F30" w:rsidRDefault="009614FC" w:rsidP="00FD71E0">
            <w:pPr>
              <w:tabs>
                <w:tab w:val="left" w:pos="480"/>
              </w:tabs>
              <w:autoSpaceDE w:val="0"/>
              <w:autoSpaceDN w:val="0"/>
              <w:adjustRightInd w:val="0"/>
              <w:ind w:right="394"/>
              <w:contextualSpacing/>
              <w:jc w:val="both"/>
            </w:pPr>
            <w:r w:rsidRPr="00943F30">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614FC" w:rsidRPr="00943F30" w:rsidRDefault="009614FC" w:rsidP="00FD71E0">
            <w:pPr>
              <w:tabs>
                <w:tab w:val="left" w:pos="480"/>
              </w:tabs>
              <w:autoSpaceDE w:val="0"/>
              <w:autoSpaceDN w:val="0"/>
              <w:adjustRightInd w:val="0"/>
              <w:ind w:right="394"/>
              <w:contextualSpacing/>
              <w:jc w:val="both"/>
            </w:pPr>
            <w:r w:rsidRPr="00943F30">
              <w:t>понимать принципы действия машин, приборов и технических устройств, условия их безопасного использования в повседневной жизни;</w:t>
            </w:r>
          </w:p>
          <w:p w:rsidR="009614FC" w:rsidRPr="00943F30" w:rsidRDefault="009614FC" w:rsidP="00FD71E0">
            <w:pPr>
              <w:tabs>
                <w:tab w:val="left" w:pos="480"/>
              </w:tabs>
              <w:autoSpaceDE w:val="0"/>
              <w:autoSpaceDN w:val="0"/>
              <w:adjustRightInd w:val="0"/>
              <w:ind w:right="394"/>
              <w:contextualSpacing/>
              <w:jc w:val="both"/>
            </w:pPr>
            <w:r w:rsidRPr="00943F30">
              <w:t>использовать при выполнении учебных задач научно-популярную литературу о физических явлениях, справочные материалы, ресурсы Интернет.</w:t>
            </w:r>
          </w:p>
        </w:tc>
        <w:tc>
          <w:tcPr>
            <w:tcW w:w="1854" w:type="pct"/>
            <w:tcBorders>
              <w:top w:val="single" w:sz="4" w:space="0" w:color="000000"/>
              <w:left w:val="single" w:sz="4" w:space="0" w:color="000000"/>
              <w:bottom w:val="single" w:sz="4" w:space="0" w:color="000000"/>
              <w:right w:val="single" w:sz="4" w:space="0" w:color="000000"/>
            </w:tcBorders>
            <w:shd w:val="clear" w:color="auto" w:fill="FFFFFF"/>
          </w:tcPr>
          <w:p w:rsidR="009614FC" w:rsidRPr="00943F30" w:rsidRDefault="009614FC" w:rsidP="00FD71E0">
            <w:pPr>
              <w:tabs>
                <w:tab w:val="left" w:pos="993"/>
              </w:tabs>
              <w:autoSpaceDE w:val="0"/>
              <w:autoSpaceDN w:val="0"/>
              <w:adjustRightInd w:val="0"/>
              <w:ind w:right="394"/>
              <w:contextualSpacing/>
              <w:jc w:val="both"/>
            </w:pPr>
            <w:r w:rsidRPr="00943F30">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9614FC" w:rsidRPr="00943F30" w:rsidRDefault="009614FC" w:rsidP="00FD71E0">
            <w:pPr>
              <w:tabs>
                <w:tab w:val="left" w:pos="993"/>
              </w:tabs>
              <w:autoSpaceDE w:val="0"/>
              <w:autoSpaceDN w:val="0"/>
              <w:adjustRightInd w:val="0"/>
              <w:ind w:right="394"/>
              <w:contextualSpacing/>
              <w:jc w:val="both"/>
            </w:pPr>
            <w:r w:rsidRPr="00943F30">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614FC" w:rsidRPr="00943F30" w:rsidRDefault="009614FC" w:rsidP="00FD71E0">
            <w:pPr>
              <w:tabs>
                <w:tab w:val="left" w:pos="993"/>
              </w:tabs>
              <w:autoSpaceDE w:val="0"/>
              <w:autoSpaceDN w:val="0"/>
              <w:adjustRightInd w:val="0"/>
              <w:ind w:right="394"/>
              <w:contextualSpacing/>
              <w:jc w:val="both"/>
            </w:pPr>
            <w:r w:rsidRPr="00943F30">
              <w:t>сравнивать точность измерения физических величин по величине их относительной погрешности при проведении прямых измерений;</w:t>
            </w:r>
          </w:p>
          <w:p w:rsidR="009614FC" w:rsidRPr="00943F30" w:rsidRDefault="009614FC" w:rsidP="00FD71E0">
            <w:pPr>
              <w:tabs>
                <w:tab w:val="left" w:pos="993"/>
              </w:tabs>
              <w:autoSpaceDE w:val="0"/>
              <w:autoSpaceDN w:val="0"/>
              <w:adjustRightInd w:val="0"/>
              <w:ind w:right="394"/>
              <w:contextualSpacing/>
              <w:jc w:val="both"/>
            </w:pPr>
            <w:r w:rsidRPr="00943F30">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614FC" w:rsidRPr="00943F30" w:rsidRDefault="009614FC" w:rsidP="00FD71E0">
            <w:pPr>
              <w:tabs>
                <w:tab w:val="left" w:pos="993"/>
              </w:tabs>
              <w:autoSpaceDE w:val="0"/>
              <w:autoSpaceDN w:val="0"/>
              <w:adjustRightInd w:val="0"/>
              <w:ind w:right="394"/>
              <w:contextualSpacing/>
              <w:jc w:val="both"/>
            </w:pPr>
            <w:r w:rsidRPr="00943F30">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614FC" w:rsidRPr="00943F30" w:rsidRDefault="009614FC" w:rsidP="00FD71E0">
            <w:pPr>
              <w:tabs>
                <w:tab w:val="left" w:pos="993"/>
              </w:tabs>
              <w:autoSpaceDE w:val="0"/>
              <w:autoSpaceDN w:val="0"/>
              <w:adjustRightInd w:val="0"/>
              <w:ind w:right="394"/>
              <w:contextualSpacing/>
              <w:jc w:val="both"/>
            </w:pPr>
            <w:r w:rsidRPr="00943F30">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614FC" w:rsidRPr="00943F30" w:rsidRDefault="009614FC" w:rsidP="00FD71E0">
            <w:pPr>
              <w:autoSpaceDE w:val="0"/>
              <w:autoSpaceDN w:val="0"/>
              <w:adjustRightInd w:val="0"/>
              <w:ind w:right="394"/>
              <w:contextualSpacing/>
              <w:jc w:val="both"/>
            </w:pPr>
          </w:p>
        </w:tc>
      </w:tr>
    </w:tbl>
    <w:p w:rsidR="009614FC" w:rsidRPr="00943F30" w:rsidRDefault="009614FC" w:rsidP="009614FC">
      <w:pPr>
        <w:autoSpaceDE w:val="0"/>
        <w:autoSpaceDN w:val="0"/>
        <w:adjustRightInd w:val="0"/>
        <w:ind w:right="394" w:firstLine="425"/>
        <w:contextualSpacing/>
        <w:jc w:val="both"/>
        <w:rPr>
          <w:b/>
          <w:bCs/>
          <w:color w:val="000000"/>
        </w:rPr>
      </w:pPr>
    </w:p>
    <w:p w:rsidR="009614FC" w:rsidRPr="00943F30" w:rsidRDefault="009614FC" w:rsidP="009614FC">
      <w:pPr>
        <w:autoSpaceDE w:val="0"/>
        <w:autoSpaceDN w:val="0"/>
        <w:adjustRightInd w:val="0"/>
        <w:ind w:right="394"/>
        <w:contextualSpacing/>
        <w:jc w:val="both"/>
        <w:rPr>
          <w:b/>
          <w:bCs/>
          <w:color w:val="000000"/>
        </w:rPr>
      </w:pPr>
    </w:p>
    <w:p w:rsidR="009614FC" w:rsidRPr="00943F30" w:rsidRDefault="009614FC" w:rsidP="009614FC">
      <w:pPr>
        <w:autoSpaceDE w:val="0"/>
        <w:autoSpaceDN w:val="0"/>
        <w:adjustRightInd w:val="0"/>
        <w:ind w:right="394"/>
        <w:contextualSpacing/>
        <w:jc w:val="both"/>
        <w:rPr>
          <w:b/>
          <w:bCs/>
        </w:rPr>
      </w:pPr>
      <w:r w:rsidRPr="00943F30">
        <w:rPr>
          <w:b/>
          <w:bCs/>
        </w:rPr>
        <w:t>Содержание учебного предмета «Физика»</w:t>
      </w:r>
    </w:p>
    <w:p w:rsidR="009614FC" w:rsidRPr="00943F30" w:rsidRDefault="009614FC" w:rsidP="009614FC">
      <w:pPr>
        <w:autoSpaceDE w:val="0"/>
        <w:autoSpaceDN w:val="0"/>
        <w:adjustRightInd w:val="0"/>
        <w:ind w:right="394"/>
        <w:contextualSpacing/>
        <w:jc w:val="both"/>
        <w:rPr>
          <w:b/>
          <w:bCs/>
        </w:rPr>
      </w:pPr>
    </w:p>
    <w:p w:rsidR="009614FC" w:rsidRPr="00943F30" w:rsidRDefault="009614FC" w:rsidP="009614FC">
      <w:pPr>
        <w:autoSpaceDE w:val="0"/>
        <w:autoSpaceDN w:val="0"/>
        <w:adjustRightInd w:val="0"/>
        <w:rPr>
          <w:b/>
          <w:bCs/>
        </w:rPr>
      </w:pPr>
      <w:r w:rsidRPr="00943F30">
        <w:rPr>
          <w:b/>
          <w:bCs/>
        </w:rPr>
        <w:t>Раздел 1. Введение. Физика и естественно-науный метод познания природы (1ч)</w:t>
      </w:r>
    </w:p>
    <w:p w:rsidR="009614FC" w:rsidRPr="00943F30" w:rsidRDefault="009614FC" w:rsidP="009614FC">
      <w:pPr>
        <w:autoSpaceDE w:val="0"/>
        <w:autoSpaceDN w:val="0"/>
        <w:adjustRightInd w:val="0"/>
        <w:rPr>
          <w:b/>
        </w:rPr>
      </w:pPr>
      <w:r w:rsidRPr="00943F30">
        <w:t xml:space="preserve">Физика и методы научного познания. 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943F30">
        <w:rPr>
          <w:iCs/>
        </w:rPr>
        <w:t>Моделирование физических явлений и процессов.</w:t>
      </w:r>
      <w:r w:rsidRPr="00943F30">
        <w:t xml:space="preserve"> Научные гипотезы. Физические законы. Физические теории. </w:t>
      </w:r>
      <w:r w:rsidRPr="00943F30">
        <w:rPr>
          <w:iCs/>
        </w:rPr>
        <w:t>Границы применимости физических законов и теорий. Принцип соответствия</w:t>
      </w:r>
      <w:r w:rsidRPr="00943F30">
        <w:t xml:space="preserve">. Основные элементы физической картины мира. </w:t>
      </w:r>
      <w:r w:rsidRPr="00943F30">
        <w:rPr>
          <w:b/>
        </w:rPr>
        <w:t>Физика и культура.</w:t>
      </w:r>
    </w:p>
    <w:p w:rsidR="009614FC" w:rsidRPr="00943F30" w:rsidRDefault="009614FC" w:rsidP="009614FC">
      <w:pPr>
        <w:autoSpaceDE w:val="0"/>
        <w:autoSpaceDN w:val="0"/>
        <w:adjustRightInd w:val="0"/>
        <w:rPr>
          <w:b/>
        </w:rPr>
      </w:pPr>
      <w:r w:rsidRPr="00943F30">
        <w:rPr>
          <w:b/>
        </w:rPr>
        <w:t>Раздел 2. Механика (26ч)</w:t>
      </w:r>
    </w:p>
    <w:p w:rsidR="009614FC" w:rsidRPr="00943F30" w:rsidRDefault="009614FC" w:rsidP="009614FC">
      <w:pPr>
        <w:autoSpaceDE w:val="0"/>
        <w:autoSpaceDN w:val="0"/>
        <w:adjustRightInd w:val="0"/>
      </w:pPr>
      <w:r w:rsidRPr="00943F30">
        <w:rPr>
          <w:highlight w:val="white"/>
        </w:rP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w:t>
      </w:r>
      <w:r w:rsidRPr="00943F30">
        <w:rPr>
          <w:iCs/>
          <w:highlight w:val="white"/>
        </w:rPr>
        <w:t xml:space="preserve">Предсказательная сила законов классической механики. </w:t>
      </w:r>
      <w:r w:rsidRPr="00943F30">
        <w:rPr>
          <w:b/>
          <w:iCs/>
          <w:highlight w:val="white"/>
        </w:rPr>
        <w:t>Использование законов механики для объяснения движения небесных тел и для развития космических исследований.</w:t>
      </w:r>
      <w:r w:rsidRPr="00943F30">
        <w:rPr>
          <w:iCs/>
          <w:highlight w:val="white"/>
        </w:rPr>
        <w:t xml:space="preserve"> Границы применимости классической механики. </w:t>
      </w:r>
      <w:r w:rsidRPr="00943F30">
        <w:rPr>
          <w:highlight w:val="white"/>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r w:rsidRPr="00943F30">
        <w:rPr>
          <w:iCs/>
          <w:highlight w:val="white"/>
        </w:rPr>
        <w:t xml:space="preserve">. </w:t>
      </w:r>
      <w:r w:rsidRPr="00943F30">
        <w:rPr>
          <w:highlight w:val="white"/>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9614FC" w:rsidRPr="00943F30" w:rsidRDefault="009614FC" w:rsidP="009614FC">
      <w:pPr>
        <w:autoSpaceDE w:val="0"/>
        <w:autoSpaceDN w:val="0"/>
        <w:adjustRightInd w:val="0"/>
        <w:rPr>
          <w:b/>
          <w:bCs/>
          <w:iCs/>
          <w:highlight w:val="white"/>
        </w:rPr>
      </w:pPr>
      <w:r w:rsidRPr="00943F30">
        <w:rPr>
          <w:b/>
          <w:bCs/>
          <w:iCs/>
          <w:highlight w:val="white"/>
        </w:rPr>
        <w:t>Демонстрации:</w:t>
      </w:r>
    </w:p>
    <w:p w:rsidR="009614FC" w:rsidRPr="00943F30" w:rsidRDefault="009614FC" w:rsidP="009614FC">
      <w:pPr>
        <w:autoSpaceDE w:val="0"/>
        <w:autoSpaceDN w:val="0"/>
        <w:adjustRightInd w:val="0"/>
        <w:rPr>
          <w:highlight w:val="white"/>
        </w:rPr>
      </w:pPr>
      <w:r w:rsidRPr="00943F30">
        <w:rPr>
          <w:highlight w:val="white"/>
        </w:rPr>
        <w:lastRenderedPageBreak/>
        <w:t>Зависимость траектории от выбора системы отсчета.</w:t>
      </w:r>
    </w:p>
    <w:p w:rsidR="009614FC" w:rsidRPr="00943F30" w:rsidRDefault="009614FC" w:rsidP="009614FC">
      <w:pPr>
        <w:autoSpaceDE w:val="0"/>
        <w:autoSpaceDN w:val="0"/>
        <w:adjustRightInd w:val="0"/>
        <w:rPr>
          <w:highlight w:val="white"/>
        </w:rPr>
      </w:pPr>
      <w:r w:rsidRPr="00943F30">
        <w:rPr>
          <w:highlight w:val="white"/>
        </w:rPr>
        <w:t>Падение тел в воздухе и в вакууме.</w:t>
      </w:r>
    </w:p>
    <w:p w:rsidR="009614FC" w:rsidRPr="00943F30" w:rsidRDefault="009614FC" w:rsidP="009614FC">
      <w:pPr>
        <w:autoSpaceDE w:val="0"/>
        <w:autoSpaceDN w:val="0"/>
        <w:adjustRightInd w:val="0"/>
        <w:rPr>
          <w:highlight w:val="white"/>
        </w:rPr>
      </w:pPr>
      <w:r w:rsidRPr="00943F30">
        <w:rPr>
          <w:highlight w:val="white"/>
        </w:rPr>
        <w:t>Явление инерции.</w:t>
      </w:r>
    </w:p>
    <w:p w:rsidR="009614FC" w:rsidRPr="00943F30" w:rsidRDefault="009614FC" w:rsidP="009614FC">
      <w:pPr>
        <w:autoSpaceDE w:val="0"/>
        <w:autoSpaceDN w:val="0"/>
        <w:adjustRightInd w:val="0"/>
        <w:rPr>
          <w:highlight w:val="white"/>
        </w:rPr>
      </w:pPr>
      <w:r w:rsidRPr="00943F30">
        <w:rPr>
          <w:highlight w:val="white"/>
        </w:rPr>
        <w:t>Сравнение масс взаимодействующих тел.</w:t>
      </w:r>
    </w:p>
    <w:p w:rsidR="009614FC" w:rsidRPr="00943F30" w:rsidRDefault="009614FC" w:rsidP="009614FC">
      <w:pPr>
        <w:autoSpaceDE w:val="0"/>
        <w:autoSpaceDN w:val="0"/>
        <w:adjustRightInd w:val="0"/>
        <w:rPr>
          <w:highlight w:val="white"/>
        </w:rPr>
      </w:pPr>
      <w:r w:rsidRPr="00943F30">
        <w:rPr>
          <w:highlight w:val="white"/>
        </w:rPr>
        <w:t>Второй закон Ньютона.</w:t>
      </w:r>
    </w:p>
    <w:p w:rsidR="009614FC" w:rsidRPr="00943F30" w:rsidRDefault="009614FC" w:rsidP="009614FC">
      <w:pPr>
        <w:autoSpaceDE w:val="0"/>
        <w:autoSpaceDN w:val="0"/>
        <w:adjustRightInd w:val="0"/>
        <w:rPr>
          <w:highlight w:val="white"/>
        </w:rPr>
      </w:pPr>
      <w:r w:rsidRPr="00943F30">
        <w:rPr>
          <w:highlight w:val="white"/>
        </w:rPr>
        <w:t>Измерение сил.</w:t>
      </w:r>
    </w:p>
    <w:p w:rsidR="009614FC" w:rsidRPr="00943F30" w:rsidRDefault="009614FC" w:rsidP="009614FC">
      <w:pPr>
        <w:autoSpaceDE w:val="0"/>
        <w:autoSpaceDN w:val="0"/>
        <w:adjustRightInd w:val="0"/>
        <w:rPr>
          <w:highlight w:val="white"/>
        </w:rPr>
      </w:pPr>
      <w:r w:rsidRPr="00943F30">
        <w:rPr>
          <w:highlight w:val="white"/>
        </w:rPr>
        <w:t>Сложение сил.</w:t>
      </w:r>
    </w:p>
    <w:p w:rsidR="009614FC" w:rsidRPr="00943F30" w:rsidRDefault="009614FC" w:rsidP="009614FC">
      <w:pPr>
        <w:autoSpaceDE w:val="0"/>
        <w:autoSpaceDN w:val="0"/>
        <w:adjustRightInd w:val="0"/>
        <w:rPr>
          <w:highlight w:val="white"/>
        </w:rPr>
      </w:pPr>
      <w:r w:rsidRPr="00943F30">
        <w:rPr>
          <w:highlight w:val="white"/>
        </w:rPr>
        <w:t>Зависимость силы упругости от деформации.</w:t>
      </w:r>
    </w:p>
    <w:p w:rsidR="009614FC" w:rsidRPr="00943F30" w:rsidRDefault="009614FC" w:rsidP="009614FC">
      <w:pPr>
        <w:autoSpaceDE w:val="0"/>
        <w:autoSpaceDN w:val="0"/>
        <w:adjustRightInd w:val="0"/>
        <w:rPr>
          <w:highlight w:val="white"/>
        </w:rPr>
      </w:pPr>
      <w:r w:rsidRPr="00943F30">
        <w:rPr>
          <w:highlight w:val="white"/>
        </w:rPr>
        <w:t>Силы трения.</w:t>
      </w:r>
    </w:p>
    <w:p w:rsidR="009614FC" w:rsidRPr="00943F30" w:rsidRDefault="009614FC" w:rsidP="009614FC">
      <w:pPr>
        <w:autoSpaceDE w:val="0"/>
        <w:autoSpaceDN w:val="0"/>
        <w:adjustRightInd w:val="0"/>
        <w:rPr>
          <w:highlight w:val="white"/>
        </w:rPr>
      </w:pPr>
      <w:r w:rsidRPr="00943F30">
        <w:rPr>
          <w:highlight w:val="white"/>
        </w:rPr>
        <w:t>Условия равновесия тел.</w:t>
      </w:r>
    </w:p>
    <w:p w:rsidR="009614FC" w:rsidRPr="00943F30" w:rsidRDefault="009614FC" w:rsidP="009614FC">
      <w:pPr>
        <w:autoSpaceDE w:val="0"/>
        <w:autoSpaceDN w:val="0"/>
        <w:adjustRightInd w:val="0"/>
        <w:rPr>
          <w:highlight w:val="white"/>
        </w:rPr>
      </w:pPr>
      <w:r w:rsidRPr="00943F30">
        <w:rPr>
          <w:highlight w:val="white"/>
        </w:rPr>
        <w:t>Реактивное движение.</w:t>
      </w:r>
    </w:p>
    <w:p w:rsidR="009614FC" w:rsidRPr="00943F30" w:rsidRDefault="009614FC" w:rsidP="009614FC">
      <w:pPr>
        <w:autoSpaceDE w:val="0"/>
        <w:autoSpaceDN w:val="0"/>
        <w:adjustRightInd w:val="0"/>
        <w:rPr>
          <w:highlight w:val="white"/>
        </w:rPr>
      </w:pPr>
      <w:r w:rsidRPr="00943F30">
        <w:rPr>
          <w:highlight w:val="white"/>
        </w:rPr>
        <w:t>Переход потенциальной энергии в кинетическую и обратно.</w:t>
      </w:r>
    </w:p>
    <w:p w:rsidR="009614FC" w:rsidRPr="00943F30" w:rsidRDefault="009614FC" w:rsidP="009614FC">
      <w:pPr>
        <w:autoSpaceDE w:val="0"/>
        <w:autoSpaceDN w:val="0"/>
        <w:adjustRightInd w:val="0"/>
        <w:rPr>
          <w:b/>
          <w:bCs/>
          <w:iCs/>
          <w:highlight w:val="white"/>
        </w:rPr>
      </w:pPr>
      <w:r w:rsidRPr="00943F30">
        <w:rPr>
          <w:b/>
          <w:bCs/>
          <w:iCs/>
          <w:highlight w:val="white"/>
        </w:rPr>
        <w:t>Лабораторные работы:</w:t>
      </w:r>
    </w:p>
    <w:p w:rsidR="009614FC" w:rsidRPr="00943F30" w:rsidRDefault="009614FC" w:rsidP="009614FC">
      <w:pPr>
        <w:autoSpaceDE w:val="0"/>
        <w:autoSpaceDN w:val="0"/>
        <w:adjustRightInd w:val="0"/>
        <w:rPr>
          <w:highlight w:val="white"/>
        </w:rPr>
      </w:pPr>
      <w:r w:rsidRPr="00943F30">
        <w:rPr>
          <w:highlight w:val="white"/>
        </w:rPr>
        <w:t>Измерение ускорения свободного падения.</w:t>
      </w:r>
    </w:p>
    <w:p w:rsidR="009614FC" w:rsidRPr="00943F30" w:rsidRDefault="009614FC" w:rsidP="009614FC">
      <w:pPr>
        <w:autoSpaceDE w:val="0"/>
        <w:autoSpaceDN w:val="0"/>
        <w:adjustRightInd w:val="0"/>
        <w:rPr>
          <w:highlight w:val="white"/>
        </w:rPr>
      </w:pPr>
      <w:r w:rsidRPr="00943F30">
        <w:rPr>
          <w:highlight w:val="white"/>
        </w:rPr>
        <w:t>Исследование движения тела под действием постоянной силы.</w:t>
      </w:r>
    </w:p>
    <w:p w:rsidR="009614FC" w:rsidRPr="00943F30" w:rsidRDefault="009614FC" w:rsidP="009614FC">
      <w:pPr>
        <w:autoSpaceDE w:val="0"/>
        <w:autoSpaceDN w:val="0"/>
        <w:adjustRightInd w:val="0"/>
        <w:rPr>
          <w:highlight w:val="white"/>
        </w:rPr>
      </w:pPr>
      <w:r w:rsidRPr="00943F30">
        <w:rPr>
          <w:highlight w:val="white"/>
        </w:rPr>
        <w:t>Изучение движения тел по окружности под действием силы тяжести и упругости.</w:t>
      </w:r>
    </w:p>
    <w:p w:rsidR="009614FC" w:rsidRPr="00943F30" w:rsidRDefault="009614FC" w:rsidP="009614FC">
      <w:pPr>
        <w:autoSpaceDE w:val="0"/>
        <w:autoSpaceDN w:val="0"/>
        <w:adjustRightInd w:val="0"/>
        <w:rPr>
          <w:highlight w:val="white"/>
        </w:rPr>
      </w:pPr>
      <w:r w:rsidRPr="00943F30">
        <w:rPr>
          <w:highlight w:val="white"/>
        </w:rPr>
        <w:t>Исследование упругого и неупругого  столкновений тел.</w:t>
      </w:r>
    </w:p>
    <w:p w:rsidR="009614FC" w:rsidRPr="00943F30" w:rsidRDefault="009614FC" w:rsidP="009614FC">
      <w:pPr>
        <w:autoSpaceDE w:val="0"/>
        <w:autoSpaceDN w:val="0"/>
        <w:adjustRightInd w:val="0"/>
        <w:rPr>
          <w:highlight w:val="white"/>
        </w:rPr>
      </w:pPr>
      <w:r w:rsidRPr="00943F30">
        <w:rPr>
          <w:highlight w:val="white"/>
        </w:rPr>
        <w:t>Сохранение механической энергии при движении тела под действием сил тяжести и упругости.</w:t>
      </w:r>
    </w:p>
    <w:p w:rsidR="009614FC" w:rsidRPr="00943F30" w:rsidRDefault="009614FC" w:rsidP="009614FC">
      <w:pPr>
        <w:autoSpaceDE w:val="0"/>
        <w:autoSpaceDN w:val="0"/>
        <w:adjustRightInd w:val="0"/>
        <w:rPr>
          <w:highlight w:val="white"/>
        </w:rPr>
      </w:pPr>
      <w:r w:rsidRPr="00943F30">
        <w:rPr>
          <w:highlight w:val="white"/>
        </w:rPr>
        <w:t>Сравнение работы силы с изменением кинетической энергии тела.</w:t>
      </w:r>
    </w:p>
    <w:p w:rsidR="009614FC" w:rsidRPr="00943F30" w:rsidRDefault="009614FC" w:rsidP="009614FC">
      <w:pPr>
        <w:autoSpaceDE w:val="0"/>
        <w:autoSpaceDN w:val="0"/>
        <w:adjustRightInd w:val="0"/>
        <w:rPr>
          <w:b/>
          <w:highlight w:val="white"/>
        </w:rPr>
      </w:pPr>
      <w:r w:rsidRPr="00943F30">
        <w:rPr>
          <w:b/>
          <w:highlight w:val="white"/>
        </w:rPr>
        <w:t>Раздел 3. Молекулярная физика и термодинамика (18ч)</w:t>
      </w:r>
    </w:p>
    <w:p w:rsidR="009614FC" w:rsidRPr="00943F30" w:rsidRDefault="009614FC" w:rsidP="009614FC">
      <w:pPr>
        <w:autoSpaceDE w:val="0"/>
        <w:autoSpaceDN w:val="0"/>
        <w:adjustRightInd w:val="0"/>
      </w:pPr>
      <w:r w:rsidRPr="00943F30">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614FC" w:rsidRPr="00943F30" w:rsidRDefault="009614FC" w:rsidP="009614FC">
      <w:pPr>
        <w:autoSpaceDE w:val="0"/>
        <w:autoSpaceDN w:val="0"/>
        <w:adjustRightInd w:val="0"/>
      </w:pPr>
      <w:r w:rsidRPr="00943F30">
        <w:t>Законы термодинамики. Тепловые двигатели и охрана окружающей среды.</w:t>
      </w:r>
    </w:p>
    <w:p w:rsidR="009614FC" w:rsidRPr="00943F30" w:rsidRDefault="009614FC" w:rsidP="009614FC">
      <w:pPr>
        <w:autoSpaceDE w:val="0"/>
        <w:autoSpaceDN w:val="0"/>
        <w:adjustRightInd w:val="0"/>
      </w:pPr>
      <w:r w:rsidRPr="00943F30">
        <w:t>Проведение опытов по изучению свойств газов, жидкостей и твердых тел, тепловых процессов и агрегатных превращений вещества.</w:t>
      </w:r>
    </w:p>
    <w:p w:rsidR="009614FC" w:rsidRPr="00943F30" w:rsidRDefault="009614FC" w:rsidP="009614FC">
      <w:pPr>
        <w:autoSpaceDE w:val="0"/>
        <w:autoSpaceDN w:val="0"/>
        <w:adjustRightInd w:val="0"/>
      </w:pPr>
      <w:r w:rsidRPr="00943F30">
        <w:t>Практическое применение в повседневной жизни физических знаний о свойствах газов, жидкостей и твердых тел; об охране окружающей среды.</w:t>
      </w:r>
    </w:p>
    <w:p w:rsidR="009614FC" w:rsidRPr="00943F30" w:rsidRDefault="009614FC" w:rsidP="009614FC">
      <w:pPr>
        <w:autoSpaceDE w:val="0"/>
        <w:autoSpaceDN w:val="0"/>
        <w:adjustRightInd w:val="0"/>
        <w:rPr>
          <w:b/>
          <w:bCs/>
          <w:iCs/>
        </w:rPr>
      </w:pPr>
      <w:r w:rsidRPr="00943F30">
        <w:rPr>
          <w:b/>
          <w:bCs/>
          <w:iCs/>
        </w:rPr>
        <w:t>Демонстрации:</w:t>
      </w:r>
    </w:p>
    <w:p w:rsidR="009614FC" w:rsidRPr="00943F30" w:rsidRDefault="009614FC" w:rsidP="009614FC">
      <w:pPr>
        <w:autoSpaceDE w:val="0"/>
        <w:autoSpaceDN w:val="0"/>
        <w:adjustRightInd w:val="0"/>
      </w:pPr>
      <w:r w:rsidRPr="00943F30">
        <w:t>Механическая модель броуновского движения.</w:t>
      </w:r>
    </w:p>
    <w:p w:rsidR="009614FC" w:rsidRPr="00943F30" w:rsidRDefault="009614FC" w:rsidP="009614FC">
      <w:pPr>
        <w:autoSpaceDE w:val="0"/>
        <w:autoSpaceDN w:val="0"/>
        <w:adjustRightInd w:val="0"/>
      </w:pPr>
      <w:r w:rsidRPr="00943F30">
        <w:t>Изменение давления газа с изменением температуры при постоянном объеме.</w:t>
      </w:r>
    </w:p>
    <w:p w:rsidR="009614FC" w:rsidRPr="00943F30" w:rsidRDefault="009614FC" w:rsidP="009614FC">
      <w:pPr>
        <w:autoSpaceDE w:val="0"/>
        <w:autoSpaceDN w:val="0"/>
        <w:adjustRightInd w:val="0"/>
      </w:pPr>
      <w:r w:rsidRPr="00943F30">
        <w:t>Изменение объема газа с изменением температуры при постоянном давлении.</w:t>
      </w:r>
    </w:p>
    <w:p w:rsidR="009614FC" w:rsidRPr="00943F30" w:rsidRDefault="009614FC" w:rsidP="009614FC">
      <w:pPr>
        <w:autoSpaceDE w:val="0"/>
        <w:autoSpaceDN w:val="0"/>
        <w:adjustRightInd w:val="0"/>
      </w:pPr>
      <w:r w:rsidRPr="00943F30">
        <w:t>Изменение объема газа с изменением давления  при постоянной температуре.</w:t>
      </w:r>
    </w:p>
    <w:p w:rsidR="009614FC" w:rsidRPr="00943F30" w:rsidRDefault="009614FC" w:rsidP="009614FC">
      <w:pPr>
        <w:autoSpaceDE w:val="0"/>
        <w:autoSpaceDN w:val="0"/>
        <w:adjustRightInd w:val="0"/>
      </w:pPr>
      <w:r w:rsidRPr="00943F30">
        <w:t>Кипение воды при пониженном давлении.</w:t>
      </w:r>
    </w:p>
    <w:p w:rsidR="009614FC" w:rsidRPr="00943F30" w:rsidRDefault="009614FC" w:rsidP="009614FC">
      <w:pPr>
        <w:autoSpaceDE w:val="0"/>
        <w:autoSpaceDN w:val="0"/>
        <w:adjustRightInd w:val="0"/>
      </w:pPr>
      <w:r w:rsidRPr="00943F30">
        <w:t>Устройство психрометра и гигрометра.</w:t>
      </w:r>
    </w:p>
    <w:p w:rsidR="009614FC" w:rsidRPr="00943F30" w:rsidRDefault="009614FC" w:rsidP="009614FC">
      <w:pPr>
        <w:autoSpaceDE w:val="0"/>
        <w:autoSpaceDN w:val="0"/>
        <w:adjustRightInd w:val="0"/>
      </w:pPr>
      <w:r w:rsidRPr="00943F30">
        <w:t>Явление поверхностного натяжения жидкости.</w:t>
      </w:r>
    </w:p>
    <w:p w:rsidR="009614FC" w:rsidRPr="00943F30" w:rsidRDefault="009614FC" w:rsidP="009614FC">
      <w:pPr>
        <w:autoSpaceDE w:val="0"/>
        <w:autoSpaceDN w:val="0"/>
        <w:adjustRightInd w:val="0"/>
      </w:pPr>
      <w:r w:rsidRPr="00943F30">
        <w:t>Кристаллические и аморфные тела.</w:t>
      </w:r>
    </w:p>
    <w:p w:rsidR="009614FC" w:rsidRPr="00943F30" w:rsidRDefault="009614FC" w:rsidP="009614FC">
      <w:pPr>
        <w:autoSpaceDE w:val="0"/>
        <w:autoSpaceDN w:val="0"/>
        <w:adjustRightInd w:val="0"/>
      </w:pPr>
      <w:r w:rsidRPr="00943F30">
        <w:t>Объемные модели строения кристаллов.</w:t>
      </w:r>
    </w:p>
    <w:p w:rsidR="009614FC" w:rsidRPr="00943F30" w:rsidRDefault="009614FC" w:rsidP="009614FC">
      <w:pPr>
        <w:autoSpaceDE w:val="0"/>
        <w:autoSpaceDN w:val="0"/>
        <w:adjustRightInd w:val="0"/>
      </w:pPr>
      <w:r w:rsidRPr="00943F30">
        <w:t>Модели тепловых двигателей.</w:t>
      </w:r>
    </w:p>
    <w:p w:rsidR="009614FC" w:rsidRPr="00943F30" w:rsidRDefault="009614FC" w:rsidP="009614FC">
      <w:pPr>
        <w:autoSpaceDE w:val="0"/>
        <w:autoSpaceDN w:val="0"/>
        <w:adjustRightInd w:val="0"/>
        <w:rPr>
          <w:b/>
          <w:bCs/>
          <w:iCs/>
        </w:rPr>
      </w:pPr>
      <w:r w:rsidRPr="00943F30">
        <w:rPr>
          <w:b/>
          <w:bCs/>
          <w:iCs/>
        </w:rPr>
        <w:t>Лабораторные работы:</w:t>
      </w:r>
    </w:p>
    <w:p w:rsidR="009614FC" w:rsidRPr="00943F30" w:rsidRDefault="009614FC" w:rsidP="009614FC">
      <w:pPr>
        <w:autoSpaceDE w:val="0"/>
        <w:autoSpaceDN w:val="0"/>
        <w:adjustRightInd w:val="0"/>
      </w:pPr>
      <w:r w:rsidRPr="00943F30">
        <w:t>Опытная проверка закона Гей –Люссака</w:t>
      </w:r>
    </w:p>
    <w:p w:rsidR="009614FC" w:rsidRPr="00943F30" w:rsidRDefault="009614FC" w:rsidP="009614FC">
      <w:pPr>
        <w:autoSpaceDE w:val="0"/>
        <w:autoSpaceDN w:val="0"/>
        <w:adjustRightInd w:val="0"/>
        <w:rPr>
          <w:b/>
        </w:rPr>
      </w:pPr>
      <w:r w:rsidRPr="00943F30">
        <w:rPr>
          <w:b/>
        </w:rPr>
        <w:t>Раздел 4. Основы электродинамики (23ч)</w:t>
      </w:r>
    </w:p>
    <w:p w:rsidR="009614FC" w:rsidRPr="00943F30" w:rsidRDefault="009614FC" w:rsidP="009614FC">
      <w:pPr>
        <w:autoSpaceDE w:val="0"/>
        <w:autoSpaceDN w:val="0"/>
        <w:adjustRightInd w:val="0"/>
      </w:pPr>
      <w:r w:rsidRPr="00943F30">
        <w:t xml:space="preserve">Электрическое поле. Закон Кулона. Напряженность и потенциал электростатического поля. Проводники, полупроводники и диэлектрики. Конденсатор. 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943F30">
        <w:rPr>
          <w:b/>
          <w:iCs/>
        </w:rPr>
        <w:t>Сверхпроводимость.</w:t>
      </w:r>
    </w:p>
    <w:p w:rsidR="009614FC" w:rsidRPr="00943F30" w:rsidRDefault="009614FC" w:rsidP="009614FC">
      <w:pPr>
        <w:autoSpaceDE w:val="0"/>
        <w:autoSpaceDN w:val="0"/>
        <w:adjustRightInd w:val="0"/>
        <w:rPr>
          <w:b/>
          <w:bCs/>
        </w:rPr>
      </w:pPr>
      <w:r w:rsidRPr="00943F30">
        <w:rPr>
          <w:b/>
          <w:bCs/>
        </w:rPr>
        <w:t>Демонстрации</w:t>
      </w:r>
    </w:p>
    <w:p w:rsidR="009614FC" w:rsidRPr="00943F30" w:rsidRDefault="009614FC" w:rsidP="009614FC">
      <w:pPr>
        <w:autoSpaceDE w:val="0"/>
        <w:autoSpaceDN w:val="0"/>
        <w:adjustRightInd w:val="0"/>
      </w:pPr>
      <w:r w:rsidRPr="00943F30">
        <w:t>Электрометр.</w:t>
      </w:r>
    </w:p>
    <w:p w:rsidR="009614FC" w:rsidRPr="00943F30" w:rsidRDefault="009614FC" w:rsidP="009614FC">
      <w:pPr>
        <w:autoSpaceDE w:val="0"/>
        <w:autoSpaceDN w:val="0"/>
        <w:adjustRightInd w:val="0"/>
      </w:pPr>
      <w:r w:rsidRPr="00943F30">
        <w:t>Проводники в электрическом поле.</w:t>
      </w:r>
    </w:p>
    <w:p w:rsidR="009614FC" w:rsidRPr="00943F30" w:rsidRDefault="009614FC" w:rsidP="009614FC">
      <w:pPr>
        <w:autoSpaceDE w:val="0"/>
        <w:autoSpaceDN w:val="0"/>
        <w:adjustRightInd w:val="0"/>
      </w:pPr>
      <w:r w:rsidRPr="00943F30">
        <w:t>Диэлектрики в электрическом поле.</w:t>
      </w:r>
    </w:p>
    <w:p w:rsidR="009614FC" w:rsidRPr="00943F30" w:rsidRDefault="009614FC" w:rsidP="009614FC">
      <w:pPr>
        <w:autoSpaceDE w:val="0"/>
        <w:autoSpaceDN w:val="0"/>
        <w:adjustRightInd w:val="0"/>
      </w:pPr>
      <w:r w:rsidRPr="00943F30">
        <w:t>Энергия заряженного конденсатора.</w:t>
      </w:r>
    </w:p>
    <w:p w:rsidR="009614FC" w:rsidRPr="00943F30" w:rsidRDefault="009614FC" w:rsidP="009614FC">
      <w:pPr>
        <w:autoSpaceDE w:val="0"/>
        <w:autoSpaceDN w:val="0"/>
        <w:adjustRightInd w:val="0"/>
      </w:pPr>
      <w:r w:rsidRPr="00943F30">
        <w:t>Электроизмерительные приборы.</w:t>
      </w:r>
    </w:p>
    <w:p w:rsidR="009614FC" w:rsidRPr="00943F30" w:rsidRDefault="009614FC" w:rsidP="009614FC">
      <w:pPr>
        <w:autoSpaceDE w:val="0"/>
        <w:autoSpaceDN w:val="0"/>
        <w:adjustRightInd w:val="0"/>
        <w:rPr>
          <w:b/>
          <w:bCs/>
        </w:rPr>
      </w:pPr>
      <w:r w:rsidRPr="00943F30">
        <w:rPr>
          <w:b/>
          <w:bCs/>
        </w:rPr>
        <w:t>Лабораторные работы</w:t>
      </w:r>
    </w:p>
    <w:p w:rsidR="009614FC" w:rsidRPr="00943F30" w:rsidRDefault="009614FC" w:rsidP="009614FC">
      <w:pPr>
        <w:autoSpaceDE w:val="0"/>
        <w:autoSpaceDN w:val="0"/>
        <w:adjustRightInd w:val="0"/>
      </w:pPr>
      <w:r w:rsidRPr="00943F30">
        <w:t>Измерение электрического сопротивления с помощью омметра.</w:t>
      </w:r>
    </w:p>
    <w:p w:rsidR="009614FC" w:rsidRPr="00943F30" w:rsidRDefault="009614FC" w:rsidP="009614FC">
      <w:pPr>
        <w:autoSpaceDE w:val="0"/>
        <w:autoSpaceDN w:val="0"/>
        <w:adjustRightInd w:val="0"/>
      </w:pPr>
      <w:r w:rsidRPr="00943F30">
        <w:t>Измерение ЭДС и внутреннего сопротивления источника тока.</w:t>
      </w:r>
    </w:p>
    <w:p w:rsidR="009614FC" w:rsidRPr="00943F30" w:rsidRDefault="009614FC" w:rsidP="009614FC">
      <w:pPr>
        <w:ind w:right="394"/>
        <w:contextualSpacing/>
        <w:jc w:val="both"/>
        <w:rPr>
          <w:b/>
        </w:rPr>
      </w:pPr>
    </w:p>
    <w:p w:rsidR="009614FC" w:rsidRDefault="009614FC" w:rsidP="009614FC">
      <w:pPr>
        <w:ind w:right="394"/>
        <w:contextualSpacing/>
        <w:jc w:val="center"/>
        <w:rPr>
          <w:b/>
        </w:rPr>
      </w:pPr>
      <w:r>
        <w:rPr>
          <w:b/>
        </w:rPr>
        <w:lastRenderedPageBreak/>
        <w:t>Аннотация к рабочей программе по предмету «Физика», 11 класс.</w:t>
      </w:r>
    </w:p>
    <w:p w:rsidR="009614FC" w:rsidRDefault="009614FC" w:rsidP="009614FC">
      <w:pPr>
        <w:ind w:right="394"/>
        <w:contextualSpacing/>
        <w:jc w:val="both"/>
        <w:rPr>
          <w:b/>
        </w:rPr>
      </w:pPr>
    </w:p>
    <w:p w:rsidR="009614FC" w:rsidRDefault="009614FC" w:rsidP="009614FC">
      <w:pPr>
        <w:autoSpaceDE w:val="0"/>
        <w:autoSpaceDN w:val="0"/>
        <w:adjustRightInd w:val="0"/>
        <w:ind w:right="394" w:firstLine="425"/>
        <w:contextualSpacing/>
        <w:jc w:val="both"/>
        <w:rPr>
          <w:color w:val="000000"/>
        </w:rPr>
      </w:pPr>
      <w:r>
        <w:rPr>
          <w:color w:val="000000"/>
        </w:rPr>
        <w:t xml:space="preserve">Рабочая программа по предмету «Физика» для обучающихся 11 класса составлена в соответствии с примерной программой по физике 10-11 классы: рабочая программа к линии учеб. пособие для общеобразоват. организации / А. В. Шаталина. – М.: Просвещение, 2017, к предметной линии учебников серии «Классический курс» под редакцией Г. Я. Мякишев, Б. Б. Буховцев, В. М. Чаругин; под  ред. Н. А. Парфентьевой. - 7-е изд., перераб.  – М.: Просвещение, 2019 год, для 11 класса. </w:t>
      </w:r>
    </w:p>
    <w:p w:rsidR="009614FC" w:rsidRDefault="009614FC" w:rsidP="009614FC">
      <w:pPr>
        <w:autoSpaceDE w:val="0"/>
        <w:autoSpaceDN w:val="0"/>
        <w:adjustRightInd w:val="0"/>
        <w:ind w:right="394" w:firstLine="425"/>
        <w:contextualSpacing/>
        <w:jc w:val="both"/>
        <w:rPr>
          <w:color w:val="000000"/>
        </w:rPr>
      </w:pPr>
      <w:r>
        <w:rPr>
          <w:color w:val="000000"/>
        </w:rPr>
        <w:t>На изучение предмета «Физика» в 11 классе в учебном плане МАОУ «Аксаринская СОШ» отводится 2 часа в неделю, 68 часов в год.</w:t>
      </w:r>
    </w:p>
    <w:p w:rsidR="009614FC" w:rsidRDefault="009614FC" w:rsidP="009614FC">
      <w:pPr>
        <w:autoSpaceDE w:val="0"/>
        <w:autoSpaceDN w:val="0"/>
        <w:adjustRightInd w:val="0"/>
        <w:ind w:right="394" w:firstLine="425"/>
        <w:contextualSpacing/>
        <w:jc w:val="both"/>
        <w:rPr>
          <w:color w:val="000000"/>
        </w:rPr>
      </w:pPr>
    </w:p>
    <w:p w:rsidR="009614FC" w:rsidRDefault="009614FC" w:rsidP="009614FC">
      <w:pPr>
        <w:autoSpaceDE w:val="0"/>
        <w:autoSpaceDN w:val="0"/>
        <w:adjustRightInd w:val="0"/>
        <w:ind w:right="394" w:firstLine="425"/>
        <w:contextualSpacing/>
        <w:jc w:val="both"/>
        <w:rPr>
          <w:b/>
          <w:bCs/>
          <w:color w:val="000000"/>
        </w:rPr>
      </w:pPr>
    </w:p>
    <w:tbl>
      <w:tblPr>
        <w:tblpPr w:leftFromText="180" w:rightFromText="180" w:bottomFromText="160" w:vertAnchor="text" w:horzAnchor="margin" w:tblpXSpec="center" w:tblpY="123"/>
        <w:tblW w:w="5000" w:type="pct"/>
        <w:tblLook w:val="04A0" w:firstRow="1" w:lastRow="0" w:firstColumn="1" w:lastColumn="0" w:noHBand="0" w:noVBand="1"/>
      </w:tblPr>
      <w:tblGrid>
        <w:gridCol w:w="6201"/>
        <w:gridCol w:w="3654"/>
      </w:tblGrid>
      <w:tr w:rsidR="009614FC" w:rsidTr="00FD71E0">
        <w:trPr>
          <w:trHeight w:val="1"/>
        </w:trPr>
        <w:tc>
          <w:tcPr>
            <w:tcW w:w="3146" w:type="pct"/>
            <w:tcBorders>
              <w:top w:val="single" w:sz="4" w:space="0" w:color="000000"/>
              <w:left w:val="single" w:sz="4" w:space="0" w:color="000000"/>
              <w:bottom w:val="single" w:sz="4" w:space="0" w:color="000000"/>
              <w:right w:val="single" w:sz="4" w:space="0" w:color="000000"/>
            </w:tcBorders>
            <w:shd w:val="clear" w:color="auto" w:fill="FFFFFF"/>
            <w:hideMark/>
          </w:tcPr>
          <w:p w:rsidR="009614FC" w:rsidRDefault="009614FC" w:rsidP="00FD71E0">
            <w:pPr>
              <w:autoSpaceDE w:val="0"/>
              <w:autoSpaceDN w:val="0"/>
              <w:adjustRightInd w:val="0"/>
              <w:ind w:right="394"/>
              <w:contextualSpacing/>
              <w:jc w:val="both"/>
              <w:rPr>
                <w:lang w:val="en-US"/>
              </w:rPr>
            </w:pPr>
            <w:r>
              <w:rPr>
                <w:b/>
                <w:bCs/>
                <w:color w:val="000000"/>
              </w:rPr>
              <w:t>Ученик научится:</w:t>
            </w:r>
          </w:p>
        </w:tc>
        <w:tc>
          <w:tcPr>
            <w:tcW w:w="1854" w:type="pct"/>
            <w:tcBorders>
              <w:top w:val="single" w:sz="4" w:space="0" w:color="000000"/>
              <w:left w:val="single" w:sz="4" w:space="0" w:color="000000"/>
              <w:bottom w:val="single" w:sz="4" w:space="0" w:color="000000"/>
              <w:right w:val="single" w:sz="4" w:space="0" w:color="000000"/>
            </w:tcBorders>
            <w:shd w:val="clear" w:color="auto" w:fill="FFFFFF"/>
            <w:hideMark/>
          </w:tcPr>
          <w:p w:rsidR="009614FC" w:rsidRDefault="009614FC" w:rsidP="00FD71E0">
            <w:pPr>
              <w:autoSpaceDE w:val="0"/>
              <w:autoSpaceDN w:val="0"/>
              <w:adjustRightInd w:val="0"/>
              <w:ind w:right="394"/>
              <w:contextualSpacing/>
              <w:jc w:val="both"/>
              <w:rPr>
                <w:lang w:val="en-US"/>
              </w:rPr>
            </w:pPr>
            <w:r>
              <w:rPr>
                <w:b/>
                <w:bCs/>
                <w:color w:val="000000"/>
              </w:rPr>
              <w:t>Ученик получит возможность научиться:</w:t>
            </w:r>
          </w:p>
        </w:tc>
      </w:tr>
      <w:tr w:rsidR="009614FC" w:rsidTr="00FD71E0">
        <w:trPr>
          <w:trHeight w:val="1"/>
        </w:trPr>
        <w:tc>
          <w:tcPr>
            <w:tcW w:w="3146" w:type="pct"/>
            <w:tcBorders>
              <w:top w:val="single" w:sz="4" w:space="0" w:color="000000"/>
              <w:left w:val="single" w:sz="4" w:space="0" w:color="000000"/>
              <w:bottom w:val="single" w:sz="4" w:space="0" w:color="000000"/>
              <w:right w:val="single" w:sz="4" w:space="0" w:color="000000"/>
            </w:tcBorders>
            <w:shd w:val="clear" w:color="auto" w:fill="FFFFFF"/>
            <w:hideMark/>
          </w:tcPr>
          <w:p w:rsidR="009614FC" w:rsidRDefault="009614FC" w:rsidP="00FD71E0">
            <w:pPr>
              <w:tabs>
                <w:tab w:val="left" w:pos="480"/>
              </w:tabs>
              <w:autoSpaceDE w:val="0"/>
              <w:autoSpaceDN w:val="0"/>
              <w:adjustRightInd w:val="0"/>
              <w:ind w:right="394"/>
              <w:contextualSpacing/>
              <w:jc w:val="both"/>
            </w:pPr>
            <w:r>
              <w:t>Объяснять на примерах роль и место физики в формировании современной научной картины мира, в развитии современной технике и технологии, в практической деятельности людей;</w:t>
            </w:r>
          </w:p>
          <w:p w:rsidR="009614FC" w:rsidRDefault="009614FC" w:rsidP="00FD71E0">
            <w:pPr>
              <w:tabs>
                <w:tab w:val="left" w:pos="480"/>
              </w:tabs>
              <w:autoSpaceDE w:val="0"/>
              <w:autoSpaceDN w:val="0"/>
              <w:adjustRightInd w:val="0"/>
              <w:ind w:right="394"/>
              <w:contextualSpacing/>
              <w:jc w:val="both"/>
            </w:pPr>
            <w:r>
              <w:t>Демонстрировать на примерах взаимосвязь между физикой и другими естественными науками;</w:t>
            </w:r>
          </w:p>
          <w:p w:rsidR="009614FC" w:rsidRDefault="009614FC" w:rsidP="00FD71E0">
            <w:pPr>
              <w:tabs>
                <w:tab w:val="left" w:pos="480"/>
              </w:tabs>
              <w:autoSpaceDE w:val="0"/>
              <w:autoSpaceDN w:val="0"/>
              <w:adjustRightInd w:val="0"/>
              <w:ind w:right="394"/>
              <w:contextualSpacing/>
              <w:jc w:val="both"/>
            </w:pPr>
            <w:r>
              <w:t>Устанавливать взаимосвязь естествнно-научных явлений и применять основные физические модели для их описания и объяснения;</w:t>
            </w:r>
          </w:p>
          <w:p w:rsidR="009614FC" w:rsidRDefault="009614FC" w:rsidP="00FD71E0">
            <w:pPr>
              <w:tabs>
                <w:tab w:val="left" w:pos="480"/>
              </w:tabs>
              <w:autoSpaceDE w:val="0"/>
              <w:autoSpaceDN w:val="0"/>
              <w:adjustRightInd w:val="0"/>
              <w:ind w:right="394"/>
              <w:contextualSpacing/>
              <w:jc w:val="both"/>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оценивать;</w:t>
            </w:r>
          </w:p>
          <w:p w:rsidR="009614FC" w:rsidRDefault="009614FC" w:rsidP="00FD71E0">
            <w:pPr>
              <w:tabs>
                <w:tab w:val="left" w:pos="480"/>
              </w:tabs>
              <w:autoSpaceDE w:val="0"/>
              <w:autoSpaceDN w:val="0"/>
              <w:adjustRightInd w:val="0"/>
              <w:ind w:right="394"/>
              <w:contextualSpacing/>
              <w:jc w:val="both"/>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т.д.) и формы научного познания (факты. Законы, теории), демонстрируя на примерах их роль и место в научном познании;</w:t>
            </w:r>
          </w:p>
          <w:p w:rsidR="009614FC" w:rsidRDefault="009614FC" w:rsidP="00FD71E0">
            <w:pPr>
              <w:tabs>
                <w:tab w:val="left" w:pos="480"/>
              </w:tabs>
              <w:autoSpaceDE w:val="0"/>
              <w:autoSpaceDN w:val="0"/>
              <w:adjustRightInd w:val="0"/>
              <w:ind w:right="394"/>
              <w:contextualSpacing/>
              <w:jc w:val="both"/>
            </w:pPr>
            <w:r>
              <w:t>Проводить прямые и косвенные измерения физических величин, выбирая измерительные приборы с учетом необходимой точности измерений, планировать ход измерений, получать значения измеряемой величины и оценивать относительную погрешность по заданным формулам;</w:t>
            </w:r>
          </w:p>
          <w:p w:rsidR="009614FC" w:rsidRDefault="009614FC" w:rsidP="00FD71E0">
            <w:pPr>
              <w:tabs>
                <w:tab w:val="left" w:pos="480"/>
              </w:tabs>
              <w:autoSpaceDE w:val="0"/>
              <w:autoSpaceDN w:val="0"/>
              <w:adjustRightInd w:val="0"/>
              <w:ind w:right="394"/>
              <w:contextualSpacing/>
              <w:jc w:val="both"/>
            </w:pPr>
            <w:r>
              <w:t>Проводить исследования зависимостей между физическими величинами: выполнять измерения и определять на основе исследования значения параметров, характеризующих данную зависимость между величинами и делать вывод с учетом погрешности измерений;</w:t>
            </w:r>
          </w:p>
          <w:p w:rsidR="009614FC" w:rsidRDefault="009614FC" w:rsidP="00FD71E0">
            <w:pPr>
              <w:tabs>
                <w:tab w:val="left" w:pos="480"/>
              </w:tabs>
              <w:autoSpaceDE w:val="0"/>
              <w:autoSpaceDN w:val="0"/>
              <w:adjustRightInd w:val="0"/>
              <w:ind w:right="394"/>
              <w:contextualSpacing/>
              <w:jc w:val="both"/>
            </w:pPr>
            <w:r>
              <w:t>Использовать для описания характера протекания физических процессов физические величины и демонстрировать связь между ними;</w:t>
            </w:r>
          </w:p>
          <w:p w:rsidR="009614FC" w:rsidRDefault="009614FC" w:rsidP="00FD71E0">
            <w:pPr>
              <w:tabs>
                <w:tab w:val="left" w:pos="480"/>
              </w:tabs>
              <w:autoSpaceDE w:val="0"/>
              <w:autoSpaceDN w:val="0"/>
              <w:adjustRightInd w:val="0"/>
              <w:ind w:right="394"/>
              <w:contextualSpacing/>
              <w:jc w:val="both"/>
            </w:pPr>
            <w:r>
              <w:t>Использовать для описания характера протекания физических процессов физические законы с учётом границ их применимости;</w:t>
            </w:r>
          </w:p>
          <w:p w:rsidR="009614FC" w:rsidRDefault="009614FC" w:rsidP="00FD71E0">
            <w:pPr>
              <w:tabs>
                <w:tab w:val="left" w:pos="480"/>
              </w:tabs>
              <w:autoSpaceDE w:val="0"/>
              <w:autoSpaceDN w:val="0"/>
              <w:adjustRightInd w:val="0"/>
              <w:ind w:right="394"/>
              <w:contextualSpacing/>
              <w:jc w:val="both"/>
            </w:pPr>
            <w:r>
              <w:t>Решать качественные задачи (в том числе и межпредметного характера): используя модели, физические величины и законы, выстраивать логические цепочки объяснения (доказательства) предложенных в задачах процессов (явлений);</w:t>
            </w:r>
          </w:p>
          <w:p w:rsidR="009614FC" w:rsidRDefault="009614FC" w:rsidP="00FD71E0">
            <w:pPr>
              <w:tabs>
                <w:tab w:val="left" w:pos="480"/>
              </w:tabs>
              <w:autoSpaceDE w:val="0"/>
              <w:autoSpaceDN w:val="0"/>
              <w:adjustRightInd w:val="0"/>
              <w:ind w:right="394"/>
              <w:contextualSpacing/>
              <w:jc w:val="both"/>
            </w:pPr>
            <w:r>
              <w:lastRenderedPageBreak/>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 проводить расчеты и оценивать полученные результаты;</w:t>
            </w:r>
          </w:p>
          <w:p w:rsidR="009614FC" w:rsidRDefault="009614FC" w:rsidP="00FD71E0">
            <w:pPr>
              <w:tabs>
                <w:tab w:val="left" w:pos="480"/>
              </w:tabs>
              <w:autoSpaceDE w:val="0"/>
              <w:autoSpaceDN w:val="0"/>
              <w:adjustRightInd w:val="0"/>
              <w:ind w:right="394"/>
              <w:contextualSpacing/>
              <w:jc w:val="both"/>
            </w:pPr>
            <w:r>
              <w:t>Учитывать границы применения изученных физических моделей при решении физических и межпредметные задач;</w:t>
            </w:r>
          </w:p>
          <w:p w:rsidR="009614FC" w:rsidRDefault="009614FC" w:rsidP="00FD71E0">
            <w:pPr>
              <w:tabs>
                <w:tab w:val="left" w:pos="480"/>
              </w:tabs>
              <w:autoSpaceDE w:val="0"/>
              <w:autoSpaceDN w:val="0"/>
              <w:adjustRightInd w:val="0"/>
              <w:ind w:right="394"/>
              <w:contextualSpacing/>
              <w:jc w:val="both"/>
            </w:pPr>
            <w: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9614FC" w:rsidRDefault="009614FC" w:rsidP="00FD71E0">
            <w:pPr>
              <w:tabs>
                <w:tab w:val="left" w:pos="480"/>
              </w:tabs>
              <w:autoSpaceDE w:val="0"/>
              <w:autoSpaceDN w:val="0"/>
              <w:adjustRightInd w:val="0"/>
              <w:ind w:right="394"/>
              <w:contextualSpacing/>
              <w:jc w:val="both"/>
            </w:pPr>
            <w: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tc>
        <w:tc>
          <w:tcPr>
            <w:tcW w:w="1854" w:type="pct"/>
            <w:tcBorders>
              <w:top w:val="single" w:sz="4" w:space="0" w:color="000000"/>
              <w:left w:val="single" w:sz="4" w:space="0" w:color="000000"/>
              <w:bottom w:val="single" w:sz="4" w:space="0" w:color="000000"/>
              <w:right w:val="single" w:sz="4" w:space="0" w:color="000000"/>
            </w:tcBorders>
            <w:shd w:val="clear" w:color="auto" w:fill="FFFFFF"/>
            <w:hideMark/>
          </w:tcPr>
          <w:p w:rsidR="009614FC" w:rsidRDefault="009614FC" w:rsidP="00FD71E0">
            <w:pPr>
              <w:tabs>
                <w:tab w:val="left" w:pos="993"/>
              </w:tabs>
              <w:autoSpaceDE w:val="0"/>
              <w:autoSpaceDN w:val="0"/>
              <w:adjustRightInd w:val="0"/>
              <w:ind w:right="394"/>
              <w:contextualSpacing/>
              <w:jc w:val="both"/>
            </w:pPr>
            <w:r>
              <w:lastRenderedPageBreak/>
              <w:t>Понимать и объяснять целостность физической теории, различать границы её применимости и место в ряду других физических теорий;</w:t>
            </w:r>
          </w:p>
          <w:p w:rsidR="009614FC" w:rsidRDefault="009614FC" w:rsidP="00FD71E0">
            <w:pPr>
              <w:tabs>
                <w:tab w:val="left" w:pos="993"/>
              </w:tabs>
              <w:autoSpaceDE w:val="0"/>
              <w:autoSpaceDN w:val="0"/>
              <w:adjustRightInd w:val="0"/>
              <w:ind w:right="394"/>
              <w:contextualSpacing/>
              <w:jc w:val="both"/>
            </w:pPr>
            <w:r>
              <w:t>Владеть приёмами построения теоретических доказательств, а так же прогнозирования особенностей протекания физических явлений и процессов на основе полученных теоретических выводов и доказательств;</w:t>
            </w:r>
          </w:p>
          <w:p w:rsidR="009614FC" w:rsidRDefault="009614FC" w:rsidP="00FD71E0">
            <w:pPr>
              <w:tabs>
                <w:tab w:val="left" w:pos="993"/>
              </w:tabs>
              <w:autoSpaceDE w:val="0"/>
              <w:autoSpaceDN w:val="0"/>
              <w:adjustRightInd w:val="0"/>
              <w:ind w:right="394"/>
              <w:contextualSpacing/>
              <w:jc w:val="both"/>
            </w:pPr>
            <w: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614FC" w:rsidRDefault="009614FC" w:rsidP="00FD71E0">
            <w:pPr>
              <w:tabs>
                <w:tab w:val="left" w:pos="993"/>
              </w:tabs>
              <w:autoSpaceDE w:val="0"/>
              <w:autoSpaceDN w:val="0"/>
              <w:adjustRightInd w:val="0"/>
              <w:ind w:right="394"/>
              <w:contextualSpacing/>
              <w:jc w:val="both"/>
            </w:pPr>
            <w:r>
              <w:t>Выдвигать гипотезы на основе знания оснвопалагающих физических закономерностей и законов;</w:t>
            </w:r>
          </w:p>
          <w:p w:rsidR="009614FC" w:rsidRDefault="009614FC" w:rsidP="00FD71E0">
            <w:pPr>
              <w:tabs>
                <w:tab w:val="left" w:pos="993"/>
              </w:tabs>
              <w:autoSpaceDE w:val="0"/>
              <w:autoSpaceDN w:val="0"/>
              <w:adjustRightInd w:val="0"/>
              <w:ind w:right="394"/>
              <w:contextualSpacing/>
              <w:jc w:val="both"/>
            </w:pPr>
            <w:r>
              <w:t>Самостоятельно планировать и проводить физические эксперименты;</w:t>
            </w:r>
          </w:p>
          <w:p w:rsidR="009614FC" w:rsidRDefault="009614FC" w:rsidP="00FD71E0">
            <w:pPr>
              <w:tabs>
                <w:tab w:val="left" w:pos="993"/>
              </w:tabs>
              <w:autoSpaceDE w:val="0"/>
              <w:autoSpaceDN w:val="0"/>
              <w:adjustRightInd w:val="0"/>
              <w:ind w:right="394"/>
              <w:contextualSpacing/>
              <w:jc w:val="both"/>
            </w:pPr>
            <w: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9614FC" w:rsidRDefault="009614FC" w:rsidP="00FD71E0">
            <w:pPr>
              <w:tabs>
                <w:tab w:val="left" w:pos="993"/>
              </w:tabs>
              <w:autoSpaceDE w:val="0"/>
              <w:autoSpaceDN w:val="0"/>
              <w:adjustRightInd w:val="0"/>
              <w:ind w:right="394"/>
              <w:contextualSpacing/>
              <w:jc w:val="both"/>
            </w:pPr>
            <w: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w:t>
            </w:r>
            <w:r>
              <w:lastRenderedPageBreak/>
              <w:t xml:space="preserve">формул, связывающих известные физические величины, в контексте межпредметные связей; </w:t>
            </w:r>
          </w:p>
          <w:p w:rsidR="009614FC" w:rsidRDefault="009614FC" w:rsidP="00FD71E0">
            <w:pPr>
              <w:tabs>
                <w:tab w:val="left" w:pos="993"/>
              </w:tabs>
              <w:autoSpaceDE w:val="0"/>
              <w:autoSpaceDN w:val="0"/>
              <w:adjustRightInd w:val="0"/>
              <w:ind w:right="394"/>
              <w:contextualSpacing/>
              <w:jc w:val="both"/>
            </w:pPr>
            <w:r>
              <w:t>Объяснять принципы работы и характеристики изученных машин, приборов и технических устройств;</w:t>
            </w:r>
          </w:p>
          <w:p w:rsidR="009614FC" w:rsidRDefault="009614FC" w:rsidP="00FD71E0">
            <w:pPr>
              <w:tabs>
                <w:tab w:val="left" w:pos="993"/>
              </w:tabs>
              <w:autoSpaceDE w:val="0"/>
              <w:autoSpaceDN w:val="0"/>
              <w:adjustRightInd w:val="0"/>
              <w:ind w:right="394"/>
              <w:contextualSpacing/>
              <w:jc w:val="both"/>
            </w:pPr>
            <w: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tc>
      </w:tr>
    </w:tbl>
    <w:p w:rsidR="009614FC" w:rsidRDefault="009614FC" w:rsidP="009614FC">
      <w:pPr>
        <w:autoSpaceDE w:val="0"/>
        <w:autoSpaceDN w:val="0"/>
        <w:adjustRightInd w:val="0"/>
        <w:ind w:right="394" w:firstLine="425"/>
        <w:contextualSpacing/>
        <w:jc w:val="both"/>
        <w:rPr>
          <w:b/>
          <w:bCs/>
          <w:color w:val="000000"/>
        </w:rPr>
      </w:pPr>
    </w:p>
    <w:p w:rsidR="009614FC" w:rsidRDefault="009614FC" w:rsidP="009614FC">
      <w:pPr>
        <w:autoSpaceDE w:val="0"/>
        <w:autoSpaceDN w:val="0"/>
        <w:adjustRightInd w:val="0"/>
        <w:ind w:right="394"/>
        <w:contextualSpacing/>
        <w:jc w:val="both"/>
        <w:rPr>
          <w:b/>
          <w:bCs/>
          <w:color w:val="000000"/>
        </w:rPr>
      </w:pPr>
    </w:p>
    <w:p w:rsidR="009614FC" w:rsidRDefault="009614FC" w:rsidP="009614FC">
      <w:pPr>
        <w:autoSpaceDE w:val="0"/>
        <w:autoSpaceDN w:val="0"/>
        <w:adjustRightInd w:val="0"/>
        <w:ind w:right="394"/>
        <w:contextualSpacing/>
        <w:jc w:val="both"/>
        <w:rPr>
          <w:b/>
          <w:bCs/>
        </w:rPr>
      </w:pPr>
      <w:r>
        <w:rPr>
          <w:b/>
          <w:bCs/>
        </w:rPr>
        <w:t>Содержание предмета</w:t>
      </w:r>
    </w:p>
    <w:p w:rsidR="009614FC" w:rsidRDefault="009614FC" w:rsidP="009614FC">
      <w:pPr>
        <w:autoSpaceDE w:val="0"/>
        <w:autoSpaceDN w:val="0"/>
        <w:adjustRightInd w:val="0"/>
        <w:ind w:right="394"/>
        <w:contextualSpacing/>
        <w:jc w:val="both"/>
        <w:rPr>
          <w:b/>
          <w:bCs/>
        </w:rPr>
      </w:pPr>
    </w:p>
    <w:p w:rsidR="009614FC" w:rsidRDefault="009614FC" w:rsidP="009614FC">
      <w:pPr>
        <w:widowControl w:val="0"/>
        <w:autoSpaceDE w:val="0"/>
        <w:autoSpaceDN w:val="0"/>
        <w:adjustRightInd w:val="0"/>
        <w:rPr>
          <w:b/>
        </w:rPr>
      </w:pPr>
      <w:r>
        <w:rPr>
          <w:b/>
        </w:rPr>
        <w:t>Раздел 1. Основы электродинамики (продолжение) (11ч)</w:t>
      </w:r>
    </w:p>
    <w:p w:rsidR="009614FC" w:rsidRDefault="009614FC" w:rsidP="009614FC">
      <w:pPr>
        <w:widowControl w:val="0"/>
        <w:autoSpaceDE w:val="0"/>
        <w:autoSpaceDN w:val="0"/>
        <w:adjustRightInd w:val="0"/>
      </w:pPr>
      <w:r>
        <w:t xml:space="preserve"> Индукция магнитного поля. Принцип суперпозиции магнитных полей. Сила Ампера. Сила Лоренца. Электроизмерительные приборы. Магнитные свойства вещества. Магнитный поток. Закон электромагнитной индукции Фарадея. Вихревое электрическое поле. Правило Ленца. Самоиндукция. Индуктивность. </w:t>
      </w:r>
      <w:r>
        <w:rPr>
          <w:b/>
        </w:rPr>
        <w:t>Энергия магнитного поля</w:t>
      </w:r>
      <w:r>
        <w:t xml:space="preserve">. </w:t>
      </w:r>
    </w:p>
    <w:p w:rsidR="009614FC" w:rsidRDefault="009614FC" w:rsidP="009614FC">
      <w:pPr>
        <w:widowControl w:val="0"/>
        <w:autoSpaceDE w:val="0"/>
        <w:autoSpaceDN w:val="0"/>
        <w:adjustRightInd w:val="0"/>
        <w:rPr>
          <w:i/>
          <w:iCs/>
        </w:rPr>
      </w:pPr>
      <w:r>
        <w:rPr>
          <w:i/>
          <w:iCs/>
        </w:rPr>
        <w:t>Демонстрации</w:t>
      </w:r>
    </w:p>
    <w:p w:rsidR="009614FC" w:rsidRDefault="009614FC" w:rsidP="009614FC">
      <w:pPr>
        <w:widowControl w:val="0"/>
        <w:autoSpaceDE w:val="0"/>
        <w:autoSpaceDN w:val="0"/>
        <w:adjustRightInd w:val="0"/>
      </w:pPr>
      <w:r>
        <w:t>Магнитное взаимодействие токов.</w:t>
      </w:r>
    </w:p>
    <w:p w:rsidR="009614FC" w:rsidRDefault="009614FC" w:rsidP="009614FC">
      <w:pPr>
        <w:widowControl w:val="0"/>
        <w:autoSpaceDE w:val="0"/>
        <w:autoSpaceDN w:val="0"/>
        <w:adjustRightInd w:val="0"/>
      </w:pPr>
      <w:r>
        <w:t>Отклонение электронного пучка магнитным полем.</w:t>
      </w:r>
    </w:p>
    <w:p w:rsidR="009614FC" w:rsidRDefault="009614FC" w:rsidP="009614FC">
      <w:pPr>
        <w:widowControl w:val="0"/>
        <w:autoSpaceDE w:val="0"/>
        <w:autoSpaceDN w:val="0"/>
        <w:adjustRightInd w:val="0"/>
      </w:pPr>
      <w:r>
        <w:t>Магнитные свойства вещества.</w:t>
      </w:r>
    </w:p>
    <w:p w:rsidR="009614FC" w:rsidRDefault="009614FC" w:rsidP="009614FC">
      <w:pPr>
        <w:widowControl w:val="0"/>
        <w:autoSpaceDE w:val="0"/>
        <w:autoSpaceDN w:val="0"/>
        <w:adjustRightInd w:val="0"/>
      </w:pPr>
      <w:r>
        <w:t>Магнитная запись звука.</w:t>
      </w:r>
    </w:p>
    <w:p w:rsidR="009614FC" w:rsidRDefault="009614FC" w:rsidP="009614FC">
      <w:pPr>
        <w:widowControl w:val="0"/>
        <w:autoSpaceDE w:val="0"/>
        <w:autoSpaceDN w:val="0"/>
        <w:adjustRightInd w:val="0"/>
      </w:pPr>
      <w:r>
        <w:t>Зависимость ЭДС индукции от скорости изменения магнитного потока.</w:t>
      </w:r>
    </w:p>
    <w:p w:rsidR="009614FC" w:rsidRDefault="009614FC" w:rsidP="009614FC">
      <w:pPr>
        <w:widowControl w:val="0"/>
        <w:autoSpaceDE w:val="0"/>
        <w:autoSpaceDN w:val="0"/>
        <w:adjustRightInd w:val="0"/>
      </w:pPr>
      <w:r>
        <w:t>Зависимость ЭДС самоиндукции от скорости изменения силы тока и индуктивности проводника.</w:t>
      </w:r>
    </w:p>
    <w:p w:rsidR="009614FC" w:rsidRDefault="009614FC" w:rsidP="009614FC">
      <w:pPr>
        <w:widowControl w:val="0"/>
        <w:autoSpaceDE w:val="0"/>
        <w:autoSpaceDN w:val="0"/>
        <w:adjustRightInd w:val="0"/>
        <w:rPr>
          <w:i/>
          <w:iCs/>
        </w:rPr>
      </w:pPr>
      <w:r>
        <w:rPr>
          <w:i/>
          <w:iCs/>
        </w:rPr>
        <w:t>Лабораторные работы</w:t>
      </w:r>
    </w:p>
    <w:p w:rsidR="009614FC" w:rsidRDefault="009614FC" w:rsidP="009614FC">
      <w:pPr>
        <w:widowControl w:val="0"/>
        <w:autoSpaceDE w:val="0"/>
        <w:autoSpaceDN w:val="0"/>
        <w:adjustRightInd w:val="0"/>
      </w:pPr>
      <w:r>
        <w:t>1.Изучения явления электромагнитной индукции</w:t>
      </w:r>
    </w:p>
    <w:p w:rsidR="009614FC" w:rsidRDefault="009614FC" w:rsidP="009614FC">
      <w:pPr>
        <w:widowControl w:val="0"/>
        <w:autoSpaceDE w:val="0"/>
        <w:autoSpaceDN w:val="0"/>
        <w:adjustRightInd w:val="0"/>
        <w:rPr>
          <w:b/>
        </w:rPr>
      </w:pPr>
      <w:r>
        <w:rPr>
          <w:b/>
        </w:rPr>
        <w:t>Раздел 2. Колебания и волны (11ч)</w:t>
      </w:r>
    </w:p>
    <w:p w:rsidR="009614FC" w:rsidRDefault="009614FC" w:rsidP="009614FC">
      <w:pPr>
        <w:widowControl w:val="0"/>
        <w:autoSpaceDE w:val="0"/>
        <w:autoSpaceDN w:val="0"/>
        <w:adjustRightInd w:val="0"/>
      </w:pPr>
      <w:r>
        <w:t xml:space="preserve">Колебательный контур. Свободные электромагнитные колебания. Вынужденные электромагнитные колебания. Переменный ток. Действующие значения силы тока и напряжения. Конденсатор и катушка в цепи переменного тока. Активное сопротивление.   Электрический резонанс. Трансформатор. Производство, передача и потребление электрической энергии. </w:t>
      </w:r>
    </w:p>
    <w:p w:rsidR="009614FC" w:rsidRDefault="009614FC" w:rsidP="009614FC">
      <w:pPr>
        <w:widowControl w:val="0"/>
        <w:autoSpaceDE w:val="0"/>
        <w:autoSpaceDN w:val="0"/>
        <w:adjustRightInd w:val="0"/>
      </w:pPr>
      <w:r>
        <w:t>Электромагнитное поле. Вихревое электрическое поле. Скорость электромагнитных волн. Свойства электромагнитных волн. Принципы радиосвязи и телевидения.</w:t>
      </w:r>
    </w:p>
    <w:p w:rsidR="009614FC" w:rsidRDefault="009614FC" w:rsidP="009614FC">
      <w:pPr>
        <w:widowControl w:val="0"/>
        <w:autoSpaceDE w:val="0"/>
        <w:autoSpaceDN w:val="0"/>
        <w:adjustRightInd w:val="0"/>
        <w:rPr>
          <w:i/>
          <w:iCs/>
        </w:rPr>
      </w:pPr>
      <w:r>
        <w:rPr>
          <w:i/>
          <w:iCs/>
        </w:rPr>
        <w:t>Демонстрации</w:t>
      </w:r>
    </w:p>
    <w:p w:rsidR="009614FC" w:rsidRDefault="009614FC" w:rsidP="009614FC">
      <w:pPr>
        <w:widowControl w:val="0"/>
        <w:autoSpaceDE w:val="0"/>
        <w:autoSpaceDN w:val="0"/>
        <w:adjustRightInd w:val="0"/>
      </w:pPr>
      <w:r>
        <w:t>Свободные электромагнитные колебания.</w:t>
      </w:r>
    </w:p>
    <w:p w:rsidR="009614FC" w:rsidRDefault="009614FC" w:rsidP="009614FC">
      <w:pPr>
        <w:widowControl w:val="0"/>
        <w:autoSpaceDE w:val="0"/>
        <w:autoSpaceDN w:val="0"/>
        <w:adjustRightInd w:val="0"/>
      </w:pPr>
      <w:r>
        <w:t>Осциллограмма переменного тока.</w:t>
      </w:r>
    </w:p>
    <w:p w:rsidR="009614FC" w:rsidRDefault="009614FC" w:rsidP="009614FC">
      <w:pPr>
        <w:widowControl w:val="0"/>
        <w:autoSpaceDE w:val="0"/>
        <w:autoSpaceDN w:val="0"/>
        <w:adjustRightInd w:val="0"/>
      </w:pPr>
      <w:r>
        <w:t>Конденсатор в цепи переменного тока.</w:t>
      </w:r>
    </w:p>
    <w:p w:rsidR="009614FC" w:rsidRDefault="009614FC" w:rsidP="009614FC">
      <w:pPr>
        <w:widowControl w:val="0"/>
        <w:autoSpaceDE w:val="0"/>
        <w:autoSpaceDN w:val="0"/>
        <w:adjustRightInd w:val="0"/>
      </w:pPr>
      <w:r>
        <w:t>Катушка в цепи переменного тока.</w:t>
      </w:r>
    </w:p>
    <w:p w:rsidR="009614FC" w:rsidRDefault="009614FC" w:rsidP="009614FC">
      <w:pPr>
        <w:widowControl w:val="0"/>
        <w:autoSpaceDE w:val="0"/>
        <w:autoSpaceDN w:val="0"/>
        <w:adjustRightInd w:val="0"/>
      </w:pPr>
      <w:r>
        <w:t>Резонанс в последовательной цепи переменного тока.</w:t>
      </w:r>
    </w:p>
    <w:p w:rsidR="009614FC" w:rsidRDefault="009614FC" w:rsidP="009614FC">
      <w:pPr>
        <w:widowControl w:val="0"/>
        <w:autoSpaceDE w:val="0"/>
        <w:autoSpaceDN w:val="0"/>
        <w:adjustRightInd w:val="0"/>
      </w:pPr>
      <w:r>
        <w:t>Сложение гармонических колебаний.</w:t>
      </w:r>
    </w:p>
    <w:p w:rsidR="009614FC" w:rsidRDefault="009614FC" w:rsidP="009614FC">
      <w:pPr>
        <w:widowControl w:val="0"/>
        <w:autoSpaceDE w:val="0"/>
        <w:autoSpaceDN w:val="0"/>
        <w:adjustRightInd w:val="0"/>
      </w:pPr>
      <w:r>
        <w:t>Генератор переменного тока.</w:t>
      </w:r>
    </w:p>
    <w:p w:rsidR="009614FC" w:rsidRDefault="009614FC" w:rsidP="009614FC">
      <w:pPr>
        <w:widowControl w:val="0"/>
        <w:autoSpaceDE w:val="0"/>
        <w:autoSpaceDN w:val="0"/>
        <w:adjustRightInd w:val="0"/>
      </w:pPr>
      <w:r>
        <w:t>Трансформатор.</w:t>
      </w:r>
    </w:p>
    <w:p w:rsidR="009614FC" w:rsidRDefault="009614FC" w:rsidP="009614FC">
      <w:pPr>
        <w:widowControl w:val="0"/>
        <w:autoSpaceDE w:val="0"/>
        <w:autoSpaceDN w:val="0"/>
        <w:adjustRightInd w:val="0"/>
      </w:pPr>
      <w:r>
        <w:lastRenderedPageBreak/>
        <w:t>Излучение и прием электромагнитных волн.</w:t>
      </w:r>
    </w:p>
    <w:p w:rsidR="009614FC" w:rsidRDefault="009614FC" w:rsidP="009614FC">
      <w:pPr>
        <w:widowControl w:val="0"/>
        <w:autoSpaceDE w:val="0"/>
        <w:autoSpaceDN w:val="0"/>
        <w:adjustRightInd w:val="0"/>
      </w:pPr>
      <w:r>
        <w:t>Лабораторные работы</w:t>
      </w:r>
    </w:p>
    <w:p w:rsidR="009614FC" w:rsidRDefault="009614FC" w:rsidP="009614FC">
      <w:pPr>
        <w:widowControl w:val="0"/>
        <w:autoSpaceDE w:val="0"/>
        <w:autoSpaceDN w:val="0"/>
        <w:adjustRightInd w:val="0"/>
      </w:pPr>
      <w:r>
        <w:t>Определение ускорения свободного падения при помощи маятника</w:t>
      </w:r>
    </w:p>
    <w:p w:rsidR="009614FC" w:rsidRDefault="009614FC" w:rsidP="009614FC">
      <w:pPr>
        <w:widowControl w:val="0"/>
        <w:autoSpaceDE w:val="0"/>
        <w:autoSpaceDN w:val="0"/>
        <w:adjustRightInd w:val="0"/>
      </w:pPr>
      <w:r>
        <w:t>Наблюдение действия магнитного поля на ток</w:t>
      </w:r>
    </w:p>
    <w:p w:rsidR="009614FC" w:rsidRDefault="009614FC" w:rsidP="009614FC">
      <w:pPr>
        <w:widowControl w:val="0"/>
        <w:autoSpaceDE w:val="0"/>
        <w:autoSpaceDN w:val="0"/>
        <w:adjustRightInd w:val="0"/>
        <w:rPr>
          <w:b/>
        </w:rPr>
      </w:pPr>
      <w:r>
        <w:rPr>
          <w:b/>
        </w:rPr>
        <w:t>Раздел 3. Оптика (18ч)</w:t>
      </w:r>
    </w:p>
    <w:p w:rsidR="009614FC" w:rsidRDefault="009614FC" w:rsidP="009614FC">
      <w:pPr>
        <w:widowControl w:val="0"/>
        <w:autoSpaceDE w:val="0"/>
        <w:autoSpaceDN w:val="0"/>
        <w:adjustRightInd w:val="0"/>
      </w:pPr>
      <w: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w:t>
      </w:r>
    </w:p>
    <w:p w:rsidR="009614FC" w:rsidRDefault="009614FC" w:rsidP="009614FC">
      <w:pPr>
        <w:widowControl w:val="0"/>
        <w:autoSpaceDE w:val="0"/>
        <w:autoSpaceDN w:val="0"/>
        <w:adjustRightInd w:val="0"/>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9614FC" w:rsidRDefault="009614FC" w:rsidP="009614FC">
      <w:pPr>
        <w:widowControl w:val="0"/>
        <w:autoSpaceDE w:val="0"/>
        <w:autoSpaceDN w:val="0"/>
        <w:adjustRightInd w:val="0"/>
      </w:pPr>
      <w:r>
        <w:t>Демонстрации</w:t>
      </w:r>
    </w:p>
    <w:p w:rsidR="009614FC" w:rsidRDefault="009614FC" w:rsidP="009614FC">
      <w:pPr>
        <w:widowControl w:val="0"/>
        <w:autoSpaceDE w:val="0"/>
        <w:autoSpaceDN w:val="0"/>
        <w:adjustRightInd w:val="0"/>
      </w:pPr>
      <w:r>
        <w:t>Отражение и преломление электромагнитных волн.</w:t>
      </w:r>
    </w:p>
    <w:p w:rsidR="009614FC" w:rsidRDefault="009614FC" w:rsidP="009614FC">
      <w:pPr>
        <w:widowControl w:val="0"/>
        <w:autoSpaceDE w:val="0"/>
        <w:autoSpaceDN w:val="0"/>
        <w:adjustRightInd w:val="0"/>
      </w:pPr>
      <w:r>
        <w:t>Интерференция и дифракция электромагнитных волн.</w:t>
      </w:r>
    </w:p>
    <w:p w:rsidR="009614FC" w:rsidRDefault="009614FC" w:rsidP="009614FC">
      <w:pPr>
        <w:widowControl w:val="0"/>
        <w:autoSpaceDE w:val="0"/>
        <w:autoSpaceDN w:val="0"/>
        <w:adjustRightInd w:val="0"/>
      </w:pPr>
      <w:r>
        <w:t>Поляризация электромагнитных волн.</w:t>
      </w:r>
    </w:p>
    <w:p w:rsidR="009614FC" w:rsidRDefault="009614FC" w:rsidP="009614FC">
      <w:pPr>
        <w:widowControl w:val="0"/>
        <w:autoSpaceDE w:val="0"/>
        <w:autoSpaceDN w:val="0"/>
        <w:adjustRightInd w:val="0"/>
      </w:pPr>
      <w:r>
        <w:t>Модуляция и детектирование высокочастотных электромагнитных колебаний.</w:t>
      </w:r>
    </w:p>
    <w:p w:rsidR="009614FC" w:rsidRDefault="009614FC" w:rsidP="009614FC">
      <w:pPr>
        <w:widowControl w:val="0"/>
        <w:autoSpaceDE w:val="0"/>
        <w:autoSpaceDN w:val="0"/>
        <w:adjustRightInd w:val="0"/>
      </w:pPr>
      <w:r>
        <w:t>Детекторный радиоприемник.</w:t>
      </w:r>
    </w:p>
    <w:p w:rsidR="009614FC" w:rsidRDefault="009614FC" w:rsidP="009614FC">
      <w:pPr>
        <w:widowControl w:val="0"/>
        <w:autoSpaceDE w:val="0"/>
        <w:autoSpaceDN w:val="0"/>
        <w:adjustRightInd w:val="0"/>
      </w:pPr>
      <w:r>
        <w:t>Интерференция света.</w:t>
      </w:r>
    </w:p>
    <w:p w:rsidR="009614FC" w:rsidRDefault="009614FC" w:rsidP="009614FC">
      <w:pPr>
        <w:widowControl w:val="0"/>
        <w:autoSpaceDE w:val="0"/>
        <w:autoSpaceDN w:val="0"/>
        <w:adjustRightInd w:val="0"/>
      </w:pPr>
      <w:r>
        <w:t>Дифракция света.</w:t>
      </w:r>
    </w:p>
    <w:p w:rsidR="009614FC" w:rsidRDefault="009614FC" w:rsidP="009614FC">
      <w:pPr>
        <w:widowControl w:val="0"/>
        <w:autoSpaceDE w:val="0"/>
        <w:autoSpaceDN w:val="0"/>
        <w:adjustRightInd w:val="0"/>
      </w:pPr>
      <w:r>
        <w:t>Полное внутреннее отражение света.</w:t>
      </w:r>
    </w:p>
    <w:p w:rsidR="009614FC" w:rsidRDefault="009614FC" w:rsidP="009614FC">
      <w:pPr>
        <w:widowControl w:val="0"/>
        <w:autoSpaceDE w:val="0"/>
        <w:autoSpaceDN w:val="0"/>
        <w:adjustRightInd w:val="0"/>
      </w:pPr>
      <w:r>
        <w:t>Получение спектра с помощью призмы.</w:t>
      </w:r>
    </w:p>
    <w:p w:rsidR="009614FC" w:rsidRDefault="009614FC" w:rsidP="009614FC">
      <w:pPr>
        <w:widowControl w:val="0"/>
        <w:autoSpaceDE w:val="0"/>
        <w:autoSpaceDN w:val="0"/>
        <w:adjustRightInd w:val="0"/>
      </w:pPr>
      <w:r>
        <w:t>Получение спектра с помощью дифракционной решетки.</w:t>
      </w:r>
    </w:p>
    <w:p w:rsidR="009614FC" w:rsidRDefault="009614FC" w:rsidP="009614FC">
      <w:pPr>
        <w:widowControl w:val="0"/>
        <w:autoSpaceDE w:val="0"/>
        <w:autoSpaceDN w:val="0"/>
        <w:adjustRightInd w:val="0"/>
      </w:pPr>
      <w:r>
        <w:t>Поляризация света.</w:t>
      </w:r>
    </w:p>
    <w:p w:rsidR="009614FC" w:rsidRDefault="009614FC" w:rsidP="009614FC">
      <w:pPr>
        <w:widowControl w:val="0"/>
        <w:autoSpaceDE w:val="0"/>
        <w:autoSpaceDN w:val="0"/>
        <w:adjustRightInd w:val="0"/>
      </w:pPr>
      <w:r>
        <w:t>Спектроскоп.</w:t>
      </w:r>
    </w:p>
    <w:p w:rsidR="009614FC" w:rsidRDefault="009614FC" w:rsidP="009614FC">
      <w:pPr>
        <w:widowControl w:val="0"/>
        <w:autoSpaceDE w:val="0"/>
        <w:autoSpaceDN w:val="0"/>
        <w:adjustRightInd w:val="0"/>
      </w:pPr>
      <w:r>
        <w:t>Фотоаппарат.</w:t>
      </w:r>
    </w:p>
    <w:p w:rsidR="009614FC" w:rsidRDefault="009614FC" w:rsidP="009614FC">
      <w:pPr>
        <w:widowControl w:val="0"/>
        <w:autoSpaceDE w:val="0"/>
        <w:autoSpaceDN w:val="0"/>
        <w:adjustRightInd w:val="0"/>
      </w:pPr>
      <w:r>
        <w:t>Проекционный аппарат.</w:t>
      </w:r>
    </w:p>
    <w:p w:rsidR="009614FC" w:rsidRDefault="009614FC" w:rsidP="009614FC">
      <w:pPr>
        <w:widowControl w:val="0"/>
        <w:autoSpaceDE w:val="0"/>
        <w:autoSpaceDN w:val="0"/>
        <w:adjustRightInd w:val="0"/>
      </w:pPr>
      <w:r>
        <w:t>Микроскоп.</w:t>
      </w:r>
    </w:p>
    <w:p w:rsidR="009614FC" w:rsidRDefault="009614FC" w:rsidP="009614FC">
      <w:pPr>
        <w:widowControl w:val="0"/>
        <w:autoSpaceDE w:val="0"/>
        <w:autoSpaceDN w:val="0"/>
        <w:adjustRightInd w:val="0"/>
      </w:pPr>
      <w:r>
        <w:t>Лупа</w:t>
      </w:r>
    </w:p>
    <w:p w:rsidR="009614FC" w:rsidRDefault="009614FC" w:rsidP="009614FC">
      <w:pPr>
        <w:widowControl w:val="0"/>
        <w:autoSpaceDE w:val="0"/>
        <w:autoSpaceDN w:val="0"/>
        <w:adjustRightInd w:val="0"/>
      </w:pPr>
      <w:r>
        <w:t>Телескоп</w:t>
      </w:r>
    </w:p>
    <w:p w:rsidR="009614FC" w:rsidRDefault="009614FC" w:rsidP="009614FC">
      <w:pPr>
        <w:widowControl w:val="0"/>
        <w:autoSpaceDE w:val="0"/>
        <w:autoSpaceDN w:val="0"/>
        <w:adjustRightInd w:val="0"/>
        <w:rPr>
          <w:i/>
          <w:iCs/>
        </w:rPr>
      </w:pPr>
      <w:r>
        <w:rPr>
          <w:i/>
          <w:iCs/>
        </w:rPr>
        <w:t>Лабораторные работы</w:t>
      </w:r>
    </w:p>
    <w:p w:rsidR="009614FC" w:rsidRDefault="009614FC" w:rsidP="009614FC">
      <w:pPr>
        <w:widowControl w:val="0"/>
        <w:autoSpaceDE w:val="0"/>
        <w:autoSpaceDN w:val="0"/>
        <w:adjustRightInd w:val="0"/>
      </w:pPr>
      <w:r>
        <w:t>Измерение показателя преломления стекла</w:t>
      </w:r>
    </w:p>
    <w:p w:rsidR="009614FC" w:rsidRDefault="009614FC" w:rsidP="009614FC">
      <w:pPr>
        <w:widowControl w:val="0"/>
        <w:autoSpaceDE w:val="0"/>
        <w:autoSpaceDN w:val="0"/>
        <w:adjustRightInd w:val="0"/>
      </w:pPr>
      <w:r>
        <w:t>Определение фокусного расстояния и оптической силы линзы</w:t>
      </w:r>
    </w:p>
    <w:p w:rsidR="009614FC" w:rsidRDefault="009614FC" w:rsidP="009614FC">
      <w:pPr>
        <w:widowControl w:val="0"/>
        <w:autoSpaceDE w:val="0"/>
        <w:autoSpaceDN w:val="0"/>
        <w:adjustRightInd w:val="0"/>
        <w:rPr>
          <w:b/>
        </w:rPr>
      </w:pPr>
      <w:r>
        <w:rPr>
          <w:b/>
        </w:rPr>
        <w:t>Раздел 4. Квантовая физика (12ч)</w:t>
      </w:r>
    </w:p>
    <w:p w:rsidR="009614FC" w:rsidRDefault="009614FC" w:rsidP="009614FC">
      <w:pPr>
        <w:widowControl w:val="0"/>
        <w:autoSpaceDE w:val="0"/>
        <w:autoSpaceDN w:val="0"/>
        <w:adjustRightInd w:val="0"/>
        <w:rPr>
          <w:b/>
        </w:rPr>
      </w:pPr>
      <w:r>
        <w:t xml:space="preserve">Гипотеза М.Планка о квантах. </w:t>
      </w:r>
      <w:r>
        <w:rPr>
          <w:b/>
        </w:rPr>
        <w:t>Фотоэлектрический эфект</w:t>
      </w:r>
      <w:r>
        <w:t xml:space="preserve">. Опыты А.Г.Столетова. Уравнение А.Эйнштейна для фотоэффекта. Фотон. Опыты П.Н.Лебедева и С.И.Вавилова. </w:t>
      </w:r>
      <w:r>
        <w:rPr>
          <w:b/>
        </w:rPr>
        <w:t>Соотношение неопределенностей Гейзенберга.</w:t>
      </w:r>
    </w:p>
    <w:p w:rsidR="009614FC" w:rsidRDefault="009614FC" w:rsidP="009614FC">
      <w:pPr>
        <w:widowControl w:val="0"/>
        <w:autoSpaceDE w:val="0"/>
        <w:autoSpaceDN w:val="0"/>
        <w:adjustRightInd w:val="0"/>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9614FC" w:rsidRDefault="009614FC" w:rsidP="009614FC">
      <w:pPr>
        <w:widowControl w:val="0"/>
        <w:autoSpaceDE w:val="0"/>
        <w:autoSpaceDN w:val="0"/>
        <w:adjustRightInd w:val="0"/>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9614FC" w:rsidRDefault="009614FC" w:rsidP="009614FC">
      <w:pPr>
        <w:widowControl w:val="0"/>
        <w:autoSpaceDE w:val="0"/>
        <w:autoSpaceDN w:val="0"/>
        <w:adjustRightInd w:val="0"/>
        <w:rPr>
          <w:i/>
          <w:iCs/>
        </w:rPr>
      </w:pPr>
      <w:r>
        <w:rPr>
          <w:i/>
          <w:iCs/>
        </w:rPr>
        <w:t>Демонстрации</w:t>
      </w:r>
    </w:p>
    <w:p w:rsidR="009614FC" w:rsidRDefault="009614FC" w:rsidP="009614FC">
      <w:pPr>
        <w:widowControl w:val="0"/>
        <w:autoSpaceDE w:val="0"/>
        <w:autoSpaceDN w:val="0"/>
        <w:adjustRightInd w:val="0"/>
      </w:pPr>
      <w:r>
        <w:t>Фотоэффект.</w:t>
      </w:r>
    </w:p>
    <w:p w:rsidR="009614FC" w:rsidRDefault="009614FC" w:rsidP="009614FC">
      <w:pPr>
        <w:widowControl w:val="0"/>
        <w:autoSpaceDE w:val="0"/>
        <w:autoSpaceDN w:val="0"/>
        <w:adjustRightInd w:val="0"/>
      </w:pPr>
      <w:r>
        <w:t>Линейчатые спектры излучения.</w:t>
      </w:r>
    </w:p>
    <w:p w:rsidR="009614FC" w:rsidRDefault="009614FC" w:rsidP="009614FC">
      <w:pPr>
        <w:widowControl w:val="0"/>
        <w:autoSpaceDE w:val="0"/>
        <w:autoSpaceDN w:val="0"/>
        <w:adjustRightInd w:val="0"/>
      </w:pPr>
      <w:r>
        <w:t>Лазер.</w:t>
      </w:r>
    </w:p>
    <w:p w:rsidR="009614FC" w:rsidRDefault="009614FC" w:rsidP="009614FC">
      <w:pPr>
        <w:widowControl w:val="0"/>
        <w:autoSpaceDE w:val="0"/>
        <w:autoSpaceDN w:val="0"/>
        <w:adjustRightInd w:val="0"/>
      </w:pPr>
      <w:r>
        <w:t>Счетчик ионизирующих частиц.</w:t>
      </w:r>
    </w:p>
    <w:p w:rsidR="009614FC" w:rsidRDefault="009614FC" w:rsidP="009614FC">
      <w:pPr>
        <w:widowControl w:val="0"/>
        <w:autoSpaceDE w:val="0"/>
        <w:autoSpaceDN w:val="0"/>
        <w:adjustRightInd w:val="0"/>
      </w:pPr>
      <w:r>
        <w:t>Камера Вильсона.</w:t>
      </w:r>
    </w:p>
    <w:p w:rsidR="009614FC" w:rsidRDefault="009614FC" w:rsidP="009614FC">
      <w:pPr>
        <w:widowControl w:val="0"/>
        <w:autoSpaceDE w:val="0"/>
        <w:autoSpaceDN w:val="0"/>
        <w:adjustRightInd w:val="0"/>
      </w:pPr>
      <w:r>
        <w:t>Фотографии треков заряженных частиц.</w:t>
      </w:r>
    </w:p>
    <w:p w:rsidR="009614FC" w:rsidRDefault="009614FC" w:rsidP="009614FC">
      <w:pPr>
        <w:widowControl w:val="0"/>
        <w:autoSpaceDE w:val="0"/>
        <w:autoSpaceDN w:val="0"/>
        <w:adjustRightInd w:val="0"/>
        <w:rPr>
          <w:b/>
          <w:bCs/>
        </w:rPr>
      </w:pPr>
      <w:r>
        <w:rPr>
          <w:b/>
          <w:bCs/>
        </w:rPr>
        <w:t>Раздел 5. Строение Вселенной (9ч)</w:t>
      </w:r>
    </w:p>
    <w:p w:rsidR="009614FC" w:rsidRDefault="009614FC" w:rsidP="009614FC">
      <w:pPr>
        <w:autoSpaceDE w:val="0"/>
        <w:autoSpaceDN w:val="0"/>
        <w:adjustRightInd w:val="0"/>
        <w:rPr>
          <w:bCs/>
        </w:rPr>
      </w:pPr>
      <w:r>
        <w:rPr>
          <w:bCs/>
        </w:rPr>
        <w:t>Современные представления о происхождении и эволюции Солнца и звезд. Классификация звезд. Звезды и источники их энергии. Галактика. Представление о строении и эволюции Вселенной.</w:t>
      </w:r>
    </w:p>
    <w:p w:rsidR="009614FC" w:rsidRPr="00107A08" w:rsidRDefault="009614FC" w:rsidP="009614FC">
      <w:pPr>
        <w:autoSpaceDE w:val="0"/>
        <w:autoSpaceDN w:val="0"/>
        <w:adjustRightInd w:val="0"/>
        <w:rPr>
          <w:b/>
          <w:bCs/>
        </w:rPr>
      </w:pPr>
      <w:r>
        <w:rPr>
          <w:b/>
          <w:bCs/>
        </w:rPr>
        <w:t>Повторение (7</w:t>
      </w:r>
      <w:r w:rsidRPr="00107A08">
        <w:rPr>
          <w:b/>
          <w:bCs/>
        </w:rPr>
        <w:t>ч)</w:t>
      </w:r>
    </w:p>
    <w:p w:rsidR="009614FC" w:rsidRDefault="009614FC" w:rsidP="009614FC">
      <w:pPr>
        <w:ind w:right="394"/>
        <w:contextualSpacing/>
        <w:jc w:val="both"/>
      </w:pPr>
    </w:p>
    <w:p w:rsidR="009614FC" w:rsidRDefault="009614FC" w:rsidP="009614FC">
      <w:pPr>
        <w:autoSpaceDE w:val="0"/>
        <w:autoSpaceDN w:val="0"/>
        <w:adjustRightInd w:val="0"/>
        <w:ind w:left="720"/>
        <w:rPr>
          <w:b/>
          <w:bCs/>
        </w:rPr>
      </w:pPr>
    </w:p>
    <w:p w:rsidR="009614FC" w:rsidRPr="00B21B38" w:rsidRDefault="009614FC" w:rsidP="009614FC">
      <w:pPr>
        <w:autoSpaceDE w:val="0"/>
        <w:autoSpaceDN w:val="0"/>
        <w:adjustRightInd w:val="0"/>
        <w:jc w:val="center"/>
        <w:rPr>
          <w:b/>
        </w:rPr>
      </w:pPr>
      <w:r w:rsidRPr="00B21B38">
        <w:rPr>
          <w:b/>
        </w:rPr>
        <w:t>Аннотация к рабочей программе по физической культуре, 5 класс.</w:t>
      </w:r>
    </w:p>
    <w:p w:rsidR="009614FC" w:rsidRPr="00B21B38" w:rsidRDefault="009614FC" w:rsidP="009614FC">
      <w:pPr>
        <w:autoSpaceDE w:val="0"/>
        <w:autoSpaceDN w:val="0"/>
        <w:adjustRightInd w:val="0"/>
        <w:jc w:val="center"/>
        <w:rPr>
          <w:b/>
          <w:bCs/>
          <w:iCs/>
        </w:rPr>
      </w:pPr>
    </w:p>
    <w:p w:rsidR="009614FC" w:rsidRPr="00B21B38" w:rsidRDefault="009614FC" w:rsidP="009614FC">
      <w:pPr>
        <w:ind w:firstLine="708"/>
        <w:jc w:val="both"/>
        <w:rPr>
          <w:rFonts w:eastAsia="Calibri"/>
        </w:rPr>
      </w:pPr>
      <w:r w:rsidRPr="00B21B38">
        <w:rPr>
          <w:rFonts w:eastAsia="Calibri"/>
        </w:rPr>
        <w:t>Рабочая программа по учебному предмету «Физическая культура» для обучающихся 5 класса составлена в соответствии с «Комплексной программой физического воспитания учащихся 1-11 классов»  В.И. Ляха, А.А. Зданевича, ориентированной на двухчасовой вариант прохождения материала и учебной авторской программой Е.В. Кориковой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rsidR="009614FC" w:rsidRPr="00B21B38" w:rsidRDefault="009614FC" w:rsidP="009614FC">
      <w:pPr>
        <w:ind w:firstLine="708"/>
        <w:jc w:val="both"/>
        <w:rPr>
          <w:rFonts w:eastAsia="Calibri"/>
          <w:b/>
          <w:bCs/>
        </w:rPr>
      </w:pPr>
      <w:r w:rsidRPr="00B21B38">
        <w:t>На изучение предмета «Физическая культура» в 5 классе в учебном плане МАОУ «</w:t>
      </w:r>
      <w:r>
        <w:t>Аксаринская</w:t>
      </w:r>
      <w:r w:rsidRPr="00B21B38">
        <w:t xml:space="preserve"> СОШ» отводится 3 часа в неделю из них 2 часа в неделю (68 часов в год) по программе </w:t>
      </w:r>
      <w:r w:rsidRPr="00B21B38">
        <w:rPr>
          <w:rFonts w:eastAsia="Calibri"/>
        </w:rPr>
        <w:t>В.И. Ляха, А.А. Зданевича</w:t>
      </w:r>
      <w:r w:rsidRPr="00B21B38">
        <w:t xml:space="preserve"> и 1 час на подготовку к сдаче ВФСК ГТО (34 часа в год) по </w:t>
      </w:r>
      <w:r w:rsidRPr="00B21B38">
        <w:rPr>
          <w:rFonts w:eastAsia="Calibri"/>
        </w:rPr>
        <w:t>авторской программе Е.В. Кориковой для целенаправленной подготовки учащихся 5-11 класса к выполнению норм ГТО.</w:t>
      </w:r>
      <w:r w:rsidRPr="00B21B38">
        <w:t>, итого 102 часа в год.</w:t>
      </w:r>
    </w:p>
    <w:p w:rsidR="009614FC" w:rsidRPr="00B21B38" w:rsidRDefault="009614FC" w:rsidP="009614FC">
      <w:pPr>
        <w:jc w:val="both"/>
        <w:rPr>
          <w:rFonts w:eastAsia="Calibri"/>
          <w:b/>
          <w:bCs/>
        </w:rPr>
      </w:pPr>
    </w:p>
    <w:p w:rsidR="009614FC" w:rsidRPr="00B21B38" w:rsidRDefault="009614FC" w:rsidP="009614FC">
      <w:pPr>
        <w:ind w:firstLine="708"/>
        <w:rPr>
          <w:rFonts w:eastAsia="Calibri"/>
          <w:b/>
          <w:bCs/>
        </w:rPr>
      </w:pPr>
      <w:bookmarkStart w:id="6" w:name="_Hlk5135830"/>
      <w:r w:rsidRPr="00B21B38">
        <w:rPr>
          <w:rFonts w:eastAsia="Calibri"/>
          <w:b/>
          <w:bCs/>
        </w:rPr>
        <w:t>Планируемые результаты освоения учебного предмета «Физическая культура»</w:t>
      </w:r>
    </w:p>
    <w:p w:rsidR="009614FC" w:rsidRPr="00B21B38" w:rsidRDefault="009614FC" w:rsidP="009614FC">
      <w:pPr>
        <w:ind w:firstLine="709"/>
        <w:jc w:val="both"/>
        <w:rPr>
          <w:color w:val="000000" w:themeColor="text1"/>
        </w:rPr>
      </w:pPr>
      <w:r w:rsidRPr="00B21B38">
        <w:rPr>
          <w:color w:val="000000" w:themeColor="text1"/>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614FC" w:rsidRPr="00B21B38" w:rsidRDefault="009614FC" w:rsidP="009614FC">
      <w:pPr>
        <w:ind w:firstLine="709"/>
        <w:jc w:val="both"/>
        <w:rPr>
          <w:color w:val="000000" w:themeColor="text1"/>
        </w:rPr>
      </w:pPr>
      <w:r w:rsidRPr="00B21B38">
        <w:rPr>
          <w:color w:val="000000" w:themeColor="text1"/>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614FC" w:rsidRPr="00B21B38" w:rsidRDefault="009614FC" w:rsidP="009614FC">
      <w:pPr>
        <w:ind w:firstLine="709"/>
        <w:jc w:val="both"/>
        <w:rPr>
          <w:color w:val="000000" w:themeColor="text1"/>
        </w:rPr>
      </w:pPr>
      <w:r w:rsidRPr="00B21B38">
        <w:rPr>
          <w:color w:val="000000" w:themeColor="text1"/>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614FC" w:rsidRPr="00B21B38" w:rsidRDefault="009614FC" w:rsidP="009614FC">
      <w:pPr>
        <w:ind w:firstLine="709"/>
        <w:jc w:val="both"/>
        <w:rPr>
          <w:color w:val="000000" w:themeColor="text1"/>
        </w:rPr>
      </w:pPr>
      <w:r w:rsidRPr="00B21B38">
        <w:rPr>
          <w:color w:val="000000" w:themeColor="text1"/>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9614FC" w:rsidRPr="00B21B38" w:rsidRDefault="009614FC" w:rsidP="009614FC">
      <w:pPr>
        <w:ind w:firstLine="709"/>
        <w:jc w:val="both"/>
        <w:rPr>
          <w:color w:val="000000" w:themeColor="text1"/>
        </w:rPr>
      </w:pPr>
      <w:r w:rsidRPr="00B21B38">
        <w:rPr>
          <w:color w:val="000000" w:themeColor="text1"/>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9614FC" w:rsidRPr="00B21B38" w:rsidRDefault="009614FC" w:rsidP="009614FC">
      <w:pPr>
        <w:ind w:firstLine="709"/>
        <w:jc w:val="both"/>
        <w:rPr>
          <w:color w:val="000000" w:themeColor="text1"/>
        </w:rPr>
      </w:pPr>
      <w:r w:rsidRPr="00B21B38">
        <w:rPr>
          <w:color w:val="000000" w:themeColor="text1"/>
        </w:rPr>
        <w:t>6) для слепых и слабовидящих обучающихся:</w:t>
      </w:r>
    </w:p>
    <w:p w:rsidR="009614FC" w:rsidRPr="00B21B38" w:rsidRDefault="009614FC" w:rsidP="009614FC">
      <w:pPr>
        <w:ind w:firstLine="709"/>
        <w:jc w:val="both"/>
        <w:rPr>
          <w:color w:val="000000" w:themeColor="text1"/>
        </w:rPr>
      </w:pPr>
      <w:r w:rsidRPr="00B21B38">
        <w:rPr>
          <w:color w:val="000000" w:themeColor="text1"/>
        </w:rPr>
        <w:t>формирование приемов осязательного и слухового самоконтроля в процессе формирования трудовых действий;</w:t>
      </w:r>
    </w:p>
    <w:p w:rsidR="009614FC" w:rsidRPr="00B21B38" w:rsidRDefault="009614FC" w:rsidP="009614FC">
      <w:pPr>
        <w:ind w:firstLine="709"/>
        <w:jc w:val="both"/>
        <w:rPr>
          <w:color w:val="000000" w:themeColor="text1"/>
        </w:rPr>
      </w:pPr>
      <w:r w:rsidRPr="00B21B38">
        <w:rPr>
          <w:color w:val="000000" w:themeColor="text1"/>
        </w:rPr>
        <w:t>формирование представлений о современных бытовых тифлотехнических средствах, приборах и их применении в повседневной жизни;</w:t>
      </w:r>
    </w:p>
    <w:p w:rsidR="009614FC" w:rsidRPr="00B21B38" w:rsidRDefault="009614FC" w:rsidP="009614FC">
      <w:pPr>
        <w:ind w:firstLine="709"/>
        <w:jc w:val="both"/>
        <w:rPr>
          <w:color w:val="000000" w:themeColor="text1"/>
        </w:rPr>
      </w:pPr>
      <w:r w:rsidRPr="00B21B38">
        <w:rPr>
          <w:color w:val="000000" w:themeColor="text1"/>
        </w:rPr>
        <w:t>7) для обучающихся с нарушениями опорно-двигательного аппарата:</w:t>
      </w:r>
    </w:p>
    <w:p w:rsidR="009614FC" w:rsidRPr="00B21B38" w:rsidRDefault="009614FC" w:rsidP="009614FC">
      <w:pPr>
        <w:ind w:firstLine="709"/>
        <w:jc w:val="both"/>
        <w:rPr>
          <w:color w:val="000000" w:themeColor="text1"/>
        </w:rPr>
      </w:pPr>
      <w:r w:rsidRPr="00B21B38">
        <w:rPr>
          <w:color w:val="000000" w:themeColor="text1"/>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w:t>
      </w:r>
      <w:r w:rsidRPr="00B21B38">
        <w:rPr>
          <w:color w:val="000000" w:themeColor="text1"/>
        </w:rPr>
        <w:lastRenderedPageBreak/>
        <w:t>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9614FC" w:rsidRPr="00B21B38" w:rsidRDefault="009614FC" w:rsidP="009614FC">
      <w:pPr>
        <w:ind w:firstLine="709"/>
        <w:jc w:val="both"/>
        <w:rPr>
          <w:color w:val="000000" w:themeColor="text1"/>
        </w:rPr>
      </w:pPr>
      <w:r w:rsidRPr="00B21B38">
        <w:rPr>
          <w:color w:val="000000" w:themeColor="text1"/>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614FC" w:rsidRPr="00B21B38" w:rsidRDefault="009614FC" w:rsidP="009614FC">
      <w:pPr>
        <w:ind w:firstLine="709"/>
        <w:jc w:val="both"/>
        <w:rPr>
          <w:color w:val="000000" w:themeColor="text1"/>
        </w:rPr>
      </w:pPr>
      <w:r w:rsidRPr="00B21B38">
        <w:rPr>
          <w:color w:val="000000" w:themeColor="text1"/>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614FC" w:rsidRPr="00B21B38" w:rsidRDefault="009614FC" w:rsidP="009614FC">
      <w:pPr>
        <w:ind w:firstLine="709"/>
        <w:jc w:val="both"/>
        <w:rPr>
          <w:color w:val="000000" w:themeColor="text1"/>
        </w:rPr>
      </w:pPr>
      <w:r w:rsidRPr="00B21B38">
        <w:rPr>
          <w:color w:val="000000" w:themeColor="text1"/>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9614FC" w:rsidRPr="00B21B38" w:rsidRDefault="009614FC" w:rsidP="009614FC">
      <w:pPr>
        <w:ind w:firstLine="709"/>
        <w:jc w:val="both"/>
        <w:rPr>
          <w:b/>
          <w:color w:val="000000" w:themeColor="text1"/>
        </w:rPr>
      </w:pPr>
      <w:r w:rsidRPr="00B21B38">
        <w:rPr>
          <w:color w:val="000000" w:themeColor="text1"/>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9614FC" w:rsidRPr="00B21B38" w:rsidRDefault="009614FC" w:rsidP="009614FC">
      <w:pPr>
        <w:ind w:firstLine="709"/>
        <w:jc w:val="both"/>
        <w:rPr>
          <w:b/>
          <w:color w:val="000000" w:themeColor="text1"/>
        </w:rPr>
      </w:pPr>
    </w:p>
    <w:p w:rsidR="009614FC" w:rsidRPr="00B21B38" w:rsidRDefault="009614FC" w:rsidP="009614FC">
      <w:pPr>
        <w:ind w:firstLine="709"/>
        <w:jc w:val="both"/>
        <w:rPr>
          <w:color w:val="000000" w:themeColor="text1"/>
        </w:rPr>
      </w:pPr>
      <w:r w:rsidRPr="00B21B38">
        <w:rPr>
          <w:b/>
          <w:color w:val="000000" w:themeColor="text1"/>
        </w:rPr>
        <w:t xml:space="preserve">Ученик научится: </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выполнять акробатические комбинации из числа хорошо освоенных упражнений;</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lastRenderedPageBreak/>
        <w:t>выполнять гимнастические комбинации на спортивных снарядах из числа хорошо освоенных упражнений;</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выполнять легкоатлетические упражнения в беге и в прыжках (в длину и высоту);</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выполнять спуски и торможения на лыжах с пологого склона;</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выполнять основные технические действия и приемы игры в футбол, волейбол, баскетбол в условиях учебной и игровой деятельности;</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614FC" w:rsidRPr="00B21B38" w:rsidRDefault="009614FC" w:rsidP="009614FC">
      <w:pPr>
        <w:numPr>
          <w:ilvl w:val="0"/>
          <w:numId w:val="41"/>
        </w:numPr>
        <w:tabs>
          <w:tab w:val="left" w:pos="709"/>
          <w:tab w:val="left" w:pos="1134"/>
        </w:tabs>
        <w:ind w:left="0" w:firstLine="709"/>
        <w:jc w:val="both"/>
        <w:rPr>
          <w:color w:val="000000" w:themeColor="text1"/>
        </w:rPr>
      </w:pPr>
      <w:r w:rsidRPr="00B21B38">
        <w:rPr>
          <w:color w:val="000000" w:themeColor="text1"/>
        </w:rPr>
        <w:t>выполнять тестовые упражнения для оценки уровня индивидуального развития основных физических качеств.</w:t>
      </w:r>
    </w:p>
    <w:p w:rsidR="009614FC" w:rsidRPr="00B21B38" w:rsidRDefault="009614FC" w:rsidP="009614FC">
      <w:pPr>
        <w:ind w:firstLine="709"/>
        <w:jc w:val="both"/>
        <w:rPr>
          <w:b/>
          <w:color w:val="000000" w:themeColor="text1"/>
        </w:rPr>
      </w:pPr>
    </w:p>
    <w:p w:rsidR="009614FC" w:rsidRPr="00B21B38" w:rsidRDefault="009614FC" w:rsidP="009614FC">
      <w:pPr>
        <w:ind w:firstLine="709"/>
        <w:jc w:val="both"/>
        <w:rPr>
          <w:color w:val="000000" w:themeColor="text1"/>
        </w:rPr>
      </w:pPr>
      <w:r w:rsidRPr="00B21B38">
        <w:rPr>
          <w:b/>
          <w:color w:val="000000" w:themeColor="text1"/>
        </w:rPr>
        <w:t>Ученик получит возможность научиться:</w:t>
      </w:r>
    </w:p>
    <w:p w:rsidR="009614FC" w:rsidRPr="00B21B38" w:rsidRDefault="009614FC" w:rsidP="009614FC">
      <w:pPr>
        <w:numPr>
          <w:ilvl w:val="0"/>
          <w:numId w:val="42"/>
        </w:numPr>
        <w:tabs>
          <w:tab w:val="left" w:pos="993"/>
        </w:tabs>
        <w:ind w:left="0" w:firstLine="709"/>
        <w:jc w:val="both"/>
        <w:rPr>
          <w:color w:val="000000" w:themeColor="text1"/>
        </w:rPr>
      </w:pPr>
      <w:r w:rsidRPr="00B21B38">
        <w:rPr>
          <w:color w:val="000000" w:themeColor="text1"/>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614FC" w:rsidRPr="00B21B38" w:rsidRDefault="009614FC" w:rsidP="009614FC">
      <w:pPr>
        <w:numPr>
          <w:ilvl w:val="0"/>
          <w:numId w:val="42"/>
        </w:numPr>
        <w:tabs>
          <w:tab w:val="left" w:pos="993"/>
        </w:tabs>
        <w:ind w:left="0" w:firstLine="709"/>
        <w:jc w:val="both"/>
        <w:rPr>
          <w:color w:val="000000" w:themeColor="text1"/>
        </w:rPr>
      </w:pPr>
      <w:r w:rsidRPr="00B21B38">
        <w:rPr>
          <w:color w:val="000000" w:themeColor="text1"/>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614FC" w:rsidRPr="00B21B38" w:rsidRDefault="009614FC" w:rsidP="009614FC">
      <w:pPr>
        <w:numPr>
          <w:ilvl w:val="0"/>
          <w:numId w:val="42"/>
        </w:numPr>
        <w:tabs>
          <w:tab w:val="left" w:pos="993"/>
        </w:tabs>
        <w:ind w:left="0" w:firstLine="709"/>
        <w:jc w:val="both"/>
        <w:rPr>
          <w:color w:val="000000" w:themeColor="text1"/>
        </w:rPr>
      </w:pPr>
      <w:r w:rsidRPr="00B21B38">
        <w:rPr>
          <w:color w:val="000000" w:themeColor="text1"/>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614FC" w:rsidRPr="00B21B38" w:rsidRDefault="009614FC" w:rsidP="009614FC">
      <w:pPr>
        <w:numPr>
          <w:ilvl w:val="0"/>
          <w:numId w:val="42"/>
        </w:numPr>
        <w:tabs>
          <w:tab w:val="left" w:pos="993"/>
        </w:tabs>
        <w:ind w:left="0" w:firstLine="709"/>
        <w:jc w:val="both"/>
        <w:rPr>
          <w:color w:val="000000" w:themeColor="text1"/>
        </w:rPr>
      </w:pPr>
      <w:r w:rsidRPr="00B21B38">
        <w:rPr>
          <w:color w:val="000000" w:themeColor="text1"/>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614FC" w:rsidRPr="00B21B38" w:rsidRDefault="009614FC" w:rsidP="009614FC">
      <w:pPr>
        <w:numPr>
          <w:ilvl w:val="0"/>
          <w:numId w:val="42"/>
        </w:numPr>
        <w:tabs>
          <w:tab w:val="left" w:pos="993"/>
        </w:tabs>
        <w:ind w:left="0" w:firstLine="709"/>
        <w:jc w:val="both"/>
        <w:rPr>
          <w:color w:val="000000" w:themeColor="text1"/>
        </w:rPr>
      </w:pPr>
      <w:r w:rsidRPr="00B21B38">
        <w:rPr>
          <w:color w:val="000000" w:themeColor="text1"/>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614FC" w:rsidRPr="00B21B38" w:rsidRDefault="009614FC" w:rsidP="009614FC">
      <w:pPr>
        <w:numPr>
          <w:ilvl w:val="0"/>
          <w:numId w:val="42"/>
        </w:numPr>
        <w:tabs>
          <w:tab w:val="left" w:pos="993"/>
        </w:tabs>
        <w:ind w:left="0" w:firstLine="709"/>
        <w:jc w:val="both"/>
        <w:rPr>
          <w:color w:val="000000" w:themeColor="text1"/>
        </w:rPr>
      </w:pPr>
      <w:r w:rsidRPr="00B21B38">
        <w:rPr>
          <w:color w:val="000000" w:themeColor="text1"/>
        </w:rPr>
        <w:t>проводить восстановительные мероприятия с использованием банных процедур и сеансов оздоровительного массажа;</w:t>
      </w:r>
    </w:p>
    <w:p w:rsidR="009614FC" w:rsidRPr="00B21B38" w:rsidRDefault="009614FC" w:rsidP="009614FC">
      <w:pPr>
        <w:numPr>
          <w:ilvl w:val="0"/>
          <w:numId w:val="42"/>
        </w:numPr>
        <w:tabs>
          <w:tab w:val="left" w:pos="993"/>
        </w:tabs>
        <w:ind w:left="0" w:firstLine="709"/>
        <w:jc w:val="both"/>
        <w:rPr>
          <w:color w:val="000000" w:themeColor="text1"/>
        </w:rPr>
      </w:pPr>
      <w:r w:rsidRPr="00B21B38">
        <w:rPr>
          <w:color w:val="000000" w:themeColor="text1"/>
        </w:rPr>
        <w:t>выполнять комплексы упражнений лечебной физической культуры с учетом имеющихся индивидуальных отклонений в показателях здоровья;</w:t>
      </w:r>
    </w:p>
    <w:p w:rsidR="009614FC" w:rsidRPr="00B21B38" w:rsidRDefault="009614FC" w:rsidP="009614FC">
      <w:pPr>
        <w:numPr>
          <w:ilvl w:val="0"/>
          <w:numId w:val="42"/>
        </w:numPr>
        <w:tabs>
          <w:tab w:val="left" w:pos="993"/>
        </w:tabs>
        <w:ind w:left="0" w:firstLine="709"/>
        <w:jc w:val="both"/>
        <w:rPr>
          <w:color w:val="000000" w:themeColor="text1"/>
        </w:rPr>
      </w:pPr>
      <w:r w:rsidRPr="00B21B38">
        <w:rPr>
          <w:color w:val="000000" w:themeColor="text1"/>
        </w:rPr>
        <w:t>преодолевать естественные и искусственные препятствия с помощью разнообразных способов лазания, прыжков и бега;</w:t>
      </w:r>
    </w:p>
    <w:p w:rsidR="009614FC" w:rsidRPr="00B21B38" w:rsidRDefault="009614FC" w:rsidP="009614FC">
      <w:pPr>
        <w:numPr>
          <w:ilvl w:val="0"/>
          <w:numId w:val="42"/>
        </w:numPr>
        <w:tabs>
          <w:tab w:val="left" w:pos="993"/>
        </w:tabs>
        <w:ind w:left="0" w:firstLine="709"/>
        <w:jc w:val="both"/>
        <w:rPr>
          <w:color w:val="000000" w:themeColor="text1"/>
        </w:rPr>
      </w:pPr>
      <w:r w:rsidRPr="00B21B38">
        <w:rPr>
          <w:color w:val="000000" w:themeColor="text1"/>
        </w:rPr>
        <w:t xml:space="preserve">осуществлять судейство по одному из осваиваемых видов спорта; </w:t>
      </w:r>
    </w:p>
    <w:p w:rsidR="009614FC" w:rsidRPr="00B21B38" w:rsidRDefault="009614FC" w:rsidP="009614FC">
      <w:pPr>
        <w:numPr>
          <w:ilvl w:val="0"/>
          <w:numId w:val="42"/>
        </w:numPr>
        <w:tabs>
          <w:tab w:val="left" w:pos="993"/>
        </w:tabs>
        <w:ind w:left="0" w:firstLine="709"/>
        <w:jc w:val="both"/>
        <w:rPr>
          <w:color w:val="000000" w:themeColor="text1"/>
        </w:rPr>
      </w:pPr>
      <w:r w:rsidRPr="00B21B38">
        <w:rPr>
          <w:color w:val="000000" w:themeColor="text1"/>
        </w:rPr>
        <w:t>выполнять тестовые нормативы Всероссийского физкультурно-спортивного комплекса «Готов к труду и обороне»;</w:t>
      </w:r>
    </w:p>
    <w:p w:rsidR="009614FC" w:rsidRPr="00B21B38" w:rsidRDefault="009614FC" w:rsidP="009614FC">
      <w:pPr>
        <w:numPr>
          <w:ilvl w:val="0"/>
          <w:numId w:val="42"/>
        </w:numPr>
        <w:tabs>
          <w:tab w:val="left" w:pos="993"/>
        </w:tabs>
        <w:ind w:left="0" w:firstLine="709"/>
        <w:jc w:val="both"/>
        <w:rPr>
          <w:color w:val="000000" w:themeColor="text1"/>
        </w:rPr>
      </w:pPr>
      <w:r w:rsidRPr="00B21B38">
        <w:rPr>
          <w:color w:val="000000" w:themeColor="text1"/>
        </w:rPr>
        <w:t>выполнять технико-тактические действия национальных видов спорта;</w:t>
      </w:r>
    </w:p>
    <w:p w:rsidR="009614FC" w:rsidRPr="00B21B38" w:rsidRDefault="009614FC" w:rsidP="009614FC">
      <w:pPr>
        <w:numPr>
          <w:ilvl w:val="0"/>
          <w:numId w:val="42"/>
        </w:numPr>
        <w:tabs>
          <w:tab w:val="left" w:pos="993"/>
        </w:tabs>
        <w:ind w:left="709" w:firstLine="709"/>
        <w:jc w:val="both"/>
        <w:rPr>
          <w:rFonts w:eastAsia="Calibri"/>
          <w:b/>
          <w:color w:val="000000"/>
        </w:rPr>
      </w:pPr>
      <w:r w:rsidRPr="00B21B38">
        <w:rPr>
          <w:color w:val="000000" w:themeColor="text1"/>
        </w:rPr>
        <w:t>проплывать учебную дистанцию вольным стилем.</w:t>
      </w:r>
    </w:p>
    <w:p w:rsidR="009614FC" w:rsidRPr="00B21B38" w:rsidRDefault="009614FC" w:rsidP="009614FC">
      <w:pPr>
        <w:ind w:firstLine="708"/>
        <w:rPr>
          <w:rFonts w:eastAsia="Calibri"/>
          <w:b/>
          <w:color w:val="000000"/>
        </w:rPr>
      </w:pPr>
    </w:p>
    <w:p w:rsidR="009614FC" w:rsidRPr="00B21B38" w:rsidRDefault="009614FC" w:rsidP="009614FC">
      <w:pPr>
        <w:ind w:firstLine="708"/>
        <w:rPr>
          <w:rFonts w:eastAsia="Calibri"/>
          <w:b/>
          <w:color w:val="000000"/>
        </w:rPr>
      </w:pPr>
      <w:r w:rsidRPr="00B21B38">
        <w:rPr>
          <w:rFonts w:eastAsia="Calibri"/>
          <w:b/>
          <w:color w:val="000000"/>
        </w:rPr>
        <w:t>Содержание учебного предмета «Физическая культура»</w:t>
      </w:r>
    </w:p>
    <w:p w:rsidR="009614FC" w:rsidRPr="00B21B38" w:rsidRDefault="009614FC" w:rsidP="009614FC">
      <w:pPr>
        <w:tabs>
          <w:tab w:val="left" w:pos="1134"/>
        </w:tabs>
        <w:ind w:firstLine="1134"/>
        <w:jc w:val="both"/>
        <w:rPr>
          <w:rFonts w:eastAsia="Calibri"/>
          <w:color w:val="000000" w:themeColor="text1"/>
        </w:rPr>
      </w:pPr>
      <w:r w:rsidRPr="00B21B38">
        <w:rPr>
          <w:rFonts w:eastAsia="Calibri"/>
          <w:color w:val="000000" w:themeColor="text1"/>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614FC" w:rsidRPr="00B21B38" w:rsidRDefault="009614FC" w:rsidP="009614FC">
      <w:pPr>
        <w:tabs>
          <w:tab w:val="left" w:pos="1134"/>
        </w:tabs>
        <w:ind w:firstLine="1134"/>
        <w:jc w:val="both"/>
        <w:rPr>
          <w:rFonts w:eastAsia="Calibri"/>
          <w:color w:val="000000" w:themeColor="text1"/>
        </w:rPr>
      </w:pPr>
      <w:r w:rsidRPr="00B21B38">
        <w:rPr>
          <w:rFonts w:eastAsia="Calibri"/>
          <w:color w:val="000000" w:themeColor="text1"/>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614FC" w:rsidRPr="00B21B38" w:rsidRDefault="009614FC" w:rsidP="009614FC">
      <w:pPr>
        <w:tabs>
          <w:tab w:val="left" w:pos="1134"/>
        </w:tabs>
        <w:ind w:firstLine="1134"/>
        <w:jc w:val="both"/>
        <w:rPr>
          <w:rFonts w:eastAsia="Calibri"/>
          <w:color w:val="000000" w:themeColor="text1"/>
        </w:rPr>
      </w:pPr>
      <w:r w:rsidRPr="00B21B38">
        <w:rPr>
          <w:rFonts w:eastAsia="Calibri"/>
          <w:color w:val="000000" w:themeColor="text1"/>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614FC" w:rsidRPr="00B21B38" w:rsidRDefault="009614FC" w:rsidP="009614FC">
      <w:pPr>
        <w:ind w:firstLine="1134"/>
        <w:jc w:val="both"/>
        <w:rPr>
          <w:rFonts w:eastAsia="Calibri"/>
          <w:color w:val="000000" w:themeColor="text1"/>
        </w:rPr>
      </w:pPr>
    </w:p>
    <w:p w:rsidR="009614FC" w:rsidRPr="00B21B38" w:rsidRDefault="009614FC" w:rsidP="009614FC">
      <w:pPr>
        <w:ind w:firstLine="1134"/>
        <w:jc w:val="both"/>
        <w:rPr>
          <w:rFonts w:eastAsia="Calibri"/>
          <w:b/>
          <w:color w:val="000000" w:themeColor="text1"/>
        </w:rPr>
      </w:pPr>
      <w:r w:rsidRPr="00B21B38">
        <w:rPr>
          <w:rFonts w:eastAsia="Calibri"/>
          <w:b/>
          <w:color w:val="000000" w:themeColor="text1"/>
        </w:rPr>
        <w:t xml:space="preserve">Физическая культура как область знаний </w:t>
      </w:r>
    </w:p>
    <w:p w:rsidR="009614FC" w:rsidRPr="00B21B38" w:rsidRDefault="009614FC" w:rsidP="009614FC">
      <w:pPr>
        <w:ind w:firstLine="1134"/>
        <w:jc w:val="both"/>
        <w:rPr>
          <w:rFonts w:eastAsia="Calibri"/>
          <w:b/>
          <w:color w:val="000000" w:themeColor="text1"/>
        </w:rPr>
      </w:pPr>
      <w:r w:rsidRPr="00B21B38">
        <w:rPr>
          <w:rFonts w:eastAsia="Calibri"/>
          <w:b/>
          <w:color w:val="000000" w:themeColor="text1"/>
        </w:rPr>
        <w:t>История и современное развитие физической культуры</w:t>
      </w:r>
    </w:p>
    <w:p w:rsidR="009614FC" w:rsidRPr="00B21B38" w:rsidRDefault="009614FC" w:rsidP="009614FC">
      <w:pPr>
        <w:ind w:firstLine="1134"/>
        <w:jc w:val="both"/>
        <w:rPr>
          <w:rFonts w:eastAsia="Calibri"/>
          <w:color w:val="000000" w:themeColor="text1"/>
        </w:rPr>
      </w:pPr>
      <w:r w:rsidRPr="00B21B38">
        <w:rPr>
          <w:rFonts w:eastAsia="Calibri"/>
          <w:color w:val="000000" w:themeColor="text1"/>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614FC" w:rsidRPr="00B21B38" w:rsidRDefault="009614FC" w:rsidP="009614FC">
      <w:pPr>
        <w:ind w:firstLine="1134"/>
        <w:jc w:val="both"/>
        <w:rPr>
          <w:rFonts w:eastAsia="Calibri"/>
          <w:color w:val="000000" w:themeColor="text1"/>
        </w:rPr>
      </w:pPr>
      <w:r w:rsidRPr="00B21B38">
        <w:rPr>
          <w:rFonts w:eastAsia="Calibri"/>
          <w:b/>
          <w:color w:val="000000" w:themeColor="text1"/>
        </w:rPr>
        <w:t>Современное представление о физической культуре (основные понятия)</w:t>
      </w:r>
    </w:p>
    <w:p w:rsidR="009614FC" w:rsidRPr="00B21B38" w:rsidRDefault="009614FC" w:rsidP="009614FC">
      <w:pPr>
        <w:ind w:firstLine="1134"/>
        <w:jc w:val="both"/>
        <w:rPr>
          <w:rFonts w:eastAsia="Calibri"/>
          <w:color w:val="000000" w:themeColor="text1"/>
        </w:rPr>
      </w:pPr>
      <w:r w:rsidRPr="00B21B38">
        <w:rPr>
          <w:rFonts w:eastAsia="Calibri"/>
          <w:color w:val="000000" w:themeColor="text1"/>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614FC" w:rsidRPr="00B21B38" w:rsidRDefault="009614FC" w:rsidP="009614FC">
      <w:pPr>
        <w:ind w:firstLine="1134"/>
        <w:jc w:val="both"/>
        <w:rPr>
          <w:rFonts w:eastAsia="Calibri"/>
          <w:color w:val="000000" w:themeColor="text1"/>
        </w:rPr>
      </w:pPr>
      <w:r w:rsidRPr="00B21B38">
        <w:rPr>
          <w:rFonts w:eastAsia="Calibri"/>
          <w:b/>
          <w:color w:val="000000" w:themeColor="text1"/>
        </w:rPr>
        <w:t>Физическая культура человека</w:t>
      </w:r>
    </w:p>
    <w:p w:rsidR="009614FC" w:rsidRPr="00B21B38" w:rsidRDefault="009614FC" w:rsidP="009614FC">
      <w:pPr>
        <w:tabs>
          <w:tab w:val="left" w:pos="0"/>
        </w:tabs>
        <w:ind w:firstLine="1134"/>
        <w:jc w:val="both"/>
        <w:rPr>
          <w:rFonts w:eastAsia="Calibri"/>
          <w:color w:val="000000" w:themeColor="text1"/>
        </w:rPr>
      </w:pPr>
      <w:r w:rsidRPr="00B21B38">
        <w:rPr>
          <w:rFonts w:eastAsia="Calibri"/>
          <w:color w:val="000000" w:themeColor="text1"/>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9614FC" w:rsidRPr="00B21B38" w:rsidRDefault="009614FC" w:rsidP="009614FC">
      <w:pPr>
        <w:tabs>
          <w:tab w:val="left" w:pos="0"/>
        </w:tabs>
        <w:ind w:firstLine="1134"/>
        <w:jc w:val="both"/>
        <w:rPr>
          <w:rFonts w:eastAsia="Calibri"/>
          <w:b/>
          <w:color w:val="000000" w:themeColor="text1"/>
        </w:rPr>
      </w:pPr>
    </w:p>
    <w:p w:rsidR="009614FC" w:rsidRPr="00B21B38" w:rsidRDefault="009614FC" w:rsidP="009614FC">
      <w:pPr>
        <w:tabs>
          <w:tab w:val="left" w:pos="0"/>
        </w:tabs>
        <w:ind w:firstLine="1134"/>
        <w:jc w:val="both"/>
        <w:rPr>
          <w:rFonts w:eastAsia="Calibri"/>
          <w:b/>
          <w:color w:val="000000" w:themeColor="text1"/>
        </w:rPr>
      </w:pPr>
      <w:r w:rsidRPr="00B21B38">
        <w:rPr>
          <w:rFonts w:eastAsia="Calibri"/>
          <w:b/>
          <w:color w:val="000000" w:themeColor="text1"/>
        </w:rPr>
        <w:t xml:space="preserve">Способы двигательной (физкультурной) деятельности </w:t>
      </w:r>
    </w:p>
    <w:p w:rsidR="009614FC" w:rsidRPr="00B21B38" w:rsidRDefault="009614FC" w:rsidP="009614FC">
      <w:pPr>
        <w:tabs>
          <w:tab w:val="left" w:pos="0"/>
        </w:tabs>
        <w:ind w:firstLine="1134"/>
        <w:jc w:val="both"/>
        <w:rPr>
          <w:rFonts w:eastAsia="Calibri"/>
          <w:b/>
          <w:color w:val="000000" w:themeColor="text1"/>
        </w:rPr>
      </w:pPr>
      <w:r w:rsidRPr="00B21B38">
        <w:rPr>
          <w:rFonts w:eastAsia="Calibri"/>
          <w:b/>
          <w:color w:val="000000" w:themeColor="text1"/>
        </w:rPr>
        <w:t>Организация и проведение самостоятельных занятий физической культурой</w:t>
      </w:r>
    </w:p>
    <w:p w:rsidR="009614FC" w:rsidRPr="00B21B38" w:rsidRDefault="009614FC" w:rsidP="009614FC">
      <w:pPr>
        <w:numPr>
          <w:ilvl w:val="0"/>
          <w:numId w:val="40"/>
        </w:numPr>
        <w:ind w:firstLine="1134"/>
        <w:jc w:val="both"/>
        <w:rPr>
          <w:rFonts w:eastAsia="Calibri"/>
          <w:color w:val="000000" w:themeColor="text1"/>
        </w:rPr>
      </w:pPr>
      <w:r w:rsidRPr="00B21B38">
        <w:rPr>
          <w:rFonts w:eastAsia="Calibri"/>
          <w:color w:val="000000" w:themeColor="text1"/>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614FC" w:rsidRPr="00B21B38" w:rsidRDefault="009614FC" w:rsidP="009614FC">
      <w:pPr>
        <w:ind w:firstLine="1134"/>
        <w:jc w:val="both"/>
        <w:rPr>
          <w:rFonts w:eastAsia="Calibri"/>
          <w:b/>
          <w:color w:val="000000" w:themeColor="text1"/>
        </w:rPr>
      </w:pPr>
      <w:r w:rsidRPr="00B21B38">
        <w:rPr>
          <w:rFonts w:eastAsia="Calibri"/>
          <w:b/>
          <w:color w:val="000000" w:themeColor="text1"/>
        </w:rPr>
        <w:t xml:space="preserve">Оценка эффективности занятий физической культурой </w:t>
      </w:r>
    </w:p>
    <w:p w:rsidR="009614FC" w:rsidRPr="00B21B38" w:rsidRDefault="009614FC" w:rsidP="009614FC">
      <w:pPr>
        <w:ind w:firstLine="1134"/>
        <w:jc w:val="both"/>
        <w:rPr>
          <w:rFonts w:eastAsia="Calibri"/>
          <w:color w:val="000000" w:themeColor="text1"/>
        </w:rPr>
      </w:pPr>
      <w:r w:rsidRPr="00B21B38">
        <w:rPr>
          <w:rFonts w:eastAsia="Calibri"/>
          <w:color w:val="000000" w:themeColor="text1"/>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614FC" w:rsidRPr="00B21B38" w:rsidRDefault="009614FC" w:rsidP="009614FC">
      <w:pPr>
        <w:ind w:firstLine="1134"/>
        <w:jc w:val="both"/>
        <w:rPr>
          <w:rFonts w:eastAsia="Calibri"/>
          <w:b/>
          <w:color w:val="000000" w:themeColor="text1"/>
        </w:rPr>
      </w:pPr>
    </w:p>
    <w:p w:rsidR="009614FC" w:rsidRPr="00B21B38" w:rsidRDefault="009614FC" w:rsidP="009614FC">
      <w:pPr>
        <w:ind w:firstLine="1134"/>
        <w:jc w:val="both"/>
        <w:rPr>
          <w:rFonts w:eastAsia="Calibri"/>
          <w:b/>
          <w:color w:val="000000" w:themeColor="text1"/>
        </w:rPr>
      </w:pPr>
      <w:r w:rsidRPr="00B21B38">
        <w:rPr>
          <w:rFonts w:eastAsia="Calibri"/>
          <w:b/>
          <w:color w:val="000000" w:themeColor="text1"/>
        </w:rPr>
        <w:t>Физическое совершенствование</w:t>
      </w:r>
    </w:p>
    <w:p w:rsidR="009614FC" w:rsidRPr="00B21B38" w:rsidRDefault="009614FC" w:rsidP="009614FC">
      <w:pPr>
        <w:ind w:firstLine="1134"/>
        <w:jc w:val="both"/>
        <w:rPr>
          <w:rFonts w:eastAsia="Calibri"/>
          <w:color w:val="000000" w:themeColor="text1"/>
        </w:rPr>
      </w:pPr>
      <w:r w:rsidRPr="00B21B38">
        <w:rPr>
          <w:rFonts w:eastAsia="Calibri"/>
          <w:b/>
          <w:color w:val="000000" w:themeColor="text1"/>
        </w:rPr>
        <w:t>Физкультурно-оздоровительная деятельность</w:t>
      </w:r>
    </w:p>
    <w:p w:rsidR="009614FC" w:rsidRPr="00B21B38" w:rsidRDefault="009614FC" w:rsidP="009614FC">
      <w:pPr>
        <w:ind w:firstLine="1134"/>
        <w:jc w:val="both"/>
        <w:rPr>
          <w:rFonts w:eastAsia="Calibri"/>
          <w:color w:val="000000" w:themeColor="text1"/>
        </w:rPr>
      </w:pPr>
      <w:r w:rsidRPr="00B21B38">
        <w:rPr>
          <w:rFonts w:eastAsia="Calibri"/>
          <w:color w:val="000000" w:themeColor="text1"/>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614FC" w:rsidRPr="00B21B38" w:rsidRDefault="009614FC" w:rsidP="009614FC">
      <w:pPr>
        <w:ind w:firstLine="1134"/>
        <w:jc w:val="both"/>
        <w:rPr>
          <w:rFonts w:eastAsia="Calibri"/>
          <w:color w:val="000000" w:themeColor="text1"/>
        </w:rPr>
      </w:pPr>
      <w:r w:rsidRPr="00B21B38">
        <w:rPr>
          <w:rFonts w:eastAsia="Calibri"/>
          <w:b/>
          <w:color w:val="000000" w:themeColor="text1"/>
        </w:rPr>
        <w:t>Спортивно-оздоровительная деятельность</w:t>
      </w:r>
    </w:p>
    <w:p w:rsidR="009614FC" w:rsidRPr="00B21B38" w:rsidRDefault="009614FC" w:rsidP="009614FC">
      <w:pPr>
        <w:ind w:firstLine="1134"/>
        <w:jc w:val="both"/>
        <w:rPr>
          <w:rFonts w:eastAsia="Calibri"/>
          <w:color w:val="000000" w:themeColor="text1"/>
        </w:rPr>
      </w:pPr>
      <w:r w:rsidRPr="00B21B38">
        <w:rPr>
          <w:rFonts w:eastAsia="Calibri"/>
          <w:color w:val="000000" w:themeColor="text1"/>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9614FC" w:rsidRPr="00B21B38" w:rsidRDefault="009614FC" w:rsidP="009614FC">
      <w:pPr>
        <w:ind w:firstLine="1134"/>
        <w:jc w:val="both"/>
        <w:rPr>
          <w:rFonts w:eastAsia="Calibri"/>
          <w:b/>
          <w:color w:val="000000" w:themeColor="text1"/>
        </w:rPr>
      </w:pPr>
      <w:r w:rsidRPr="00B21B38">
        <w:rPr>
          <w:rFonts w:eastAsia="Calibri"/>
          <w:b/>
          <w:color w:val="000000" w:themeColor="text1"/>
        </w:rPr>
        <w:t>Прикладно-ориентированная физкультурная деятельность</w:t>
      </w:r>
    </w:p>
    <w:p w:rsidR="009614FC" w:rsidRPr="00B21B38" w:rsidRDefault="009614FC" w:rsidP="009614FC">
      <w:pPr>
        <w:ind w:firstLine="1134"/>
        <w:jc w:val="both"/>
        <w:rPr>
          <w:rFonts w:eastAsia="Calibri"/>
          <w:color w:val="000000" w:themeColor="text1"/>
        </w:rPr>
      </w:pPr>
      <w:r w:rsidRPr="00B21B38">
        <w:rPr>
          <w:rFonts w:eastAsia="Calibri"/>
          <w:color w:val="000000" w:themeColor="text1"/>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w:t>
      </w:r>
      <w:r w:rsidRPr="00B21B38">
        <w:rPr>
          <w:rFonts w:eastAsia="Calibri"/>
          <w:color w:val="000000" w:themeColor="text1"/>
        </w:rPr>
        <w:lastRenderedPageBreak/>
        <w:t>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End w:id="6"/>
    </w:p>
    <w:p w:rsidR="009614FC" w:rsidRDefault="009614FC" w:rsidP="009614FC">
      <w:pPr>
        <w:jc w:val="both"/>
      </w:pPr>
    </w:p>
    <w:p w:rsidR="009614FC" w:rsidRPr="0062138F" w:rsidRDefault="009614FC" w:rsidP="009614FC">
      <w:pPr>
        <w:autoSpaceDE w:val="0"/>
        <w:autoSpaceDN w:val="0"/>
        <w:adjustRightInd w:val="0"/>
        <w:jc w:val="center"/>
        <w:rPr>
          <w:b/>
        </w:rPr>
      </w:pPr>
      <w:r w:rsidRPr="0062138F">
        <w:rPr>
          <w:b/>
        </w:rPr>
        <w:t>Аннотация к рабочей программе по физической культуре, 6 класс.</w:t>
      </w:r>
    </w:p>
    <w:p w:rsidR="009614FC" w:rsidRPr="0062138F" w:rsidRDefault="009614FC" w:rsidP="009614FC">
      <w:pPr>
        <w:autoSpaceDE w:val="0"/>
        <w:autoSpaceDN w:val="0"/>
        <w:adjustRightInd w:val="0"/>
        <w:jc w:val="center"/>
        <w:rPr>
          <w:b/>
          <w:bCs/>
          <w:iCs/>
        </w:rPr>
      </w:pPr>
    </w:p>
    <w:p w:rsidR="009614FC" w:rsidRPr="0062138F" w:rsidRDefault="009614FC" w:rsidP="009614FC">
      <w:pPr>
        <w:ind w:firstLine="708"/>
        <w:jc w:val="both"/>
      </w:pPr>
      <w:r w:rsidRPr="0062138F">
        <w:t>Рабочая программа по учебному предмету «Физическая культура» для обучающихся 6 класса составлена в соответствии с с «Комплексной программой физического воспитания учащихся 1-11 классов»  В.И. Ляха, А.А. Зданевича, ориентированной на двухчасовой вариант прохождения материала и учебной авторской программой Е.В. Кориковой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rsidR="009614FC" w:rsidRPr="0062138F" w:rsidRDefault="009614FC" w:rsidP="009614FC">
      <w:pPr>
        <w:ind w:firstLine="708"/>
        <w:jc w:val="both"/>
        <w:rPr>
          <w:rFonts w:eastAsia="Calibri"/>
          <w:b/>
          <w:bCs/>
        </w:rPr>
      </w:pPr>
      <w:r w:rsidRPr="0062138F">
        <w:t>На изучение предмета «Физическая культура» в 6 классе в учебном плане МАОУ «</w:t>
      </w:r>
      <w:r>
        <w:t>Аксаринская</w:t>
      </w:r>
      <w:r w:rsidRPr="0062138F">
        <w:t xml:space="preserve"> СОШ» отводится 3 часа в неделю из них 2 часа в неделю (68 часов в год) по программе В.И. Ляха, А.А. Зданевича и 1 час на подготовку к сдаче ВФСК ГТО (34 часа в год) по авторской программе Е.В. Кориковой для целенаправленной подготовки учащихся 5-11 класса к выполнению норм ГТО., итого 102 часа в год.</w:t>
      </w:r>
    </w:p>
    <w:p w:rsidR="009614FC" w:rsidRPr="0062138F" w:rsidRDefault="009614FC" w:rsidP="009614FC">
      <w:pPr>
        <w:jc w:val="both"/>
        <w:rPr>
          <w:rFonts w:eastAsia="Calibri"/>
          <w:b/>
          <w:bCs/>
        </w:rPr>
      </w:pPr>
    </w:p>
    <w:p w:rsidR="009614FC" w:rsidRPr="0062138F" w:rsidRDefault="009614FC" w:rsidP="009614FC">
      <w:pPr>
        <w:rPr>
          <w:rFonts w:eastAsia="Calibri"/>
          <w:b/>
          <w:bCs/>
        </w:rPr>
      </w:pPr>
      <w:r w:rsidRPr="0062138F">
        <w:rPr>
          <w:rFonts w:eastAsia="Calibri"/>
          <w:b/>
          <w:bCs/>
        </w:rPr>
        <w:t>Планируемые результаты освоения учебного предмета «Физическая культура»</w:t>
      </w:r>
    </w:p>
    <w:p w:rsidR="009614FC" w:rsidRPr="0062138F" w:rsidRDefault="009614FC" w:rsidP="009614FC">
      <w:pPr>
        <w:ind w:firstLine="709"/>
        <w:jc w:val="both"/>
        <w:rPr>
          <w:color w:val="000000" w:themeColor="text1"/>
        </w:rPr>
      </w:pPr>
      <w:r w:rsidRPr="0062138F">
        <w:rPr>
          <w:color w:val="000000" w:themeColor="text1"/>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614FC" w:rsidRPr="0062138F" w:rsidRDefault="009614FC" w:rsidP="009614FC">
      <w:pPr>
        <w:ind w:firstLine="709"/>
        <w:jc w:val="both"/>
        <w:rPr>
          <w:color w:val="000000" w:themeColor="text1"/>
        </w:rPr>
      </w:pPr>
      <w:r w:rsidRPr="0062138F">
        <w:rPr>
          <w:color w:val="000000" w:themeColor="text1"/>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614FC" w:rsidRPr="0062138F" w:rsidRDefault="009614FC" w:rsidP="009614FC">
      <w:pPr>
        <w:ind w:firstLine="709"/>
        <w:jc w:val="both"/>
        <w:rPr>
          <w:color w:val="000000" w:themeColor="text1"/>
        </w:rPr>
      </w:pPr>
      <w:r w:rsidRPr="0062138F">
        <w:rPr>
          <w:color w:val="000000" w:themeColor="text1"/>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614FC" w:rsidRPr="0062138F" w:rsidRDefault="009614FC" w:rsidP="009614FC">
      <w:pPr>
        <w:ind w:firstLine="709"/>
        <w:jc w:val="both"/>
        <w:rPr>
          <w:color w:val="000000" w:themeColor="text1"/>
        </w:rPr>
      </w:pPr>
      <w:r w:rsidRPr="0062138F">
        <w:rPr>
          <w:color w:val="000000" w:themeColor="text1"/>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9614FC" w:rsidRPr="0062138F" w:rsidRDefault="009614FC" w:rsidP="009614FC">
      <w:pPr>
        <w:ind w:firstLine="709"/>
        <w:jc w:val="both"/>
        <w:rPr>
          <w:color w:val="000000" w:themeColor="text1"/>
        </w:rPr>
      </w:pPr>
      <w:r w:rsidRPr="0062138F">
        <w:rPr>
          <w:color w:val="000000" w:themeColor="text1"/>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9614FC" w:rsidRPr="0062138F" w:rsidRDefault="009614FC" w:rsidP="009614FC">
      <w:pPr>
        <w:ind w:firstLine="709"/>
        <w:jc w:val="both"/>
        <w:rPr>
          <w:color w:val="000000" w:themeColor="text1"/>
        </w:rPr>
      </w:pPr>
      <w:r w:rsidRPr="0062138F">
        <w:rPr>
          <w:color w:val="000000" w:themeColor="text1"/>
        </w:rPr>
        <w:t>6) для слепых и слабовидящих обучающихся:</w:t>
      </w:r>
    </w:p>
    <w:p w:rsidR="009614FC" w:rsidRPr="0062138F" w:rsidRDefault="009614FC" w:rsidP="009614FC">
      <w:pPr>
        <w:ind w:firstLine="709"/>
        <w:jc w:val="both"/>
        <w:rPr>
          <w:color w:val="000000" w:themeColor="text1"/>
        </w:rPr>
      </w:pPr>
      <w:r w:rsidRPr="0062138F">
        <w:rPr>
          <w:color w:val="000000" w:themeColor="text1"/>
        </w:rPr>
        <w:lastRenderedPageBreak/>
        <w:t>формирование приемов осязательного и слухового самоконтроля в процессе формирования трудовых действий;</w:t>
      </w:r>
    </w:p>
    <w:p w:rsidR="009614FC" w:rsidRPr="0062138F" w:rsidRDefault="009614FC" w:rsidP="009614FC">
      <w:pPr>
        <w:ind w:firstLine="709"/>
        <w:jc w:val="both"/>
        <w:rPr>
          <w:color w:val="000000" w:themeColor="text1"/>
        </w:rPr>
      </w:pPr>
      <w:r w:rsidRPr="0062138F">
        <w:rPr>
          <w:color w:val="000000" w:themeColor="text1"/>
        </w:rPr>
        <w:t>формирование представлений о современных бытовых тифлотехнических средствах, приборах и их применении в повседневной жизни;</w:t>
      </w:r>
    </w:p>
    <w:p w:rsidR="009614FC" w:rsidRPr="0062138F" w:rsidRDefault="009614FC" w:rsidP="009614FC">
      <w:pPr>
        <w:ind w:firstLine="709"/>
        <w:jc w:val="both"/>
        <w:rPr>
          <w:color w:val="000000" w:themeColor="text1"/>
        </w:rPr>
      </w:pPr>
      <w:r w:rsidRPr="0062138F">
        <w:rPr>
          <w:color w:val="000000" w:themeColor="text1"/>
        </w:rPr>
        <w:t>7) для обучающихся с нарушениями опорно-двигательного аппарата:</w:t>
      </w:r>
    </w:p>
    <w:p w:rsidR="009614FC" w:rsidRPr="0062138F" w:rsidRDefault="009614FC" w:rsidP="009614FC">
      <w:pPr>
        <w:ind w:firstLine="709"/>
        <w:jc w:val="both"/>
        <w:rPr>
          <w:color w:val="000000" w:themeColor="text1"/>
        </w:rPr>
      </w:pPr>
      <w:r w:rsidRPr="0062138F">
        <w:rPr>
          <w:color w:val="000000" w:themeColor="text1"/>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9614FC" w:rsidRPr="0062138F" w:rsidRDefault="009614FC" w:rsidP="009614FC">
      <w:pPr>
        <w:ind w:firstLine="709"/>
        <w:jc w:val="both"/>
        <w:rPr>
          <w:color w:val="000000" w:themeColor="text1"/>
        </w:rPr>
      </w:pPr>
      <w:r w:rsidRPr="0062138F">
        <w:rPr>
          <w:color w:val="000000" w:themeColor="text1"/>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614FC" w:rsidRPr="0062138F" w:rsidRDefault="009614FC" w:rsidP="009614FC">
      <w:pPr>
        <w:ind w:firstLine="709"/>
        <w:jc w:val="both"/>
        <w:rPr>
          <w:color w:val="000000" w:themeColor="text1"/>
        </w:rPr>
      </w:pPr>
      <w:r w:rsidRPr="0062138F">
        <w:rPr>
          <w:color w:val="000000" w:themeColor="text1"/>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614FC" w:rsidRPr="0062138F" w:rsidRDefault="009614FC" w:rsidP="009614FC">
      <w:pPr>
        <w:ind w:firstLine="709"/>
        <w:jc w:val="both"/>
        <w:rPr>
          <w:color w:val="000000" w:themeColor="text1"/>
        </w:rPr>
      </w:pPr>
      <w:r w:rsidRPr="0062138F">
        <w:rPr>
          <w:color w:val="000000" w:themeColor="text1"/>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9614FC" w:rsidRPr="0062138F" w:rsidRDefault="009614FC" w:rsidP="009614FC">
      <w:pPr>
        <w:ind w:firstLine="709"/>
        <w:jc w:val="both"/>
        <w:rPr>
          <w:color w:val="000000" w:themeColor="text1"/>
        </w:rPr>
      </w:pPr>
      <w:r w:rsidRPr="0062138F">
        <w:rPr>
          <w:color w:val="000000" w:themeColor="text1"/>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9614FC" w:rsidRPr="0062138F" w:rsidRDefault="009614FC" w:rsidP="009614FC">
      <w:pPr>
        <w:ind w:firstLine="709"/>
        <w:jc w:val="both"/>
        <w:rPr>
          <w:b/>
          <w:color w:val="000000" w:themeColor="text1"/>
        </w:rPr>
      </w:pPr>
    </w:p>
    <w:p w:rsidR="009614FC" w:rsidRPr="0062138F" w:rsidRDefault="009614FC" w:rsidP="009614FC">
      <w:pPr>
        <w:ind w:firstLine="709"/>
        <w:jc w:val="both"/>
        <w:rPr>
          <w:color w:val="000000" w:themeColor="text1"/>
        </w:rPr>
      </w:pPr>
      <w:r w:rsidRPr="0062138F">
        <w:rPr>
          <w:b/>
          <w:color w:val="000000" w:themeColor="text1"/>
        </w:rPr>
        <w:t xml:space="preserve">Ученик научится: </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выполнять акробатические комбинации из числа хорошо освоенных упражнений;</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выполнять гимнастические комбинации на спортивных снарядах из числа хорошо освоенных упражнений;</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выполнять легкоатлетические упражнения в беге и в прыжках (в длину и высоту);</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выполнять спуски и торможения на лыжах с пологого склона;</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выполнять основные технические действия и приемы игры в футбол, волейбол, баскетбол в условиях учебной и игровой деятельности;</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614FC" w:rsidRPr="0062138F" w:rsidRDefault="009614FC" w:rsidP="009614FC">
      <w:pPr>
        <w:numPr>
          <w:ilvl w:val="0"/>
          <w:numId w:val="41"/>
        </w:numPr>
        <w:tabs>
          <w:tab w:val="left" w:pos="709"/>
          <w:tab w:val="left" w:pos="1134"/>
        </w:tabs>
        <w:ind w:firstLine="709"/>
        <w:jc w:val="both"/>
        <w:rPr>
          <w:color w:val="000000" w:themeColor="text1"/>
        </w:rPr>
      </w:pPr>
      <w:r w:rsidRPr="0062138F">
        <w:rPr>
          <w:color w:val="000000" w:themeColor="text1"/>
        </w:rPr>
        <w:t>выполнять тестовые упражнения для оценки уровня индивидуального развития основных физических качеств.</w:t>
      </w:r>
    </w:p>
    <w:p w:rsidR="009614FC" w:rsidRPr="0062138F" w:rsidRDefault="009614FC" w:rsidP="009614FC">
      <w:pPr>
        <w:ind w:firstLine="709"/>
        <w:jc w:val="both"/>
        <w:rPr>
          <w:b/>
          <w:color w:val="000000" w:themeColor="text1"/>
        </w:rPr>
      </w:pPr>
    </w:p>
    <w:p w:rsidR="009614FC" w:rsidRPr="0062138F" w:rsidRDefault="009614FC" w:rsidP="009614FC">
      <w:pPr>
        <w:ind w:firstLine="709"/>
        <w:jc w:val="both"/>
        <w:rPr>
          <w:color w:val="000000" w:themeColor="text1"/>
        </w:rPr>
      </w:pPr>
      <w:r w:rsidRPr="0062138F">
        <w:rPr>
          <w:b/>
          <w:color w:val="000000" w:themeColor="text1"/>
        </w:rPr>
        <w:t>Ученик получит возможность научиться:</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проводить восстановительные мероприятия с использованием банных процедур и сеансов оздоровительного массажа;</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выполнять комплексы упражнений лечебной физической культуры с учетом имеющихся индивидуальных отклонений в показателях здоровья;</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преодолевать естественные и искусственные препятствия с помощью разнообразных способов лазания, прыжков и бега;</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 xml:space="preserve">осуществлять судейство по одному из осваиваемых видов спорта; </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выполнять тестовые нормативы Всероссийского физкультурно-спортивного комплекса «Готов к труду и обороне»;</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выполнять технико-тактические действия национальных видов спорта;</w:t>
      </w:r>
    </w:p>
    <w:p w:rsidR="009614FC" w:rsidRPr="0062138F" w:rsidRDefault="009614FC" w:rsidP="009614FC">
      <w:pPr>
        <w:numPr>
          <w:ilvl w:val="0"/>
          <w:numId w:val="39"/>
        </w:numPr>
        <w:tabs>
          <w:tab w:val="left" w:pos="993"/>
        </w:tabs>
        <w:ind w:left="0" w:firstLine="709"/>
        <w:jc w:val="both"/>
        <w:rPr>
          <w:color w:val="000000" w:themeColor="text1"/>
        </w:rPr>
      </w:pPr>
      <w:r w:rsidRPr="0062138F">
        <w:rPr>
          <w:color w:val="000000" w:themeColor="text1"/>
        </w:rPr>
        <w:t>проплывать учебную дистанцию вольным стилем.</w:t>
      </w:r>
    </w:p>
    <w:p w:rsidR="009614FC" w:rsidRPr="0062138F" w:rsidRDefault="009614FC" w:rsidP="009614FC">
      <w:pPr>
        <w:rPr>
          <w:rFonts w:eastAsia="Calibri"/>
          <w:b/>
          <w:color w:val="000000"/>
        </w:rPr>
      </w:pPr>
    </w:p>
    <w:p w:rsidR="009614FC" w:rsidRPr="0062138F" w:rsidRDefault="009614FC" w:rsidP="009614FC">
      <w:pPr>
        <w:rPr>
          <w:rFonts w:eastAsia="Calibri"/>
          <w:b/>
          <w:color w:val="000000"/>
        </w:rPr>
      </w:pPr>
      <w:r w:rsidRPr="0062138F">
        <w:rPr>
          <w:rFonts w:eastAsia="Calibri"/>
          <w:b/>
          <w:color w:val="000000"/>
        </w:rPr>
        <w:t>Содержание учебного предмета «Физическая культура»</w:t>
      </w:r>
    </w:p>
    <w:p w:rsidR="009614FC" w:rsidRPr="0062138F" w:rsidRDefault="009614FC" w:rsidP="009614FC">
      <w:pPr>
        <w:tabs>
          <w:tab w:val="left" w:pos="1134"/>
        </w:tabs>
        <w:ind w:firstLine="1134"/>
        <w:jc w:val="both"/>
        <w:rPr>
          <w:rFonts w:eastAsia="Calibri"/>
          <w:color w:val="000000" w:themeColor="text1"/>
        </w:rPr>
      </w:pPr>
      <w:r w:rsidRPr="0062138F">
        <w:rPr>
          <w:rFonts w:eastAsia="Calibri"/>
          <w:color w:val="000000" w:themeColor="text1"/>
        </w:rPr>
        <w:lastRenderedPageBreak/>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614FC" w:rsidRPr="0062138F" w:rsidRDefault="009614FC" w:rsidP="009614FC">
      <w:pPr>
        <w:tabs>
          <w:tab w:val="left" w:pos="1134"/>
        </w:tabs>
        <w:ind w:firstLine="1134"/>
        <w:jc w:val="both"/>
        <w:rPr>
          <w:rFonts w:eastAsia="Calibri"/>
          <w:color w:val="000000" w:themeColor="text1"/>
        </w:rPr>
      </w:pPr>
      <w:r w:rsidRPr="0062138F">
        <w:rPr>
          <w:rFonts w:eastAsia="Calibri"/>
          <w:color w:val="000000" w:themeColor="text1"/>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614FC" w:rsidRPr="0062138F" w:rsidRDefault="009614FC" w:rsidP="009614FC">
      <w:pPr>
        <w:tabs>
          <w:tab w:val="left" w:pos="1134"/>
        </w:tabs>
        <w:ind w:firstLine="1134"/>
        <w:jc w:val="both"/>
        <w:rPr>
          <w:rFonts w:eastAsia="Calibri"/>
          <w:color w:val="000000" w:themeColor="text1"/>
        </w:rPr>
      </w:pPr>
      <w:r w:rsidRPr="0062138F">
        <w:rPr>
          <w:rFonts w:eastAsia="Calibri"/>
          <w:color w:val="000000" w:themeColor="text1"/>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614FC" w:rsidRPr="0062138F" w:rsidRDefault="009614FC" w:rsidP="009614FC">
      <w:pPr>
        <w:ind w:firstLine="1134"/>
        <w:jc w:val="both"/>
        <w:rPr>
          <w:rFonts w:eastAsia="Calibri"/>
          <w:color w:val="000000" w:themeColor="text1"/>
        </w:rPr>
      </w:pPr>
    </w:p>
    <w:p w:rsidR="009614FC" w:rsidRPr="0062138F" w:rsidRDefault="009614FC" w:rsidP="009614FC">
      <w:pPr>
        <w:ind w:firstLine="1134"/>
        <w:jc w:val="both"/>
        <w:rPr>
          <w:rFonts w:eastAsia="Calibri"/>
          <w:b/>
          <w:color w:val="000000" w:themeColor="text1"/>
        </w:rPr>
      </w:pPr>
      <w:r w:rsidRPr="0062138F">
        <w:rPr>
          <w:rFonts w:eastAsia="Calibri"/>
          <w:b/>
          <w:color w:val="000000" w:themeColor="text1"/>
        </w:rPr>
        <w:t xml:space="preserve">Физическая культура как область знаний </w:t>
      </w:r>
    </w:p>
    <w:p w:rsidR="009614FC" w:rsidRPr="0062138F" w:rsidRDefault="009614FC" w:rsidP="009614FC">
      <w:pPr>
        <w:ind w:firstLine="1134"/>
        <w:jc w:val="both"/>
        <w:rPr>
          <w:rFonts w:eastAsia="Calibri"/>
          <w:b/>
          <w:color w:val="000000" w:themeColor="text1"/>
        </w:rPr>
      </w:pPr>
      <w:r w:rsidRPr="0062138F">
        <w:rPr>
          <w:rFonts w:eastAsia="Calibri"/>
          <w:b/>
          <w:color w:val="000000" w:themeColor="text1"/>
        </w:rPr>
        <w:t>История и современное развитие физической культуры</w:t>
      </w:r>
    </w:p>
    <w:p w:rsidR="009614FC" w:rsidRPr="0062138F" w:rsidRDefault="009614FC" w:rsidP="009614FC">
      <w:pPr>
        <w:ind w:firstLine="1134"/>
        <w:jc w:val="both"/>
        <w:rPr>
          <w:rFonts w:eastAsia="Calibri"/>
          <w:color w:val="000000" w:themeColor="text1"/>
        </w:rPr>
      </w:pPr>
      <w:r w:rsidRPr="0062138F">
        <w:rPr>
          <w:rFonts w:eastAsia="Calibri"/>
          <w:color w:val="000000" w:themeColor="text1"/>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614FC" w:rsidRPr="0062138F" w:rsidRDefault="009614FC" w:rsidP="009614FC">
      <w:pPr>
        <w:ind w:firstLine="1134"/>
        <w:jc w:val="both"/>
        <w:rPr>
          <w:rFonts w:eastAsia="Calibri"/>
          <w:color w:val="000000" w:themeColor="text1"/>
        </w:rPr>
      </w:pPr>
      <w:r w:rsidRPr="0062138F">
        <w:rPr>
          <w:rFonts w:eastAsia="Calibri"/>
          <w:b/>
          <w:color w:val="000000" w:themeColor="text1"/>
        </w:rPr>
        <w:t>Современное представление о физической культуре (основные понятия)</w:t>
      </w:r>
    </w:p>
    <w:p w:rsidR="009614FC" w:rsidRPr="0062138F" w:rsidRDefault="009614FC" w:rsidP="009614FC">
      <w:pPr>
        <w:ind w:firstLine="1134"/>
        <w:jc w:val="both"/>
        <w:rPr>
          <w:rFonts w:eastAsia="Calibri"/>
          <w:color w:val="000000" w:themeColor="text1"/>
        </w:rPr>
      </w:pPr>
      <w:r w:rsidRPr="0062138F">
        <w:rPr>
          <w:rFonts w:eastAsia="Calibri"/>
          <w:color w:val="000000" w:themeColor="text1"/>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614FC" w:rsidRPr="0062138F" w:rsidRDefault="009614FC" w:rsidP="009614FC">
      <w:pPr>
        <w:ind w:firstLine="1134"/>
        <w:jc w:val="both"/>
        <w:rPr>
          <w:rFonts w:eastAsia="Calibri"/>
          <w:color w:val="000000" w:themeColor="text1"/>
        </w:rPr>
      </w:pPr>
      <w:r w:rsidRPr="0062138F">
        <w:rPr>
          <w:rFonts w:eastAsia="Calibri"/>
          <w:b/>
          <w:color w:val="000000" w:themeColor="text1"/>
        </w:rPr>
        <w:t>Физическая культура человека</w:t>
      </w:r>
    </w:p>
    <w:p w:rsidR="009614FC" w:rsidRPr="0062138F" w:rsidRDefault="009614FC" w:rsidP="009614FC">
      <w:pPr>
        <w:tabs>
          <w:tab w:val="left" w:pos="0"/>
        </w:tabs>
        <w:ind w:firstLine="1134"/>
        <w:jc w:val="both"/>
        <w:rPr>
          <w:rFonts w:eastAsia="Calibri"/>
          <w:color w:val="000000" w:themeColor="text1"/>
        </w:rPr>
      </w:pPr>
      <w:r w:rsidRPr="0062138F">
        <w:rPr>
          <w:rFonts w:eastAsia="Calibri"/>
          <w:color w:val="000000" w:themeColor="text1"/>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9614FC" w:rsidRPr="0062138F" w:rsidRDefault="009614FC" w:rsidP="009614FC">
      <w:pPr>
        <w:tabs>
          <w:tab w:val="left" w:pos="0"/>
        </w:tabs>
        <w:ind w:firstLine="1134"/>
        <w:jc w:val="both"/>
        <w:rPr>
          <w:rFonts w:eastAsia="Calibri"/>
          <w:b/>
          <w:color w:val="000000" w:themeColor="text1"/>
        </w:rPr>
      </w:pPr>
    </w:p>
    <w:p w:rsidR="009614FC" w:rsidRPr="0062138F" w:rsidRDefault="009614FC" w:rsidP="009614FC">
      <w:pPr>
        <w:tabs>
          <w:tab w:val="left" w:pos="0"/>
        </w:tabs>
        <w:ind w:firstLine="1134"/>
        <w:jc w:val="both"/>
        <w:rPr>
          <w:rFonts w:eastAsia="Calibri"/>
          <w:b/>
          <w:color w:val="000000" w:themeColor="text1"/>
        </w:rPr>
      </w:pPr>
      <w:r w:rsidRPr="0062138F">
        <w:rPr>
          <w:rFonts w:eastAsia="Calibri"/>
          <w:b/>
          <w:color w:val="000000" w:themeColor="text1"/>
        </w:rPr>
        <w:t xml:space="preserve">Способы двигательной (физкультурной) деятельности </w:t>
      </w:r>
    </w:p>
    <w:p w:rsidR="009614FC" w:rsidRPr="0062138F" w:rsidRDefault="009614FC" w:rsidP="009614FC">
      <w:pPr>
        <w:tabs>
          <w:tab w:val="left" w:pos="0"/>
        </w:tabs>
        <w:ind w:firstLine="1134"/>
        <w:jc w:val="both"/>
        <w:rPr>
          <w:rFonts w:eastAsia="Calibri"/>
          <w:b/>
          <w:color w:val="000000" w:themeColor="text1"/>
        </w:rPr>
      </w:pPr>
      <w:r w:rsidRPr="0062138F">
        <w:rPr>
          <w:rFonts w:eastAsia="Calibri"/>
          <w:b/>
          <w:color w:val="000000" w:themeColor="text1"/>
        </w:rPr>
        <w:t>Организация и проведение самостоятельных занятий физической культурой</w:t>
      </w:r>
    </w:p>
    <w:p w:rsidR="009614FC" w:rsidRPr="0062138F" w:rsidRDefault="009614FC" w:rsidP="009614FC">
      <w:pPr>
        <w:numPr>
          <w:ilvl w:val="0"/>
          <w:numId w:val="40"/>
        </w:numPr>
        <w:ind w:firstLine="1134"/>
        <w:jc w:val="both"/>
        <w:rPr>
          <w:rFonts w:eastAsia="Calibri"/>
          <w:color w:val="000000" w:themeColor="text1"/>
        </w:rPr>
      </w:pPr>
      <w:r w:rsidRPr="0062138F">
        <w:rPr>
          <w:rFonts w:eastAsia="Calibri"/>
          <w:color w:val="000000" w:themeColor="text1"/>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614FC" w:rsidRPr="0062138F" w:rsidRDefault="009614FC" w:rsidP="009614FC">
      <w:pPr>
        <w:ind w:firstLine="1134"/>
        <w:jc w:val="both"/>
        <w:rPr>
          <w:rFonts w:eastAsia="Calibri"/>
          <w:b/>
          <w:color w:val="000000" w:themeColor="text1"/>
        </w:rPr>
      </w:pPr>
      <w:r w:rsidRPr="0062138F">
        <w:rPr>
          <w:rFonts w:eastAsia="Calibri"/>
          <w:b/>
          <w:color w:val="000000" w:themeColor="text1"/>
        </w:rPr>
        <w:t xml:space="preserve">Оценка эффективности занятий физической культурой </w:t>
      </w:r>
    </w:p>
    <w:p w:rsidR="009614FC" w:rsidRPr="0062138F" w:rsidRDefault="009614FC" w:rsidP="009614FC">
      <w:pPr>
        <w:ind w:firstLine="1134"/>
        <w:jc w:val="both"/>
        <w:rPr>
          <w:rFonts w:eastAsia="Calibri"/>
          <w:color w:val="000000" w:themeColor="text1"/>
        </w:rPr>
      </w:pPr>
      <w:r w:rsidRPr="0062138F">
        <w:rPr>
          <w:rFonts w:eastAsia="Calibri"/>
          <w:color w:val="000000" w:themeColor="text1"/>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614FC" w:rsidRPr="0062138F" w:rsidRDefault="009614FC" w:rsidP="009614FC">
      <w:pPr>
        <w:ind w:firstLine="1134"/>
        <w:jc w:val="both"/>
        <w:rPr>
          <w:rFonts w:eastAsia="Calibri"/>
          <w:b/>
          <w:color w:val="000000" w:themeColor="text1"/>
        </w:rPr>
      </w:pPr>
    </w:p>
    <w:p w:rsidR="009614FC" w:rsidRPr="0062138F" w:rsidRDefault="009614FC" w:rsidP="009614FC">
      <w:pPr>
        <w:ind w:firstLine="1134"/>
        <w:jc w:val="both"/>
        <w:rPr>
          <w:rFonts w:eastAsia="Calibri"/>
          <w:b/>
          <w:color w:val="000000" w:themeColor="text1"/>
        </w:rPr>
      </w:pPr>
      <w:r w:rsidRPr="0062138F">
        <w:rPr>
          <w:rFonts w:eastAsia="Calibri"/>
          <w:b/>
          <w:color w:val="000000" w:themeColor="text1"/>
        </w:rPr>
        <w:t>Физическое совершенствование</w:t>
      </w:r>
    </w:p>
    <w:p w:rsidR="009614FC" w:rsidRPr="0062138F" w:rsidRDefault="009614FC" w:rsidP="009614FC">
      <w:pPr>
        <w:ind w:firstLine="1134"/>
        <w:jc w:val="both"/>
        <w:rPr>
          <w:rFonts w:eastAsia="Calibri"/>
          <w:color w:val="000000" w:themeColor="text1"/>
        </w:rPr>
      </w:pPr>
      <w:r w:rsidRPr="0062138F">
        <w:rPr>
          <w:rFonts w:eastAsia="Calibri"/>
          <w:b/>
          <w:color w:val="000000" w:themeColor="text1"/>
        </w:rPr>
        <w:t>Физкультурно-оздоровительная деятельность</w:t>
      </w:r>
    </w:p>
    <w:p w:rsidR="009614FC" w:rsidRPr="0062138F" w:rsidRDefault="009614FC" w:rsidP="009614FC">
      <w:pPr>
        <w:ind w:firstLine="1134"/>
        <w:jc w:val="both"/>
        <w:rPr>
          <w:rFonts w:eastAsia="Calibri"/>
          <w:color w:val="000000" w:themeColor="text1"/>
        </w:rPr>
      </w:pPr>
      <w:r w:rsidRPr="0062138F">
        <w:rPr>
          <w:rFonts w:eastAsia="Calibri"/>
          <w:color w:val="000000" w:themeColor="text1"/>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614FC" w:rsidRPr="0062138F" w:rsidRDefault="009614FC" w:rsidP="009614FC">
      <w:pPr>
        <w:ind w:firstLine="1134"/>
        <w:jc w:val="both"/>
        <w:rPr>
          <w:rFonts w:eastAsia="Calibri"/>
          <w:color w:val="000000" w:themeColor="text1"/>
        </w:rPr>
      </w:pPr>
      <w:r w:rsidRPr="0062138F">
        <w:rPr>
          <w:rFonts w:eastAsia="Calibri"/>
          <w:b/>
          <w:color w:val="000000" w:themeColor="text1"/>
        </w:rPr>
        <w:t>Спортивно-оздоровительная деятельность</w:t>
      </w:r>
    </w:p>
    <w:p w:rsidR="009614FC" w:rsidRPr="0062138F" w:rsidRDefault="009614FC" w:rsidP="009614FC">
      <w:pPr>
        <w:ind w:firstLine="1134"/>
        <w:jc w:val="both"/>
        <w:rPr>
          <w:rFonts w:eastAsia="Calibri"/>
          <w:color w:val="000000" w:themeColor="text1"/>
        </w:rPr>
      </w:pPr>
      <w:r w:rsidRPr="0062138F">
        <w:rPr>
          <w:rFonts w:eastAsia="Calibri"/>
          <w:color w:val="000000" w:themeColor="text1"/>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w:t>
      </w:r>
      <w:r w:rsidRPr="0062138F">
        <w:rPr>
          <w:rFonts w:eastAsia="Calibri"/>
          <w:color w:val="000000" w:themeColor="text1"/>
        </w:rPr>
        <w:lastRenderedPageBreak/>
        <w:t>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9614FC" w:rsidRPr="0062138F" w:rsidRDefault="009614FC" w:rsidP="009614FC">
      <w:pPr>
        <w:ind w:firstLine="1134"/>
        <w:jc w:val="both"/>
        <w:rPr>
          <w:rFonts w:eastAsia="Calibri"/>
          <w:b/>
          <w:color w:val="000000" w:themeColor="text1"/>
        </w:rPr>
      </w:pPr>
      <w:r w:rsidRPr="0062138F">
        <w:rPr>
          <w:rFonts w:eastAsia="Calibri"/>
          <w:b/>
          <w:color w:val="000000" w:themeColor="text1"/>
        </w:rPr>
        <w:t>Прикладно-ориентированная физкультурная деятельность</w:t>
      </w:r>
    </w:p>
    <w:p w:rsidR="009614FC" w:rsidRPr="0062138F" w:rsidRDefault="009614FC" w:rsidP="009614FC">
      <w:pPr>
        <w:ind w:firstLine="1134"/>
        <w:jc w:val="both"/>
        <w:rPr>
          <w:rFonts w:eastAsia="Calibri"/>
          <w:color w:val="000000" w:themeColor="text1"/>
        </w:rPr>
      </w:pPr>
      <w:r w:rsidRPr="0062138F">
        <w:rPr>
          <w:rFonts w:eastAsia="Calibri"/>
          <w:color w:val="000000" w:themeColor="text1"/>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614FC" w:rsidRPr="0062138F" w:rsidRDefault="009614FC" w:rsidP="009614FC">
      <w:pPr>
        <w:ind w:firstLine="708"/>
        <w:jc w:val="both"/>
      </w:pPr>
    </w:p>
    <w:p w:rsidR="009614FC" w:rsidRPr="008326FB" w:rsidRDefault="009614FC" w:rsidP="009614FC">
      <w:pPr>
        <w:autoSpaceDE w:val="0"/>
        <w:autoSpaceDN w:val="0"/>
        <w:adjustRightInd w:val="0"/>
        <w:jc w:val="center"/>
        <w:rPr>
          <w:b/>
        </w:rPr>
      </w:pPr>
      <w:r w:rsidRPr="008326FB">
        <w:rPr>
          <w:b/>
        </w:rPr>
        <w:t>Аннотация к рабочей программе по физической культуре, 7 класс.</w:t>
      </w:r>
    </w:p>
    <w:p w:rsidR="009614FC" w:rsidRPr="008326FB" w:rsidRDefault="009614FC" w:rsidP="009614FC">
      <w:pPr>
        <w:autoSpaceDE w:val="0"/>
        <w:autoSpaceDN w:val="0"/>
        <w:adjustRightInd w:val="0"/>
        <w:jc w:val="center"/>
        <w:rPr>
          <w:b/>
          <w:bCs/>
          <w:iCs/>
        </w:rPr>
      </w:pPr>
    </w:p>
    <w:p w:rsidR="009614FC" w:rsidRPr="008326FB" w:rsidRDefault="009614FC" w:rsidP="009614FC">
      <w:pPr>
        <w:ind w:firstLine="708"/>
        <w:jc w:val="both"/>
      </w:pPr>
      <w:r w:rsidRPr="008326FB">
        <w:t>Рабочая программа по учебному предмету «Физическая культура» для обучающихся 7 класса составлена в соответствии с с «Комплексной программой физического воспитания учащихся 1-11 классов»  В.И. Ляха, А.А. Зданевича, ориентированной на двухчасовой вариант прохождения материала и учебной авторской программой Е.В. Кориковой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rsidR="009614FC" w:rsidRPr="008326FB" w:rsidRDefault="009614FC" w:rsidP="009614FC">
      <w:pPr>
        <w:ind w:firstLine="708"/>
        <w:jc w:val="both"/>
        <w:rPr>
          <w:rFonts w:eastAsia="Calibri"/>
          <w:b/>
          <w:bCs/>
        </w:rPr>
      </w:pPr>
      <w:r w:rsidRPr="008326FB">
        <w:t>На изучение предмета «Физическая культура» в 7 классе в учебном плане МАОУ «</w:t>
      </w:r>
      <w:r>
        <w:t>Аксаринская</w:t>
      </w:r>
      <w:r w:rsidRPr="008326FB">
        <w:t xml:space="preserve"> СОШ» отводится 3 часа в неделю из них 2 часа в неделю (68 часов в год) по программе В.И. Ляха, А.А. Зданевича и 1 час на подготовку к сдаче ВФСК ГТО (34 часа в год) по авторской программе Е.В. Кориковой для целенаправленной подготовки учащихся 5-11 класса к выполнению норм ГТО., итого 102 часа в год.</w:t>
      </w:r>
    </w:p>
    <w:p w:rsidR="009614FC" w:rsidRPr="008326FB" w:rsidRDefault="009614FC" w:rsidP="009614FC">
      <w:pPr>
        <w:jc w:val="both"/>
        <w:rPr>
          <w:rFonts w:eastAsia="Calibri"/>
          <w:b/>
          <w:bCs/>
        </w:rPr>
      </w:pPr>
    </w:p>
    <w:p w:rsidR="009614FC" w:rsidRPr="008326FB" w:rsidRDefault="009614FC" w:rsidP="009614FC">
      <w:pPr>
        <w:rPr>
          <w:rFonts w:eastAsia="Calibri"/>
          <w:b/>
          <w:bCs/>
        </w:rPr>
      </w:pPr>
      <w:r w:rsidRPr="008326FB">
        <w:rPr>
          <w:rFonts w:eastAsia="Calibri"/>
          <w:b/>
          <w:bCs/>
        </w:rPr>
        <w:t>Планируемые результаты освоения учебного предмета «Физическая культура»</w:t>
      </w:r>
    </w:p>
    <w:p w:rsidR="009614FC" w:rsidRPr="008326FB" w:rsidRDefault="009614FC" w:rsidP="009614FC">
      <w:pPr>
        <w:ind w:firstLine="709"/>
        <w:jc w:val="both"/>
        <w:rPr>
          <w:color w:val="000000" w:themeColor="text1"/>
        </w:rPr>
      </w:pPr>
      <w:r w:rsidRPr="008326FB">
        <w:rPr>
          <w:color w:val="000000" w:themeColor="text1"/>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614FC" w:rsidRPr="008326FB" w:rsidRDefault="009614FC" w:rsidP="009614FC">
      <w:pPr>
        <w:ind w:firstLine="709"/>
        <w:jc w:val="both"/>
        <w:rPr>
          <w:color w:val="000000" w:themeColor="text1"/>
        </w:rPr>
      </w:pPr>
      <w:r w:rsidRPr="008326FB">
        <w:rPr>
          <w:color w:val="000000" w:themeColor="text1"/>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614FC" w:rsidRPr="008326FB" w:rsidRDefault="009614FC" w:rsidP="009614FC">
      <w:pPr>
        <w:ind w:firstLine="709"/>
        <w:jc w:val="both"/>
        <w:rPr>
          <w:color w:val="000000" w:themeColor="text1"/>
        </w:rPr>
      </w:pPr>
      <w:r w:rsidRPr="008326FB">
        <w:rPr>
          <w:color w:val="000000" w:themeColor="text1"/>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614FC" w:rsidRPr="008326FB" w:rsidRDefault="009614FC" w:rsidP="009614FC">
      <w:pPr>
        <w:ind w:firstLine="709"/>
        <w:jc w:val="both"/>
        <w:rPr>
          <w:color w:val="000000" w:themeColor="text1"/>
        </w:rPr>
      </w:pPr>
      <w:r w:rsidRPr="008326FB">
        <w:rPr>
          <w:color w:val="000000" w:themeColor="text1"/>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w:t>
      </w:r>
      <w:r w:rsidRPr="008326FB">
        <w:rPr>
          <w:color w:val="000000" w:themeColor="text1"/>
        </w:rPr>
        <w:lastRenderedPageBreak/>
        <w:t>воздействия на организм во время самостоятельных занятий физическими упражнениями с разной целевой ориентацией;</w:t>
      </w:r>
    </w:p>
    <w:p w:rsidR="009614FC" w:rsidRPr="008326FB" w:rsidRDefault="009614FC" w:rsidP="009614FC">
      <w:pPr>
        <w:ind w:firstLine="709"/>
        <w:jc w:val="both"/>
        <w:rPr>
          <w:color w:val="000000" w:themeColor="text1"/>
        </w:rPr>
      </w:pPr>
      <w:r w:rsidRPr="008326FB">
        <w:rPr>
          <w:color w:val="000000" w:themeColor="text1"/>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9614FC" w:rsidRPr="008326FB" w:rsidRDefault="009614FC" w:rsidP="009614FC">
      <w:pPr>
        <w:ind w:firstLine="709"/>
        <w:jc w:val="both"/>
        <w:rPr>
          <w:color w:val="000000" w:themeColor="text1"/>
        </w:rPr>
      </w:pPr>
      <w:r w:rsidRPr="008326FB">
        <w:rPr>
          <w:color w:val="000000" w:themeColor="text1"/>
        </w:rPr>
        <w:t>6) для слепых и слабовидящих обучающихся:</w:t>
      </w:r>
    </w:p>
    <w:p w:rsidR="009614FC" w:rsidRPr="008326FB" w:rsidRDefault="009614FC" w:rsidP="009614FC">
      <w:pPr>
        <w:ind w:firstLine="709"/>
        <w:jc w:val="both"/>
        <w:rPr>
          <w:color w:val="000000" w:themeColor="text1"/>
        </w:rPr>
      </w:pPr>
      <w:r w:rsidRPr="008326FB">
        <w:rPr>
          <w:color w:val="000000" w:themeColor="text1"/>
        </w:rPr>
        <w:t>формирование приемов осязательного и слухового самоконтроля в процессе формирования трудовых действий;</w:t>
      </w:r>
    </w:p>
    <w:p w:rsidR="009614FC" w:rsidRPr="008326FB" w:rsidRDefault="009614FC" w:rsidP="009614FC">
      <w:pPr>
        <w:ind w:firstLine="709"/>
        <w:jc w:val="both"/>
        <w:rPr>
          <w:color w:val="000000" w:themeColor="text1"/>
        </w:rPr>
      </w:pPr>
      <w:r w:rsidRPr="008326FB">
        <w:rPr>
          <w:color w:val="000000" w:themeColor="text1"/>
        </w:rPr>
        <w:t>формирование представлений о современных бытовых тифлотехнических средствах, приборах и их применении в повседневной жизни;</w:t>
      </w:r>
    </w:p>
    <w:p w:rsidR="009614FC" w:rsidRPr="008326FB" w:rsidRDefault="009614FC" w:rsidP="009614FC">
      <w:pPr>
        <w:ind w:firstLine="709"/>
        <w:jc w:val="both"/>
        <w:rPr>
          <w:color w:val="000000" w:themeColor="text1"/>
        </w:rPr>
      </w:pPr>
      <w:r w:rsidRPr="008326FB">
        <w:rPr>
          <w:color w:val="000000" w:themeColor="text1"/>
        </w:rPr>
        <w:t>7) для обучающихся с нарушениями опорно-двигательного аппарата:</w:t>
      </w:r>
    </w:p>
    <w:p w:rsidR="009614FC" w:rsidRPr="008326FB" w:rsidRDefault="009614FC" w:rsidP="009614FC">
      <w:pPr>
        <w:ind w:firstLine="709"/>
        <w:jc w:val="both"/>
        <w:rPr>
          <w:color w:val="000000" w:themeColor="text1"/>
        </w:rPr>
      </w:pPr>
      <w:r w:rsidRPr="008326FB">
        <w:rPr>
          <w:color w:val="000000" w:themeColor="text1"/>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9614FC" w:rsidRPr="008326FB" w:rsidRDefault="009614FC" w:rsidP="009614FC">
      <w:pPr>
        <w:ind w:firstLine="709"/>
        <w:jc w:val="both"/>
        <w:rPr>
          <w:color w:val="000000" w:themeColor="text1"/>
        </w:rPr>
      </w:pPr>
      <w:r w:rsidRPr="008326FB">
        <w:rPr>
          <w:color w:val="000000" w:themeColor="text1"/>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614FC" w:rsidRPr="008326FB" w:rsidRDefault="009614FC" w:rsidP="009614FC">
      <w:pPr>
        <w:ind w:firstLine="709"/>
        <w:jc w:val="both"/>
        <w:rPr>
          <w:color w:val="000000" w:themeColor="text1"/>
        </w:rPr>
      </w:pPr>
      <w:r w:rsidRPr="008326FB">
        <w:rPr>
          <w:color w:val="000000" w:themeColor="text1"/>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614FC" w:rsidRPr="008326FB" w:rsidRDefault="009614FC" w:rsidP="009614FC">
      <w:pPr>
        <w:ind w:firstLine="709"/>
        <w:jc w:val="both"/>
        <w:rPr>
          <w:color w:val="000000" w:themeColor="text1"/>
        </w:rPr>
      </w:pPr>
      <w:r w:rsidRPr="008326FB">
        <w:rPr>
          <w:color w:val="000000" w:themeColor="text1"/>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9614FC" w:rsidRPr="008326FB" w:rsidRDefault="009614FC" w:rsidP="009614FC">
      <w:pPr>
        <w:ind w:firstLine="709"/>
        <w:jc w:val="both"/>
        <w:rPr>
          <w:color w:val="000000" w:themeColor="text1"/>
        </w:rPr>
      </w:pPr>
      <w:r w:rsidRPr="008326FB">
        <w:rPr>
          <w:color w:val="000000" w:themeColor="text1"/>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9614FC" w:rsidRPr="008326FB" w:rsidRDefault="009614FC" w:rsidP="009614FC">
      <w:pPr>
        <w:ind w:firstLine="709"/>
        <w:jc w:val="both"/>
        <w:rPr>
          <w:b/>
          <w:color w:val="000000" w:themeColor="text1"/>
        </w:rPr>
      </w:pPr>
    </w:p>
    <w:p w:rsidR="009614FC" w:rsidRPr="008326FB" w:rsidRDefault="009614FC" w:rsidP="009614FC">
      <w:pPr>
        <w:ind w:firstLine="709"/>
        <w:jc w:val="both"/>
        <w:rPr>
          <w:color w:val="000000" w:themeColor="text1"/>
        </w:rPr>
      </w:pPr>
      <w:r w:rsidRPr="008326FB">
        <w:rPr>
          <w:b/>
          <w:color w:val="000000" w:themeColor="text1"/>
        </w:rPr>
        <w:t xml:space="preserve">Ученик научится: </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выполнять акробатические комбинации из числа хорошо освоенных упражнений;</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выполнять гимнастические комбинации на спортивных снарядах из числа хорошо освоенных упражнений;</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выполнять легкоатлетические упражнения в беге и в прыжках (в длину и высоту);</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выполнять спуски и торможения на лыжах с пологого склона;</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выполнять основные технические действия и приемы игры в футбол, волейбол, баскетбол в условиях учебной и игровой деятельности;</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614FC" w:rsidRPr="008326FB" w:rsidRDefault="009614FC" w:rsidP="009614FC">
      <w:pPr>
        <w:numPr>
          <w:ilvl w:val="0"/>
          <w:numId w:val="41"/>
        </w:numPr>
        <w:tabs>
          <w:tab w:val="left" w:pos="709"/>
          <w:tab w:val="left" w:pos="1134"/>
        </w:tabs>
        <w:ind w:left="0" w:firstLine="709"/>
        <w:jc w:val="both"/>
        <w:rPr>
          <w:color w:val="000000" w:themeColor="text1"/>
        </w:rPr>
      </w:pPr>
      <w:r w:rsidRPr="008326FB">
        <w:rPr>
          <w:color w:val="000000" w:themeColor="text1"/>
        </w:rPr>
        <w:t>выполнять тестовые упражнения для оценки уровня индивидуального развития основных физических качеств.</w:t>
      </w:r>
    </w:p>
    <w:p w:rsidR="009614FC" w:rsidRPr="008326FB" w:rsidRDefault="009614FC" w:rsidP="009614FC">
      <w:pPr>
        <w:ind w:firstLine="709"/>
        <w:jc w:val="both"/>
        <w:rPr>
          <w:b/>
          <w:color w:val="000000" w:themeColor="text1"/>
        </w:rPr>
      </w:pPr>
    </w:p>
    <w:p w:rsidR="009614FC" w:rsidRPr="008326FB" w:rsidRDefault="009614FC" w:rsidP="009614FC">
      <w:pPr>
        <w:ind w:firstLine="709"/>
        <w:jc w:val="both"/>
        <w:rPr>
          <w:color w:val="000000" w:themeColor="text1"/>
        </w:rPr>
      </w:pPr>
      <w:r w:rsidRPr="008326FB">
        <w:rPr>
          <w:b/>
          <w:color w:val="000000" w:themeColor="text1"/>
        </w:rPr>
        <w:t>Ученик получит возможность научиться:</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t>проводить восстановительные мероприятия с использованием банных процедур и сеансов оздоровительного массажа;</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t>выполнять комплексы упражнений лечебной физической культуры с учетом имеющихся индивидуальных отклонений в показателях здоровья;</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t>преодолевать естественные и искусственные препятствия с помощью разнообразных способов лазания, прыжков и бега;</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t xml:space="preserve">осуществлять судейство по одному из осваиваемых видов спорта; </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lastRenderedPageBreak/>
        <w:t>выполнять тестовые нормативы Всероссийского физкультурно-спортивного комплекса «Готов к труду и обороне»;</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t>выполнять технико-тактические действия национальных видов спорта;</w:t>
      </w:r>
    </w:p>
    <w:p w:rsidR="009614FC" w:rsidRPr="008326FB" w:rsidRDefault="009614FC" w:rsidP="009614FC">
      <w:pPr>
        <w:numPr>
          <w:ilvl w:val="0"/>
          <w:numId w:val="39"/>
        </w:numPr>
        <w:tabs>
          <w:tab w:val="left" w:pos="993"/>
        </w:tabs>
        <w:ind w:left="0" w:firstLine="709"/>
        <w:jc w:val="both"/>
        <w:rPr>
          <w:color w:val="000000" w:themeColor="text1"/>
        </w:rPr>
      </w:pPr>
      <w:r w:rsidRPr="008326FB">
        <w:rPr>
          <w:color w:val="000000" w:themeColor="text1"/>
        </w:rPr>
        <w:t>проплывать учебную дистанцию вольным стилем.</w:t>
      </w:r>
    </w:p>
    <w:p w:rsidR="009614FC" w:rsidRPr="008326FB" w:rsidRDefault="009614FC" w:rsidP="009614FC">
      <w:pPr>
        <w:rPr>
          <w:color w:val="000000"/>
        </w:rPr>
      </w:pPr>
    </w:p>
    <w:p w:rsidR="009614FC" w:rsidRPr="008326FB" w:rsidRDefault="009614FC" w:rsidP="009614FC">
      <w:pPr>
        <w:rPr>
          <w:rFonts w:eastAsia="Calibri"/>
          <w:b/>
          <w:color w:val="000000"/>
        </w:rPr>
      </w:pPr>
      <w:r w:rsidRPr="008326FB">
        <w:rPr>
          <w:rFonts w:eastAsia="Calibri"/>
          <w:b/>
          <w:color w:val="000000"/>
        </w:rPr>
        <w:t>Содержание учебного предмета «Физическая культура»</w:t>
      </w:r>
    </w:p>
    <w:p w:rsidR="009614FC" w:rsidRPr="008326FB" w:rsidRDefault="009614FC" w:rsidP="009614FC">
      <w:pPr>
        <w:tabs>
          <w:tab w:val="left" w:pos="1134"/>
        </w:tabs>
        <w:ind w:firstLine="1134"/>
        <w:jc w:val="both"/>
        <w:rPr>
          <w:rFonts w:eastAsia="Calibri"/>
          <w:color w:val="000000" w:themeColor="text1"/>
        </w:rPr>
      </w:pPr>
      <w:r w:rsidRPr="008326FB">
        <w:rPr>
          <w:rFonts w:eastAsia="Calibri"/>
          <w:color w:val="000000" w:themeColor="text1"/>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614FC" w:rsidRPr="008326FB" w:rsidRDefault="009614FC" w:rsidP="009614FC">
      <w:pPr>
        <w:tabs>
          <w:tab w:val="left" w:pos="1134"/>
        </w:tabs>
        <w:ind w:firstLine="1134"/>
        <w:jc w:val="both"/>
        <w:rPr>
          <w:rFonts w:eastAsia="Calibri"/>
          <w:color w:val="000000" w:themeColor="text1"/>
        </w:rPr>
      </w:pPr>
      <w:r w:rsidRPr="008326FB">
        <w:rPr>
          <w:rFonts w:eastAsia="Calibri"/>
          <w:color w:val="000000" w:themeColor="text1"/>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614FC" w:rsidRPr="008326FB" w:rsidRDefault="009614FC" w:rsidP="009614FC">
      <w:pPr>
        <w:tabs>
          <w:tab w:val="left" w:pos="1134"/>
        </w:tabs>
        <w:ind w:firstLine="1134"/>
        <w:jc w:val="both"/>
        <w:rPr>
          <w:rFonts w:eastAsia="Calibri"/>
          <w:color w:val="000000" w:themeColor="text1"/>
        </w:rPr>
      </w:pPr>
      <w:r w:rsidRPr="008326FB">
        <w:rPr>
          <w:rFonts w:eastAsia="Calibri"/>
          <w:color w:val="000000" w:themeColor="text1"/>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614FC" w:rsidRPr="008326FB" w:rsidRDefault="009614FC" w:rsidP="009614FC">
      <w:pPr>
        <w:ind w:firstLine="1134"/>
        <w:jc w:val="both"/>
        <w:rPr>
          <w:rFonts w:eastAsia="Calibri"/>
          <w:color w:val="000000" w:themeColor="text1"/>
        </w:rPr>
      </w:pPr>
    </w:p>
    <w:p w:rsidR="009614FC" w:rsidRPr="008326FB" w:rsidRDefault="009614FC" w:rsidP="009614FC">
      <w:pPr>
        <w:ind w:firstLine="1134"/>
        <w:jc w:val="both"/>
        <w:rPr>
          <w:rFonts w:eastAsia="Calibri"/>
          <w:b/>
          <w:color w:val="000000" w:themeColor="text1"/>
        </w:rPr>
      </w:pPr>
      <w:r w:rsidRPr="008326FB">
        <w:rPr>
          <w:rFonts w:eastAsia="Calibri"/>
          <w:b/>
          <w:color w:val="000000" w:themeColor="text1"/>
        </w:rPr>
        <w:t xml:space="preserve">Физическая культура как область знаний </w:t>
      </w:r>
    </w:p>
    <w:p w:rsidR="009614FC" w:rsidRPr="008326FB" w:rsidRDefault="009614FC" w:rsidP="009614FC">
      <w:pPr>
        <w:ind w:firstLine="1134"/>
        <w:jc w:val="both"/>
        <w:rPr>
          <w:rFonts w:eastAsia="Calibri"/>
          <w:b/>
          <w:color w:val="000000" w:themeColor="text1"/>
        </w:rPr>
      </w:pPr>
      <w:r w:rsidRPr="008326FB">
        <w:rPr>
          <w:rFonts w:eastAsia="Calibri"/>
          <w:b/>
          <w:color w:val="000000" w:themeColor="text1"/>
        </w:rPr>
        <w:t>История и современное развитие физической культуры</w:t>
      </w:r>
    </w:p>
    <w:p w:rsidR="009614FC" w:rsidRPr="008326FB" w:rsidRDefault="009614FC" w:rsidP="009614FC">
      <w:pPr>
        <w:ind w:firstLine="1134"/>
        <w:jc w:val="both"/>
        <w:rPr>
          <w:rFonts w:eastAsia="Calibri"/>
          <w:color w:val="000000" w:themeColor="text1"/>
        </w:rPr>
      </w:pPr>
      <w:r w:rsidRPr="008326FB">
        <w:rPr>
          <w:rFonts w:eastAsia="Calibri"/>
          <w:color w:val="000000" w:themeColor="text1"/>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614FC" w:rsidRPr="008326FB" w:rsidRDefault="009614FC" w:rsidP="009614FC">
      <w:pPr>
        <w:ind w:firstLine="1134"/>
        <w:jc w:val="both"/>
        <w:rPr>
          <w:rFonts w:eastAsia="Calibri"/>
          <w:color w:val="000000" w:themeColor="text1"/>
        </w:rPr>
      </w:pPr>
      <w:r w:rsidRPr="008326FB">
        <w:rPr>
          <w:rFonts w:eastAsia="Calibri"/>
          <w:b/>
          <w:color w:val="000000" w:themeColor="text1"/>
        </w:rPr>
        <w:t>Современное представление о физической культуре (основные понятия)</w:t>
      </w:r>
    </w:p>
    <w:p w:rsidR="009614FC" w:rsidRPr="008326FB" w:rsidRDefault="009614FC" w:rsidP="009614FC">
      <w:pPr>
        <w:ind w:firstLine="1134"/>
        <w:jc w:val="both"/>
        <w:rPr>
          <w:rFonts w:eastAsia="Calibri"/>
          <w:color w:val="000000" w:themeColor="text1"/>
        </w:rPr>
      </w:pPr>
      <w:r w:rsidRPr="008326FB">
        <w:rPr>
          <w:rFonts w:eastAsia="Calibri"/>
          <w:color w:val="000000" w:themeColor="text1"/>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614FC" w:rsidRPr="008326FB" w:rsidRDefault="009614FC" w:rsidP="009614FC">
      <w:pPr>
        <w:ind w:firstLine="1134"/>
        <w:jc w:val="both"/>
        <w:rPr>
          <w:rFonts w:eastAsia="Calibri"/>
          <w:color w:val="000000" w:themeColor="text1"/>
        </w:rPr>
      </w:pPr>
      <w:r w:rsidRPr="008326FB">
        <w:rPr>
          <w:rFonts w:eastAsia="Calibri"/>
          <w:b/>
          <w:color w:val="000000" w:themeColor="text1"/>
        </w:rPr>
        <w:t>Физическая культура человека</w:t>
      </w:r>
    </w:p>
    <w:p w:rsidR="009614FC" w:rsidRPr="008326FB" w:rsidRDefault="009614FC" w:rsidP="009614FC">
      <w:pPr>
        <w:tabs>
          <w:tab w:val="left" w:pos="0"/>
        </w:tabs>
        <w:ind w:firstLine="1134"/>
        <w:jc w:val="both"/>
        <w:rPr>
          <w:rFonts w:eastAsia="Calibri"/>
          <w:color w:val="000000" w:themeColor="text1"/>
        </w:rPr>
      </w:pPr>
      <w:r w:rsidRPr="008326FB">
        <w:rPr>
          <w:rFonts w:eastAsia="Calibri"/>
          <w:color w:val="000000" w:themeColor="text1"/>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9614FC" w:rsidRPr="008326FB" w:rsidRDefault="009614FC" w:rsidP="009614FC">
      <w:pPr>
        <w:tabs>
          <w:tab w:val="left" w:pos="0"/>
        </w:tabs>
        <w:ind w:firstLine="1134"/>
        <w:jc w:val="both"/>
        <w:rPr>
          <w:rFonts w:eastAsia="Calibri"/>
          <w:b/>
          <w:color w:val="000000" w:themeColor="text1"/>
        </w:rPr>
      </w:pPr>
    </w:p>
    <w:p w:rsidR="009614FC" w:rsidRPr="008326FB" w:rsidRDefault="009614FC" w:rsidP="009614FC">
      <w:pPr>
        <w:tabs>
          <w:tab w:val="left" w:pos="0"/>
        </w:tabs>
        <w:ind w:firstLine="1134"/>
        <w:jc w:val="both"/>
        <w:rPr>
          <w:rFonts w:eastAsia="Calibri"/>
          <w:b/>
          <w:color w:val="000000" w:themeColor="text1"/>
        </w:rPr>
      </w:pPr>
      <w:r w:rsidRPr="008326FB">
        <w:rPr>
          <w:rFonts w:eastAsia="Calibri"/>
          <w:b/>
          <w:color w:val="000000" w:themeColor="text1"/>
        </w:rPr>
        <w:t xml:space="preserve">Способы двигательной (физкультурной) деятельности </w:t>
      </w:r>
    </w:p>
    <w:p w:rsidR="009614FC" w:rsidRPr="008326FB" w:rsidRDefault="009614FC" w:rsidP="009614FC">
      <w:pPr>
        <w:tabs>
          <w:tab w:val="left" w:pos="0"/>
        </w:tabs>
        <w:ind w:firstLine="1134"/>
        <w:jc w:val="both"/>
        <w:rPr>
          <w:rFonts w:eastAsia="Calibri"/>
          <w:b/>
          <w:color w:val="000000" w:themeColor="text1"/>
        </w:rPr>
      </w:pPr>
      <w:r w:rsidRPr="008326FB">
        <w:rPr>
          <w:rFonts w:eastAsia="Calibri"/>
          <w:b/>
          <w:color w:val="000000" w:themeColor="text1"/>
        </w:rPr>
        <w:t>Организация и проведение самостоятельных занятий физической культурой</w:t>
      </w:r>
    </w:p>
    <w:p w:rsidR="009614FC" w:rsidRPr="008326FB" w:rsidRDefault="009614FC" w:rsidP="009614FC">
      <w:pPr>
        <w:numPr>
          <w:ilvl w:val="0"/>
          <w:numId w:val="40"/>
        </w:numPr>
        <w:ind w:firstLine="1134"/>
        <w:jc w:val="both"/>
        <w:rPr>
          <w:rFonts w:eastAsia="Calibri"/>
          <w:color w:val="000000" w:themeColor="text1"/>
        </w:rPr>
      </w:pPr>
      <w:r w:rsidRPr="008326FB">
        <w:rPr>
          <w:rFonts w:eastAsia="Calibri"/>
          <w:color w:val="000000" w:themeColor="text1"/>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614FC" w:rsidRPr="008326FB" w:rsidRDefault="009614FC" w:rsidP="009614FC">
      <w:pPr>
        <w:ind w:firstLine="1134"/>
        <w:jc w:val="both"/>
        <w:rPr>
          <w:rFonts w:eastAsia="Calibri"/>
          <w:b/>
          <w:color w:val="000000" w:themeColor="text1"/>
        </w:rPr>
      </w:pPr>
      <w:r w:rsidRPr="008326FB">
        <w:rPr>
          <w:rFonts w:eastAsia="Calibri"/>
          <w:b/>
          <w:color w:val="000000" w:themeColor="text1"/>
        </w:rPr>
        <w:t xml:space="preserve">Оценка эффективности занятий физической культурой </w:t>
      </w:r>
    </w:p>
    <w:p w:rsidR="009614FC" w:rsidRPr="008326FB" w:rsidRDefault="009614FC" w:rsidP="009614FC">
      <w:pPr>
        <w:ind w:firstLine="1134"/>
        <w:jc w:val="both"/>
        <w:rPr>
          <w:rFonts w:eastAsia="Calibri"/>
          <w:color w:val="000000" w:themeColor="text1"/>
        </w:rPr>
      </w:pPr>
      <w:r w:rsidRPr="008326FB">
        <w:rPr>
          <w:rFonts w:eastAsia="Calibri"/>
          <w:color w:val="000000" w:themeColor="text1"/>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614FC" w:rsidRPr="008326FB" w:rsidRDefault="009614FC" w:rsidP="009614FC">
      <w:pPr>
        <w:ind w:firstLine="1134"/>
        <w:jc w:val="both"/>
        <w:rPr>
          <w:rFonts w:eastAsia="Calibri"/>
          <w:b/>
          <w:color w:val="000000" w:themeColor="text1"/>
        </w:rPr>
      </w:pPr>
    </w:p>
    <w:p w:rsidR="009614FC" w:rsidRPr="008326FB" w:rsidRDefault="009614FC" w:rsidP="009614FC">
      <w:pPr>
        <w:ind w:firstLine="1134"/>
        <w:jc w:val="both"/>
        <w:rPr>
          <w:rFonts w:eastAsia="Calibri"/>
          <w:b/>
          <w:color w:val="000000" w:themeColor="text1"/>
        </w:rPr>
      </w:pPr>
      <w:r w:rsidRPr="008326FB">
        <w:rPr>
          <w:rFonts w:eastAsia="Calibri"/>
          <w:b/>
          <w:color w:val="000000" w:themeColor="text1"/>
        </w:rPr>
        <w:t>Физическое совершенствование</w:t>
      </w:r>
    </w:p>
    <w:p w:rsidR="009614FC" w:rsidRPr="008326FB" w:rsidRDefault="009614FC" w:rsidP="009614FC">
      <w:pPr>
        <w:ind w:firstLine="1134"/>
        <w:jc w:val="both"/>
        <w:rPr>
          <w:rFonts w:eastAsia="Calibri"/>
          <w:color w:val="000000" w:themeColor="text1"/>
        </w:rPr>
      </w:pPr>
      <w:r w:rsidRPr="008326FB">
        <w:rPr>
          <w:rFonts w:eastAsia="Calibri"/>
          <w:b/>
          <w:color w:val="000000" w:themeColor="text1"/>
        </w:rPr>
        <w:t>Физкультурно-оздоровительная деятельность</w:t>
      </w:r>
    </w:p>
    <w:p w:rsidR="009614FC" w:rsidRPr="008326FB" w:rsidRDefault="009614FC" w:rsidP="009614FC">
      <w:pPr>
        <w:ind w:firstLine="1134"/>
        <w:jc w:val="both"/>
        <w:rPr>
          <w:rFonts w:eastAsia="Calibri"/>
          <w:color w:val="000000" w:themeColor="text1"/>
        </w:rPr>
      </w:pPr>
      <w:r w:rsidRPr="008326FB">
        <w:rPr>
          <w:rFonts w:eastAsia="Calibri"/>
          <w:color w:val="000000" w:themeColor="text1"/>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w:t>
      </w:r>
      <w:r w:rsidRPr="008326FB">
        <w:rPr>
          <w:rFonts w:eastAsia="Calibri"/>
          <w:color w:val="000000" w:themeColor="text1"/>
        </w:rPr>
        <w:lastRenderedPageBreak/>
        <w:t>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614FC" w:rsidRPr="008326FB" w:rsidRDefault="009614FC" w:rsidP="009614FC">
      <w:pPr>
        <w:ind w:firstLine="1134"/>
        <w:jc w:val="both"/>
        <w:rPr>
          <w:rFonts w:eastAsia="Calibri"/>
          <w:color w:val="000000" w:themeColor="text1"/>
        </w:rPr>
      </w:pPr>
      <w:r w:rsidRPr="008326FB">
        <w:rPr>
          <w:rFonts w:eastAsia="Calibri"/>
          <w:b/>
          <w:color w:val="000000" w:themeColor="text1"/>
        </w:rPr>
        <w:t>Спортивно-оздоровительная деятельность</w:t>
      </w:r>
    </w:p>
    <w:p w:rsidR="009614FC" w:rsidRPr="008326FB" w:rsidRDefault="009614FC" w:rsidP="009614FC">
      <w:pPr>
        <w:ind w:firstLine="1134"/>
        <w:jc w:val="both"/>
        <w:rPr>
          <w:rFonts w:eastAsia="Calibri"/>
          <w:color w:val="000000" w:themeColor="text1"/>
        </w:rPr>
      </w:pPr>
      <w:r w:rsidRPr="008326FB">
        <w:rPr>
          <w:rFonts w:eastAsia="Calibri"/>
          <w:color w:val="000000" w:themeColor="text1"/>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9614FC" w:rsidRPr="008326FB" w:rsidRDefault="009614FC" w:rsidP="009614FC">
      <w:pPr>
        <w:ind w:firstLine="1134"/>
        <w:jc w:val="both"/>
        <w:rPr>
          <w:rFonts w:eastAsia="Calibri"/>
          <w:b/>
          <w:color w:val="000000" w:themeColor="text1"/>
        </w:rPr>
      </w:pPr>
      <w:r w:rsidRPr="008326FB">
        <w:rPr>
          <w:rFonts w:eastAsia="Calibri"/>
          <w:b/>
          <w:color w:val="000000" w:themeColor="text1"/>
        </w:rPr>
        <w:t>Прикладно-ориентированная физкультурная деятельность</w:t>
      </w:r>
    </w:p>
    <w:p w:rsidR="009614FC" w:rsidRPr="008326FB" w:rsidRDefault="009614FC" w:rsidP="009614FC">
      <w:pPr>
        <w:ind w:firstLine="1134"/>
        <w:jc w:val="both"/>
        <w:rPr>
          <w:rFonts w:eastAsia="Calibri"/>
          <w:color w:val="000000" w:themeColor="text1"/>
        </w:rPr>
      </w:pPr>
      <w:r w:rsidRPr="008326FB">
        <w:rPr>
          <w:rFonts w:eastAsia="Calibri"/>
          <w:color w:val="000000" w:themeColor="text1"/>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9614FC" w:rsidRPr="008326FB" w:rsidRDefault="009614FC" w:rsidP="009614FC">
      <w:pPr>
        <w:ind w:firstLine="708"/>
        <w:jc w:val="both"/>
      </w:pPr>
    </w:p>
    <w:p w:rsidR="009614FC" w:rsidRPr="00E37F5B" w:rsidRDefault="009614FC" w:rsidP="009614FC">
      <w:pPr>
        <w:autoSpaceDE w:val="0"/>
        <w:autoSpaceDN w:val="0"/>
        <w:adjustRightInd w:val="0"/>
        <w:jc w:val="center"/>
        <w:rPr>
          <w:b/>
        </w:rPr>
      </w:pPr>
      <w:r w:rsidRPr="00E37F5B">
        <w:rPr>
          <w:b/>
        </w:rPr>
        <w:t>Аннотация к рабочей программе по физической культуре, 8 класс.</w:t>
      </w:r>
    </w:p>
    <w:p w:rsidR="009614FC" w:rsidRPr="00E37F5B" w:rsidRDefault="009614FC" w:rsidP="009614FC">
      <w:pPr>
        <w:autoSpaceDE w:val="0"/>
        <w:autoSpaceDN w:val="0"/>
        <w:adjustRightInd w:val="0"/>
        <w:jc w:val="center"/>
        <w:rPr>
          <w:b/>
          <w:bCs/>
          <w:iCs/>
        </w:rPr>
      </w:pPr>
    </w:p>
    <w:p w:rsidR="009614FC" w:rsidRPr="00E37F5B" w:rsidRDefault="009614FC" w:rsidP="009614FC">
      <w:pPr>
        <w:ind w:firstLine="708"/>
        <w:jc w:val="both"/>
        <w:rPr>
          <w:rFonts w:eastAsia="Calibri"/>
        </w:rPr>
      </w:pPr>
      <w:r w:rsidRPr="00E37F5B">
        <w:rPr>
          <w:rFonts w:eastAsia="Calibri"/>
        </w:rPr>
        <w:t>Рабочая программа по учебному предмету «Физическая культура» для обучающихся 8 класса составлена в соответствии с «Комплексной программой физического воспитания учащихся 1-11 классов»  В.И. Ляха, А.А. Зданевича, ориентированной на двухчасовой вариант прохождения материала и учебной авторской программой Е.В. Кориковой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rsidR="009614FC" w:rsidRPr="00E37F5B" w:rsidRDefault="009614FC" w:rsidP="009614FC">
      <w:pPr>
        <w:ind w:firstLine="708"/>
        <w:jc w:val="both"/>
        <w:rPr>
          <w:rFonts w:eastAsia="Calibri"/>
          <w:b/>
          <w:bCs/>
        </w:rPr>
      </w:pPr>
      <w:r w:rsidRPr="00E37F5B">
        <w:t>На изучение предмета «Физическая культура» в 8 классе в учебном плане МАОУ «</w:t>
      </w:r>
      <w:r>
        <w:t>Аксаринская</w:t>
      </w:r>
      <w:r w:rsidRPr="00E37F5B">
        <w:t xml:space="preserve"> СОШ» отводится 3 часа в неделю из них 2 часа в неделю (68 часов в год) по программе </w:t>
      </w:r>
      <w:r w:rsidRPr="00E37F5B">
        <w:rPr>
          <w:rFonts w:eastAsia="Calibri"/>
        </w:rPr>
        <w:t>В.И. Ляха, А.А. Зданевича</w:t>
      </w:r>
      <w:r w:rsidRPr="00E37F5B">
        <w:t xml:space="preserve"> и 1 час на подготовку к сдаче ВФСК ГТО (34 часа в год) по </w:t>
      </w:r>
      <w:r w:rsidRPr="00E37F5B">
        <w:rPr>
          <w:rFonts w:eastAsia="Calibri"/>
        </w:rPr>
        <w:t>авторской программе Е.В. Кориковой для целенаправленной подготовки учащихся 5-11 класса к выполнению норм ГТО.</w:t>
      </w:r>
      <w:r w:rsidRPr="00E37F5B">
        <w:t>, итого 102 часа в год.</w:t>
      </w:r>
    </w:p>
    <w:p w:rsidR="009614FC" w:rsidRPr="00E37F5B" w:rsidRDefault="009614FC" w:rsidP="009614FC">
      <w:pPr>
        <w:jc w:val="both"/>
        <w:rPr>
          <w:rFonts w:eastAsia="Calibri"/>
          <w:b/>
          <w:bCs/>
        </w:rPr>
      </w:pPr>
    </w:p>
    <w:p w:rsidR="009614FC" w:rsidRPr="00E37F5B" w:rsidRDefault="009614FC" w:rsidP="009614FC">
      <w:pPr>
        <w:jc w:val="both"/>
        <w:rPr>
          <w:rFonts w:eastAsia="Calibri"/>
          <w:b/>
          <w:bCs/>
        </w:rPr>
      </w:pPr>
      <w:r w:rsidRPr="00E37F5B">
        <w:rPr>
          <w:rFonts w:eastAsia="Calibri"/>
          <w:b/>
          <w:bCs/>
        </w:rPr>
        <w:t>Планируемые результаты освоения учебного предмета «Физическая культура»</w:t>
      </w:r>
    </w:p>
    <w:p w:rsidR="009614FC" w:rsidRPr="00E37F5B" w:rsidRDefault="009614FC" w:rsidP="009614FC">
      <w:pPr>
        <w:ind w:firstLine="709"/>
        <w:jc w:val="both"/>
        <w:rPr>
          <w:color w:val="000000" w:themeColor="text1"/>
        </w:rPr>
      </w:pPr>
      <w:r w:rsidRPr="00E37F5B">
        <w:rPr>
          <w:color w:val="000000" w:themeColor="text1"/>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614FC" w:rsidRPr="00E37F5B" w:rsidRDefault="009614FC" w:rsidP="009614FC">
      <w:pPr>
        <w:ind w:firstLine="709"/>
        <w:jc w:val="both"/>
        <w:rPr>
          <w:color w:val="000000" w:themeColor="text1"/>
        </w:rPr>
      </w:pPr>
      <w:r w:rsidRPr="00E37F5B">
        <w:rPr>
          <w:color w:val="000000" w:themeColor="text1"/>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614FC" w:rsidRPr="00E37F5B" w:rsidRDefault="009614FC" w:rsidP="009614FC">
      <w:pPr>
        <w:ind w:firstLine="709"/>
        <w:jc w:val="both"/>
        <w:rPr>
          <w:color w:val="000000" w:themeColor="text1"/>
        </w:rPr>
      </w:pPr>
      <w:r w:rsidRPr="00E37F5B">
        <w:rPr>
          <w:color w:val="000000" w:themeColor="text1"/>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w:t>
      </w:r>
      <w:r w:rsidRPr="00E37F5B">
        <w:rPr>
          <w:color w:val="000000" w:themeColor="text1"/>
        </w:rPr>
        <w:lastRenderedPageBreak/>
        <w:t>обогащение опыта совместной деятельности в организации и проведении занятий физической культурой, форм активного отдыха и досуга;</w:t>
      </w:r>
    </w:p>
    <w:p w:rsidR="009614FC" w:rsidRPr="00E37F5B" w:rsidRDefault="009614FC" w:rsidP="009614FC">
      <w:pPr>
        <w:ind w:firstLine="709"/>
        <w:jc w:val="both"/>
        <w:rPr>
          <w:color w:val="000000" w:themeColor="text1"/>
        </w:rPr>
      </w:pPr>
      <w:r w:rsidRPr="00E37F5B">
        <w:rPr>
          <w:color w:val="000000" w:themeColor="text1"/>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9614FC" w:rsidRPr="00E37F5B" w:rsidRDefault="009614FC" w:rsidP="009614FC">
      <w:pPr>
        <w:ind w:firstLine="709"/>
        <w:jc w:val="both"/>
        <w:rPr>
          <w:color w:val="000000" w:themeColor="text1"/>
        </w:rPr>
      </w:pPr>
      <w:r w:rsidRPr="00E37F5B">
        <w:rPr>
          <w:color w:val="000000" w:themeColor="text1"/>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9614FC" w:rsidRPr="00E37F5B" w:rsidRDefault="009614FC" w:rsidP="009614FC">
      <w:pPr>
        <w:ind w:firstLine="709"/>
        <w:jc w:val="both"/>
        <w:rPr>
          <w:color w:val="000000" w:themeColor="text1"/>
        </w:rPr>
      </w:pPr>
      <w:r w:rsidRPr="00E37F5B">
        <w:rPr>
          <w:color w:val="000000" w:themeColor="text1"/>
        </w:rPr>
        <w:t>6) для слепых и слабовидящих обучающихся:</w:t>
      </w:r>
    </w:p>
    <w:p w:rsidR="009614FC" w:rsidRPr="00E37F5B" w:rsidRDefault="009614FC" w:rsidP="009614FC">
      <w:pPr>
        <w:ind w:firstLine="709"/>
        <w:jc w:val="both"/>
        <w:rPr>
          <w:color w:val="000000" w:themeColor="text1"/>
        </w:rPr>
      </w:pPr>
      <w:r w:rsidRPr="00E37F5B">
        <w:rPr>
          <w:color w:val="000000" w:themeColor="text1"/>
        </w:rPr>
        <w:t>формирование приемов осязательного и слухового самоконтроля в процессе формирования трудовых действий;</w:t>
      </w:r>
    </w:p>
    <w:p w:rsidR="009614FC" w:rsidRPr="00E37F5B" w:rsidRDefault="009614FC" w:rsidP="009614FC">
      <w:pPr>
        <w:ind w:firstLine="709"/>
        <w:jc w:val="both"/>
        <w:rPr>
          <w:color w:val="000000" w:themeColor="text1"/>
        </w:rPr>
      </w:pPr>
      <w:r w:rsidRPr="00E37F5B">
        <w:rPr>
          <w:color w:val="000000" w:themeColor="text1"/>
        </w:rPr>
        <w:t>формирование представлений о современных бытовых тифлотехнических средствах, приборах и их применении в повседневной жизни;</w:t>
      </w:r>
    </w:p>
    <w:p w:rsidR="009614FC" w:rsidRPr="00E37F5B" w:rsidRDefault="009614FC" w:rsidP="009614FC">
      <w:pPr>
        <w:ind w:firstLine="709"/>
        <w:jc w:val="both"/>
        <w:rPr>
          <w:color w:val="000000" w:themeColor="text1"/>
        </w:rPr>
      </w:pPr>
      <w:r w:rsidRPr="00E37F5B">
        <w:rPr>
          <w:color w:val="000000" w:themeColor="text1"/>
        </w:rPr>
        <w:t>7) для обучающихся с нарушениями опорно-двигательного аппарата:</w:t>
      </w:r>
    </w:p>
    <w:p w:rsidR="009614FC" w:rsidRPr="00E37F5B" w:rsidRDefault="009614FC" w:rsidP="009614FC">
      <w:pPr>
        <w:ind w:firstLine="709"/>
        <w:jc w:val="both"/>
        <w:rPr>
          <w:color w:val="000000" w:themeColor="text1"/>
        </w:rPr>
      </w:pPr>
      <w:r w:rsidRPr="00E37F5B">
        <w:rPr>
          <w:color w:val="000000" w:themeColor="text1"/>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9614FC" w:rsidRPr="00E37F5B" w:rsidRDefault="009614FC" w:rsidP="009614FC">
      <w:pPr>
        <w:ind w:firstLine="709"/>
        <w:jc w:val="both"/>
        <w:rPr>
          <w:color w:val="000000" w:themeColor="text1"/>
        </w:rPr>
      </w:pPr>
      <w:r w:rsidRPr="00E37F5B">
        <w:rPr>
          <w:color w:val="000000" w:themeColor="text1"/>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614FC" w:rsidRPr="00E37F5B" w:rsidRDefault="009614FC" w:rsidP="009614FC">
      <w:pPr>
        <w:ind w:firstLine="709"/>
        <w:jc w:val="both"/>
        <w:rPr>
          <w:color w:val="000000" w:themeColor="text1"/>
        </w:rPr>
      </w:pPr>
      <w:r w:rsidRPr="00E37F5B">
        <w:rPr>
          <w:color w:val="000000" w:themeColor="text1"/>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614FC" w:rsidRPr="00E37F5B" w:rsidRDefault="009614FC" w:rsidP="009614FC">
      <w:pPr>
        <w:ind w:firstLine="709"/>
        <w:jc w:val="both"/>
        <w:rPr>
          <w:color w:val="000000" w:themeColor="text1"/>
        </w:rPr>
      </w:pPr>
      <w:r w:rsidRPr="00E37F5B">
        <w:rPr>
          <w:color w:val="000000" w:themeColor="text1"/>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9614FC" w:rsidRPr="00E37F5B" w:rsidRDefault="009614FC" w:rsidP="009614FC">
      <w:pPr>
        <w:ind w:firstLine="709"/>
        <w:jc w:val="both"/>
        <w:rPr>
          <w:color w:val="000000" w:themeColor="text1"/>
        </w:rPr>
      </w:pPr>
      <w:r w:rsidRPr="00E37F5B">
        <w:rPr>
          <w:color w:val="000000" w:themeColor="text1"/>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9614FC" w:rsidRPr="00E37F5B" w:rsidRDefault="009614FC" w:rsidP="009614FC">
      <w:pPr>
        <w:ind w:firstLine="709"/>
        <w:jc w:val="both"/>
        <w:rPr>
          <w:b/>
          <w:color w:val="000000" w:themeColor="text1"/>
        </w:rPr>
      </w:pPr>
    </w:p>
    <w:p w:rsidR="009614FC" w:rsidRPr="00E37F5B" w:rsidRDefault="009614FC" w:rsidP="009614FC">
      <w:pPr>
        <w:ind w:firstLine="709"/>
        <w:jc w:val="both"/>
        <w:rPr>
          <w:color w:val="000000" w:themeColor="text1"/>
        </w:rPr>
      </w:pPr>
      <w:r w:rsidRPr="00E37F5B">
        <w:rPr>
          <w:b/>
          <w:color w:val="000000" w:themeColor="text1"/>
        </w:rPr>
        <w:t xml:space="preserve">Ученик научится: </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выполнять акробатические комбинации из числа хорошо освоенных упражнений;</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выполнять гимнастические комбинации на спортивных снарядах из числа хорошо освоенных упражнений;</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выполнять легкоатлетические упражнения в беге и в прыжках (в длину и высоту);</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выполнять спуски и торможения на лыжах с пологого склона;</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выполнять основные технические действия и приемы игры в футбол, волейбол, баскетбол в условиях учебной и игровой деятельности;</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614FC" w:rsidRPr="00E37F5B" w:rsidRDefault="009614FC" w:rsidP="009614FC">
      <w:pPr>
        <w:numPr>
          <w:ilvl w:val="0"/>
          <w:numId w:val="41"/>
        </w:numPr>
        <w:tabs>
          <w:tab w:val="left" w:pos="709"/>
          <w:tab w:val="left" w:pos="1134"/>
        </w:tabs>
        <w:ind w:left="0" w:firstLine="709"/>
        <w:jc w:val="both"/>
        <w:rPr>
          <w:color w:val="000000" w:themeColor="text1"/>
        </w:rPr>
      </w:pPr>
      <w:r w:rsidRPr="00E37F5B">
        <w:rPr>
          <w:color w:val="000000" w:themeColor="text1"/>
        </w:rPr>
        <w:t>выполнять тестовые упражнения для оценки уровня индивидуального развития основных физических качеств.</w:t>
      </w:r>
    </w:p>
    <w:p w:rsidR="009614FC" w:rsidRPr="00E37F5B" w:rsidRDefault="009614FC" w:rsidP="009614FC">
      <w:pPr>
        <w:ind w:firstLine="709"/>
        <w:jc w:val="both"/>
        <w:rPr>
          <w:b/>
          <w:color w:val="000000" w:themeColor="text1"/>
        </w:rPr>
      </w:pPr>
    </w:p>
    <w:p w:rsidR="009614FC" w:rsidRPr="00E37F5B" w:rsidRDefault="009614FC" w:rsidP="009614FC">
      <w:pPr>
        <w:ind w:firstLine="709"/>
        <w:jc w:val="both"/>
        <w:rPr>
          <w:color w:val="000000" w:themeColor="text1"/>
        </w:rPr>
      </w:pPr>
      <w:r w:rsidRPr="00E37F5B">
        <w:rPr>
          <w:b/>
          <w:color w:val="000000" w:themeColor="text1"/>
        </w:rPr>
        <w:t>Ученик получит возможность научиться:</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lastRenderedPageBreak/>
        <w:t>проводить восстановительные мероприятия с использованием банных процедур и сеансов оздоровительного массажа;</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t>выполнять комплексы упражнений лечебной физической культуры с учетом имеющихся индивидуальных отклонений в показателях здоровья;</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t>преодолевать естественные и искусственные препятствия с помощью разнообразных способов лазания, прыжков и бега;</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t xml:space="preserve">осуществлять судейство по одному из осваиваемых видов спорта; </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t>выполнять тестовые нормативы Всероссийского физкультурно-спортивного комплекса «Готов к труду и обороне»;</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t>выполнять технико-тактические действия национальных видов спорта;</w:t>
      </w:r>
    </w:p>
    <w:p w:rsidR="009614FC" w:rsidRPr="00E37F5B" w:rsidRDefault="009614FC" w:rsidP="009614FC">
      <w:pPr>
        <w:numPr>
          <w:ilvl w:val="0"/>
          <w:numId w:val="39"/>
        </w:numPr>
        <w:tabs>
          <w:tab w:val="left" w:pos="993"/>
        </w:tabs>
        <w:ind w:left="0" w:firstLine="709"/>
        <w:jc w:val="both"/>
        <w:rPr>
          <w:color w:val="000000" w:themeColor="text1"/>
        </w:rPr>
      </w:pPr>
      <w:r w:rsidRPr="00E37F5B">
        <w:rPr>
          <w:color w:val="000000" w:themeColor="text1"/>
        </w:rPr>
        <w:t>проплывать учебную дистанцию вольным стилем.</w:t>
      </w:r>
    </w:p>
    <w:p w:rsidR="009614FC" w:rsidRPr="00E37F5B" w:rsidRDefault="009614FC" w:rsidP="009614FC">
      <w:pPr>
        <w:rPr>
          <w:color w:val="000000"/>
        </w:rPr>
      </w:pPr>
    </w:p>
    <w:p w:rsidR="009614FC" w:rsidRPr="00E37F5B" w:rsidRDefault="009614FC" w:rsidP="009614FC">
      <w:pPr>
        <w:rPr>
          <w:rFonts w:eastAsia="Calibri"/>
          <w:b/>
          <w:color w:val="000000"/>
        </w:rPr>
      </w:pPr>
      <w:r w:rsidRPr="00E37F5B">
        <w:rPr>
          <w:rFonts w:eastAsia="Calibri"/>
          <w:b/>
          <w:color w:val="000000"/>
        </w:rPr>
        <w:t>Содержание учебного предмета «Физическая культура»</w:t>
      </w:r>
    </w:p>
    <w:p w:rsidR="009614FC" w:rsidRPr="00E37F5B" w:rsidRDefault="009614FC" w:rsidP="009614FC">
      <w:pPr>
        <w:tabs>
          <w:tab w:val="left" w:pos="1134"/>
        </w:tabs>
        <w:ind w:firstLine="1134"/>
        <w:jc w:val="both"/>
        <w:rPr>
          <w:rFonts w:eastAsia="Calibri"/>
          <w:color w:val="000000" w:themeColor="text1"/>
        </w:rPr>
      </w:pPr>
      <w:r w:rsidRPr="00E37F5B">
        <w:rPr>
          <w:rFonts w:eastAsia="Calibri"/>
          <w:color w:val="000000" w:themeColor="text1"/>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614FC" w:rsidRPr="00E37F5B" w:rsidRDefault="009614FC" w:rsidP="009614FC">
      <w:pPr>
        <w:tabs>
          <w:tab w:val="left" w:pos="1134"/>
        </w:tabs>
        <w:ind w:firstLine="1134"/>
        <w:jc w:val="both"/>
        <w:rPr>
          <w:rFonts w:eastAsia="Calibri"/>
          <w:color w:val="000000" w:themeColor="text1"/>
        </w:rPr>
      </w:pPr>
      <w:r w:rsidRPr="00E37F5B">
        <w:rPr>
          <w:rFonts w:eastAsia="Calibri"/>
          <w:color w:val="000000" w:themeColor="text1"/>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614FC" w:rsidRPr="00E37F5B" w:rsidRDefault="009614FC" w:rsidP="009614FC">
      <w:pPr>
        <w:tabs>
          <w:tab w:val="left" w:pos="1134"/>
        </w:tabs>
        <w:ind w:firstLine="1134"/>
        <w:jc w:val="both"/>
        <w:rPr>
          <w:rFonts w:eastAsia="Calibri"/>
          <w:color w:val="000000" w:themeColor="text1"/>
        </w:rPr>
      </w:pPr>
      <w:r w:rsidRPr="00E37F5B">
        <w:rPr>
          <w:rFonts w:eastAsia="Calibri"/>
          <w:color w:val="000000" w:themeColor="text1"/>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614FC" w:rsidRPr="00E37F5B" w:rsidRDefault="009614FC" w:rsidP="009614FC">
      <w:pPr>
        <w:ind w:firstLine="1134"/>
        <w:jc w:val="both"/>
        <w:rPr>
          <w:rFonts w:eastAsia="Calibri"/>
          <w:color w:val="000000" w:themeColor="text1"/>
        </w:rPr>
      </w:pPr>
    </w:p>
    <w:p w:rsidR="009614FC" w:rsidRPr="00E37F5B" w:rsidRDefault="009614FC" w:rsidP="009614FC">
      <w:pPr>
        <w:ind w:firstLine="1134"/>
        <w:jc w:val="both"/>
        <w:rPr>
          <w:rFonts w:eastAsia="Calibri"/>
          <w:b/>
          <w:color w:val="000000" w:themeColor="text1"/>
        </w:rPr>
      </w:pPr>
      <w:r w:rsidRPr="00E37F5B">
        <w:rPr>
          <w:rFonts w:eastAsia="Calibri"/>
          <w:b/>
          <w:color w:val="000000" w:themeColor="text1"/>
        </w:rPr>
        <w:t xml:space="preserve">Физическая культура как область знаний </w:t>
      </w:r>
    </w:p>
    <w:p w:rsidR="009614FC" w:rsidRPr="00E37F5B" w:rsidRDefault="009614FC" w:rsidP="009614FC">
      <w:pPr>
        <w:ind w:firstLine="1134"/>
        <w:jc w:val="both"/>
        <w:rPr>
          <w:rFonts w:eastAsia="Calibri"/>
          <w:b/>
          <w:color w:val="000000" w:themeColor="text1"/>
        </w:rPr>
      </w:pPr>
      <w:r w:rsidRPr="00E37F5B">
        <w:rPr>
          <w:rFonts w:eastAsia="Calibri"/>
          <w:b/>
          <w:color w:val="000000" w:themeColor="text1"/>
        </w:rPr>
        <w:t>История и современное развитие физической культуры</w:t>
      </w:r>
    </w:p>
    <w:p w:rsidR="009614FC" w:rsidRPr="00E37F5B" w:rsidRDefault="009614FC" w:rsidP="009614FC">
      <w:pPr>
        <w:ind w:firstLine="1134"/>
        <w:jc w:val="both"/>
        <w:rPr>
          <w:rFonts w:eastAsia="Calibri"/>
          <w:color w:val="000000" w:themeColor="text1"/>
        </w:rPr>
      </w:pPr>
      <w:r w:rsidRPr="00E37F5B">
        <w:rPr>
          <w:rFonts w:eastAsia="Calibri"/>
          <w:color w:val="000000" w:themeColor="text1"/>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614FC" w:rsidRPr="00E37F5B" w:rsidRDefault="009614FC" w:rsidP="009614FC">
      <w:pPr>
        <w:ind w:firstLine="1134"/>
        <w:jc w:val="both"/>
        <w:rPr>
          <w:rFonts w:eastAsia="Calibri"/>
          <w:color w:val="000000" w:themeColor="text1"/>
        </w:rPr>
      </w:pPr>
      <w:r w:rsidRPr="00E37F5B">
        <w:rPr>
          <w:rFonts w:eastAsia="Calibri"/>
          <w:b/>
          <w:color w:val="000000" w:themeColor="text1"/>
        </w:rPr>
        <w:t>Современное представление о физической культуре (основные понятия)</w:t>
      </w:r>
    </w:p>
    <w:p w:rsidR="009614FC" w:rsidRPr="00E37F5B" w:rsidRDefault="009614FC" w:rsidP="009614FC">
      <w:pPr>
        <w:ind w:firstLine="1134"/>
        <w:jc w:val="both"/>
        <w:rPr>
          <w:rFonts w:eastAsia="Calibri"/>
          <w:color w:val="000000" w:themeColor="text1"/>
        </w:rPr>
      </w:pPr>
      <w:r w:rsidRPr="00E37F5B">
        <w:rPr>
          <w:rFonts w:eastAsia="Calibri"/>
          <w:color w:val="000000" w:themeColor="text1"/>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614FC" w:rsidRPr="00E37F5B" w:rsidRDefault="009614FC" w:rsidP="009614FC">
      <w:pPr>
        <w:ind w:firstLine="1134"/>
        <w:jc w:val="both"/>
        <w:rPr>
          <w:rFonts w:eastAsia="Calibri"/>
          <w:color w:val="000000" w:themeColor="text1"/>
        </w:rPr>
      </w:pPr>
      <w:r w:rsidRPr="00E37F5B">
        <w:rPr>
          <w:rFonts w:eastAsia="Calibri"/>
          <w:b/>
          <w:color w:val="000000" w:themeColor="text1"/>
        </w:rPr>
        <w:t>Физическая культура человека</w:t>
      </w:r>
    </w:p>
    <w:p w:rsidR="009614FC" w:rsidRPr="00E37F5B" w:rsidRDefault="009614FC" w:rsidP="009614FC">
      <w:pPr>
        <w:tabs>
          <w:tab w:val="left" w:pos="0"/>
        </w:tabs>
        <w:ind w:firstLine="1134"/>
        <w:jc w:val="both"/>
        <w:rPr>
          <w:rFonts w:eastAsia="Calibri"/>
          <w:color w:val="000000" w:themeColor="text1"/>
        </w:rPr>
      </w:pPr>
      <w:r w:rsidRPr="00E37F5B">
        <w:rPr>
          <w:rFonts w:eastAsia="Calibri"/>
          <w:color w:val="000000" w:themeColor="text1"/>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9614FC" w:rsidRPr="00E37F5B" w:rsidRDefault="009614FC" w:rsidP="009614FC">
      <w:pPr>
        <w:tabs>
          <w:tab w:val="left" w:pos="0"/>
        </w:tabs>
        <w:ind w:firstLine="1134"/>
        <w:jc w:val="both"/>
        <w:rPr>
          <w:rFonts w:eastAsia="Calibri"/>
          <w:b/>
          <w:color w:val="000000" w:themeColor="text1"/>
        </w:rPr>
      </w:pPr>
    </w:p>
    <w:p w:rsidR="009614FC" w:rsidRPr="00E37F5B" w:rsidRDefault="009614FC" w:rsidP="009614FC">
      <w:pPr>
        <w:tabs>
          <w:tab w:val="left" w:pos="0"/>
        </w:tabs>
        <w:ind w:firstLine="1134"/>
        <w:jc w:val="both"/>
        <w:rPr>
          <w:rFonts w:eastAsia="Calibri"/>
          <w:b/>
          <w:color w:val="000000" w:themeColor="text1"/>
        </w:rPr>
      </w:pPr>
      <w:r w:rsidRPr="00E37F5B">
        <w:rPr>
          <w:rFonts w:eastAsia="Calibri"/>
          <w:b/>
          <w:color w:val="000000" w:themeColor="text1"/>
        </w:rPr>
        <w:t xml:space="preserve">Способы двигательной (физкультурной) деятельности </w:t>
      </w:r>
    </w:p>
    <w:p w:rsidR="009614FC" w:rsidRPr="00E37F5B" w:rsidRDefault="009614FC" w:rsidP="009614FC">
      <w:pPr>
        <w:tabs>
          <w:tab w:val="left" w:pos="0"/>
        </w:tabs>
        <w:ind w:firstLine="1134"/>
        <w:jc w:val="both"/>
        <w:rPr>
          <w:rFonts w:eastAsia="Calibri"/>
          <w:b/>
          <w:color w:val="000000" w:themeColor="text1"/>
        </w:rPr>
      </w:pPr>
      <w:r w:rsidRPr="00E37F5B">
        <w:rPr>
          <w:rFonts w:eastAsia="Calibri"/>
          <w:b/>
          <w:color w:val="000000" w:themeColor="text1"/>
        </w:rPr>
        <w:t>Организация и проведение самостоятельных занятий физической культурой</w:t>
      </w:r>
    </w:p>
    <w:p w:rsidR="009614FC" w:rsidRPr="00E37F5B" w:rsidRDefault="009614FC" w:rsidP="009614FC">
      <w:pPr>
        <w:numPr>
          <w:ilvl w:val="0"/>
          <w:numId w:val="40"/>
        </w:numPr>
        <w:ind w:firstLine="1134"/>
        <w:jc w:val="both"/>
        <w:rPr>
          <w:rFonts w:eastAsia="Calibri"/>
          <w:color w:val="000000" w:themeColor="text1"/>
        </w:rPr>
      </w:pPr>
      <w:r w:rsidRPr="00E37F5B">
        <w:rPr>
          <w:rFonts w:eastAsia="Calibri"/>
          <w:color w:val="000000" w:themeColor="text1"/>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614FC" w:rsidRPr="00E37F5B" w:rsidRDefault="009614FC" w:rsidP="009614FC">
      <w:pPr>
        <w:ind w:firstLine="1134"/>
        <w:jc w:val="both"/>
        <w:rPr>
          <w:rFonts w:eastAsia="Calibri"/>
          <w:b/>
          <w:color w:val="000000" w:themeColor="text1"/>
        </w:rPr>
      </w:pPr>
      <w:r w:rsidRPr="00E37F5B">
        <w:rPr>
          <w:rFonts w:eastAsia="Calibri"/>
          <w:b/>
          <w:color w:val="000000" w:themeColor="text1"/>
        </w:rPr>
        <w:t xml:space="preserve">Оценка эффективности занятий физической культурой </w:t>
      </w:r>
    </w:p>
    <w:p w:rsidR="009614FC" w:rsidRPr="00E37F5B" w:rsidRDefault="009614FC" w:rsidP="009614FC">
      <w:pPr>
        <w:ind w:firstLine="1134"/>
        <w:jc w:val="both"/>
        <w:rPr>
          <w:rFonts w:eastAsia="Calibri"/>
          <w:color w:val="000000" w:themeColor="text1"/>
        </w:rPr>
      </w:pPr>
      <w:r w:rsidRPr="00E37F5B">
        <w:rPr>
          <w:rFonts w:eastAsia="Calibri"/>
          <w:color w:val="000000" w:themeColor="text1"/>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614FC" w:rsidRPr="00E37F5B" w:rsidRDefault="009614FC" w:rsidP="009614FC">
      <w:pPr>
        <w:ind w:firstLine="1134"/>
        <w:jc w:val="both"/>
        <w:rPr>
          <w:rFonts w:eastAsia="Calibri"/>
          <w:b/>
          <w:color w:val="000000" w:themeColor="text1"/>
        </w:rPr>
      </w:pPr>
    </w:p>
    <w:p w:rsidR="009614FC" w:rsidRPr="00E37F5B" w:rsidRDefault="009614FC" w:rsidP="009614FC">
      <w:pPr>
        <w:ind w:firstLine="1134"/>
        <w:jc w:val="both"/>
        <w:rPr>
          <w:rFonts w:eastAsia="Calibri"/>
          <w:b/>
          <w:color w:val="000000" w:themeColor="text1"/>
        </w:rPr>
      </w:pPr>
      <w:r w:rsidRPr="00E37F5B">
        <w:rPr>
          <w:rFonts w:eastAsia="Calibri"/>
          <w:b/>
          <w:color w:val="000000" w:themeColor="text1"/>
        </w:rPr>
        <w:t>Физическое совершенствование</w:t>
      </w:r>
    </w:p>
    <w:p w:rsidR="009614FC" w:rsidRPr="00E37F5B" w:rsidRDefault="009614FC" w:rsidP="009614FC">
      <w:pPr>
        <w:ind w:firstLine="1134"/>
        <w:jc w:val="both"/>
        <w:rPr>
          <w:rFonts w:eastAsia="Calibri"/>
          <w:color w:val="000000" w:themeColor="text1"/>
        </w:rPr>
      </w:pPr>
      <w:r w:rsidRPr="00E37F5B">
        <w:rPr>
          <w:rFonts w:eastAsia="Calibri"/>
          <w:b/>
          <w:color w:val="000000" w:themeColor="text1"/>
        </w:rPr>
        <w:t>Физкультурно-оздоровительная деятельность</w:t>
      </w:r>
    </w:p>
    <w:p w:rsidR="009614FC" w:rsidRPr="00E37F5B" w:rsidRDefault="009614FC" w:rsidP="009614FC">
      <w:pPr>
        <w:ind w:firstLine="1134"/>
        <w:jc w:val="both"/>
        <w:rPr>
          <w:rFonts w:eastAsia="Calibri"/>
          <w:color w:val="000000" w:themeColor="text1"/>
        </w:rPr>
      </w:pPr>
      <w:r w:rsidRPr="00E37F5B">
        <w:rPr>
          <w:rFonts w:eastAsia="Calibri"/>
          <w:color w:val="000000" w:themeColor="text1"/>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614FC" w:rsidRPr="00E37F5B" w:rsidRDefault="009614FC" w:rsidP="009614FC">
      <w:pPr>
        <w:ind w:firstLine="1134"/>
        <w:jc w:val="both"/>
        <w:rPr>
          <w:rFonts w:eastAsia="Calibri"/>
          <w:color w:val="000000" w:themeColor="text1"/>
        </w:rPr>
      </w:pPr>
      <w:r w:rsidRPr="00E37F5B">
        <w:rPr>
          <w:rFonts w:eastAsia="Calibri"/>
          <w:b/>
          <w:color w:val="000000" w:themeColor="text1"/>
        </w:rPr>
        <w:t>Спортивно-оздоровительная деятельность</w:t>
      </w:r>
    </w:p>
    <w:p w:rsidR="009614FC" w:rsidRPr="00E37F5B" w:rsidRDefault="009614FC" w:rsidP="009614FC">
      <w:pPr>
        <w:ind w:firstLine="1134"/>
        <w:jc w:val="both"/>
        <w:rPr>
          <w:rFonts w:eastAsia="Calibri"/>
          <w:color w:val="000000" w:themeColor="text1"/>
        </w:rPr>
      </w:pPr>
      <w:r w:rsidRPr="00E37F5B">
        <w:rPr>
          <w:rFonts w:eastAsia="Calibri"/>
          <w:color w:val="000000" w:themeColor="text1"/>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9614FC" w:rsidRPr="00E37F5B" w:rsidRDefault="009614FC" w:rsidP="009614FC">
      <w:pPr>
        <w:ind w:firstLine="1134"/>
        <w:jc w:val="both"/>
        <w:rPr>
          <w:rFonts w:eastAsia="Calibri"/>
          <w:b/>
          <w:color w:val="000000" w:themeColor="text1"/>
        </w:rPr>
      </w:pPr>
      <w:r w:rsidRPr="00E37F5B">
        <w:rPr>
          <w:rFonts w:eastAsia="Calibri"/>
          <w:b/>
          <w:color w:val="000000" w:themeColor="text1"/>
        </w:rPr>
        <w:t>Прикладно-ориентированная физкультурная деятельность</w:t>
      </w:r>
    </w:p>
    <w:p w:rsidR="009614FC" w:rsidRPr="00E37F5B" w:rsidRDefault="009614FC" w:rsidP="009614FC">
      <w:pPr>
        <w:ind w:firstLine="1134"/>
        <w:jc w:val="both"/>
        <w:rPr>
          <w:rFonts w:eastAsia="Calibri"/>
          <w:color w:val="000000" w:themeColor="text1"/>
        </w:rPr>
      </w:pPr>
      <w:r w:rsidRPr="00E37F5B">
        <w:rPr>
          <w:rFonts w:eastAsia="Calibri"/>
          <w:color w:val="000000" w:themeColor="text1"/>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614FC" w:rsidRPr="00E37F5B" w:rsidRDefault="009614FC" w:rsidP="009614FC">
      <w:pPr>
        <w:ind w:firstLine="709"/>
        <w:jc w:val="both"/>
        <w:rPr>
          <w:spacing w:val="-2"/>
        </w:rPr>
      </w:pPr>
    </w:p>
    <w:p w:rsidR="009614FC" w:rsidRPr="00257968" w:rsidRDefault="009614FC" w:rsidP="009614FC">
      <w:pPr>
        <w:autoSpaceDE w:val="0"/>
        <w:autoSpaceDN w:val="0"/>
        <w:adjustRightInd w:val="0"/>
        <w:jc w:val="center"/>
        <w:rPr>
          <w:b/>
        </w:rPr>
      </w:pPr>
      <w:r w:rsidRPr="00257968">
        <w:rPr>
          <w:b/>
        </w:rPr>
        <w:t>Аннотация к рабочей программе по физической культуре, 9 класс.</w:t>
      </w:r>
    </w:p>
    <w:p w:rsidR="009614FC" w:rsidRPr="00257968" w:rsidRDefault="009614FC" w:rsidP="009614FC">
      <w:pPr>
        <w:ind w:firstLine="708"/>
        <w:jc w:val="both"/>
      </w:pPr>
    </w:p>
    <w:p w:rsidR="009614FC" w:rsidRPr="00257968" w:rsidRDefault="009614FC" w:rsidP="009614FC">
      <w:pPr>
        <w:ind w:firstLine="708"/>
        <w:jc w:val="both"/>
      </w:pPr>
      <w:r w:rsidRPr="00257968">
        <w:t>Рабочая программа по учебному предмету «Физическая культура» для обучающихся 9 класса составлена в соответствии с с «Комплексной программой физического воспитания учащихся 1-11 классов»  В.И. Ляха, А.А. Зданевича, ориентированной на двухчасовой вариант прохождения материала и учебной авторской программой Е.В. Кориковой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rsidR="009614FC" w:rsidRPr="00257968" w:rsidRDefault="009614FC" w:rsidP="009614FC">
      <w:pPr>
        <w:ind w:firstLine="708"/>
        <w:jc w:val="both"/>
        <w:rPr>
          <w:rFonts w:eastAsia="Calibri"/>
          <w:b/>
          <w:bCs/>
        </w:rPr>
      </w:pPr>
      <w:r w:rsidRPr="00257968">
        <w:t>На изучение предмета «Физическая культура» в 9 классе в учебном плане МАОУ «</w:t>
      </w:r>
      <w:r>
        <w:t>Аксаринская</w:t>
      </w:r>
      <w:r w:rsidRPr="00257968">
        <w:t xml:space="preserve"> СОШ» отводится 3 часа в неделю из них 2 часа в неделю (68 часов в год) по программе В.И. Ляха, А.А. Зданевича и 1 час на подготовку к сдаче ВФСК ГТО (34 часа в год) по авторской программе Е.В. Кориковой для целенаправленной подготовки учащихся 5-11 класса к выполнению норм ГТО., итого 102 часа в год.</w:t>
      </w:r>
    </w:p>
    <w:p w:rsidR="009614FC" w:rsidRPr="00257968" w:rsidRDefault="009614FC" w:rsidP="009614FC">
      <w:pPr>
        <w:rPr>
          <w:rFonts w:eastAsia="Calibri"/>
          <w:b/>
          <w:bCs/>
        </w:rPr>
      </w:pPr>
      <w:r w:rsidRPr="00257968">
        <w:rPr>
          <w:rFonts w:eastAsia="Calibri"/>
          <w:b/>
          <w:bCs/>
        </w:rPr>
        <w:t>Планируемые результаты освоения учебного предмета «Физическая культура»</w:t>
      </w:r>
    </w:p>
    <w:p w:rsidR="009614FC" w:rsidRPr="00257968" w:rsidRDefault="009614FC" w:rsidP="009614FC">
      <w:pPr>
        <w:ind w:firstLine="709"/>
        <w:jc w:val="both"/>
        <w:rPr>
          <w:color w:val="000000" w:themeColor="text1"/>
        </w:rPr>
      </w:pPr>
      <w:r w:rsidRPr="00257968">
        <w:rPr>
          <w:color w:val="000000" w:themeColor="text1"/>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614FC" w:rsidRPr="00257968" w:rsidRDefault="009614FC" w:rsidP="009614FC">
      <w:pPr>
        <w:ind w:firstLine="709"/>
        <w:jc w:val="both"/>
        <w:rPr>
          <w:color w:val="000000" w:themeColor="text1"/>
        </w:rPr>
      </w:pPr>
      <w:r w:rsidRPr="00257968">
        <w:rPr>
          <w:color w:val="000000" w:themeColor="text1"/>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w:t>
      </w:r>
      <w:r w:rsidRPr="00257968">
        <w:rPr>
          <w:color w:val="000000" w:themeColor="text1"/>
        </w:rPr>
        <w:lastRenderedPageBreak/>
        <w:t>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614FC" w:rsidRPr="00257968" w:rsidRDefault="009614FC" w:rsidP="009614FC">
      <w:pPr>
        <w:ind w:firstLine="709"/>
        <w:jc w:val="both"/>
        <w:rPr>
          <w:color w:val="000000" w:themeColor="text1"/>
        </w:rPr>
      </w:pPr>
      <w:r w:rsidRPr="00257968">
        <w:rPr>
          <w:color w:val="000000" w:themeColor="text1"/>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614FC" w:rsidRPr="00257968" w:rsidRDefault="009614FC" w:rsidP="009614FC">
      <w:pPr>
        <w:ind w:firstLine="709"/>
        <w:jc w:val="both"/>
        <w:rPr>
          <w:color w:val="000000" w:themeColor="text1"/>
        </w:rPr>
      </w:pPr>
      <w:r w:rsidRPr="00257968">
        <w:rPr>
          <w:color w:val="000000" w:themeColor="text1"/>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9614FC" w:rsidRPr="00257968" w:rsidRDefault="009614FC" w:rsidP="009614FC">
      <w:pPr>
        <w:ind w:firstLine="709"/>
        <w:jc w:val="both"/>
        <w:rPr>
          <w:color w:val="000000" w:themeColor="text1"/>
        </w:rPr>
      </w:pPr>
      <w:r w:rsidRPr="00257968">
        <w:rPr>
          <w:color w:val="000000" w:themeColor="text1"/>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9614FC" w:rsidRPr="00257968" w:rsidRDefault="009614FC" w:rsidP="009614FC">
      <w:pPr>
        <w:ind w:firstLine="709"/>
        <w:jc w:val="both"/>
        <w:rPr>
          <w:color w:val="000000" w:themeColor="text1"/>
        </w:rPr>
      </w:pPr>
      <w:r w:rsidRPr="00257968">
        <w:rPr>
          <w:color w:val="000000" w:themeColor="text1"/>
        </w:rPr>
        <w:t>6) для слепых и слабовидящих обучающихся:</w:t>
      </w:r>
    </w:p>
    <w:p w:rsidR="009614FC" w:rsidRPr="00257968" w:rsidRDefault="009614FC" w:rsidP="009614FC">
      <w:pPr>
        <w:ind w:firstLine="709"/>
        <w:jc w:val="both"/>
        <w:rPr>
          <w:color w:val="000000" w:themeColor="text1"/>
        </w:rPr>
      </w:pPr>
      <w:r w:rsidRPr="00257968">
        <w:rPr>
          <w:color w:val="000000" w:themeColor="text1"/>
        </w:rPr>
        <w:t>формирование приемов осязательного и слухового самоконтроля в процессе формирования трудовых действий;</w:t>
      </w:r>
    </w:p>
    <w:p w:rsidR="009614FC" w:rsidRPr="00257968" w:rsidRDefault="009614FC" w:rsidP="009614FC">
      <w:pPr>
        <w:ind w:firstLine="709"/>
        <w:jc w:val="both"/>
        <w:rPr>
          <w:color w:val="000000" w:themeColor="text1"/>
        </w:rPr>
      </w:pPr>
      <w:r w:rsidRPr="00257968">
        <w:rPr>
          <w:color w:val="000000" w:themeColor="text1"/>
        </w:rPr>
        <w:t>формирование представлений о современных бытовых тифлотехнических средствах, приборах и их применении в повседневной жизни;</w:t>
      </w:r>
    </w:p>
    <w:p w:rsidR="009614FC" w:rsidRPr="00257968" w:rsidRDefault="009614FC" w:rsidP="009614FC">
      <w:pPr>
        <w:ind w:firstLine="709"/>
        <w:jc w:val="both"/>
        <w:rPr>
          <w:color w:val="000000" w:themeColor="text1"/>
        </w:rPr>
      </w:pPr>
      <w:r w:rsidRPr="00257968">
        <w:rPr>
          <w:color w:val="000000" w:themeColor="text1"/>
        </w:rPr>
        <w:t>7) для обучающихся с нарушениями опорно-двигательного аппарата:</w:t>
      </w:r>
    </w:p>
    <w:p w:rsidR="009614FC" w:rsidRPr="00257968" w:rsidRDefault="009614FC" w:rsidP="009614FC">
      <w:pPr>
        <w:ind w:firstLine="709"/>
        <w:jc w:val="both"/>
        <w:rPr>
          <w:color w:val="000000" w:themeColor="text1"/>
        </w:rPr>
      </w:pPr>
      <w:r w:rsidRPr="00257968">
        <w:rPr>
          <w:color w:val="000000" w:themeColor="text1"/>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9614FC" w:rsidRPr="00257968" w:rsidRDefault="009614FC" w:rsidP="009614FC">
      <w:pPr>
        <w:ind w:firstLine="709"/>
        <w:jc w:val="both"/>
        <w:rPr>
          <w:color w:val="000000" w:themeColor="text1"/>
        </w:rPr>
      </w:pPr>
      <w:r w:rsidRPr="00257968">
        <w:rPr>
          <w:color w:val="000000" w:themeColor="text1"/>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614FC" w:rsidRPr="00257968" w:rsidRDefault="009614FC" w:rsidP="009614FC">
      <w:pPr>
        <w:ind w:firstLine="709"/>
        <w:jc w:val="both"/>
        <w:rPr>
          <w:color w:val="000000" w:themeColor="text1"/>
        </w:rPr>
      </w:pPr>
      <w:r w:rsidRPr="00257968">
        <w:rPr>
          <w:color w:val="000000" w:themeColor="text1"/>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614FC" w:rsidRPr="00257968" w:rsidRDefault="009614FC" w:rsidP="009614FC">
      <w:pPr>
        <w:ind w:firstLine="709"/>
        <w:jc w:val="both"/>
        <w:rPr>
          <w:color w:val="000000" w:themeColor="text1"/>
        </w:rPr>
      </w:pPr>
      <w:r w:rsidRPr="00257968">
        <w:rPr>
          <w:color w:val="000000" w:themeColor="text1"/>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9614FC" w:rsidRPr="00257968" w:rsidRDefault="009614FC" w:rsidP="009614FC">
      <w:pPr>
        <w:ind w:firstLine="709"/>
        <w:jc w:val="both"/>
        <w:rPr>
          <w:color w:val="000000" w:themeColor="text1"/>
        </w:rPr>
      </w:pPr>
      <w:r w:rsidRPr="00257968">
        <w:rPr>
          <w:color w:val="000000" w:themeColor="text1"/>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9614FC" w:rsidRPr="00257968" w:rsidRDefault="009614FC" w:rsidP="009614FC">
      <w:pPr>
        <w:ind w:firstLine="709"/>
        <w:jc w:val="both"/>
        <w:rPr>
          <w:b/>
          <w:color w:val="000000" w:themeColor="text1"/>
        </w:rPr>
      </w:pPr>
    </w:p>
    <w:p w:rsidR="009614FC" w:rsidRPr="00257968" w:rsidRDefault="009614FC" w:rsidP="009614FC">
      <w:pPr>
        <w:ind w:firstLine="709"/>
        <w:jc w:val="both"/>
        <w:rPr>
          <w:color w:val="000000" w:themeColor="text1"/>
        </w:rPr>
      </w:pPr>
      <w:r w:rsidRPr="00257968">
        <w:rPr>
          <w:b/>
          <w:color w:val="000000" w:themeColor="text1"/>
        </w:rPr>
        <w:t xml:space="preserve">Ученик научится: </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выполнять акробатические комбинации из числа хорошо освоенных упражнений;</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выполнять гимнастические комбинации на спортивных снарядах из числа хорошо освоенных упражнений;</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выполнять легкоатлетические упражнения в беге и в прыжках (в длину и высоту);</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выполнять спуски и торможения на лыжах с пологого склона;</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выполнять основные технические действия и приемы игры в футбол, волейбол, баскетбол в условиях учебной и игровой деятельности;</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614FC" w:rsidRPr="00257968" w:rsidRDefault="009614FC" w:rsidP="009614FC">
      <w:pPr>
        <w:numPr>
          <w:ilvl w:val="0"/>
          <w:numId w:val="41"/>
        </w:numPr>
        <w:tabs>
          <w:tab w:val="left" w:pos="709"/>
          <w:tab w:val="left" w:pos="1134"/>
        </w:tabs>
        <w:ind w:firstLine="709"/>
        <w:jc w:val="both"/>
        <w:rPr>
          <w:color w:val="000000" w:themeColor="text1"/>
        </w:rPr>
      </w:pPr>
      <w:r w:rsidRPr="00257968">
        <w:rPr>
          <w:color w:val="000000" w:themeColor="text1"/>
        </w:rPr>
        <w:t>выполнять тестовые упражнения для оценки уровня индивидуального развития основных физических качеств.</w:t>
      </w:r>
    </w:p>
    <w:p w:rsidR="009614FC" w:rsidRPr="00257968" w:rsidRDefault="009614FC" w:rsidP="009614FC">
      <w:pPr>
        <w:ind w:firstLine="709"/>
        <w:jc w:val="both"/>
        <w:rPr>
          <w:b/>
          <w:color w:val="000000" w:themeColor="text1"/>
        </w:rPr>
      </w:pPr>
    </w:p>
    <w:p w:rsidR="009614FC" w:rsidRPr="00257968" w:rsidRDefault="009614FC" w:rsidP="009614FC">
      <w:pPr>
        <w:ind w:firstLine="709"/>
        <w:jc w:val="both"/>
        <w:rPr>
          <w:color w:val="000000" w:themeColor="text1"/>
        </w:rPr>
      </w:pPr>
      <w:r w:rsidRPr="00257968">
        <w:rPr>
          <w:b/>
          <w:color w:val="000000" w:themeColor="text1"/>
        </w:rPr>
        <w:t>Ученик получит возможность научиться:</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t>проводить восстановительные мероприятия с использованием банных процедур и сеансов оздоровительного массажа;</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t>выполнять комплексы упражнений лечебной физической культуры с учетом имеющихся индивидуальных отклонений в показателях здоровья;</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t>преодолевать естественные и искусственные препятствия с помощью разнообразных способов лазания, прыжков и бега;</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t xml:space="preserve">осуществлять судейство по одному из осваиваемых видов спорта; </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t>выполнять тестовые нормативы Всероссийского физкультурно-спортивного комплекса «Готов к труду и обороне»;</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t>выполнять технико-тактические действия национальных видов спорта;</w:t>
      </w:r>
    </w:p>
    <w:p w:rsidR="009614FC" w:rsidRPr="00257968" w:rsidRDefault="009614FC" w:rsidP="009614FC">
      <w:pPr>
        <w:numPr>
          <w:ilvl w:val="0"/>
          <w:numId w:val="39"/>
        </w:numPr>
        <w:tabs>
          <w:tab w:val="left" w:pos="993"/>
        </w:tabs>
        <w:ind w:left="0" w:firstLine="709"/>
        <w:jc w:val="both"/>
        <w:rPr>
          <w:color w:val="000000" w:themeColor="text1"/>
        </w:rPr>
      </w:pPr>
      <w:r w:rsidRPr="00257968">
        <w:rPr>
          <w:color w:val="000000" w:themeColor="text1"/>
        </w:rPr>
        <w:t>проплывать учебную дистанцию вольным стилем.</w:t>
      </w:r>
    </w:p>
    <w:p w:rsidR="009614FC" w:rsidRPr="00257968" w:rsidRDefault="009614FC" w:rsidP="009614FC">
      <w:pPr>
        <w:rPr>
          <w:rFonts w:eastAsia="Calibri"/>
          <w:b/>
          <w:color w:val="000000"/>
        </w:rPr>
      </w:pPr>
      <w:r w:rsidRPr="00257968">
        <w:rPr>
          <w:rFonts w:eastAsia="Calibri"/>
          <w:b/>
          <w:color w:val="000000"/>
        </w:rPr>
        <w:t>Содержание учебного предмета «Физическая культура»</w:t>
      </w:r>
    </w:p>
    <w:p w:rsidR="009614FC" w:rsidRPr="00257968" w:rsidRDefault="009614FC" w:rsidP="009614FC">
      <w:pPr>
        <w:tabs>
          <w:tab w:val="left" w:pos="1134"/>
        </w:tabs>
        <w:ind w:firstLine="1134"/>
        <w:jc w:val="both"/>
        <w:rPr>
          <w:rFonts w:eastAsia="Calibri"/>
          <w:color w:val="000000" w:themeColor="text1"/>
        </w:rPr>
      </w:pPr>
      <w:r w:rsidRPr="00257968">
        <w:rPr>
          <w:rFonts w:eastAsia="Calibri"/>
          <w:color w:val="000000" w:themeColor="text1"/>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614FC" w:rsidRPr="00257968" w:rsidRDefault="009614FC" w:rsidP="009614FC">
      <w:pPr>
        <w:tabs>
          <w:tab w:val="left" w:pos="1134"/>
        </w:tabs>
        <w:ind w:firstLine="1134"/>
        <w:jc w:val="both"/>
        <w:rPr>
          <w:rFonts w:eastAsia="Calibri"/>
          <w:color w:val="000000" w:themeColor="text1"/>
        </w:rPr>
      </w:pPr>
      <w:r w:rsidRPr="00257968">
        <w:rPr>
          <w:rFonts w:eastAsia="Calibri"/>
          <w:color w:val="000000" w:themeColor="text1"/>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614FC" w:rsidRPr="00257968" w:rsidRDefault="009614FC" w:rsidP="009614FC">
      <w:pPr>
        <w:tabs>
          <w:tab w:val="left" w:pos="1134"/>
        </w:tabs>
        <w:ind w:firstLine="1134"/>
        <w:jc w:val="both"/>
        <w:rPr>
          <w:rFonts w:eastAsia="Calibri"/>
          <w:color w:val="000000" w:themeColor="text1"/>
        </w:rPr>
      </w:pPr>
      <w:r w:rsidRPr="00257968">
        <w:rPr>
          <w:rFonts w:eastAsia="Calibri"/>
          <w:color w:val="000000" w:themeColor="text1"/>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614FC" w:rsidRPr="00257968" w:rsidRDefault="009614FC" w:rsidP="009614FC">
      <w:pPr>
        <w:ind w:firstLine="1134"/>
        <w:jc w:val="both"/>
        <w:rPr>
          <w:rFonts w:eastAsia="Calibri"/>
          <w:color w:val="000000" w:themeColor="text1"/>
        </w:rPr>
      </w:pPr>
    </w:p>
    <w:p w:rsidR="009614FC" w:rsidRPr="00257968" w:rsidRDefault="009614FC" w:rsidP="009614FC">
      <w:pPr>
        <w:ind w:firstLine="1134"/>
        <w:jc w:val="both"/>
        <w:rPr>
          <w:rFonts w:eastAsia="Calibri"/>
          <w:b/>
          <w:color w:val="000000" w:themeColor="text1"/>
        </w:rPr>
      </w:pPr>
      <w:r w:rsidRPr="00257968">
        <w:rPr>
          <w:rFonts w:eastAsia="Calibri"/>
          <w:b/>
          <w:color w:val="000000" w:themeColor="text1"/>
        </w:rPr>
        <w:t xml:space="preserve">Физическая культура как область знаний </w:t>
      </w:r>
    </w:p>
    <w:p w:rsidR="009614FC" w:rsidRPr="00257968" w:rsidRDefault="009614FC" w:rsidP="009614FC">
      <w:pPr>
        <w:ind w:firstLine="1134"/>
        <w:jc w:val="both"/>
        <w:rPr>
          <w:rFonts w:eastAsia="Calibri"/>
          <w:b/>
          <w:color w:val="000000" w:themeColor="text1"/>
        </w:rPr>
      </w:pPr>
      <w:r w:rsidRPr="00257968">
        <w:rPr>
          <w:rFonts w:eastAsia="Calibri"/>
          <w:b/>
          <w:color w:val="000000" w:themeColor="text1"/>
        </w:rPr>
        <w:t>История и современное развитие физической культуры</w:t>
      </w:r>
    </w:p>
    <w:p w:rsidR="009614FC" w:rsidRPr="00257968" w:rsidRDefault="009614FC" w:rsidP="009614FC">
      <w:pPr>
        <w:ind w:firstLine="1134"/>
        <w:jc w:val="both"/>
        <w:rPr>
          <w:rFonts w:eastAsia="Calibri"/>
          <w:color w:val="000000" w:themeColor="text1"/>
        </w:rPr>
      </w:pPr>
      <w:r w:rsidRPr="00257968">
        <w:rPr>
          <w:rFonts w:eastAsia="Calibri"/>
          <w:color w:val="000000" w:themeColor="text1"/>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614FC" w:rsidRPr="00257968" w:rsidRDefault="009614FC" w:rsidP="009614FC">
      <w:pPr>
        <w:ind w:firstLine="1134"/>
        <w:jc w:val="both"/>
        <w:rPr>
          <w:rFonts w:eastAsia="Calibri"/>
          <w:color w:val="000000" w:themeColor="text1"/>
        </w:rPr>
      </w:pPr>
      <w:r w:rsidRPr="00257968">
        <w:rPr>
          <w:rFonts w:eastAsia="Calibri"/>
          <w:b/>
          <w:color w:val="000000" w:themeColor="text1"/>
        </w:rPr>
        <w:t>Современное представление о физической культуре (основные понятия)</w:t>
      </w:r>
    </w:p>
    <w:p w:rsidR="009614FC" w:rsidRPr="00257968" w:rsidRDefault="009614FC" w:rsidP="009614FC">
      <w:pPr>
        <w:ind w:firstLine="1134"/>
        <w:jc w:val="both"/>
        <w:rPr>
          <w:rFonts w:eastAsia="Calibri"/>
          <w:color w:val="000000" w:themeColor="text1"/>
        </w:rPr>
      </w:pPr>
      <w:r w:rsidRPr="00257968">
        <w:rPr>
          <w:rFonts w:eastAsia="Calibri"/>
          <w:color w:val="000000" w:themeColor="text1"/>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614FC" w:rsidRPr="00257968" w:rsidRDefault="009614FC" w:rsidP="009614FC">
      <w:pPr>
        <w:ind w:firstLine="1134"/>
        <w:jc w:val="both"/>
        <w:rPr>
          <w:rFonts w:eastAsia="Calibri"/>
          <w:color w:val="000000" w:themeColor="text1"/>
        </w:rPr>
      </w:pPr>
      <w:r w:rsidRPr="00257968">
        <w:rPr>
          <w:rFonts w:eastAsia="Calibri"/>
          <w:b/>
          <w:color w:val="000000" w:themeColor="text1"/>
        </w:rPr>
        <w:t>Физическая культура человека</w:t>
      </w:r>
    </w:p>
    <w:p w:rsidR="009614FC" w:rsidRPr="00257968" w:rsidRDefault="009614FC" w:rsidP="009614FC">
      <w:pPr>
        <w:tabs>
          <w:tab w:val="left" w:pos="0"/>
        </w:tabs>
        <w:ind w:firstLine="1134"/>
        <w:jc w:val="both"/>
        <w:rPr>
          <w:rFonts w:eastAsia="Calibri"/>
          <w:color w:val="000000" w:themeColor="text1"/>
        </w:rPr>
      </w:pPr>
      <w:r w:rsidRPr="00257968">
        <w:rPr>
          <w:rFonts w:eastAsia="Calibri"/>
          <w:color w:val="000000" w:themeColor="text1"/>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9614FC" w:rsidRPr="00257968" w:rsidRDefault="009614FC" w:rsidP="009614FC">
      <w:pPr>
        <w:tabs>
          <w:tab w:val="left" w:pos="0"/>
        </w:tabs>
        <w:ind w:firstLine="1134"/>
        <w:jc w:val="both"/>
        <w:rPr>
          <w:rFonts w:eastAsia="Calibri"/>
          <w:b/>
          <w:color w:val="000000" w:themeColor="text1"/>
        </w:rPr>
      </w:pPr>
    </w:p>
    <w:p w:rsidR="009614FC" w:rsidRPr="00257968" w:rsidRDefault="009614FC" w:rsidP="009614FC">
      <w:pPr>
        <w:tabs>
          <w:tab w:val="left" w:pos="0"/>
        </w:tabs>
        <w:ind w:firstLine="1134"/>
        <w:jc w:val="both"/>
        <w:rPr>
          <w:rFonts w:eastAsia="Calibri"/>
          <w:b/>
          <w:color w:val="000000" w:themeColor="text1"/>
        </w:rPr>
      </w:pPr>
      <w:r w:rsidRPr="00257968">
        <w:rPr>
          <w:rFonts w:eastAsia="Calibri"/>
          <w:b/>
          <w:color w:val="000000" w:themeColor="text1"/>
        </w:rPr>
        <w:lastRenderedPageBreak/>
        <w:t xml:space="preserve">Способы двигательной (физкультурной) деятельности </w:t>
      </w:r>
    </w:p>
    <w:p w:rsidR="009614FC" w:rsidRPr="00257968" w:rsidRDefault="009614FC" w:rsidP="009614FC">
      <w:pPr>
        <w:tabs>
          <w:tab w:val="left" w:pos="0"/>
        </w:tabs>
        <w:ind w:firstLine="1134"/>
        <w:jc w:val="both"/>
        <w:rPr>
          <w:rFonts w:eastAsia="Calibri"/>
          <w:b/>
          <w:color w:val="000000" w:themeColor="text1"/>
        </w:rPr>
      </w:pPr>
      <w:r w:rsidRPr="00257968">
        <w:rPr>
          <w:rFonts w:eastAsia="Calibri"/>
          <w:b/>
          <w:color w:val="000000" w:themeColor="text1"/>
        </w:rPr>
        <w:t>Организация и проведение самостоятельных занятий физической культурой</w:t>
      </w:r>
    </w:p>
    <w:p w:rsidR="009614FC" w:rsidRPr="00257968" w:rsidRDefault="009614FC" w:rsidP="009614FC">
      <w:pPr>
        <w:numPr>
          <w:ilvl w:val="0"/>
          <w:numId w:val="40"/>
        </w:numPr>
        <w:jc w:val="both"/>
        <w:rPr>
          <w:rFonts w:eastAsia="Calibri"/>
          <w:color w:val="000000" w:themeColor="text1"/>
        </w:rPr>
      </w:pPr>
      <w:r w:rsidRPr="00257968">
        <w:rPr>
          <w:rFonts w:eastAsia="Calibri"/>
          <w:color w:val="000000" w:themeColor="text1"/>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614FC" w:rsidRPr="00257968" w:rsidRDefault="009614FC" w:rsidP="009614FC">
      <w:pPr>
        <w:ind w:firstLine="1134"/>
        <w:jc w:val="both"/>
        <w:rPr>
          <w:rFonts w:eastAsia="Calibri"/>
          <w:b/>
          <w:color w:val="000000" w:themeColor="text1"/>
        </w:rPr>
      </w:pPr>
      <w:r w:rsidRPr="00257968">
        <w:rPr>
          <w:rFonts w:eastAsia="Calibri"/>
          <w:b/>
          <w:color w:val="000000" w:themeColor="text1"/>
        </w:rPr>
        <w:t xml:space="preserve">Оценка эффективности занятий физической культурой </w:t>
      </w:r>
    </w:p>
    <w:p w:rsidR="009614FC" w:rsidRPr="00257968" w:rsidRDefault="009614FC" w:rsidP="009614FC">
      <w:pPr>
        <w:ind w:firstLine="1134"/>
        <w:jc w:val="both"/>
        <w:rPr>
          <w:rFonts w:eastAsia="Calibri"/>
          <w:color w:val="000000" w:themeColor="text1"/>
        </w:rPr>
      </w:pPr>
      <w:r w:rsidRPr="00257968">
        <w:rPr>
          <w:rFonts w:eastAsia="Calibri"/>
          <w:color w:val="000000" w:themeColor="text1"/>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614FC" w:rsidRPr="00257968" w:rsidRDefault="009614FC" w:rsidP="009614FC">
      <w:pPr>
        <w:ind w:firstLine="1134"/>
        <w:jc w:val="both"/>
        <w:rPr>
          <w:rFonts w:eastAsia="Calibri"/>
          <w:b/>
          <w:color w:val="000000" w:themeColor="text1"/>
        </w:rPr>
      </w:pPr>
    </w:p>
    <w:p w:rsidR="009614FC" w:rsidRPr="00257968" w:rsidRDefault="009614FC" w:rsidP="009614FC">
      <w:pPr>
        <w:ind w:firstLine="1134"/>
        <w:jc w:val="both"/>
        <w:rPr>
          <w:rFonts w:eastAsia="Calibri"/>
          <w:b/>
          <w:color w:val="000000" w:themeColor="text1"/>
        </w:rPr>
      </w:pPr>
      <w:r w:rsidRPr="00257968">
        <w:rPr>
          <w:rFonts w:eastAsia="Calibri"/>
          <w:b/>
          <w:color w:val="000000" w:themeColor="text1"/>
        </w:rPr>
        <w:t>Физическое совершенствование</w:t>
      </w:r>
    </w:p>
    <w:p w:rsidR="009614FC" w:rsidRPr="00257968" w:rsidRDefault="009614FC" w:rsidP="009614FC">
      <w:pPr>
        <w:ind w:firstLine="1134"/>
        <w:jc w:val="both"/>
        <w:rPr>
          <w:rFonts w:eastAsia="Calibri"/>
          <w:color w:val="000000" w:themeColor="text1"/>
        </w:rPr>
      </w:pPr>
      <w:r w:rsidRPr="00257968">
        <w:rPr>
          <w:rFonts w:eastAsia="Calibri"/>
          <w:b/>
          <w:color w:val="000000" w:themeColor="text1"/>
        </w:rPr>
        <w:t>Физкультурно-оздоровительная деятельность</w:t>
      </w:r>
    </w:p>
    <w:p w:rsidR="009614FC" w:rsidRPr="00257968" w:rsidRDefault="009614FC" w:rsidP="009614FC">
      <w:pPr>
        <w:ind w:firstLine="1134"/>
        <w:jc w:val="both"/>
        <w:rPr>
          <w:rFonts w:eastAsia="Calibri"/>
          <w:color w:val="000000" w:themeColor="text1"/>
        </w:rPr>
      </w:pPr>
      <w:r w:rsidRPr="00257968">
        <w:rPr>
          <w:rFonts w:eastAsia="Calibri"/>
          <w:color w:val="000000" w:themeColor="text1"/>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614FC" w:rsidRPr="00257968" w:rsidRDefault="009614FC" w:rsidP="009614FC">
      <w:pPr>
        <w:ind w:firstLine="1134"/>
        <w:jc w:val="both"/>
        <w:rPr>
          <w:rFonts w:eastAsia="Calibri"/>
          <w:color w:val="000000" w:themeColor="text1"/>
        </w:rPr>
      </w:pPr>
      <w:r w:rsidRPr="00257968">
        <w:rPr>
          <w:rFonts w:eastAsia="Calibri"/>
          <w:b/>
          <w:color w:val="000000" w:themeColor="text1"/>
        </w:rPr>
        <w:t>Спортивно-оздоровительная деятельность</w:t>
      </w:r>
    </w:p>
    <w:p w:rsidR="009614FC" w:rsidRPr="00257968" w:rsidRDefault="009614FC" w:rsidP="009614FC">
      <w:pPr>
        <w:ind w:firstLine="1134"/>
        <w:jc w:val="both"/>
        <w:rPr>
          <w:rFonts w:eastAsia="Calibri"/>
          <w:color w:val="000000" w:themeColor="text1"/>
        </w:rPr>
      </w:pPr>
      <w:r w:rsidRPr="00257968">
        <w:rPr>
          <w:rFonts w:eastAsia="Calibri"/>
          <w:color w:val="000000" w:themeColor="text1"/>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9614FC" w:rsidRPr="00257968" w:rsidRDefault="009614FC" w:rsidP="009614FC">
      <w:pPr>
        <w:ind w:firstLine="1134"/>
        <w:jc w:val="both"/>
        <w:rPr>
          <w:rFonts w:eastAsia="Calibri"/>
          <w:b/>
          <w:color w:val="000000" w:themeColor="text1"/>
        </w:rPr>
      </w:pPr>
      <w:r w:rsidRPr="00257968">
        <w:rPr>
          <w:rFonts w:eastAsia="Calibri"/>
          <w:b/>
          <w:color w:val="000000" w:themeColor="text1"/>
        </w:rPr>
        <w:t>Прикладно-ориентированная физкультурная деятельность</w:t>
      </w:r>
    </w:p>
    <w:p w:rsidR="009614FC" w:rsidRPr="00257968" w:rsidRDefault="009614FC" w:rsidP="009614FC">
      <w:pPr>
        <w:ind w:firstLine="1134"/>
        <w:jc w:val="both"/>
        <w:rPr>
          <w:rFonts w:eastAsia="Calibri"/>
          <w:color w:val="000000" w:themeColor="text1"/>
        </w:rPr>
      </w:pPr>
      <w:r w:rsidRPr="00257968">
        <w:rPr>
          <w:rFonts w:eastAsia="Calibri"/>
          <w:color w:val="000000" w:themeColor="text1"/>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614FC" w:rsidRPr="00257968" w:rsidRDefault="009614FC" w:rsidP="009614FC">
      <w:pPr>
        <w:jc w:val="both"/>
        <w:rPr>
          <w:rFonts w:eastAsia="Calibri"/>
          <w:b/>
          <w:bCs/>
        </w:rPr>
      </w:pPr>
    </w:p>
    <w:p w:rsidR="009614FC" w:rsidRPr="00B21B38" w:rsidRDefault="009614FC" w:rsidP="009614FC">
      <w:pPr>
        <w:jc w:val="both"/>
      </w:pPr>
    </w:p>
    <w:p w:rsidR="009614FC" w:rsidRDefault="009614FC" w:rsidP="009614FC">
      <w:pPr>
        <w:ind w:right="394"/>
        <w:contextualSpacing/>
        <w:jc w:val="both"/>
      </w:pPr>
    </w:p>
    <w:p w:rsidR="006C75C8" w:rsidRDefault="006C75C8" w:rsidP="009614FC">
      <w:pPr>
        <w:ind w:right="394"/>
        <w:contextualSpacing/>
        <w:jc w:val="both"/>
      </w:pPr>
    </w:p>
    <w:p w:rsidR="006C75C8" w:rsidRDefault="006C75C8" w:rsidP="009614FC">
      <w:pPr>
        <w:ind w:right="394"/>
        <w:contextualSpacing/>
        <w:jc w:val="both"/>
      </w:pPr>
    </w:p>
    <w:p w:rsidR="006C75C8" w:rsidRDefault="006C75C8" w:rsidP="009614FC">
      <w:pPr>
        <w:ind w:right="394"/>
        <w:contextualSpacing/>
        <w:jc w:val="both"/>
      </w:pPr>
    </w:p>
    <w:p w:rsidR="006C75C8" w:rsidRDefault="006C75C8" w:rsidP="009614FC">
      <w:pPr>
        <w:ind w:right="394"/>
        <w:contextualSpacing/>
        <w:jc w:val="both"/>
      </w:pPr>
    </w:p>
    <w:p w:rsidR="006C75C8" w:rsidRDefault="006C75C8" w:rsidP="009614FC">
      <w:pPr>
        <w:ind w:right="394"/>
        <w:contextualSpacing/>
        <w:jc w:val="both"/>
      </w:pPr>
    </w:p>
    <w:p w:rsidR="006C75C8" w:rsidRDefault="006C75C8" w:rsidP="009614FC">
      <w:pPr>
        <w:ind w:right="394"/>
        <w:contextualSpacing/>
        <w:jc w:val="both"/>
      </w:pPr>
    </w:p>
    <w:p w:rsidR="006C75C8" w:rsidRDefault="006C75C8" w:rsidP="009614FC">
      <w:pPr>
        <w:ind w:right="394"/>
        <w:contextualSpacing/>
        <w:jc w:val="both"/>
      </w:pPr>
    </w:p>
    <w:p w:rsidR="006C75C8" w:rsidRDefault="006C75C8" w:rsidP="009614FC">
      <w:pPr>
        <w:ind w:right="394"/>
        <w:contextualSpacing/>
        <w:jc w:val="both"/>
      </w:pPr>
    </w:p>
    <w:p w:rsidR="006C75C8" w:rsidRDefault="006C75C8" w:rsidP="009614FC">
      <w:pPr>
        <w:ind w:right="394"/>
        <w:contextualSpacing/>
        <w:jc w:val="both"/>
      </w:pPr>
    </w:p>
    <w:p w:rsidR="006C75C8" w:rsidRDefault="006C75C8" w:rsidP="009614FC">
      <w:pPr>
        <w:ind w:right="394"/>
        <w:contextualSpacing/>
        <w:jc w:val="both"/>
      </w:pPr>
    </w:p>
    <w:p w:rsidR="006C75C8" w:rsidRPr="00FA0B1B" w:rsidRDefault="006C75C8" w:rsidP="006C75C8">
      <w:pPr>
        <w:autoSpaceDE w:val="0"/>
        <w:autoSpaceDN w:val="0"/>
        <w:adjustRightInd w:val="0"/>
        <w:jc w:val="center"/>
        <w:rPr>
          <w:b/>
        </w:rPr>
      </w:pPr>
      <w:r w:rsidRPr="00FA0B1B">
        <w:rPr>
          <w:b/>
        </w:rPr>
        <w:t>Аннотация к рабочей программе по физической культуре, 10 класс.</w:t>
      </w:r>
    </w:p>
    <w:p w:rsidR="006C75C8" w:rsidRPr="00FA0B1B" w:rsidRDefault="006C75C8" w:rsidP="006C75C8">
      <w:pPr>
        <w:ind w:firstLine="708"/>
        <w:jc w:val="both"/>
      </w:pPr>
      <w:r w:rsidRPr="00FA0B1B">
        <w:t>Рабочая программа по учебному предмету «Физическая культура» (базовый уровень) для обучающихся 10 класса составлена в соответствии с «Комплексной программой физического воспитания учащихся 1-11 классов»  В.И. Ляха, А.А. Зданевича, ориентированной на двухчасовой вариант прохождения материала и учебной авторской программой Е.В. Кориковой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rsidR="006C75C8" w:rsidRPr="00FA0B1B" w:rsidRDefault="006C75C8" w:rsidP="006C75C8">
      <w:pPr>
        <w:ind w:firstLine="708"/>
        <w:jc w:val="both"/>
        <w:rPr>
          <w:rFonts w:eastAsia="Calibri"/>
          <w:b/>
          <w:bCs/>
        </w:rPr>
      </w:pPr>
      <w:r w:rsidRPr="00FA0B1B">
        <w:t>На изучение предмета «Физическая культура» в 10 классе в учебном плане МАОУ «</w:t>
      </w:r>
      <w:r>
        <w:t>Аксаринская</w:t>
      </w:r>
      <w:r w:rsidRPr="00FA0B1B">
        <w:t xml:space="preserve"> СОШ» отводится 3 часа в неделю из них 2 часа в неделю (68 часов в год) по программе В.И. Ляха, А.А. Зданевича и 1 час на подготовку к сдаче ВФСК ГТО (34 часа в год) по авторской программе Е.В. Кориковой для целенаправленной подготовки учащихся 5-11 класса к выполнению норм ГТО., итого 102 часа в год.</w:t>
      </w:r>
    </w:p>
    <w:p w:rsidR="006C75C8" w:rsidRPr="00FA0B1B" w:rsidRDefault="006C75C8" w:rsidP="006C75C8">
      <w:pPr>
        <w:jc w:val="both"/>
        <w:rPr>
          <w:rFonts w:eastAsia="Calibri"/>
          <w:b/>
          <w:bCs/>
        </w:rPr>
      </w:pPr>
    </w:p>
    <w:p w:rsidR="006C75C8" w:rsidRPr="00FA0B1B" w:rsidRDefault="006C75C8" w:rsidP="006C75C8">
      <w:pPr>
        <w:jc w:val="both"/>
        <w:rPr>
          <w:rFonts w:eastAsia="Calibri"/>
          <w:b/>
          <w:bCs/>
        </w:rPr>
      </w:pPr>
      <w:r w:rsidRPr="00FA0B1B">
        <w:rPr>
          <w:rFonts w:eastAsia="Calibri"/>
          <w:b/>
          <w:bCs/>
        </w:rPr>
        <w:t>Планируемые результаты освоения учебного предмета «Физическая культура»</w:t>
      </w:r>
    </w:p>
    <w:p w:rsidR="006C75C8" w:rsidRPr="00FA0B1B" w:rsidRDefault="006C75C8" w:rsidP="006C75C8">
      <w:r w:rsidRPr="00FA0B1B">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C75C8" w:rsidRPr="00FA0B1B" w:rsidRDefault="006C75C8" w:rsidP="006C75C8">
      <w:r w:rsidRPr="00FA0B1B">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C75C8" w:rsidRPr="00FA0B1B" w:rsidRDefault="006C75C8" w:rsidP="006C75C8">
      <w:r w:rsidRPr="00FA0B1B">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C75C8" w:rsidRPr="00FA0B1B" w:rsidRDefault="006C75C8" w:rsidP="006C75C8">
      <w:r w:rsidRPr="00FA0B1B">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C75C8" w:rsidRPr="00FA0B1B" w:rsidRDefault="006C75C8" w:rsidP="006C75C8">
      <w:r w:rsidRPr="00FA0B1B">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6C75C8" w:rsidRPr="00FA0B1B" w:rsidRDefault="006C75C8" w:rsidP="006C75C8">
      <w:r w:rsidRPr="00FA0B1B">
        <w:t>6) для слепых и слабовидящих обучающихся:</w:t>
      </w:r>
    </w:p>
    <w:p w:rsidR="006C75C8" w:rsidRPr="00FA0B1B" w:rsidRDefault="006C75C8" w:rsidP="006C75C8">
      <w:r w:rsidRPr="00FA0B1B">
        <w:t>сформированность приемов осязательного и слухового самоконтроля в процессе формирования трудовых действий;</w:t>
      </w:r>
    </w:p>
    <w:p w:rsidR="006C75C8" w:rsidRPr="00FA0B1B" w:rsidRDefault="006C75C8" w:rsidP="006C75C8">
      <w:r w:rsidRPr="00FA0B1B">
        <w:t>сформированность представлений о современных бытовых тифлотехнических средствах, приборах и их применении в повседневной жизни;</w:t>
      </w:r>
    </w:p>
    <w:p w:rsidR="006C75C8" w:rsidRPr="00FA0B1B" w:rsidRDefault="006C75C8" w:rsidP="006C75C8">
      <w:r w:rsidRPr="00FA0B1B">
        <w:t>7) для обучающихся с нарушениями опорно-двигательного аппарата:</w:t>
      </w:r>
    </w:p>
    <w:p w:rsidR="006C75C8" w:rsidRPr="00FA0B1B" w:rsidRDefault="006C75C8" w:rsidP="006C75C8">
      <w:r w:rsidRPr="00FA0B1B">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6C75C8" w:rsidRPr="00FA0B1B" w:rsidRDefault="006C75C8" w:rsidP="006C75C8">
      <w:r w:rsidRPr="00FA0B1B">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C75C8" w:rsidRPr="00FA0B1B" w:rsidRDefault="006C75C8" w:rsidP="006C75C8">
      <w:r w:rsidRPr="00FA0B1B">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C75C8" w:rsidRPr="00FA0B1B" w:rsidRDefault="006C75C8" w:rsidP="006C75C8">
      <w:r w:rsidRPr="00FA0B1B">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6C75C8" w:rsidRPr="00FA0B1B" w:rsidRDefault="006C75C8" w:rsidP="006C75C8">
      <w:pPr>
        <w:ind w:firstLine="708"/>
        <w:jc w:val="both"/>
        <w:rPr>
          <w:rFonts w:eastAsia="Calibri"/>
          <w:b/>
        </w:rPr>
      </w:pPr>
    </w:p>
    <w:p w:rsidR="006C75C8" w:rsidRPr="00FA0B1B" w:rsidRDefault="006C75C8" w:rsidP="006C75C8">
      <w:pPr>
        <w:ind w:left="284"/>
        <w:jc w:val="both"/>
        <w:rPr>
          <w:rFonts w:eastAsia="Calibri"/>
          <w:b/>
          <w:bCs/>
        </w:rPr>
      </w:pPr>
    </w:p>
    <w:p w:rsidR="006C75C8" w:rsidRPr="00FA0B1B" w:rsidRDefault="006C75C8" w:rsidP="006C75C8">
      <w:pPr>
        <w:ind w:left="284"/>
        <w:jc w:val="both"/>
        <w:rPr>
          <w:rFonts w:eastAsia="Calibri"/>
          <w:b/>
          <w:bCs/>
        </w:rPr>
      </w:pPr>
    </w:p>
    <w:p w:rsidR="006C75C8" w:rsidRPr="00FA0B1B" w:rsidRDefault="006C75C8" w:rsidP="006C75C8">
      <w:pPr>
        <w:ind w:left="284"/>
        <w:jc w:val="both"/>
        <w:rPr>
          <w:rFonts w:eastAsia="Calibri"/>
          <w:b/>
          <w:bCs/>
        </w:rPr>
      </w:pPr>
    </w:p>
    <w:p w:rsidR="006C75C8" w:rsidRPr="00FA0B1B" w:rsidRDefault="006C75C8" w:rsidP="006C75C8">
      <w:pPr>
        <w:ind w:left="284"/>
        <w:jc w:val="both"/>
        <w:rPr>
          <w:rFonts w:eastAsia="Calibri"/>
          <w:b/>
          <w:bCs/>
        </w:rPr>
      </w:pPr>
    </w:p>
    <w:p w:rsidR="006C75C8" w:rsidRPr="00FA0B1B" w:rsidRDefault="006C75C8" w:rsidP="006C75C8">
      <w:pPr>
        <w:ind w:left="284"/>
        <w:jc w:val="both"/>
        <w:rPr>
          <w:rFonts w:eastAsia="Calibri"/>
          <w:b/>
          <w:bCs/>
        </w:rPr>
      </w:pPr>
      <w:r w:rsidRPr="00FA0B1B">
        <w:rPr>
          <w:rFonts w:eastAsia="Calibri"/>
          <w:b/>
          <w:bCs/>
        </w:rPr>
        <w:t>Ученик научится:</w:t>
      </w:r>
    </w:p>
    <w:p w:rsidR="006C75C8" w:rsidRPr="00FA0B1B" w:rsidRDefault="006C75C8" w:rsidP="006C75C8">
      <w:pPr>
        <w:ind w:left="284"/>
        <w:jc w:val="both"/>
        <w:rPr>
          <w:rFonts w:eastAsia="Calibri"/>
          <w:b/>
          <w:bCs/>
        </w:rPr>
      </w:pP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lastRenderedPageBreak/>
        <w:t>знать способы контроля и оценки физического развития и физической подготовленности;</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характеризовать индивидуальные особенности физического и психического развития;</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составлять и выполнять индивидуально ориентированные комплексы оздоровительной и адаптивной физической культуры;</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выполнять комплексы упражнений традиционных и современных оздоровительных систем физического воспитания;</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выполнять технические действия и тактические приемы базовых видов спорта, применять их в игровой и соревновательной деятельности;</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практически использовать приемы самомассажа и релаксации;</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практически использовать приемы защиты и самообороны;</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составлять и проводить комплексы физических упражнений различной направленности;</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определять уровни индивидуального физического развития и развития физических качеств;</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проводить мероприятия по профилактике травматизма во время занятий физическими упражнениями;</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u w:color="000000"/>
          <w:bdr w:val="nil"/>
          <w:lang w:val="ru-RU"/>
        </w:rPr>
      </w:pPr>
      <w:r w:rsidRPr="006C75C8">
        <w:rPr>
          <w:rFonts w:ascii="Times New Roman" w:eastAsia="Calibri" w:hAnsi="Times New Roman" w:cs="Times New Roman"/>
          <w:sz w:val="24"/>
          <w:szCs w:val="24"/>
          <w:u w:color="000000"/>
          <w:bdr w:val="nil"/>
          <w:lang w:val="ru-RU"/>
        </w:rPr>
        <w:t>владеть техникой выполнения тестовых испытаний Всероссийского физкультурно-спортивного комплекса «Готов к труду и обороне» (ГТО).</w:t>
      </w:r>
    </w:p>
    <w:p w:rsidR="006C75C8" w:rsidRPr="00FA0B1B" w:rsidRDefault="006C75C8" w:rsidP="006C75C8">
      <w:pPr>
        <w:suppressAutoHyphens/>
        <w:ind w:firstLine="709"/>
        <w:jc w:val="both"/>
        <w:rPr>
          <w:rFonts w:eastAsia="Calibri"/>
        </w:rPr>
      </w:pPr>
    </w:p>
    <w:p w:rsidR="006C75C8" w:rsidRPr="00FA0B1B" w:rsidRDefault="006C75C8" w:rsidP="006C75C8">
      <w:pPr>
        <w:ind w:left="284"/>
        <w:jc w:val="both"/>
        <w:rPr>
          <w:rFonts w:eastAsia="Calibri"/>
          <w:b/>
          <w:bCs/>
        </w:rPr>
      </w:pPr>
      <w:r w:rsidRPr="00FA0B1B">
        <w:rPr>
          <w:rFonts w:eastAsia="Calibri"/>
          <w:b/>
          <w:bCs/>
        </w:rPr>
        <w:t>Ученик получит возможность научиться:</w:t>
      </w:r>
    </w:p>
    <w:p w:rsidR="006C75C8" w:rsidRPr="00FA0B1B" w:rsidRDefault="006C75C8" w:rsidP="006C75C8">
      <w:pPr>
        <w:ind w:left="284"/>
        <w:jc w:val="both"/>
        <w:rPr>
          <w:rFonts w:eastAsia="Calibri"/>
          <w:b/>
          <w:bCs/>
        </w:rPr>
      </w:pP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bdr w:val="nil"/>
          <w:lang w:val="ru-RU"/>
        </w:rPr>
      </w:pPr>
      <w:r w:rsidRPr="006C75C8">
        <w:rPr>
          <w:rFonts w:ascii="Times New Roman" w:eastAsia="Calibri" w:hAnsi="Times New Roman" w:cs="Times New Roman"/>
          <w:sz w:val="24"/>
          <w:szCs w:val="24"/>
          <w:bdr w:val="nil"/>
          <w:lang w:val="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bdr w:val="nil"/>
          <w:lang w:val="ru-RU"/>
        </w:rPr>
      </w:pPr>
      <w:r w:rsidRPr="006C75C8">
        <w:rPr>
          <w:rFonts w:ascii="Times New Roman" w:eastAsia="Calibri" w:hAnsi="Times New Roman" w:cs="Times New Roman"/>
          <w:sz w:val="24"/>
          <w:szCs w:val="24"/>
          <w:bdr w:val="nil"/>
          <w:lang w:val="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bdr w:val="nil"/>
          <w:lang w:val="ru-RU"/>
        </w:rPr>
      </w:pPr>
      <w:r w:rsidRPr="006C75C8">
        <w:rPr>
          <w:rFonts w:ascii="Times New Roman" w:eastAsia="Calibri" w:hAnsi="Times New Roman" w:cs="Times New Roman"/>
          <w:sz w:val="24"/>
          <w:szCs w:val="24"/>
          <w:bdr w:val="nil"/>
          <w:lang w:val="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bdr w:val="nil"/>
          <w:lang w:val="ru-RU"/>
        </w:rPr>
      </w:pPr>
      <w:r w:rsidRPr="006C75C8">
        <w:rPr>
          <w:rFonts w:ascii="Times New Roman" w:eastAsia="Calibri" w:hAnsi="Times New Roman" w:cs="Times New Roman"/>
          <w:sz w:val="24"/>
          <w:szCs w:val="24"/>
          <w:bdr w:val="nil"/>
          <w:lang w:val="ru-RU"/>
        </w:rPr>
        <w:t>выполнять технические приемы и тактические действия национальных видов спорта;</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bdr w:val="nil"/>
          <w:lang w:val="ru-RU"/>
        </w:rPr>
      </w:pPr>
      <w:r w:rsidRPr="006C75C8">
        <w:rPr>
          <w:rFonts w:ascii="Times New Roman" w:eastAsia="Calibri" w:hAnsi="Times New Roman" w:cs="Times New Roman"/>
          <w:sz w:val="24"/>
          <w:szCs w:val="24"/>
          <w:bdr w:val="nil"/>
          <w:lang w:val="ru-RU"/>
        </w:rPr>
        <w:t>выполнять нормативные требования испытаний (тестов) Всероссийского физкультурно-спортивного комплекса «Готов к труду и обороне» (ГТО);</w:t>
      </w:r>
    </w:p>
    <w:p w:rsidR="006C75C8" w:rsidRPr="006C75C8" w:rsidRDefault="006C75C8" w:rsidP="006C75C8">
      <w:pPr>
        <w:pStyle w:val="a5"/>
        <w:widowControl/>
        <w:numPr>
          <w:ilvl w:val="0"/>
          <w:numId w:val="43"/>
        </w:numPr>
        <w:suppressAutoHyphens/>
        <w:ind w:right="0"/>
        <w:rPr>
          <w:rFonts w:ascii="Times New Roman" w:eastAsia="Calibri" w:hAnsi="Times New Roman" w:cs="Times New Roman"/>
          <w:sz w:val="24"/>
          <w:szCs w:val="24"/>
          <w:bdr w:val="nil"/>
          <w:lang w:val="ru-RU"/>
        </w:rPr>
      </w:pPr>
      <w:r w:rsidRPr="006C75C8">
        <w:rPr>
          <w:rFonts w:ascii="Times New Roman" w:eastAsia="Calibri" w:hAnsi="Times New Roman" w:cs="Times New Roman"/>
          <w:sz w:val="24"/>
          <w:szCs w:val="24"/>
          <w:bdr w:val="nil"/>
          <w:lang w:val="ru-RU"/>
        </w:rPr>
        <w:t>осуществлять судейство в избранном виде спорта;</w:t>
      </w:r>
    </w:p>
    <w:p w:rsidR="006C75C8" w:rsidRPr="00FA0B1B" w:rsidRDefault="006C75C8" w:rsidP="006C75C8">
      <w:pPr>
        <w:pStyle w:val="ae"/>
        <w:numPr>
          <w:ilvl w:val="0"/>
          <w:numId w:val="43"/>
        </w:numPr>
        <w:jc w:val="both"/>
        <w:rPr>
          <w:rFonts w:eastAsia="Calibri"/>
          <w:b/>
          <w:bCs/>
        </w:rPr>
      </w:pPr>
      <w:r w:rsidRPr="00FA0B1B">
        <w:rPr>
          <w:rFonts w:eastAsia="Calibri"/>
        </w:rPr>
        <w:t>составлять и выполнять комплексы специальной физической подготовки</w:t>
      </w:r>
    </w:p>
    <w:p w:rsidR="006C75C8" w:rsidRPr="00FA0B1B" w:rsidRDefault="006C75C8" w:rsidP="006C75C8">
      <w:pPr>
        <w:jc w:val="both"/>
        <w:rPr>
          <w:b/>
        </w:rPr>
      </w:pPr>
    </w:p>
    <w:p w:rsidR="006C75C8" w:rsidRPr="00FA0B1B" w:rsidRDefault="006C75C8" w:rsidP="006C75C8">
      <w:pPr>
        <w:jc w:val="both"/>
        <w:rPr>
          <w:b/>
        </w:rPr>
      </w:pPr>
      <w:r w:rsidRPr="00FA0B1B">
        <w:rPr>
          <w:b/>
        </w:rPr>
        <w:t>Содержание учебного предмета «Физическая культура» (базовый уровень)</w:t>
      </w:r>
    </w:p>
    <w:p w:rsidR="006C75C8" w:rsidRPr="00FA0B1B" w:rsidRDefault="006C75C8" w:rsidP="006C75C8">
      <w:pPr>
        <w:suppressAutoHyphens/>
        <w:ind w:firstLine="709"/>
        <w:jc w:val="both"/>
      </w:pPr>
      <w:r w:rsidRPr="00FA0B1B">
        <w:rPr>
          <w:b/>
          <w:bCs/>
          <w:color w:val="000000"/>
        </w:rPr>
        <w:t>Физическая культура и здоровый образ жизни</w:t>
      </w:r>
    </w:p>
    <w:p w:rsidR="006C75C8" w:rsidRPr="00FA0B1B" w:rsidRDefault="006C75C8" w:rsidP="006C75C8">
      <w:pPr>
        <w:suppressAutoHyphens/>
        <w:ind w:firstLine="700"/>
        <w:jc w:val="both"/>
      </w:pPr>
      <w:r w:rsidRPr="00FA0B1B">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C75C8" w:rsidRPr="00FA0B1B" w:rsidRDefault="006C75C8" w:rsidP="006C75C8">
      <w:pPr>
        <w:suppressAutoHyphens/>
        <w:ind w:firstLine="700"/>
        <w:jc w:val="both"/>
      </w:pPr>
      <w:r w:rsidRPr="00FA0B1B">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C75C8" w:rsidRPr="00FA0B1B" w:rsidRDefault="006C75C8" w:rsidP="006C75C8">
      <w:pPr>
        <w:suppressAutoHyphens/>
        <w:ind w:firstLine="700"/>
        <w:jc w:val="both"/>
      </w:pPr>
      <w:r w:rsidRPr="00FA0B1B">
        <w:rPr>
          <w:color w:val="00000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C75C8" w:rsidRPr="00FA0B1B" w:rsidRDefault="006C75C8" w:rsidP="006C75C8">
      <w:pPr>
        <w:suppressAutoHyphens/>
        <w:ind w:firstLine="700"/>
        <w:jc w:val="both"/>
      </w:pPr>
      <w:r w:rsidRPr="00FA0B1B">
        <w:rPr>
          <w:color w:val="00000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FA0B1B">
        <w:rPr>
          <w:iCs/>
          <w:color w:val="000000"/>
        </w:rPr>
        <w:t>судейство.</w:t>
      </w:r>
    </w:p>
    <w:p w:rsidR="006C75C8" w:rsidRPr="00FA0B1B" w:rsidRDefault="006C75C8" w:rsidP="006C75C8">
      <w:pPr>
        <w:suppressAutoHyphens/>
        <w:ind w:firstLine="700"/>
        <w:jc w:val="both"/>
      </w:pPr>
      <w:r w:rsidRPr="00FA0B1B">
        <w:rPr>
          <w:color w:val="000000"/>
        </w:rPr>
        <w:t>Формы организации занятий физической культурой.</w:t>
      </w:r>
    </w:p>
    <w:p w:rsidR="006C75C8" w:rsidRPr="00FA0B1B" w:rsidRDefault="006C75C8" w:rsidP="006C75C8">
      <w:pPr>
        <w:suppressAutoHyphens/>
        <w:ind w:firstLine="700"/>
        <w:jc w:val="both"/>
      </w:pPr>
      <w:r w:rsidRPr="00FA0B1B">
        <w:rPr>
          <w:color w:val="000000"/>
        </w:rPr>
        <w:lastRenderedPageBreak/>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6C75C8" w:rsidRPr="00FA0B1B" w:rsidRDefault="006C75C8" w:rsidP="006C75C8">
      <w:pPr>
        <w:suppressAutoHyphens/>
        <w:ind w:firstLine="700"/>
        <w:jc w:val="both"/>
      </w:pPr>
      <w:r w:rsidRPr="00FA0B1B">
        <w:rPr>
          <w:color w:val="000000"/>
        </w:rPr>
        <w:t>Современное состояние физической культуры и спорта в России.</w:t>
      </w:r>
    </w:p>
    <w:p w:rsidR="006C75C8" w:rsidRPr="00FA0B1B" w:rsidRDefault="006C75C8" w:rsidP="006C75C8">
      <w:pPr>
        <w:suppressAutoHyphens/>
        <w:ind w:firstLine="700"/>
        <w:jc w:val="both"/>
      </w:pPr>
      <w:r w:rsidRPr="00FA0B1B">
        <w:rPr>
          <w:iCs/>
          <w:color w:val="000000"/>
        </w:rPr>
        <w:t>Основы законодательства Российской Федерации в области физической культуры, спорта, туризма, охраны здоровья.</w:t>
      </w:r>
    </w:p>
    <w:p w:rsidR="006C75C8" w:rsidRPr="00FA0B1B" w:rsidRDefault="006C75C8" w:rsidP="006C75C8">
      <w:pPr>
        <w:suppressAutoHyphens/>
        <w:ind w:firstLine="709"/>
        <w:jc w:val="both"/>
        <w:rPr>
          <w:b/>
          <w:bCs/>
          <w:color w:val="000000"/>
        </w:rPr>
      </w:pPr>
    </w:p>
    <w:p w:rsidR="006C75C8" w:rsidRPr="00FA0B1B" w:rsidRDefault="006C75C8" w:rsidP="006C75C8">
      <w:pPr>
        <w:suppressAutoHyphens/>
        <w:ind w:firstLine="709"/>
        <w:jc w:val="both"/>
      </w:pPr>
      <w:r w:rsidRPr="00FA0B1B">
        <w:rPr>
          <w:b/>
          <w:bCs/>
          <w:color w:val="000000"/>
        </w:rPr>
        <w:t>Физкультурно-оздоровительная деятельность</w:t>
      </w:r>
    </w:p>
    <w:p w:rsidR="006C75C8" w:rsidRPr="00FA0B1B" w:rsidRDefault="006C75C8" w:rsidP="006C75C8">
      <w:pPr>
        <w:suppressAutoHyphens/>
        <w:ind w:firstLine="700"/>
        <w:jc w:val="both"/>
      </w:pPr>
      <w:r w:rsidRPr="00FA0B1B">
        <w:rPr>
          <w:color w:val="000000"/>
        </w:rPr>
        <w:t>Оздоровительные системы физического воспитания.</w:t>
      </w:r>
    </w:p>
    <w:p w:rsidR="006C75C8" w:rsidRPr="00FA0B1B" w:rsidRDefault="006C75C8" w:rsidP="006C75C8">
      <w:pPr>
        <w:suppressAutoHyphens/>
        <w:ind w:firstLine="700"/>
        <w:jc w:val="both"/>
      </w:pPr>
      <w:r w:rsidRPr="00FA0B1B">
        <w:rPr>
          <w:color w:val="000000"/>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6C75C8" w:rsidRPr="00FA0B1B" w:rsidRDefault="006C75C8" w:rsidP="006C75C8">
      <w:pPr>
        <w:suppressAutoHyphens/>
        <w:ind w:firstLine="700"/>
        <w:jc w:val="both"/>
      </w:pPr>
      <w:r w:rsidRPr="00FA0B1B">
        <w:rPr>
          <w:color w:val="000000"/>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C75C8" w:rsidRPr="00FA0B1B" w:rsidRDefault="006C75C8" w:rsidP="006C75C8">
      <w:pPr>
        <w:suppressAutoHyphens/>
        <w:ind w:firstLine="709"/>
        <w:jc w:val="both"/>
        <w:rPr>
          <w:b/>
          <w:bCs/>
          <w:color w:val="000000"/>
        </w:rPr>
      </w:pPr>
    </w:p>
    <w:p w:rsidR="006C75C8" w:rsidRPr="00FA0B1B" w:rsidRDefault="006C75C8" w:rsidP="006C75C8">
      <w:pPr>
        <w:suppressAutoHyphens/>
        <w:ind w:firstLine="709"/>
        <w:jc w:val="both"/>
      </w:pPr>
      <w:r w:rsidRPr="00FA0B1B">
        <w:rPr>
          <w:b/>
          <w:bCs/>
          <w:color w:val="000000"/>
        </w:rPr>
        <w:t>Физическое совершенствование</w:t>
      </w:r>
    </w:p>
    <w:p w:rsidR="006C75C8" w:rsidRPr="00FA0B1B" w:rsidRDefault="006C75C8" w:rsidP="006C75C8">
      <w:pPr>
        <w:suppressAutoHyphens/>
        <w:ind w:firstLine="700"/>
        <w:jc w:val="both"/>
      </w:pPr>
      <w:r w:rsidRPr="00FA0B1B">
        <w:rPr>
          <w:color w:val="000000"/>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FA0B1B">
        <w:rPr>
          <w:iCs/>
          <w:color w:val="000000"/>
        </w:rPr>
        <w:t>техническая и тактическая подготовка в национальных видах спорта.</w:t>
      </w:r>
    </w:p>
    <w:p w:rsidR="006C75C8" w:rsidRPr="00FA0B1B" w:rsidRDefault="006C75C8" w:rsidP="006C75C8">
      <w:pPr>
        <w:suppressAutoHyphens/>
        <w:ind w:firstLine="700"/>
        <w:jc w:val="both"/>
      </w:pPr>
      <w:r w:rsidRPr="00FA0B1B">
        <w:rPr>
          <w:color w:val="000000"/>
        </w:rPr>
        <w:t>Спортивные единоборства: технико-тактические действия самообороны; приемы страховки и самостраховки</w:t>
      </w:r>
      <w:r w:rsidRPr="00FA0B1B">
        <w:rPr>
          <w:iCs/>
          <w:color w:val="000000"/>
        </w:rPr>
        <w:t>.</w:t>
      </w:r>
    </w:p>
    <w:p w:rsidR="006C75C8" w:rsidRPr="00FA0B1B" w:rsidRDefault="006C75C8" w:rsidP="006C75C8">
      <w:pPr>
        <w:suppressAutoHyphens/>
        <w:ind w:firstLine="709"/>
        <w:jc w:val="both"/>
        <w:rPr>
          <w:iCs/>
          <w:color w:val="000000"/>
        </w:rPr>
      </w:pPr>
      <w:r w:rsidRPr="00FA0B1B">
        <w:rPr>
          <w:color w:val="000000"/>
        </w:rPr>
        <w:t xml:space="preserve">Прикладная физическая подготовка: полосы препятствий; </w:t>
      </w:r>
      <w:r w:rsidRPr="00FA0B1B">
        <w:rPr>
          <w:iCs/>
          <w:color w:val="000000"/>
        </w:rPr>
        <w:t>кросс по пересеченной местности с элементами спортивного ориентирования.</w:t>
      </w:r>
    </w:p>
    <w:p w:rsidR="006C75C8" w:rsidRPr="00FA0B1B" w:rsidRDefault="006C75C8" w:rsidP="006C75C8">
      <w:pPr>
        <w:ind w:firstLine="708"/>
        <w:jc w:val="both"/>
      </w:pPr>
    </w:p>
    <w:p w:rsidR="006C75C8" w:rsidRDefault="006C75C8" w:rsidP="009614FC">
      <w:pPr>
        <w:ind w:right="394"/>
        <w:contextualSpacing/>
        <w:jc w:val="both"/>
      </w:pPr>
    </w:p>
    <w:p w:rsidR="009614FC" w:rsidRDefault="009614FC" w:rsidP="009614FC"/>
    <w:p w:rsidR="00E3722C" w:rsidRPr="00C251E0" w:rsidRDefault="00E3722C" w:rsidP="00E3722C">
      <w:pPr>
        <w:autoSpaceDE w:val="0"/>
        <w:autoSpaceDN w:val="0"/>
        <w:adjustRightInd w:val="0"/>
        <w:jc w:val="center"/>
        <w:rPr>
          <w:b/>
        </w:rPr>
      </w:pPr>
      <w:r w:rsidRPr="00C251E0">
        <w:rPr>
          <w:b/>
        </w:rPr>
        <w:t>Аннотация к рабочей программе по физической культуре, 11 класс.</w:t>
      </w:r>
    </w:p>
    <w:p w:rsidR="00E3722C" w:rsidRPr="00C251E0" w:rsidRDefault="00E3722C" w:rsidP="00E3722C">
      <w:pPr>
        <w:autoSpaceDE w:val="0"/>
        <w:autoSpaceDN w:val="0"/>
        <w:adjustRightInd w:val="0"/>
        <w:jc w:val="center"/>
        <w:rPr>
          <w:b/>
        </w:rPr>
      </w:pPr>
    </w:p>
    <w:p w:rsidR="00E3722C" w:rsidRPr="00C251E0" w:rsidRDefault="00E3722C" w:rsidP="00E3722C">
      <w:pPr>
        <w:ind w:firstLine="708"/>
        <w:jc w:val="both"/>
      </w:pPr>
      <w:r w:rsidRPr="00C251E0">
        <w:t>Рабочая программа по учебному предмету «Физическая культура» (базовый уровень) для обучающихся 11 класса составлена в соответствии с «Комплексной программой физического воспитания учащихся 1-11 классов»  В.И. Ляха, А.А. Зданевича, ориентированной на двухчасовой вариант прохождения материала и учебной авторской программой Е.В. Кориковой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rsidR="00E3722C" w:rsidRPr="00C251E0" w:rsidRDefault="00E3722C" w:rsidP="00E3722C">
      <w:pPr>
        <w:ind w:firstLine="708"/>
        <w:jc w:val="both"/>
        <w:rPr>
          <w:rFonts w:eastAsia="Calibri"/>
          <w:b/>
          <w:bCs/>
        </w:rPr>
      </w:pPr>
      <w:r w:rsidRPr="00C251E0">
        <w:t>На изучение предмета «Физическая культура» в 11 классе в учебном плане МАОУ «</w:t>
      </w:r>
      <w:r>
        <w:t>Аксаринская</w:t>
      </w:r>
      <w:r w:rsidRPr="00C251E0">
        <w:t xml:space="preserve"> СОШ» отводится 3 часа в неделю из них 2 часа в неделю (68 часов в год) по программе В.И. Ляха, А.А. Зданевича и 1 час на подготовку к сдаче ВФСК ГТО (34 часа в год) по авторской программе Е.В. Кориковой для целенаправленной подготовки учащихся 5-11 класса к выполнению норм ГТО., итого 102 часа в год.</w:t>
      </w:r>
    </w:p>
    <w:p w:rsidR="00E3722C" w:rsidRPr="00C251E0" w:rsidRDefault="00E3722C" w:rsidP="00E3722C">
      <w:pPr>
        <w:jc w:val="both"/>
        <w:rPr>
          <w:rFonts w:eastAsia="Calibri"/>
          <w:b/>
          <w:bCs/>
        </w:rPr>
      </w:pPr>
    </w:p>
    <w:p w:rsidR="00E3722C" w:rsidRPr="00C251E0" w:rsidRDefault="00E3722C" w:rsidP="00E3722C">
      <w:pPr>
        <w:jc w:val="both"/>
        <w:rPr>
          <w:rFonts w:eastAsia="Calibri"/>
          <w:b/>
          <w:bCs/>
        </w:rPr>
      </w:pPr>
      <w:r w:rsidRPr="00C251E0">
        <w:rPr>
          <w:rFonts w:eastAsia="Calibri"/>
          <w:b/>
          <w:bCs/>
        </w:rPr>
        <w:t>Планируемые результаты освоения учебного предмета «Физическая культура»</w:t>
      </w:r>
    </w:p>
    <w:p w:rsidR="00E3722C" w:rsidRPr="00C251E0" w:rsidRDefault="00E3722C" w:rsidP="00E3722C">
      <w:r w:rsidRPr="00C251E0">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3722C" w:rsidRPr="00C251E0" w:rsidRDefault="00E3722C" w:rsidP="00E3722C">
      <w:r w:rsidRPr="00C251E0">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3722C" w:rsidRPr="00C251E0" w:rsidRDefault="00E3722C" w:rsidP="00E3722C">
      <w:r w:rsidRPr="00C251E0">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3722C" w:rsidRPr="00C251E0" w:rsidRDefault="00E3722C" w:rsidP="00E3722C">
      <w:r w:rsidRPr="00C251E0">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3722C" w:rsidRPr="00C251E0" w:rsidRDefault="00E3722C" w:rsidP="00E3722C">
      <w:r w:rsidRPr="00C251E0">
        <w:lastRenderedPageBreak/>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E3722C" w:rsidRPr="00C251E0" w:rsidRDefault="00E3722C" w:rsidP="00E3722C">
      <w:r w:rsidRPr="00C251E0">
        <w:t>6) для слепых и слабовидящих обучающихся:</w:t>
      </w:r>
    </w:p>
    <w:p w:rsidR="00E3722C" w:rsidRPr="00C251E0" w:rsidRDefault="00E3722C" w:rsidP="00E3722C">
      <w:r w:rsidRPr="00C251E0">
        <w:t>сформированность приемов осязательного и слухового самоконтроля в процессе формирования трудовых действий;</w:t>
      </w:r>
    </w:p>
    <w:p w:rsidR="00E3722C" w:rsidRPr="00C251E0" w:rsidRDefault="00E3722C" w:rsidP="00E3722C">
      <w:r w:rsidRPr="00C251E0">
        <w:t>сформированность представлений о современных бытовых тифлотехнических средствах, приборах и их применении в повседневной жизни;</w:t>
      </w:r>
    </w:p>
    <w:p w:rsidR="00E3722C" w:rsidRPr="00C251E0" w:rsidRDefault="00E3722C" w:rsidP="00E3722C">
      <w:r w:rsidRPr="00C251E0">
        <w:t>7) для обучающихся с нарушениями опорно-двигательного аппарата:</w:t>
      </w:r>
    </w:p>
    <w:p w:rsidR="00E3722C" w:rsidRPr="00C251E0" w:rsidRDefault="00E3722C" w:rsidP="00E3722C">
      <w:r w:rsidRPr="00C251E0">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E3722C" w:rsidRPr="00C251E0" w:rsidRDefault="00E3722C" w:rsidP="00E3722C">
      <w:r w:rsidRPr="00C251E0">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3722C" w:rsidRPr="00C251E0" w:rsidRDefault="00E3722C" w:rsidP="00E3722C">
      <w:r w:rsidRPr="00C251E0">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3722C" w:rsidRPr="00C251E0" w:rsidRDefault="00E3722C" w:rsidP="00E3722C">
      <w:r w:rsidRPr="00C251E0">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E3722C" w:rsidRPr="00C251E0" w:rsidRDefault="00E3722C" w:rsidP="00E3722C">
      <w:pPr>
        <w:ind w:firstLine="708"/>
        <w:jc w:val="both"/>
        <w:rPr>
          <w:rFonts w:eastAsia="Calibri"/>
          <w:b/>
        </w:rPr>
      </w:pPr>
    </w:p>
    <w:p w:rsidR="00E3722C" w:rsidRPr="00C251E0" w:rsidRDefault="00E3722C" w:rsidP="00E3722C">
      <w:pPr>
        <w:ind w:left="284"/>
        <w:jc w:val="both"/>
        <w:rPr>
          <w:rFonts w:eastAsia="Calibri"/>
          <w:b/>
          <w:bCs/>
        </w:rPr>
      </w:pPr>
      <w:r w:rsidRPr="00C251E0">
        <w:rPr>
          <w:rFonts w:eastAsia="Calibri"/>
          <w:b/>
          <w:bCs/>
        </w:rPr>
        <w:t>Выпускник научится:</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знать способы контроля и оценки физического развития и физической подготовленности;</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характеризовать индивидуальные особенности физического и психического развития;</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составлять и выполнять индивидуально ориентированные комплексы оздоровительной и адаптивной физической культуры;</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выполнять комплексы упражнений традиционных и современных оздоровительных систем физического воспитания;</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выполнять технические действия и тактические приемы базовых видов спорта, применять их в игровой и соревновательной деятельности;</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практически использовать приемы самомассажа и релаксации;</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практически использовать приемы защиты и самообороны;</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составлять и проводить комплексы физических упражнений различной направленности;</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определять уровни индивидуального физического развития и развития физических качеств;</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проводить мероприятия по профилактике травматизма во время занятий физическими упражнениями;</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владеть техникой выполнения тестовых испытаний Всероссийского физкультурно-спортивного комплекса «Готов к труду и обороне» (ГТО).</w:t>
      </w:r>
    </w:p>
    <w:p w:rsidR="00E3722C" w:rsidRPr="00C251E0" w:rsidRDefault="00E3722C" w:rsidP="00E3722C">
      <w:pPr>
        <w:suppressAutoHyphens/>
        <w:ind w:firstLine="709"/>
        <w:jc w:val="both"/>
        <w:rPr>
          <w:rFonts w:eastAsia="Calibri"/>
        </w:rPr>
      </w:pPr>
    </w:p>
    <w:p w:rsidR="00E3722C" w:rsidRPr="00C251E0" w:rsidRDefault="00E3722C" w:rsidP="00E3722C">
      <w:pPr>
        <w:ind w:left="284"/>
        <w:jc w:val="both"/>
        <w:rPr>
          <w:rFonts w:eastAsia="Calibri"/>
          <w:b/>
          <w:bCs/>
        </w:rPr>
      </w:pPr>
      <w:r w:rsidRPr="00C251E0">
        <w:rPr>
          <w:rFonts w:eastAsia="Calibri"/>
          <w:b/>
          <w:bCs/>
        </w:rPr>
        <w:t>Выпускник получит возможность научиться:</w:t>
      </w:r>
    </w:p>
    <w:p w:rsidR="00E3722C" w:rsidRPr="00C251E0" w:rsidRDefault="00E3722C" w:rsidP="00E3722C">
      <w:pPr>
        <w:ind w:left="284"/>
        <w:jc w:val="both"/>
        <w:rPr>
          <w:rFonts w:eastAsia="Calibri"/>
          <w:b/>
          <w:bCs/>
        </w:rPr>
      </w:pP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выполнять технические приемы и тактические действия национальных видов спорта;</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выполнять нормативные требования испытаний (тестов) Всероссийского физкультурно-спортивного комплекса «Готов к труду и обороне» (ГТО);</w:t>
      </w:r>
    </w:p>
    <w:p w:rsidR="00E3722C" w:rsidRPr="00E3722C" w:rsidRDefault="00E3722C" w:rsidP="00E3722C">
      <w:pPr>
        <w:pStyle w:val="a5"/>
        <w:widowControl/>
        <w:numPr>
          <w:ilvl w:val="0"/>
          <w:numId w:val="43"/>
        </w:numPr>
        <w:suppressAutoHyphens/>
        <w:ind w:right="0"/>
        <w:rPr>
          <w:rFonts w:ascii="Times New Roman" w:eastAsia="Calibri" w:hAnsi="Times New Roman" w:cs="Times New Roman"/>
          <w:sz w:val="24"/>
          <w:szCs w:val="24"/>
          <w:bdr w:val="none" w:sz="0" w:space="0" w:color="auto" w:frame="1"/>
          <w:lang w:val="ru-RU"/>
        </w:rPr>
      </w:pPr>
      <w:r w:rsidRPr="00E3722C">
        <w:rPr>
          <w:rFonts w:ascii="Times New Roman" w:eastAsia="Calibri" w:hAnsi="Times New Roman" w:cs="Times New Roman"/>
          <w:sz w:val="24"/>
          <w:szCs w:val="24"/>
          <w:bdr w:val="none" w:sz="0" w:space="0" w:color="auto" w:frame="1"/>
          <w:lang w:val="ru-RU"/>
        </w:rPr>
        <w:t>осуществлять судейство в избранном виде спорта;</w:t>
      </w:r>
    </w:p>
    <w:p w:rsidR="00E3722C" w:rsidRPr="00C251E0" w:rsidRDefault="00E3722C" w:rsidP="00E3722C">
      <w:pPr>
        <w:pStyle w:val="ae"/>
        <w:numPr>
          <w:ilvl w:val="0"/>
          <w:numId w:val="43"/>
        </w:numPr>
        <w:jc w:val="both"/>
        <w:rPr>
          <w:rFonts w:eastAsia="Calibri"/>
          <w:b/>
          <w:bCs/>
        </w:rPr>
      </w:pPr>
      <w:r w:rsidRPr="00C251E0">
        <w:rPr>
          <w:rFonts w:eastAsia="Calibri"/>
        </w:rPr>
        <w:t>составлять и выполнять комплексы специальной физической подготовки</w:t>
      </w:r>
    </w:p>
    <w:p w:rsidR="00E3722C" w:rsidRPr="00C251E0" w:rsidRDefault="00E3722C" w:rsidP="00E3722C">
      <w:pPr>
        <w:jc w:val="both"/>
        <w:rPr>
          <w:b/>
        </w:rPr>
      </w:pPr>
    </w:p>
    <w:p w:rsidR="00E3722C" w:rsidRPr="00C251E0" w:rsidRDefault="00E3722C" w:rsidP="00E3722C">
      <w:pPr>
        <w:jc w:val="both"/>
        <w:rPr>
          <w:b/>
        </w:rPr>
      </w:pPr>
      <w:r w:rsidRPr="00C251E0">
        <w:rPr>
          <w:b/>
        </w:rPr>
        <w:t>Содержание учебного предмета «Физическая культура» (базовый уровень)</w:t>
      </w:r>
    </w:p>
    <w:p w:rsidR="00E3722C" w:rsidRPr="00C251E0" w:rsidRDefault="00E3722C" w:rsidP="00E3722C">
      <w:pPr>
        <w:suppressAutoHyphens/>
        <w:ind w:firstLine="709"/>
        <w:jc w:val="both"/>
      </w:pPr>
      <w:r w:rsidRPr="00C251E0">
        <w:rPr>
          <w:b/>
          <w:bCs/>
          <w:color w:val="000000"/>
        </w:rPr>
        <w:t>Физическая культура и здоровый образ жизни</w:t>
      </w:r>
    </w:p>
    <w:p w:rsidR="00E3722C" w:rsidRPr="00C251E0" w:rsidRDefault="00E3722C" w:rsidP="00E3722C">
      <w:pPr>
        <w:suppressAutoHyphens/>
        <w:ind w:firstLine="700"/>
        <w:jc w:val="both"/>
      </w:pPr>
      <w:r w:rsidRPr="00C251E0">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3722C" w:rsidRPr="00C251E0" w:rsidRDefault="00E3722C" w:rsidP="00E3722C">
      <w:pPr>
        <w:suppressAutoHyphens/>
        <w:ind w:firstLine="700"/>
        <w:jc w:val="both"/>
      </w:pPr>
      <w:r w:rsidRPr="00C251E0">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E3722C" w:rsidRPr="00C251E0" w:rsidRDefault="00E3722C" w:rsidP="00E3722C">
      <w:pPr>
        <w:suppressAutoHyphens/>
        <w:ind w:firstLine="700"/>
        <w:jc w:val="both"/>
      </w:pPr>
      <w:r w:rsidRPr="00C251E0">
        <w:rPr>
          <w:color w:val="00000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E3722C" w:rsidRPr="00C251E0" w:rsidRDefault="00E3722C" w:rsidP="00E3722C">
      <w:pPr>
        <w:suppressAutoHyphens/>
        <w:ind w:firstLine="700"/>
        <w:jc w:val="both"/>
      </w:pPr>
      <w:r w:rsidRPr="00C251E0">
        <w:rPr>
          <w:color w:val="00000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C251E0">
        <w:rPr>
          <w:iCs/>
          <w:color w:val="000000"/>
        </w:rPr>
        <w:t>судейство.</w:t>
      </w:r>
    </w:p>
    <w:p w:rsidR="00E3722C" w:rsidRPr="00C251E0" w:rsidRDefault="00E3722C" w:rsidP="00E3722C">
      <w:pPr>
        <w:suppressAutoHyphens/>
        <w:ind w:firstLine="700"/>
        <w:jc w:val="both"/>
      </w:pPr>
      <w:r w:rsidRPr="00C251E0">
        <w:rPr>
          <w:color w:val="000000"/>
        </w:rPr>
        <w:t>Формы организации занятий физической культурой.</w:t>
      </w:r>
    </w:p>
    <w:p w:rsidR="00E3722C" w:rsidRPr="00C251E0" w:rsidRDefault="00E3722C" w:rsidP="00E3722C">
      <w:pPr>
        <w:suppressAutoHyphens/>
        <w:ind w:firstLine="700"/>
        <w:jc w:val="both"/>
      </w:pPr>
      <w:r w:rsidRPr="00C251E0">
        <w:rPr>
          <w:color w:val="000000"/>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3722C" w:rsidRPr="00C251E0" w:rsidRDefault="00E3722C" w:rsidP="00E3722C">
      <w:pPr>
        <w:suppressAutoHyphens/>
        <w:ind w:firstLine="700"/>
        <w:jc w:val="both"/>
      </w:pPr>
      <w:r w:rsidRPr="00C251E0">
        <w:rPr>
          <w:color w:val="000000"/>
        </w:rPr>
        <w:t>Современное состояние физической культуры и спорта в России.</w:t>
      </w:r>
    </w:p>
    <w:p w:rsidR="00E3722C" w:rsidRPr="00C251E0" w:rsidRDefault="00E3722C" w:rsidP="00E3722C">
      <w:pPr>
        <w:suppressAutoHyphens/>
        <w:ind w:firstLine="700"/>
        <w:jc w:val="both"/>
      </w:pPr>
      <w:r w:rsidRPr="00C251E0">
        <w:rPr>
          <w:iCs/>
          <w:color w:val="000000"/>
        </w:rPr>
        <w:t>Основы законодательства Российской Федерации в области физической культуры, спорта, туризма, охраны здоровья.</w:t>
      </w:r>
    </w:p>
    <w:p w:rsidR="00E3722C" w:rsidRPr="00C251E0" w:rsidRDefault="00E3722C" w:rsidP="00E3722C">
      <w:pPr>
        <w:suppressAutoHyphens/>
        <w:ind w:firstLine="709"/>
        <w:jc w:val="both"/>
        <w:rPr>
          <w:b/>
          <w:bCs/>
          <w:color w:val="000000"/>
        </w:rPr>
      </w:pPr>
    </w:p>
    <w:p w:rsidR="00E3722C" w:rsidRPr="00C251E0" w:rsidRDefault="00E3722C" w:rsidP="00E3722C">
      <w:pPr>
        <w:suppressAutoHyphens/>
        <w:ind w:firstLine="709"/>
        <w:jc w:val="both"/>
      </w:pPr>
      <w:r w:rsidRPr="00C251E0">
        <w:rPr>
          <w:b/>
          <w:bCs/>
          <w:color w:val="000000"/>
        </w:rPr>
        <w:t>Физкультурно-оздоровительная деятельность</w:t>
      </w:r>
    </w:p>
    <w:p w:rsidR="00E3722C" w:rsidRPr="00C251E0" w:rsidRDefault="00E3722C" w:rsidP="00E3722C">
      <w:pPr>
        <w:suppressAutoHyphens/>
        <w:ind w:firstLine="700"/>
        <w:jc w:val="both"/>
      </w:pPr>
      <w:r w:rsidRPr="00C251E0">
        <w:rPr>
          <w:color w:val="000000"/>
        </w:rPr>
        <w:t>Оздоровительные системы физического воспитания.</w:t>
      </w:r>
    </w:p>
    <w:p w:rsidR="00E3722C" w:rsidRPr="00C251E0" w:rsidRDefault="00E3722C" w:rsidP="00E3722C">
      <w:pPr>
        <w:suppressAutoHyphens/>
        <w:ind w:firstLine="700"/>
        <w:jc w:val="both"/>
      </w:pPr>
      <w:r w:rsidRPr="00C251E0">
        <w:rPr>
          <w:color w:val="000000"/>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E3722C" w:rsidRPr="00C251E0" w:rsidRDefault="00E3722C" w:rsidP="00E3722C">
      <w:pPr>
        <w:suppressAutoHyphens/>
        <w:ind w:firstLine="700"/>
        <w:jc w:val="both"/>
      </w:pPr>
      <w:r w:rsidRPr="00C251E0">
        <w:rPr>
          <w:color w:val="000000"/>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E3722C" w:rsidRPr="00C251E0" w:rsidRDefault="00E3722C" w:rsidP="00E3722C">
      <w:pPr>
        <w:suppressAutoHyphens/>
        <w:ind w:firstLine="709"/>
        <w:jc w:val="both"/>
        <w:rPr>
          <w:b/>
          <w:bCs/>
          <w:color w:val="000000"/>
        </w:rPr>
      </w:pPr>
    </w:p>
    <w:p w:rsidR="00E3722C" w:rsidRPr="00C251E0" w:rsidRDefault="00E3722C" w:rsidP="00E3722C">
      <w:pPr>
        <w:suppressAutoHyphens/>
        <w:ind w:firstLine="709"/>
        <w:jc w:val="both"/>
      </w:pPr>
      <w:r w:rsidRPr="00C251E0">
        <w:rPr>
          <w:b/>
          <w:bCs/>
          <w:color w:val="000000"/>
        </w:rPr>
        <w:t>Физическое совершенствование</w:t>
      </w:r>
    </w:p>
    <w:p w:rsidR="00E3722C" w:rsidRPr="00C251E0" w:rsidRDefault="00E3722C" w:rsidP="00E3722C">
      <w:pPr>
        <w:suppressAutoHyphens/>
        <w:ind w:firstLine="700"/>
        <w:jc w:val="both"/>
      </w:pPr>
      <w:r w:rsidRPr="00C251E0">
        <w:rPr>
          <w:color w:val="000000"/>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C251E0">
        <w:rPr>
          <w:iCs/>
          <w:color w:val="000000"/>
        </w:rPr>
        <w:t>техническая и тактическая подготовка в национальных видах спорта.</w:t>
      </w:r>
    </w:p>
    <w:p w:rsidR="00E3722C" w:rsidRPr="00C251E0" w:rsidRDefault="00E3722C" w:rsidP="00E3722C">
      <w:pPr>
        <w:suppressAutoHyphens/>
        <w:ind w:firstLine="700"/>
        <w:jc w:val="both"/>
      </w:pPr>
      <w:r w:rsidRPr="00C251E0">
        <w:rPr>
          <w:color w:val="000000"/>
        </w:rPr>
        <w:t>Спортивные единоборства: технико-тактические действия самообороны; приемы страховки и самостраховки</w:t>
      </w:r>
      <w:r w:rsidRPr="00C251E0">
        <w:rPr>
          <w:iCs/>
          <w:color w:val="000000"/>
        </w:rPr>
        <w:t>.</w:t>
      </w:r>
    </w:p>
    <w:p w:rsidR="00E3722C" w:rsidRPr="00C251E0" w:rsidRDefault="00E3722C" w:rsidP="00E3722C">
      <w:pPr>
        <w:suppressAutoHyphens/>
        <w:ind w:firstLine="709"/>
        <w:jc w:val="both"/>
        <w:rPr>
          <w:iCs/>
          <w:color w:val="000000"/>
        </w:rPr>
      </w:pPr>
      <w:r w:rsidRPr="00C251E0">
        <w:rPr>
          <w:color w:val="000000"/>
        </w:rPr>
        <w:t xml:space="preserve">Прикладная физическая подготовка: полосы препятствий; </w:t>
      </w:r>
      <w:r w:rsidRPr="00C251E0">
        <w:rPr>
          <w:iCs/>
          <w:color w:val="000000"/>
        </w:rPr>
        <w:t>кросс по пересеченной местности с элементами спортивного ориентирования.</w:t>
      </w:r>
    </w:p>
    <w:p w:rsidR="00E3722C" w:rsidRPr="00C251E0" w:rsidRDefault="00E3722C" w:rsidP="00E3722C">
      <w:pPr>
        <w:ind w:firstLine="708"/>
        <w:jc w:val="both"/>
      </w:pPr>
    </w:p>
    <w:p w:rsidR="009614FC" w:rsidRDefault="009614FC" w:rsidP="009614FC"/>
    <w:p w:rsidR="009614FC" w:rsidRDefault="009614FC" w:rsidP="009614FC"/>
    <w:p w:rsidR="009614FC" w:rsidRDefault="009614FC" w:rsidP="009614FC"/>
    <w:p w:rsidR="009614FC" w:rsidRDefault="009614FC" w:rsidP="009614FC"/>
    <w:p w:rsidR="00033DD3" w:rsidRDefault="00033DD3"/>
    <w:sectPr w:rsidR="00033DD3" w:rsidSect="00AB036C">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Helvetica, sans-serif">
    <w:altName w:val="Times New Roman"/>
    <w:charset w:val="00"/>
    <w:family w:val="auto"/>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E21552"/>
    <w:lvl w:ilvl="0">
      <w:numFmt w:val="bullet"/>
      <w:lvlText w:val="*"/>
      <w:lvlJc w:val="left"/>
    </w:lvl>
  </w:abstractNum>
  <w:abstractNum w:abstractNumId="1">
    <w:nsid w:val="00002CD6"/>
    <w:multiLevelType w:val="hybridMultilevel"/>
    <w:tmpl w:val="20B88A50"/>
    <w:lvl w:ilvl="0" w:tplc="C416F0E6">
      <w:start w:val="4"/>
      <w:numFmt w:val="decimal"/>
      <w:lvlText w:val="%1)"/>
      <w:lvlJc w:val="left"/>
    </w:lvl>
    <w:lvl w:ilvl="1" w:tplc="32B22090">
      <w:numFmt w:val="decimal"/>
      <w:lvlText w:val=""/>
      <w:lvlJc w:val="left"/>
    </w:lvl>
    <w:lvl w:ilvl="2" w:tplc="B3F669F6">
      <w:numFmt w:val="decimal"/>
      <w:lvlText w:val=""/>
      <w:lvlJc w:val="left"/>
    </w:lvl>
    <w:lvl w:ilvl="3" w:tplc="6C9C1AB2">
      <w:numFmt w:val="decimal"/>
      <w:lvlText w:val=""/>
      <w:lvlJc w:val="left"/>
    </w:lvl>
    <w:lvl w:ilvl="4" w:tplc="9438A536">
      <w:numFmt w:val="decimal"/>
      <w:lvlText w:val=""/>
      <w:lvlJc w:val="left"/>
    </w:lvl>
    <w:lvl w:ilvl="5" w:tplc="A732BB16">
      <w:numFmt w:val="decimal"/>
      <w:lvlText w:val=""/>
      <w:lvlJc w:val="left"/>
    </w:lvl>
    <w:lvl w:ilvl="6" w:tplc="DF52E390">
      <w:numFmt w:val="decimal"/>
      <w:lvlText w:val=""/>
      <w:lvlJc w:val="left"/>
    </w:lvl>
    <w:lvl w:ilvl="7" w:tplc="C74A1574">
      <w:numFmt w:val="decimal"/>
      <w:lvlText w:val=""/>
      <w:lvlJc w:val="left"/>
    </w:lvl>
    <w:lvl w:ilvl="8" w:tplc="439872A2">
      <w:numFmt w:val="decimal"/>
      <w:lvlText w:val=""/>
      <w:lvlJc w:val="left"/>
    </w:lvl>
  </w:abstractNum>
  <w:abstractNum w:abstractNumId="2">
    <w:nsid w:val="00003D6C"/>
    <w:multiLevelType w:val="hybridMultilevel"/>
    <w:tmpl w:val="2E365A8A"/>
    <w:lvl w:ilvl="0" w:tplc="C17AFD8A">
      <w:start w:val="1"/>
      <w:numFmt w:val="decimal"/>
      <w:lvlText w:val="%1)"/>
      <w:lvlJc w:val="left"/>
    </w:lvl>
    <w:lvl w:ilvl="1" w:tplc="55228818">
      <w:numFmt w:val="decimal"/>
      <w:lvlText w:val=""/>
      <w:lvlJc w:val="left"/>
    </w:lvl>
    <w:lvl w:ilvl="2" w:tplc="A490AB38">
      <w:numFmt w:val="decimal"/>
      <w:lvlText w:val=""/>
      <w:lvlJc w:val="left"/>
    </w:lvl>
    <w:lvl w:ilvl="3" w:tplc="28FA627C">
      <w:numFmt w:val="decimal"/>
      <w:lvlText w:val=""/>
      <w:lvlJc w:val="left"/>
    </w:lvl>
    <w:lvl w:ilvl="4" w:tplc="974CBFE4">
      <w:numFmt w:val="decimal"/>
      <w:lvlText w:val=""/>
      <w:lvlJc w:val="left"/>
    </w:lvl>
    <w:lvl w:ilvl="5" w:tplc="07A6A80A">
      <w:numFmt w:val="decimal"/>
      <w:lvlText w:val=""/>
      <w:lvlJc w:val="left"/>
    </w:lvl>
    <w:lvl w:ilvl="6" w:tplc="29FE6952">
      <w:numFmt w:val="decimal"/>
      <w:lvlText w:val=""/>
      <w:lvlJc w:val="left"/>
    </w:lvl>
    <w:lvl w:ilvl="7" w:tplc="DCAC6A52">
      <w:numFmt w:val="decimal"/>
      <w:lvlText w:val=""/>
      <w:lvlJc w:val="left"/>
    </w:lvl>
    <w:lvl w:ilvl="8" w:tplc="2566119E">
      <w:numFmt w:val="decimal"/>
      <w:lvlText w:val=""/>
      <w:lvlJc w:val="left"/>
    </w:lvl>
  </w:abstractNum>
  <w:abstractNum w:abstractNumId="3">
    <w:nsid w:val="09053254"/>
    <w:multiLevelType w:val="hybridMultilevel"/>
    <w:tmpl w:val="1444E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A713006"/>
    <w:multiLevelType w:val="hybridMultilevel"/>
    <w:tmpl w:val="5CD82820"/>
    <w:lvl w:ilvl="0" w:tplc="8A58D0D0">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B00013"/>
    <w:multiLevelType w:val="hybridMultilevel"/>
    <w:tmpl w:val="555E9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96A2D"/>
    <w:multiLevelType w:val="hybridMultilevel"/>
    <w:tmpl w:val="805CD830"/>
    <w:lvl w:ilvl="0" w:tplc="2550EEC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C93950"/>
    <w:multiLevelType w:val="hybridMultilevel"/>
    <w:tmpl w:val="E6B07A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314166"/>
    <w:multiLevelType w:val="hybridMultilevel"/>
    <w:tmpl w:val="4738A5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1812699"/>
    <w:multiLevelType w:val="multilevel"/>
    <w:tmpl w:val="F030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F74646"/>
    <w:multiLevelType w:val="multilevel"/>
    <w:tmpl w:val="66D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CA5E72"/>
    <w:multiLevelType w:val="hybridMultilevel"/>
    <w:tmpl w:val="1D36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44EEA"/>
    <w:multiLevelType w:val="multilevel"/>
    <w:tmpl w:val="548A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AE6603"/>
    <w:multiLevelType w:val="multilevel"/>
    <w:tmpl w:val="A1DC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953F4E"/>
    <w:multiLevelType w:val="hybridMultilevel"/>
    <w:tmpl w:val="A30A57BE"/>
    <w:lvl w:ilvl="0" w:tplc="25A460D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A4550C"/>
    <w:multiLevelType w:val="multilevel"/>
    <w:tmpl w:val="04BE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2D746E3F"/>
    <w:multiLevelType w:val="multilevel"/>
    <w:tmpl w:val="6A84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6221E3"/>
    <w:multiLevelType w:val="multilevel"/>
    <w:tmpl w:val="8E1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3D4D3A"/>
    <w:multiLevelType w:val="multilevel"/>
    <w:tmpl w:val="EF80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490DF3"/>
    <w:multiLevelType w:val="hybridMultilevel"/>
    <w:tmpl w:val="4FE6C294"/>
    <w:lvl w:ilvl="0" w:tplc="B1BCE4C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1701714"/>
    <w:multiLevelType w:val="hybridMultilevel"/>
    <w:tmpl w:val="3F586512"/>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0E44BB"/>
    <w:multiLevelType w:val="multilevel"/>
    <w:tmpl w:val="D51C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1826D7"/>
    <w:multiLevelType w:val="hybridMultilevel"/>
    <w:tmpl w:val="26C6FA5E"/>
    <w:lvl w:ilvl="0" w:tplc="DDD6FB44">
      <w:start w:val="1"/>
      <w:numFmt w:val="decimal"/>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4EAB405C"/>
    <w:multiLevelType w:val="multilevel"/>
    <w:tmpl w:val="9F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53F950A0"/>
    <w:multiLevelType w:val="hybridMultilevel"/>
    <w:tmpl w:val="BD70EF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4EA5197"/>
    <w:multiLevelType w:val="hybridMultilevel"/>
    <w:tmpl w:val="B2760B3C"/>
    <w:lvl w:ilvl="0" w:tplc="979E08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FD5D50"/>
    <w:multiLevelType w:val="multilevel"/>
    <w:tmpl w:val="03D66AB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31">
    <w:nsid w:val="58284E0E"/>
    <w:multiLevelType w:val="multilevel"/>
    <w:tmpl w:val="7F0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5F082F"/>
    <w:multiLevelType w:val="hybridMultilevel"/>
    <w:tmpl w:val="444A2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1D45306"/>
    <w:multiLevelType w:val="hybridMultilevel"/>
    <w:tmpl w:val="CE7CE2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EE1243"/>
    <w:multiLevelType w:val="multilevel"/>
    <w:tmpl w:val="AC5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76404D"/>
    <w:multiLevelType w:val="multilevel"/>
    <w:tmpl w:val="15B8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18C5B1C"/>
    <w:multiLevelType w:val="multilevel"/>
    <w:tmpl w:val="3B1A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B63814"/>
    <w:multiLevelType w:val="hybridMultilevel"/>
    <w:tmpl w:val="19C4BE80"/>
    <w:lvl w:ilvl="0" w:tplc="25A460D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94226A"/>
    <w:multiLevelType w:val="hybridMultilevel"/>
    <w:tmpl w:val="2BDC0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
  </w:num>
  <w:num w:numId="5">
    <w:abstractNumId w:val="29"/>
  </w:num>
  <w:num w:numId="6">
    <w:abstractNumId w:val="23"/>
  </w:num>
  <w:num w:numId="7">
    <w:abstractNumId w:val="40"/>
  </w:num>
  <w:num w:numId="8">
    <w:abstractNumId w:val="6"/>
  </w:num>
  <w:num w:numId="9">
    <w:abstractNumId w:val="21"/>
  </w:num>
  <w:num w:numId="10">
    <w:abstractNumId w:val="4"/>
  </w:num>
  <w:num w:numId="11">
    <w:abstractNumId w:val="30"/>
  </w:num>
  <w:num w:numId="12">
    <w:abstractNumId w:val="5"/>
  </w:num>
  <w:num w:numId="13">
    <w:abstractNumId w:val="7"/>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3"/>
  </w:num>
  <w:num w:numId="16">
    <w:abstractNumId w:val="25"/>
  </w:num>
  <w:num w:numId="17">
    <w:abstractNumId w:val="39"/>
  </w:num>
  <w:num w:numId="18">
    <w:abstractNumId w:val="14"/>
  </w:num>
  <w:num w:numId="19">
    <w:abstractNumId w:val="35"/>
  </w:num>
  <w:num w:numId="20">
    <w:abstractNumId w:val="33"/>
  </w:num>
  <w:num w:numId="21">
    <w:abstractNumId w:val="16"/>
  </w:num>
  <w:num w:numId="22">
    <w:abstractNumId w:val="18"/>
  </w:num>
  <w:num w:numId="23">
    <w:abstractNumId w:val="31"/>
  </w:num>
  <w:num w:numId="24">
    <w:abstractNumId w:val="9"/>
  </w:num>
  <w:num w:numId="25">
    <w:abstractNumId w:val="19"/>
  </w:num>
  <w:num w:numId="26">
    <w:abstractNumId w:val="12"/>
  </w:num>
  <w:num w:numId="27">
    <w:abstractNumId w:val="10"/>
  </w:num>
  <w:num w:numId="28">
    <w:abstractNumId w:val="36"/>
  </w:num>
  <w:num w:numId="29">
    <w:abstractNumId w:val="24"/>
  </w:num>
  <w:num w:numId="30">
    <w:abstractNumId w:val="26"/>
  </w:num>
  <w:num w:numId="31">
    <w:abstractNumId w:val="20"/>
  </w:num>
  <w:num w:numId="32">
    <w:abstractNumId w:val="37"/>
  </w:num>
  <w:num w:numId="33">
    <w:abstractNumId w:val="13"/>
  </w:num>
  <w:num w:numId="34">
    <w:abstractNumId w:val="38"/>
  </w:num>
  <w:num w:numId="35">
    <w:abstractNumId w:val="11"/>
  </w:num>
  <w:num w:numId="36">
    <w:abstractNumId w:val="32"/>
  </w:num>
  <w:num w:numId="37">
    <w:abstractNumId w:val="28"/>
  </w:num>
  <w:num w:numId="38">
    <w:abstractNumId w:val="34"/>
  </w:num>
  <w:num w:numId="39">
    <w:abstractNumId w:val="27"/>
  </w:num>
  <w:num w:numId="40">
    <w:abstractNumId w:val="17"/>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31"/>
    <w:rsid w:val="00010DA9"/>
    <w:rsid w:val="000279E5"/>
    <w:rsid w:val="00033DD3"/>
    <w:rsid w:val="001C7DA0"/>
    <w:rsid w:val="002E3521"/>
    <w:rsid w:val="00577E59"/>
    <w:rsid w:val="006C75C8"/>
    <w:rsid w:val="009614FC"/>
    <w:rsid w:val="00D05E31"/>
    <w:rsid w:val="00E3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521"/>
    <w:pPr>
      <w:spacing w:after="0" w:line="240" w:lineRule="auto"/>
    </w:pPr>
    <w:rPr>
      <w:rFonts w:ascii="Times New Roman" w:eastAsia="Times New Roman" w:hAnsi="Times New Roman" w:cs="Times New Roman"/>
      <w:sz w:val="24"/>
      <w:szCs w:val="24"/>
      <w:lang w:eastAsia="ru-RU"/>
    </w:rPr>
  </w:style>
  <w:style w:type="paragraph" w:styleId="2">
    <w:name w:val="heading 2"/>
    <w:basedOn w:val="a0"/>
    <w:link w:val="20"/>
    <w:qFormat/>
    <w:rsid w:val="002E3521"/>
    <w:pPr>
      <w:spacing w:line="360" w:lineRule="auto"/>
      <w:ind w:firstLine="709"/>
      <w:jc w:val="both"/>
      <w:outlineLvl w:val="1"/>
    </w:pPr>
    <w:rPr>
      <w:rFonts w:eastAsia="@Arial Unicode MS"/>
      <w:b/>
      <w:bCs/>
      <w:sz w:val="28"/>
      <w:szCs w:val="28"/>
    </w:rPr>
  </w:style>
  <w:style w:type="paragraph" w:styleId="4">
    <w:name w:val="heading 4"/>
    <w:basedOn w:val="a0"/>
    <w:next w:val="a0"/>
    <w:link w:val="40"/>
    <w:uiPriority w:val="9"/>
    <w:semiHidden/>
    <w:unhideWhenUsed/>
    <w:qFormat/>
    <w:rsid w:val="00010DA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E3521"/>
    <w:rPr>
      <w:rFonts w:ascii="Times New Roman" w:eastAsia="@Arial Unicode MS" w:hAnsi="Times New Roman" w:cs="Times New Roman"/>
      <w:b/>
      <w:bCs/>
      <w:sz w:val="28"/>
      <w:szCs w:val="28"/>
      <w:lang w:eastAsia="ru-RU"/>
    </w:rPr>
  </w:style>
  <w:style w:type="paragraph" w:customStyle="1" w:styleId="rvps12">
    <w:name w:val="rvps12"/>
    <w:basedOn w:val="a0"/>
    <w:rsid w:val="002E3521"/>
    <w:pPr>
      <w:keepNext/>
      <w:spacing w:before="100" w:beforeAutospacing="1" w:after="100" w:afterAutospacing="1"/>
      <w:jc w:val="center"/>
    </w:pPr>
  </w:style>
  <w:style w:type="character" w:customStyle="1" w:styleId="rvts6">
    <w:name w:val="rvts6"/>
    <w:rsid w:val="002E3521"/>
    <w:rPr>
      <w:b/>
      <w:bCs/>
    </w:rPr>
  </w:style>
  <w:style w:type="paragraph" w:customStyle="1" w:styleId="rvps13">
    <w:name w:val="rvps13"/>
    <w:basedOn w:val="a0"/>
    <w:rsid w:val="002E3521"/>
    <w:pPr>
      <w:spacing w:before="100" w:beforeAutospacing="1" w:after="100" w:afterAutospacing="1"/>
    </w:pPr>
  </w:style>
  <w:style w:type="character" w:customStyle="1" w:styleId="rvts7">
    <w:name w:val="rvts7"/>
    <w:basedOn w:val="a1"/>
    <w:rsid w:val="002E3521"/>
  </w:style>
  <w:style w:type="paragraph" w:styleId="a4">
    <w:name w:val="Normal (Web)"/>
    <w:basedOn w:val="a0"/>
    <w:uiPriority w:val="99"/>
    <w:unhideWhenUsed/>
    <w:rsid w:val="002E3521"/>
    <w:pPr>
      <w:spacing w:before="100" w:beforeAutospacing="1" w:after="100" w:afterAutospacing="1"/>
    </w:pPr>
    <w:rPr>
      <w:rFonts w:ascii="Calibri" w:hAnsi="Calibri"/>
    </w:rPr>
  </w:style>
  <w:style w:type="character" w:customStyle="1" w:styleId="dash041e005f0431005f044b005f0447005f043d005f044b005f0439005f005fchar1char1">
    <w:name w:val="dash041e_005f0431_005f044b_005f0447_005f043d_005f044b_005f0439_005f_005fchar1__char1"/>
    <w:rsid w:val="002E3521"/>
    <w:rPr>
      <w:rFonts w:ascii="Times New Roman" w:hAnsi="Times New Roman" w:cs="Times New Roman" w:hint="default"/>
      <w:strike w:val="0"/>
      <w:dstrike w:val="0"/>
      <w:sz w:val="24"/>
      <w:szCs w:val="24"/>
      <w:u w:val="none"/>
      <w:effect w:val="none"/>
    </w:rPr>
  </w:style>
  <w:style w:type="paragraph" w:styleId="a5">
    <w:name w:val="List Paragraph"/>
    <w:basedOn w:val="a0"/>
    <w:uiPriority w:val="34"/>
    <w:qFormat/>
    <w:rsid w:val="00010DA9"/>
    <w:pPr>
      <w:widowControl w:val="0"/>
      <w:ind w:left="677" w:right="112" w:hanging="284"/>
      <w:jc w:val="both"/>
    </w:pPr>
    <w:rPr>
      <w:rFonts w:ascii="Bookman Old Style" w:eastAsia="Bookman Old Style" w:hAnsi="Bookman Old Style" w:cs="Bookman Old Style"/>
      <w:sz w:val="22"/>
      <w:szCs w:val="22"/>
      <w:lang w:val="en-US" w:eastAsia="en-US"/>
    </w:rPr>
  </w:style>
  <w:style w:type="character" w:customStyle="1" w:styleId="40">
    <w:name w:val="Заголовок 4 Знак"/>
    <w:basedOn w:val="a1"/>
    <w:link w:val="4"/>
    <w:uiPriority w:val="9"/>
    <w:semiHidden/>
    <w:rsid w:val="00010DA9"/>
    <w:rPr>
      <w:rFonts w:asciiTheme="majorHAnsi" w:eastAsiaTheme="majorEastAsia" w:hAnsiTheme="majorHAnsi" w:cstheme="majorBidi"/>
      <w:b/>
      <w:bCs/>
      <w:i/>
      <w:iCs/>
      <w:color w:val="5B9BD5" w:themeColor="accent1"/>
      <w:sz w:val="24"/>
      <w:szCs w:val="24"/>
      <w:lang w:eastAsia="ru-RU"/>
    </w:rPr>
  </w:style>
  <w:style w:type="paragraph" w:styleId="a6">
    <w:name w:val="Body Text"/>
    <w:basedOn w:val="a0"/>
    <w:link w:val="a7"/>
    <w:rsid w:val="00010DA9"/>
    <w:pPr>
      <w:widowControl w:val="0"/>
      <w:autoSpaceDE w:val="0"/>
      <w:autoSpaceDN w:val="0"/>
      <w:adjustRightInd w:val="0"/>
      <w:spacing w:line="360" w:lineRule="auto"/>
      <w:jc w:val="both"/>
    </w:pPr>
    <w:rPr>
      <w:sz w:val="28"/>
      <w:szCs w:val="20"/>
    </w:rPr>
  </w:style>
  <w:style w:type="character" w:customStyle="1" w:styleId="a7">
    <w:name w:val="Основной текст Знак"/>
    <w:basedOn w:val="a1"/>
    <w:link w:val="a6"/>
    <w:rsid w:val="00010DA9"/>
    <w:rPr>
      <w:rFonts w:ascii="Times New Roman" w:eastAsia="Times New Roman" w:hAnsi="Times New Roman" w:cs="Times New Roman"/>
      <w:sz w:val="28"/>
      <w:szCs w:val="20"/>
      <w:lang w:eastAsia="ru-RU"/>
    </w:rPr>
  </w:style>
  <w:style w:type="table" w:styleId="a8">
    <w:name w:val="Table Grid"/>
    <w:basedOn w:val="a2"/>
    <w:uiPriority w:val="59"/>
    <w:rsid w:val="00010D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7">
    <w:name w:val="Style17"/>
    <w:basedOn w:val="a0"/>
    <w:uiPriority w:val="99"/>
    <w:rsid w:val="00010DA9"/>
    <w:pPr>
      <w:widowControl w:val="0"/>
      <w:autoSpaceDE w:val="0"/>
      <w:autoSpaceDN w:val="0"/>
      <w:adjustRightInd w:val="0"/>
    </w:pPr>
    <w:rPr>
      <w:rFonts w:eastAsiaTheme="minorEastAsia"/>
    </w:rPr>
  </w:style>
  <w:style w:type="paragraph" w:customStyle="1" w:styleId="Style3">
    <w:name w:val="Style3"/>
    <w:basedOn w:val="a0"/>
    <w:uiPriority w:val="99"/>
    <w:rsid w:val="00010DA9"/>
    <w:pPr>
      <w:widowControl w:val="0"/>
      <w:autoSpaceDE w:val="0"/>
      <w:autoSpaceDN w:val="0"/>
      <w:adjustRightInd w:val="0"/>
      <w:spacing w:line="194" w:lineRule="exact"/>
      <w:ind w:firstLine="350"/>
      <w:jc w:val="both"/>
    </w:pPr>
    <w:rPr>
      <w:rFonts w:eastAsiaTheme="minorEastAsia"/>
    </w:rPr>
  </w:style>
  <w:style w:type="paragraph" w:customStyle="1" w:styleId="Style13">
    <w:name w:val="Style13"/>
    <w:basedOn w:val="a0"/>
    <w:uiPriority w:val="99"/>
    <w:rsid w:val="00010DA9"/>
    <w:pPr>
      <w:widowControl w:val="0"/>
      <w:autoSpaceDE w:val="0"/>
      <w:autoSpaceDN w:val="0"/>
      <w:adjustRightInd w:val="0"/>
    </w:pPr>
    <w:rPr>
      <w:rFonts w:eastAsiaTheme="minorEastAsia"/>
    </w:rPr>
  </w:style>
  <w:style w:type="paragraph" w:customStyle="1" w:styleId="Style19">
    <w:name w:val="Style19"/>
    <w:basedOn w:val="a0"/>
    <w:uiPriority w:val="99"/>
    <w:rsid w:val="00010DA9"/>
    <w:pPr>
      <w:widowControl w:val="0"/>
      <w:autoSpaceDE w:val="0"/>
      <w:autoSpaceDN w:val="0"/>
      <w:adjustRightInd w:val="0"/>
      <w:spacing w:line="216" w:lineRule="exact"/>
      <w:ind w:firstLine="403"/>
      <w:jc w:val="both"/>
    </w:pPr>
    <w:rPr>
      <w:rFonts w:eastAsiaTheme="minorEastAsia"/>
    </w:rPr>
  </w:style>
  <w:style w:type="paragraph" w:customStyle="1" w:styleId="Style27">
    <w:name w:val="Style27"/>
    <w:basedOn w:val="a0"/>
    <w:uiPriority w:val="99"/>
    <w:rsid w:val="00010DA9"/>
    <w:pPr>
      <w:widowControl w:val="0"/>
      <w:autoSpaceDE w:val="0"/>
      <w:autoSpaceDN w:val="0"/>
      <w:adjustRightInd w:val="0"/>
      <w:spacing w:line="211" w:lineRule="exact"/>
      <w:ind w:firstLine="346"/>
      <w:jc w:val="both"/>
    </w:pPr>
    <w:rPr>
      <w:rFonts w:eastAsiaTheme="minorEastAsia"/>
    </w:rPr>
  </w:style>
  <w:style w:type="paragraph" w:customStyle="1" w:styleId="a9">
    <w:name w:val="А_основной"/>
    <w:basedOn w:val="a0"/>
    <w:link w:val="aa"/>
    <w:qFormat/>
    <w:rsid w:val="00010DA9"/>
    <w:pPr>
      <w:spacing w:line="360" w:lineRule="auto"/>
      <w:ind w:firstLine="454"/>
      <w:jc w:val="both"/>
    </w:pPr>
    <w:rPr>
      <w:rFonts w:eastAsia="Calibri"/>
      <w:sz w:val="28"/>
      <w:szCs w:val="28"/>
      <w:lang w:eastAsia="en-US"/>
    </w:rPr>
  </w:style>
  <w:style w:type="character" w:customStyle="1" w:styleId="aa">
    <w:name w:val="А_основной Знак"/>
    <w:basedOn w:val="a1"/>
    <w:link w:val="a9"/>
    <w:rsid w:val="00010DA9"/>
    <w:rPr>
      <w:rFonts w:ascii="Times New Roman" w:eastAsia="Calibri" w:hAnsi="Times New Roman" w:cs="Times New Roman"/>
      <w:sz w:val="28"/>
      <w:szCs w:val="28"/>
    </w:rPr>
  </w:style>
  <w:style w:type="paragraph" w:styleId="ab">
    <w:name w:val="header"/>
    <w:basedOn w:val="a0"/>
    <w:link w:val="ac"/>
    <w:uiPriority w:val="99"/>
    <w:unhideWhenUsed/>
    <w:rsid w:val="00010DA9"/>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1"/>
    <w:link w:val="ab"/>
    <w:uiPriority w:val="99"/>
    <w:rsid w:val="00010DA9"/>
    <w:rPr>
      <w:rFonts w:eastAsiaTheme="minorEastAsia"/>
      <w:lang w:eastAsia="ru-RU"/>
    </w:rPr>
  </w:style>
  <w:style w:type="paragraph" w:styleId="21">
    <w:name w:val="Body Text 2"/>
    <w:basedOn w:val="a0"/>
    <w:link w:val="22"/>
    <w:uiPriority w:val="99"/>
    <w:unhideWhenUsed/>
    <w:rsid w:val="00010DA9"/>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1"/>
    <w:link w:val="21"/>
    <w:uiPriority w:val="99"/>
    <w:rsid w:val="00010DA9"/>
    <w:rPr>
      <w:rFonts w:eastAsiaTheme="minorEastAsia"/>
      <w:lang w:eastAsia="ru-RU"/>
    </w:rPr>
  </w:style>
  <w:style w:type="paragraph" w:customStyle="1" w:styleId="jc">
    <w:name w:val="jc"/>
    <w:basedOn w:val="a0"/>
    <w:rsid w:val="00010DA9"/>
    <w:pPr>
      <w:spacing w:before="100" w:beforeAutospacing="1" w:after="100" w:afterAutospacing="1"/>
    </w:pPr>
    <w:rPr>
      <w:rFonts w:ascii="Calibri" w:hAnsi="Calibri"/>
      <w:lang w:val="en-US" w:eastAsia="en-US" w:bidi="en-US"/>
    </w:rPr>
  </w:style>
  <w:style w:type="paragraph" w:customStyle="1" w:styleId="u-2-msonormal">
    <w:name w:val="u-2-msonormal"/>
    <w:basedOn w:val="a0"/>
    <w:rsid w:val="00010DA9"/>
    <w:pPr>
      <w:spacing w:before="100" w:beforeAutospacing="1" w:after="100" w:afterAutospacing="1"/>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010DA9"/>
    <w:pPr>
      <w:ind w:left="720" w:firstLine="700"/>
      <w:jc w:val="both"/>
    </w:pPr>
  </w:style>
  <w:style w:type="paragraph" w:customStyle="1" w:styleId="ad">
    <w:name w:val="Базовый"/>
    <w:rsid w:val="00010DA9"/>
    <w:pPr>
      <w:tabs>
        <w:tab w:val="left" w:pos="709"/>
      </w:tabs>
      <w:suppressAutoHyphens/>
      <w:spacing w:after="200" w:line="276" w:lineRule="atLeast"/>
    </w:pPr>
    <w:rPr>
      <w:rFonts w:ascii="Calibri" w:eastAsia="Times New Roman" w:hAnsi="Calibri" w:cs="Times New Roman"/>
      <w:color w:val="00000A"/>
      <w:lang w:eastAsia="ru-RU"/>
    </w:rPr>
  </w:style>
  <w:style w:type="paragraph" w:styleId="ae">
    <w:name w:val="No Spacing"/>
    <w:link w:val="af"/>
    <w:uiPriority w:val="1"/>
    <w:qFormat/>
    <w:rsid w:val="00010DA9"/>
    <w:pPr>
      <w:spacing w:after="0" w:line="240" w:lineRule="auto"/>
    </w:pPr>
  </w:style>
  <w:style w:type="paragraph" w:customStyle="1" w:styleId="Style39">
    <w:name w:val="Style39"/>
    <w:basedOn w:val="a0"/>
    <w:uiPriority w:val="99"/>
    <w:rsid w:val="00010DA9"/>
    <w:pPr>
      <w:widowControl w:val="0"/>
      <w:autoSpaceDE w:val="0"/>
      <w:autoSpaceDN w:val="0"/>
      <w:adjustRightInd w:val="0"/>
      <w:jc w:val="both"/>
    </w:pPr>
  </w:style>
  <w:style w:type="character" w:customStyle="1" w:styleId="FontStyle94">
    <w:name w:val="Font Style94"/>
    <w:uiPriority w:val="99"/>
    <w:rsid w:val="00010DA9"/>
    <w:rPr>
      <w:rFonts w:ascii="Times New Roman" w:hAnsi="Times New Roman"/>
      <w:sz w:val="22"/>
    </w:rPr>
  </w:style>
  <w:style w:type="paragraph" w:customStyle="1" w:styleId="a">
    <w:name w:val="Перечень"/>
    <w:basedOn w:val="a0"/>
    <w:next w:val="a0"/>
    <w:link w:val="af0"/>
    <w:qFormat/>
    <w:rsid w:val="00033DD3"/>
    <w:pPr>
      <w:numPr>
        <w:numId w:val="21"/>
      </w:numPr>
      <w:suppressAutoHyphens/>
      <w:spacing w:line="360" w:lineRule="auto"/>
      <w:ind w:left="0" w:firstLine="284"/>
      <w:jc w:val="both"/>
    </w:pPr>
    <w:rPr>
      <w:rFonts w:eastAsia="Calibri"/>
      <w:sz w:val="28"/>
      <w:szCs w:val="22"/>
      <w:u w:color="000000"/>
      <w:bdr w:val="nil"/>
    </w:rPr>
  </w:style>
  <w:style w:type="character" w:customStyle="1" w:styleId="af0">
    <w:name w:val="Перечень Знак"/>
    <w:link w:val="a"/>
    <w:rsid w:val="00033DD3"/>
    <w:rPr>
      <w:rFonts w:ascii="Times New Roman" w:eastAsia="Calibri" w:hAnsi="Times New Roman" w:cs="Times New Roman"/>
      <w:sz w:val="28"/>
      <w:u w:color="000000"/>
      <w:bdr w:val="nil"/>
      <w:lang w:eastAsia="ru-RU"/>
    </w:rPr>
  </w:style>
  <w:style w:type="paragraph" w:customStyle="1" w:styleId="3">
    <w:name w:val="Обычный3"/>
    <w:rsid w:val="00033DD3"/>
    <w:pPr>
      <w:spacing w:after="0" w:line="276" w:lineRule="auto"/>
    </w:pPr>
    <w:rPr>
      <w:rFonts w:ascii="Arial" w:eastAsia="Arial" w:hAnsi="Arial" w:cs="Arial"/>
      <w:color w:val="000000"/>
      <w:lang w:eastAsia="ru-RU"/>
    </w:rPr>
  </w:style>
  <w:style w:type="paragraph" w:customStyle="1" w:styleId="Default">
    <w:name w:val="Default"/>
    <w:rsid w:val="00033D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a0"/>
    <w:rsid w:val="009614FC"/>
    <w:pPr>
      <w:widowControl w:val="0"/>
      <w:suppressAutoHyphens/>
      <w:autoSpaceDN w:val="0"/>
      <w:spacing w:after="120"/>
      <w:textAlignment w:val="baseline"/>
    </w:pPr>
    <w:rPr>
      <w:rFonts w:eastAsia="SimSun" w:cs="Mangal"/>
      <w:kern w:val="3"/>
      <w:lang w:eastAsia="zh-CN" w:bidi="hi-IN"/>
    </w:rPr>
  </w:style>
  <w:style w:type="character" w:customStyle="1" w:styleId="StrongEmphasis">
    <w:name w:val="Strong Emphasis"/>
    <w:rsid w:val="009614FC"/>
    <w:rPr>
      <w:b/>
      <w:bCs/>
    </w:rPr>
  </w:style>
  <w:style w:type="character" w:customStyle="1" w:styleId="af">
    <w:name w:val="Без интервала Знак"/>
    <w:link w:val="ae"/>
    <w:uiPriority w:val="1"/>
    <w:locked/>
    <w:rsid w:val="009614FC"/>
  </w:style>
  <w:style w:type="character" w:customStyle="1" w:styleId="fontstyle01">
    <w:name w:val="fontstyle01"/>
    <w:basedOn w:val="a1"/>
    <w:rsid w:val="009614FC"/>
    <w:rPr>
      <w:rFonts w:ascii="Arial" w:hAnsi="Arial" w:cs="Arial"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521"/>
    <w:pPr>
      <w:spacing w:after="0" w:line="240" w:lineRule="auto"/>
    </w:pPr>
    <w:rPr>
      <w:rFonts w:ascii="Times New Roman" w:eastAsia="Times New Roman" w:hAnsi="Times New Roman" w:cs="Times New Roman"/>
      <w:sz w:val="24"/>
      <w:szCs w:val="24"/>
      <w:lang w:eastAsia="ru-RU"/>
    </w:rPr>
  </w:style>
  <w:style w:type="paragraph" w:styleId="2">
    <w:name w:val="heading 2"/>
    <w:basedOn w:val="a0"/>
    <w:link w:val="20"/>
    <w:qFormat/>
    <w:rsid w:val="002E3521"/>
    <w:pPr>
      <w:spacing w:line="360" w:lineRule="auto"/>
      <w:ind w:firstLine="709"/>
      <w:jc w:val="both"/>
      <w:outlineLvl w:val="1"/>
    </w:pPr>
    <w:rPr>
      <w:rFonts w:eastAsia="@Arial Unicode MS"/>
      <w:b/>
      <w:bCs/>
      <w:sz w:val="28"/>
      <w:szCs w:val="28"/>
    </w:rPr>
  </w:style>
  <w:style w:type="paragraph" w:styleId="4">
    <w:name w:val="heading 4"/>
    <w:basedOn w:val="a0"/>
    <w:next w:val="a0"/>
    <w:link w:val="40"/>
    <w:uiPriority w:val="9"/>
    <w:semiHidden/>
    <w:unhideWhenUsed/>
    <w:qFormat/>
    <w:rsid w:val="00010DA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E3521"/>
    <w:rPr>
      <w:rFonts w:ascii="Times New Roman" w:eastAsia="@Arial Unicode MS" w:hAnsi="Times New Roman" w:cs="Times New Roman"/>
      <w:b/>
      <w:bCs/>
      <w:sz w:val="28"/>
      <w:szCs w:val="28"/>
      <w:lang w:eastAsia="ru-RU"/>
    </w:rPr>
  </w:style>
  <w:style w:type="paragraph" w:customStyle="1" w:styleId="rvps12">
    <w:name w:val="rvps12"/>
    <w:basedOn w:val="a0"/>
    <w:rsid w:val="002E3521"/>
    <w:pPr>
      <w:keepNext/>
      <w:spacing w:before="100" w:beforeAutospacing="1" w:after="100" w:afterAutospacing="1"/>
      <w:jc w:val="center"/>
    </w:pPr>
  </w:style>
  <w:style w:type="character" w:customStyle="1" w:styleId="rvts6">
    <w:name w:val="rvts6"/>
    <w:rsid w:val="002E3521"/>
    <w:rPr>
      <w:b/>
      <w:bCs/>
    </w:rPr>
  </w:style>
  <w:style w:type="paragraph" w:customStyle="1" w:styleId="rvps13">
    <w:name w:val="rvps13"/>
    <w:basedOn w:val="a0"/>
    <w:rsid w:val="002E3521"/>
    <w:pPr>
      <w:spacing w:before="100" w:beforeAutospacing="1" w:after="100" w:afterAutospacing="1"/>
    </w:pPr>
  </w:style>
  <w:style w:type="character" w:customStyle="1" w:styleId="rvts7">
    <w:name w:val="rvts7"/>
    <w:basedOn w:val="a1"/>
    <w:rsid w:val="002E3521"/>
  </w:style>
  <w:style w:type="paragraph" w:styleId="a4">
    <w:name w:val="Normal (Web)"/>
    <w:basedOn w:val="a0"/>
    <w:uiPriority w:val="99"/>
    <w:unhideWhenUsed/>
    <w:rsid w:val="002E3521"/>
    <w:pPr>
      <w:spacing w:before="100" w:beforeAutospacing="1" w:after="100" w:afterAutospacing="1"/>
    </w:pPr>
    <w:rPr>
      <w:rFonts w:ascii="Calibri" w:hAnsi="Calibri"/>
    </w:rPr>
  </w:style>
  <w:style w:type="character" w:customStyle="1" w:styleId="dash041e005f0431005f044b005f0447005f043d005f044b005f0439005f005fchar1char1">
    <w:name w:val="dash041e_005f0431_005f044b_005f0447_005f043d_005f044b_005f0439_005f_005fchar1__char1"/>
    <w:rsid w:val="002E3521"/>
    <w:rPr>
      <w:rFonts w:ascii="Times New Roman" w:hAnsi="Times New Roman" w:cs="Times New Roman" w:hint="default"/>
      <w:strike w:val="0"/>
      <w:dstrike w:val="0"/>
      <w:sz w:val="24"/>
      <w:szCs w:val="24"/>
      <w:u w:val="none"/>
      <w:effect w:val="none"/>
    </w:rPr>
  </w:style>
  <w:style w:type="paragraph" w:styleId="a5">
    <w:name w:val="List Paragraph"/>
    <w:basedOn w:val="a0"/>
    <w:uiPriority w:val="34"/>
    <w:qFormat/>
    <w:rsid w:val="00010DA9"/>
    <w:pPr>
      <w:widowControl w:val="0"/>
      <w:ind w:left="677" w:right="112" w:hanging="284"/>
      <w:jc w:val="both"/>
    </w:pPr>
    <w:rPr>
      <w:rFonts w:ascii="Bookman Old Style" w:eastAsia="Bookman Old Style" w:hAnsi="Bookman Old Style" w:cs="Bookman Old Style"/>
      <w:sz w:val="22"/>
      <w:szCs w:val="22"/>
      <w:lang w:val="en-US" w:eastAsia="en-US"/>
    </w:rPr>
  </w:style>
  <w:style w:type="character" w:customStyle="1" w:styleId="40">
    <w:name w:val="Заголовок 4 Знак"/>
    <w:basedOn w:val="a1"/>
    <w:link w:val="4"/>
    <w:uiPriority w:val="9"/>
    <w:semiHidden/>
    <w:rsid w:val="00010DA9"/>
    <w:rPr>
      <w:rFonts w:asciiTheme="majorHAnsi" w:eastAsiaTheme="majorEastAsia" w:hAnsiTheme="majorHAnsi" w:cstheme="majorBidi"/>
      <w:b/>
      <w:bCs/>
      <w:i/>
      <w:iCs/>
      <w:color w:val="5B9BD5" w:themeColor="accent1"/>
      <w:sz w:val="24"/>
      <w:szCs w:val="24"/>
      <w:lang w:eastAsia="ru-RU"/>
    </w:rPr>
  </w:style>
  <w:style w:type="paragraph" w:styleId="a6">
    <w:name w:val="Body Text"/>
    <w:basedOn w:val="a0"/>
    <w:link w:val="a7"/>
    <w:rsid w:val="00010DA9"/>
    <w:pPr>
      <w:widowControl w:val="0"/>
      <w:autoSpaceDE w:val="0"/>
      <w:autoSpaceDN w:val="0"/>
      <w:adjustRightInd w:val="0"/>
      <w:spacing w:line="360" w:lineRule="auto"/>
      <w:jc w:val="both"/>
    </w:pPr>
    <w:rPr>
      <w:sz w:val="28"/>
      <w:szCs w:val="20"/>
    </w:rPr>
  </w:style>
  <w:style w:type="character" w:customStyle="1" w:styleId="a7">
    <w:name w:val="Основной текст Знак"/>
    <w:basedOn w:val="a1"/>
    <w:link w:val="a6"/>
    <w:rsid w:val="00010DA9"/>
    <w:rPr>
      <w:rFonts w:ascii="Times New Roman" w:eastAsia="Times New Roman" w:hAnsi="Times New Roman" w:cs="Times New Roman"/>
      <w:sz w:val="28"/>
      <w:szCs w:val="20"/>
      <w:lang w:eastAsia="ru-RU"/>
    </w:rPr>
  </w:style>
  <w:style w:type="table" w:styleId="a8">
    <w:name w:val="Table Grid"/>
    <w:basedOn w:val="a2"/>
    <w:uiPriority w:val="59"/>
    <w:rsid w:val="00010D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7">
    <w:name w:val="Style17"/>
    <w:basedOn w:val="a0"/>
    <w:uiPriority w:val="99"/>
    <w:rsid w:val="00010DA9"/>
    <w:pPr>
      <w:widowControl w:val="0"/>
      <w:autoSpaceDE w:val="0"/>
      <w:autoSpaceDN w:val="0"/>
      <w:adjustRightInd w:val="0"/>
    </w:pPr>
    <w:rPr>
      <w:rFonts w:eastAsiaTheme="minorEastAsia"/>
    </w:rPr>
  </w:style>
  <w:style w:type="paragraph" w:customStyle="1" w:styleId="Style3">
    <w:name w:val="Style3"/>
    <w:basedOn w:val="a0"/>
    <w:uiPriority w:val="99"/>
    <w:rsid w:val="00010DA9"/>
    <w:pPr>
      <w:widowControl w:val="0"/>
      <w:autoSpaceDE w:val="0"/>
      <w:autoSpaceDN w:val="0"/>
      <w:adjustRightInd w:val="0"/>
      <w:spacing w:line="194" w:lineRule="exact"/>
      <w:ind w:firstLine="350"/>
      <w:jc w:val="both"/>
    </w:pPr>
    <w:rPr>
      <w:rFonts w:eastAsiaTheme="minorEastAsia"/>
    </w:rPr>
  </w:style>
  <w:style w:type="paragraph" w:customStyle="1" w:styleId="Style13">
    <w:name w:val="Style13"/>
    <w:basedOn w:val="a0"/>
    <w:uiPriority w:val="99"/>
    <w:rsid w:val="00010DA9"/>
    <w:pPr>
      <w:widowControl w:val="0"/>
      <w:autoSpaceDE w:val="0"/>
      <w:autoSpaceDN w:val="0"/>
      <w:adjustRightInd w:val="0"/>
    </w:pPr>
    <w:rPr>
      <w:rFonts w:eastAsiaTheme="minorEastAsia"/>
    </w:rPr>
  </w:style>
  <w:style w:type="paragraph" w:customStyle="1" w:styleId="Style19">
    <w:name w:val="Style19"/>
    <w:basedOn w:val="a0"/>
    <w:uiPriority w:val="99"/>
    <w:rsid w:val="00010DA9"/>
    <w:pPr>
      <w:widowControl w:val="0"/>
      <w:autoSpaceDE w:val="0"/>
      <w:autoSpaceDN w:val="0"/>
      <w:adjustRightInd w:val="0"/>
      <w:spacing w:line="216" w:lineRule="exact"/>
      <w:ind w:firstLine="403"/>
      <w:jc w:val="both"/>
    </w:pPr>
    <w:rPr>
      <w:rFonts w:eastAsiaTheme="minorEastAsia"/>
    </w:rPr>
  </w:style>
  <w:style w:type="paragraph" w:customStyle="1" w:styleId="Style27">
    <w:name w:val="Style27"/>
    <w:basedOn w:val="a0"/>
    <w:uiPriority w:val="99"/>
    <w:rsid w:val="00010DA9"/>
    <w:pPr>
      <w:widowControl w:val="0"/>
      <w:autoSpaceDE w:val="0"/>
      <w:autoSpaceDN w:val="0"/>
      <w:adjustRightInd w:val="0"/>
      <w:spacing w:line="211" w:lineRule="exact"/>
      <w:ind w:firstLine="346"/>
      <w:jc w:val="both"/>
    </w:pPr>
    <w:rPr>
      <w:rFonts w:eastAsiaTheme="minorEastAsia"/>
    </w:rPr>
  </w:style>
  <w:style w:type="paragraph" w:customStyle="1" w:styleId="a9">
    <w:name w:val="А_основной"/>
    <w:basedOn w:val="a0"/>
    <w:link w:val="aa"/>
    <w:qFormat/>
    <w:rsid w:val="00010DA9"/>
    <w:pPr>
      <w:spacing w:line="360" w:lineRule="auto"/>
      <w:ind w:firstLine="454"/>
      <w:jc w:val="both"/>
    </w:pPr>
    <w:rPr>
      <w:rFonts w:eastAsia="Calibri"/>
      <w:sz w:val="28"/>
      <w:szCs w:val="28"/>
      <w:lang w:eastAsia="en-US"/>
    </w:rPr>
  </w:style>
  <w:style w:type="character" w:customStyle="1" w:styleId="aa">
    <w:name w:val="А_основной Знак"/>
    <w:basedOn w:val="a1"/>
    <w:link w:val="a9"/>
    <w:rsid w:val="00010DA9"/>
    <w:rPr>
      <w:rFonts w:ascii="Times New Roman" w:eastAsia="Calibri" w:hAnsi="Times New Roman" w:cs="Times New Roman"/>
      <w:sz w:val="28"/>
      <w:szCs w:val="28"/>
    </w:rPr>
  </w:style>
  <w:style w:type="paragraph" w:styleId="ab">
    <w:name w:val="header"/>
    <w:basedOn w:val="a0"/>
    <w:link w:val="ac"/>
    <w:uiPriority w:val="99"/>
    <w:unhideWhenUsed/>
    <w:rsid w:val="00010DA9"/>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1"/>
    <w:link w:val="ab"/>
    <w:uiPriority w:val="99"/>
    <w:rsid w:val="00010DA9"/>
    <w:rPr>
      <w:rFonts w:eastAsiaTheme="minorEastAsia"/>
      <w:lang w:eastAsia="ru-RU"/>
    </w:rPr>
  </w:style>
  <w:style w:type="paragraph" w:styleId="21">
    <w:name w:val="Body Text 2"/>
    <w:basedOn w:val="a0"/>
    <w:link w:val="22"/>
    <w:uiPriority w:val="99"/>
    <w:unhideWhenUsed/>
    <w:rsid w:val="00010DA9"/>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1"/>
    <w:link w:val="21"/>
    <w:uiPriority w:val="99"/>
    <w:rsid w:val="00010DA9"/>
    <w:rPr>
      <w:rFonts w:eastAsiaTheme="minorEastAsia"/>
      <w:lang w:eastAsia="ru-RU"/>
    </w:rPr>
  </w:style>
  <w:style w:type="paragraph" w:customStyle="1" w:styleId="jc">
    <w:name w:val="jc"/>
    <w:basedOn w:val="a0"/>
    <w:rsid w:val="00010DA9"/>
    <w:pPr>
      <w:spacing w:before="100" w:beforeAutospacing="1" w:after="100" w:afterAutospacing="1"/>
    </w:pPr>
    <w:rPr>
      <w:rFonts w:ascii="Calibri" w:hAnsi="Calibri"/>
      <w:lang w:val="en-US" w:eastAsia="en-US" w:bidi="en-US"/>
    </w:rPr>
  </w:style>
  <w:style w:type="paragraph" w:customStyle="1" w:styleId="u-2-msonormal">
    <w:name w:val="u-2-msonormal"/>
    <w:basedOn w:val="a0"/>
    <w:rsid w:val="00010DA9"/>
    <w:pPr>
      <w:spacing w:before="100" w:beforeAutospacing="1" w:after="100" w:afterAutospacing="1"/>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010DA9"/>
    <w:pPr>
      <w:ind w:left="720" w:firstLine="700"/>
      <w:jc w:val="both"/>
    </w:pPr>
  </w:style>
  <w:style w:type="paragraph" w:customStyle="1" w:styleId="ad">
    <w:name w:val="Базовый"/>
    <w:rsid w:val="00010DA9"/>
    <w:pPr>
      <w:tabs>
        <w:tab w:val="left" w:pos="709"/>
      </w:tabs>
      <w:suppressAutoHyphens/>
      <w:spacing w:after="200" w:line="276" w:lineRule="atLeast"/>
    </w:pPr>
    <w:rPr>
      <w:rFonts w:ascii="Calibri" w:eastAsia="Times New Roman" w:hAnsi="Calibri" w:cs="Times New Roman"/>
      <w:color w:val="00000A"/>
      <w:lang w:eastAsia="ru-RU"/>
    </w:rPr>
  </w:style>
  <w:style w:type="paragraph" w:styleId="ae">
    <w:name w:val="No Spacing"/>
    <w:link w:val="af"/>
    <w:uiPriority w:val="1"/>
    <w:qFormat/>
    <w:rsid w:val="00010DA9"/>
    <w:pPr>
      <w:spacing w:after="0" w:line="240" w:lineRule="auto"/>
    </w:pPr>
  </w:style>
  <w:style w:type="paragraph" w:customStyle="1" w:styleId="Style39">
    <w:name w:val="Style39"/>
    <w:basedOn w:val="a0"/>
    <w:uiPriority w:val="99"/>
    <w:rsid w:val="00010DA9"/>
    <w:pPr>
      <w:widowControl w:val="0"/>
      <w:autoSpaceDE w:val="0"/>
      <w:autoSpaceDN w:val="0"/>
      <w:adjustRightInd w:val="0"/>
      <w:jc w:val="both"/>
    </w:pPr>
  </w:style>
  <w:style w:type="character" w:customStyle="1" w:styleId="FontStyle94">
    <w:name w:val="Font Style94"/>
    <w:uiPriority w:val="99"/>
    <w:rsid w:val="00010DA9"/>
    <w:rPr>
      <w:rFonts w:ascii="Times New Roman" w:hAnsi="Times New Roman"/>
      <w:sz w:val="22"/>
    </w:rPr>
  </w:style>
  <w:style w:type="paragraph" w:customStyle="1" w:styleId="a">
    <w:name w:val="Перечень"/>
    <w:basedOn w:val="a0"/>
    <w:next w:val="a0"/>
    <w:link w:val="af0"/>
    <w:qFormat/>
    <w:rsid w:val="00033DD3"/>
    <w:pPr>
      <w:numPr>
        <w:numId w:val="21"/>
      </w:numPr>
      <w:suppressAutoHyphens/>
      <w:spacing w:line="360" w:lineRule="auto"/>
      <w:ind w:left="0" w:firstLine="284"/>
      <w:jc w:val="both"/>
    </w:pPr>
    <w:rPr>
      <w:rFonts w:eastAsia="Calibri"/>
      <w:sz w:val="28"/>
      <w:szCs w:val="22"/>
      <w:u w:color="000000"/>
      <w:bdr w:val="nil"/>
    </w:rPr>
  </w:style>
  <w:style w:type="character" w:customStyle="1" w:styleId="af0">
    <w:name w:val="Перечень Знак"/>
    <w:link w:val="a"/>
    <w:rsid w:val="00033DD3"/>
    <w:rPr>
      <w:rFonts w:ascii="Times New Roman" w:eastAsia="Calibri" w:hAnsi="Times New Roman" w:cs="Times New Roman"/>
      <w:sz w:val="28"/>
      <w:u w:color="000000"/>
      <w:bdr w:val="nil"/>
      <w:lang w:eastAsia="ru-RU"/>
    </w:rPr>
  </w:style>
  <w:style w:type="paragraph" w:customStyle="1" w:styleId="3">
    <w:name w:val="Обычный3"/>
    <w:rsid w:val="00033DD3"/>
    <w:pPr>
      <w:spacing w:after="0" w:line="276" w:lineRule="auto"/>
    </w:pPr>
    <w:rPr>
      <w:rFonts w:ascii="Arial" w:eastAsia="Arial" w:hAnsi="Arial" w:cs="Arial"/>
      <w:color w:val="000000"/>
      <w:lang w:eastAsia="ru-RU"/>
    </w:rPr>
  </w:style>
  <w:style w:type="paragraph" w:customStyle="1" w:styleId="Default">
    <w:name w:val="Default"/>
    <w:rsid w:val="00033D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a0"/>
    <w:rsid w:val="009614FC"/>
    <w:pPr>
      <w:widowControl w:val="0"/>
      <w:suppressAutoHyphens/>
      <w:autoSpaceDN w:val="0"/>
      <w:spacing w:after="120"/>
      <w:textAlignment w:val="baseline"/>
    </w:pPr>
    <w:rPr>
      <w:rFonts w:eastAsia="SimSun" w:cs="Mangal"/>
      <w:kern w:val="3"/>
      <w:lang w:eastAsia="zh-CN" w:bidi="hi-IN"/>
    </w:rPr>
  </w:style>
  <w:style w:type="character" w:customStyle="1" w:styleId="StrongEmphasis">
    <w:name w:val="Strong Emphasis"/>
    <w:rsid w:val="009614FC"/>
    <w:rPr>
      <w:b/>
      <w:bCs/>
    </w:rPr>
  </w:style>
  <w:style w:type="character" w:customStyle="1" w:styleId="af">
    <w:name w:val="Без интервала Знак"/>
    <w:link w:val="ae"/>
    <w:uiPriority w:val="1"/>
    <w:locked/>
    <w:rsid w:val="009614FC"/>
  </w:style>
  <w:style w:type="character" w:customStyle="1" w:styleId="fontstyle01">
    <w:name w:val="fontstyle01"/>
    <w:basedOn w:val="a1"/>
    <w:rsid w:val="009614FC"/>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23\Downloads\ht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23\Downloads\htt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49941</Words>
  <Characters>284666</Characters>
  <Application>Microsoft Office Word</Application>
  <DocSecurity>0</DocSecurity>
  <Lines>2372</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123</cp:lastModifiedBy>
  <cp:revision>2</cp:revision>
  <dcterms:created xsi:type="dcterms:W3CDTF">2021-01-25T10:47:00Z</dcterms:created>
  <dcterms:modified xsi:type="dcterms:W3CDTF">2021-01-25T10:47:00Z</dcterms:modified>
</cp:coreProperties>
</file>